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noProof/>
          <w:color w:val="EA6312" w:themeColor="accent2"/>
          <w:lang w:eastAsia="ru-RU"/>
        </w:rPr>
        <w:id w:val="1183170008"/>
        <w:docPartObj>
          <w:docPartGallery w:val="Cover Pages"/>
          <w:docPartUnique/>
        </w:docPartObj>
      </w:sdtPr>
      <w:sdtEndPr/>
      <w:sdtContent>
        <w:p w14:paraId="5AFAFAD3" w14:textId="2BB6F853" w:rsidR="003027CB" w:rsidRPr="005E5C14" w:rsidRDefault="002C7C91" w:rsidP="00DB54CB">
          <w:pPr>
            <w:tabs>
              <w:tab w:val="center" w:pos="5457"/>
            </w:tabs>
            <w:spacing w:line="240" w:lineRule="auto"/>
            <w:rPr>
              <w:b/>
              <w:noProof/>
              <w:color w:val="EA6312" w:themeColor="accent2"/>
              <w:lang w:eastAsia="ru-RU"/>
            </w:rPr>
          </w:pPr>
          <w:r w:rsidRPr="005E5C14">
            <w:rPr>
              <w:rFonts w:eastAsia="Calibri"/>
              <w:noProof/>
              <w:lang w:eastAsia="ru-RU"/>
            </w:rPr>
            <w:drawing>
              <wp:anchor distT="0" distB="0" distL="114300" distR="114300" simplePos="0" relativeHeight="251675648" behindDoc="0" locked="0" layoutInCell="1" allowOverlap="1" wp14:anchorId="0F7DFD66" wp14:editId="22AB8B9B">
                <wp:simplePos x="0" y="0"/>
                <wp:positionH relativeFrom="page">
                  <wp:posOffset>9236710</wp:posOffset>
                </wp:positionH>
                <wp:positionV relativeFrom="paragraph">
                  <wp:posOffset>-356235</wp:posOffset>
                </wp:positionV>
                <wp:extent cx="6962775" cy="763905"/>
                <wp:effectExtent l="323850" t="323850" r="333375" b="321945"/>
                <wp:wrapNone/>
                <wp:docPr id="28" name="Рисунок 2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962775" cy="7639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anchor>
            </w:drawing>
          </w:r>
          <w:r w:rsidR="003027CB" w:rsidRPr="005E5C14">
            <w:rPr>
              <w:b/>
              <w:noProof/>
              <w:color w:val="EA6312" w:themeColor="accent2"/>
              <w:lang w:eastAsia="ru-RU"/>
            </w:rPr>
            <w:drawing>
              <wp:anchor distT="0" distB="0" distL="114300" distR="114300" simplePos="0" relativeHeight="251669504" behindDoc="1" locked="0" layoutInCell="1" allowOverlap="1" wp14:anchorId="0C8DC266" wp14:editId="321D96D2">
                <wp:simplePos x="0" y="0"/>
                <wp:positionH relativeFrom="page">
                  <wp:align>right</wp:align>
                </wp:positionH>
                <wp:positionV relativeFrom="paragraph">
                  <wp:posOffset>-718185</wp:posOffset>
                </wp:positionV>
                <wp:extent cx="7570981" cy="10709275"/>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0981" cy="10709275"/>
                        </a:xfrm>
                        <a:prstGeom prst="rect">
                          <a:avLst/>
                        </a:prstGeom>
                        <a:noFill/>
                        <a:ln>
                          <a:noFill/>
                        </a:ln>
                      </pic:spPr>
                    </pic:pic>
                  </a:graphicData>
                </a:graphic>
              </wp:anchor>
            </w:drawing>
          </w:r>
          <w:r w:rsidR="00DB54CB">
            <w:rPr>
              <w:b/>
              <w:noProof/>
              <w:color w:val="EA6312" w:themeColor="accent2"/>
              <w:lang w:eastAsia="ru-RU"/>
            </w:rPr>
            <w:tab/>
          </w:r>
        </w:p>
        <w:p w14:paraId="697545EB" w14:textId="59D49B61" w:rsidR="003027CB" w:rsidRPr="005E5C14" w:rsidRDefault="003027CB" w:rsidP="00A41A59">
          <w:pPr>
            <w:spacing w:line="240" w:lineRule="auto"/>
            <w:rPr>
              <w:b/>
              <w:noProof/>
              <w:color w:val="EA6312" w:themeColor="accent2"/>
              <w:lang w:eastAsia="ru-RU"/>
            </w:rPr>
          </w:pPr>
        </w:p>
        <w:p w14:paraId="53083D55" w14:textId="052A25F8" w:rsidR="00A9117D" w:rsidRPr="005E5C14" w:rsidRDefault="00DB54CB" w:rsidP="00DB54CB">
          <w:pPr>
            <w:tabs>
              <w:tab w:val="left" w:pos="6540"/>
            </w:tabs>
            <w:spacing w:line="240" w:lineRule="auto"/>
            <w:rPr>
              <w:rFonts w:eastAsia="Calibri"/>
              <w:noProof/>
              <w:sz w:val="22"/>
              <w:szCs w:val="22"/>
              <w:lang w:eastAsia="ru-RU"/>
            </w:rPr>
          </w:pPr>
          <w:r>
            <w:rPr>
              <w:rFonts w:eastAsia="Calibri"/>
              <w:noProof/>
              <w:sz w:val="22"/>
              <w:szCs w:val="22"/>
              <w:lang w:eastAsia="ru-RU"/>
            </w:rPr>
            <w:tab/>
          </w:r>
        </w:p>
        <w:p w14:paraId="7E25D478" w14:textId="0498E20B" w:rsidR="003027CB" w:rsidRPr="005E5C14" w:rsidRDefault="00A32126" w:rsidP="00A41A59">
          <w:pPr>
            <w:spacing w:line="240" w:lineRule="auto"/>
            <w:rPr>
              <w:b/>
              <w:noProof/>
              <w:color w:val="EA6312" w:themeColor="accent2"/>
              <w:lang w:eastAsia="ru-RU"/>
            </w:rPr>
          </w:pPr>
          <w:r w:rsidRPr="005E5C14">
            <w:rPr>
              <w:rFonts w:eastAsia="Calibri"/>
              <w:noProof/>
              <w:sz w:val="22"/>
              <w:szCs w:val="22"/>
              <w:lang w:eastAsia="ru-RU"/>
            </w:rPr>
            <mc:AlternateContent>
              <mc:Choice Requires="wps">
                <w:drawing>
                  <wp:anchor distT="0" distB="0" distL="114300" distR="114300" simplePos="0" relativeHeight="251673600" behindDoc="0" locked="0" layoutInCell="1" allowOverlap="1" wp14:anchorId="60A4E9C3" wp14:editId="31A8C46B">
                    <wp:simplePos x="0" y="0"/>
                    <wp:positionH relativeFrom="margin">
                      <wp:posOffset>113665</wp:posOffset>
                    </wp:positionH>
                    <wp:positionV relativeFrom="paragraph">
                      <wp:posOffset>2573020</wp:posOffset>
                    </wp:positionV>
                    <wp:extent cx="4056380" cy="417195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6380" cy="4171950"/>
                            </a:xfrm>
                            <a:prstGeom prst="rect">
                              <a:avLst/>
                            </a:prstGeom>
                            <a:noFill/>
                            <a:ln w="25400" cap="flat" cmpd="sng" algn="ctr">
                              <a:noFill/>
                              <a:prstDash val="solid"/>
                            </a:ln>
                            <a:effectLst/>
                          </wps:spPr>
                          <wps:txbx>
                            <w:txbxContent>
                              <w:p w14:paraId="3B6EDAE9" w14:textId="77777777" w:rsidR="00DB54CB" w:rsidRPr="009E7ECB" w:rsidRDefault="00DB54CB" w:rsidP="009E7ECB">
                                <w:pPr>
                                  <w:jc w:val="center"/>
                                  <w:rPr>
                                    <w:rFonts w:eastAsia="Kozuka Gothic Pro B" w:cs="Calibri"/>
                                    <w:b/>
                                    <w:color w:val="4F2F4D" w:themeColor="accent6" w:themeShade="80"/>
                                  </w:rPr>
                                </w:pPr>
                              </w:p>
                              <w:p w14:paraId="7944C7F2" w14:textId="5E017CC7" w:rsidR="00DB54CB" w:rsidRDefault="00DB54CB" w:rsidP="002C7C91">
                                <w:pPr>
                                  <w:jc w:val="center"/>
                                  <w:rPr>
                                    <w:b/>
                                    <w:color w:val="4F2F4D" w:themeColor="accent6" w:themeShade="80"/>
                                  </w:rPr>
                                </w:pPr>
                              </w:p>
                              <w:p w14:paraId="5EB7829A" w14:textId="77777777" w:rsidR="00DB54CB" w:rsidRDefault="00DB54CB" w:rsidP="00093FEB">
                                <w:pPr>
                                  <w:jc w:val="center"/>
                                  <w:rPr>
                                    <w:b/>
                                    <w:color w:val="4F2F4D" w:themeColor="accent6" w:themeShade="80"/>
                                  </w:rPr>
                                </w:pPr>
                              </w:p>
                              <w:p w14:paraId="411A392B" w14:textId="77777777" w:rsidR="00DB54CB" w:rsidRPr="00093FEB" w:rsidRDefault="00DB54CB" w:rsidP="00093FEB">
                                <w:pPr>
                                  <w:jc w:val="center"/>
                                  <w:rPr>
                                    <w:b/>
                                    <w:color w:val="4F2F4D" w:themeColor="accent6" w:themeShade="80"/>
                                  </w:rPr>
                                </w:pPr>
                              </w:p>
                              <w:p w14:paraId="260FFDB1" w14:textId="77777777" w:rsidR="00DB54CB" w:rsidRPr="00A9117D" w:rsidRDefault="00DB54CB" w:rsidP="00A9117D">
                                <w:pPr>
                                  <w:ind w:firstLine="0"/>
                                  <w:jc w:val="center"/>
                                  <w:rPr>
                                    <w:rFonts w:eastAsia="Kozuka Gothic Pro B" w:cs="Calibri"/>
                                    <w:b/>
                                    <w:color w:val="0F243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4E9C3" id="Прямоугольник 36" o:spid="_x0000_s1026" style="position:absolute;left:0;text-align:left;margin-left:8.95pt;margin-top:202.6pt;width:319.4pt;height:3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" filled="f" stroked="f" strokeweight="2pt">
                    <v:path arrowok="t"/>
                    <v:textbox>
                      <w:txbxContent>
                        <w:p w14:paraId="3B6EDAE9" w14:textId="77777777" w:rsidR="00DB54CB" w:rsidRPr="009E7ECB" w:rsidRDefault="00DB54CB" w:rsidP="009E7ECB">
                          <w:pPr>
                            <w:jc w:val="center"/>
                            <w:rPr>
                              <w:rFonts w:eastAsia="Kozuka Gothic Pro B" w:cs="Calibri"/>
                              <w:b/>
                              <w:color w:val="4F2F4D" w:themeColor="accent6" w:themeShade="80"/>
                            </w:rPr>
                          </w:pPr>
                        </w:p>
                        <w:p w14:paraId="7944C7F2" w14:textId="5E017CC7" w:rsidR="00DB54CB" w:rsidRDefault="00DB54CB" w:rsidP="002C7C91">
                          <w:pPr>
                            <w:jc w:val="center"/>
                            <w:rPr>
                              <w:b/>
                              <w:color w:val="4F2F4D" w:themeColor="accent6" w:themeShade="80"/>
                            </w:rPr>
                          </w:pPr>
                        </w:p>
                        <w:p w14:paraId="5EB7829A" w14:textId="77777777" w:rsidR="00DB54CB" w:rsidRDefault="00DB54CB" w:rsidP="00093FEB">
                          <w:pPr>
                            <w:jc w:val="center"/>
                            <w:rPr>
                              <w:b/>
                              <w:color w:val="4F2F4D" w:themeColor="accent6" w:themeShade="80"/>
                            </w:rPr>
                          </w:pPr>
                        </w:p>
                        <w:p w14:paraId="411A392B" w14:textId="77777777" w:rsidR="00DB54CB" w:rsidRPr="00093FEB" w:rsidRDefault="00DB54CB" w:rsidP="00093FEB">
                          <w:pPr>
                            <w:jc w:val="center"/>
                            <w:rPr>
                              <w:b/>
                              <w:color w:val="4F2F4D" w:themeColor="accent6" w:themeShade="80"/>
                            </w:rPr>
                          </w:pPr>
                        </w:p>
                        <w:p w14:paraId="260FFDB1" w14:textId="77777777" w:rsidR="00DB54CB" w:rsidRPr="00A9117D" w:rsidRDefault="00DB54CB" w:rsidP="00A9117D">
                          <w:pPr>
                            <w:ind w:firstLine="0"/>
                            <w:jc w:val="center"/>
                            <w:rPr>
                              <w:rFonts w:eastAsia="Kozuka Gothic Pro B" w:cs="Calibri"/>
                              <w:b/>
                              <w:color w:val="0F243E"/>
                            </w:rPr>
                          </w:pPr>
                        </w:p>
                      </w:txbxContent>
                    </v:textbox>
                    <w10:wrap anchorx="margin"/>
                  </v:rect>
                </w:pict>
              </mc:Fallback>
            </mc:AlternateContent>
          </w:r>
          <w:r w:rsidRPr="005E5C14">
            <w:rPr>
              <w:rFonts w:eastAsia="Calibri"/>
              <w:noProof/>
              <w:sz w:val="22"/>
              <w:szCs w:val="22"/>
              <w:lang w:eastAsia="ru-RU"/>
            </w:rPr>
            <mc:AlternateContent>
              <mc:Choice Requires="wps">
                <w:drawing>
                  <wp:anchor distT="0" distB="0" distL="114300" distR="114300" simplePos="0" relativeHeight="251671552" behindDoc="0" locked="0" layoutInCell="1" allowOverlap="1" wp14:anchorId="328409E6" wp14:editId="0E7C8BE8">
                    <wp:simplePos x="0" y="0"/>
                    <wp:positionH relativeFrom="page">
                      <wp:posOffset>142875</wp:posOffset>
                    </wp:positionH>
                    <wp:positionV relativeFrom="paragraph">
                      <wp:posOffset>833755</wp:posOffset>
                    </wp:positionV>
                    <wp:extent cx="5823585" cy="2171700"/>
                    <wp:effectExtent l="0" t="0" r="0" b="0"/>
                    <wp:wrapNone/>
                    <wp:docPr id="1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3E98B991" w14:textId="77777777" w:rsidR="00DB54CB" w:rsidRPr="00A9117D" w:rsidRDefault="00DB54CB"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328409E6" id="Прямоугольник 7" o:spid="_x0000_s1027" style="position:absolute;left:0;text-align:left;margin-left:11.25pt;margin-top:65.65pt;width:458.55pt;height:17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" filled="f" stroked="f" strokeweight="2pt">
                    <v:path arrowok="t"/>
                    <v:textbox>
                      <w:txbxContent>
                        <w:p w14:paraId="3E98B991" w14:textId="77777777" w:rsidR="00DB54CB" w:rsidRPr="00A9117D" w:rsidRDefault="00DB54CB"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mc:Fallback>
            </mc:AlternateContent>
          </w:r>
          <w:r w:rsidR="00A9117D" w:rsidRPr="005E5C14">
            <w:rPr>
              <w:b/>
              <w:noProof/>
              <w:color w:val="EA6312" w:themeColor="accent2"/>
              <w:lang w:eastAsia="ru-RU"/>
            </w:rPr>
            <w:br w:type="page"/>
          </w:r>
        </w:p>
        <w:p w14:paraId="0D33EA49" w14:textId="0024D976" w:rsidR="00DB54CB" w:rsidRDefault="00DB54CB" w:rsidP="00DB54CB">
          <w:pPr>
            <w:tabs>
              <w:tab w:val="center" w:pos="5457"/>
            </w:tabs>
            <w:spacing w:line="240" w:lineRule="auto"/>
            <w:rPr>
              <w:noProof/>
              <w:color w:val="EA6312" w:themeColor="accent2"/>
              <w:lang w:eastAsia="ru-RU"/>
            </w:rPr>
          </w:pPr>
          <w:r>
            <w:rPr>
              <w:noProof/>
              <w:color w:val="EA6312" w:themeColor="accent2"/>
              <w:lang w:eastAsia="ru-RU"/>
            </w:rPr>
            <w:lastRenderedPageBreak/>
            <w:tab/>
            <w:t xml:space="preserve">                                                                                </w:t>
          </w:r>
          <w:r w:rsidR="00987622">
            <w:rPr>
              <w:noProof/>
              <w:color w:val="EA6312" w:themeColor="accent2"/>
              <w:lang w:eastAsia="ru-RU"/>
            </w:rPr>
            <w:t xml:space="preserve">                </w:t>
          </w:r>
          <w:r>
            <w:rPr>
              <w:noProof/>
              <w:color w:val="EA6312" w:themeColor="accent2"/>
              <w:lang w:eastAsia="ru-RU"/>
            </w:rPr>
            <w:t xml:space="preserve">  Утверждаю </w:t>
          </w:r>
        </w:p>
        <w:p w14:paraId="605802B2" w14:textId="42E223E0" w:rsidR="00DB54CB" w:rsidRDefault="00DB54CB" w:rsidP="00DB54CB">
          <w:pPr>
            <w:tabs>
              <w:tab w:val="center" w:pos="5457"/>
            </w:tabs>
            <w:spacing w:line="240" w:lineRule="auto"/>
            <w:rPr>
              <w:noProof/>
              <w:color w:val="EA6312" w:themeColor="accent2"/>
              <w:lang w:eastAsia="ru-RU"/>
            </w:rPr>
          </w:pPr>
          <w:r>
            <w:rPr>
              <w:noProof/>
              <w:color w:val="EA6312" w:themeColor="accent2"/>
              <w:lang w:eastAsia="ru-RU"/>
            </w:rPr>
            <w:t xml:space="preserve">                                            </w:t>
          </w:r>
          <w:r w:rsidR="00987622">
            <w:rPr>
              <w:noProof/>
              <w:color w:val="EA6312" w:themeColor="accent2"/>
              <w:lang w:eastAsia="ru-RU"/>
            </w:rPr>
            <w:t xml:space="preserve">           </w:t>
          </w:r>
          <w:r>
            <w:rPr>
              <w:noProof/>
              <w:color w:val="EA6312" w:themeColor="accent2"/>
              <w:lang w:eastAsia="ru-RU"/>
            </w:rPr>
            <w:t xml:space="preserve"> Директор ГБОУ «СОШ №3 с.п.Долаково»</w:t>
          </w:r>
        </w:p>
        <w:p w14:paraId="1C441642" w14:textId="77777777" w:rsidR="00DB54CB" w:rsidRDefault="00DB54CB" w:rsidP="00DB54CB">
          <w:pPr>
            <w:tabs>
              <w:tab w:val="center" w:pos="5457"/>
            </w:tabs>
            <w:spacing w:line="240" w:lineRule="auto"/>
            <w:rPr>
              <w:noProof/>
              <w:color w:val="EA6312" w:themeColor="accent2"/>
              <w:lang w:eastAsia="ru-RU"/>
            </w:rPr>
          </w:pPr>
          <w:r>
            <w:rPr>
              <w:noProof/>
              <w:color w:val="EA6312" w:themeColor="accent2"/>
              <w:lang w:eastAsia="ru-RU"/>
            </w:rPr>
            <w:t xml:space="preserve">                                                                             ____________/Тангиева Ф.А./</w:t>
          </w:r>
        </w:p>
        <w:p w14:paraId="2F89B11F" w14:textId="77777777" w:rsidR="00DB54CB" w:rsidRDefault="00DB54CB" w:rsidP="00DB54CB">
          <w:pPr>
            <w:tabs>
              <w:tab w:val="center" w:pos="5457"/>
            </w:tabs>
            <w:spacing w:line="240" w:lineRule="auto"/>
            <w:rPr>
              <w:noProof/>
              <w:color w:val="EA6312" w:themeColor="accent2"/>
              <w:lang w:eastAsia="ru-RU"/>
            </w:rPr>
          </w:pPr>
        </w:p>
        <w:p w14:paraId="0F48FE93" w14:textId="77777777" w:rsidR="00DB54CB" w:rsidRDefault="00DB54CB" w:rsidP="00DB54CB">
          <w:pPr>
            <w:tabs>
              <w:tab w:val="center" w:pos="5457"/>
            </w:tabs>
            <w:spacing w:line="240" w:lineRule="auto"/>
            <w:rPr>
              <w:noProof/>
              <w:color w:val="EA6312" w:themeColor="accent2"/>
              <w:lang w:eastAsia="ru-RU"/>
            </w:rPr>
          </w:pPr>
        </w:p>
        <w:p w14:paraId="04B643FB" w14:textId="77777777" w:rsidR="00DB54CB" w:rsidRDefault="00DB54CB" w:rsidP="00DB54CB">
          <w:pPr>
            <w:tabs>
              <w:tab w:val="center" w:pos="5457"/>
            </w:tabs>
            <w:spacing w:line="240" w:lineRule="auto"/>
            <w:rPr>
              <w:noProof/>
              <w:color w:val="EA6312" w:themeColor="accent2"/>
              <w:lang w:eastAsia="ru-RU"/>
            </w:rPr>
          </w:pPr>
        </w:p>
        <w:p w14:paraId="369C3083" w14:textId="77777777" w:rsidR="00DB54CB" w:rsidRDefault="00DB54CB" w:rsidP="00DB54CB">
          <w:pPr>
            <w:tabs>
              <w:tab w:val="center" w:pos="5457"/>
            </w:tabs>
            <w:spacing w:line="240" w:lineRule="auto"/>
            <w:rPr>
              <w:noProof/>
              <w:color w:val="EA6312" w:themeColor="accent2"/>
              <w:lang w:eastAsia="ru-RU"/>
            </w:rPr>
          </w:pPr>
        </w:p>
        <w:p w14:paraId="46F5FB60" w14:textId="77777777" w:rsidR="00DB54CB" w:rsidRDefault="00DB54CB" w:rsidP="00DB54CB">
          <w:pPr>
            <w:tabs>
              <w:tab w:val="center" w:pos="5457"/>
            </w:tabs>
            <w:spacing w:line="240" w:lineRule="auto"/>
            <w:rPr>
              <w:noProof/>
              <w:color w:val="EA6312" w:themeColor="accent2"/>
              <w:lang w:eastAsia="ru-RU"/>
            </w:rPr>
          </w:pPr>
        </w:p>
        <w:p w14:paraId="16BF0DA3" w14:textId="77777777" w:rsidR="00DB54CB" w:rsidRDefault="00DB54CB" w:rsidP="00DB54CB">
          <w:pPr>
            <w:tabs>
              <w:tab w:val="center" w:pos="5457"/>
            </w:tabs>
            <w:spacing w:line="240" w:lineRule="auto"/>
            <w:rPr>
              <w:noProof/>
              <w:color w:val="EA6312" w:themeColor="accent2"/>
              <w:lang w:eastAsia="ru-RU"/>
            </w:rPr>
          </w:pPr>
        </w:p>
        <w:p w14:paraId="168DE682" w14:textId="77777777" w:rsidR="00DB54CB" w:rsidRDefault="00DB54CB" w:rsidP="00DB54CB">
          <w:pPr>
            <w:tabs>
              <w:tab w:val="center" w:pos="5457"/>
            </w:tabs>
            <w:spacing w:line="240" w:lineRule="auto"/>
            <w:rPr>
              <w:noProof/>
              <w:color w:val="EA6312" w:themeColor="accent2"/>
              <w:lang w:eastAsia="ru-RU"/>
            </w:rPr>
          </w:pPr>
        </w:p>
        <w:p w14:paraId="6E391075" w14:textId="77777777" w:rsidR="00DB54CB" w:rsidRDefault="00DB54CB" w:rsidP="00DB54CB">
          <w:pPr>
            <w:ind w:firstLine="0"/>
            <w:jc w:val="center"/>
          </w:pPr>
          <w:r>
            <w:rPr>
              <w:rFonts w:eastAsia="Kozuka Gothic Pro B" w:cs="Calibri"/>
              <w:b/>
              <w:color w:val="4F2F4D" w:themeColor="accent6" w:themeShade="80"/>
            </w:rPr>
            <w:t>ОТЧЁТ</w:t>
          </w:r>
        </w:p>
        <w:p w14:paraId="032EB4D4" w14:textId="77777777" w:rsidR="00DB54CB" w:rsidRDefault="00DB54CB" w:rsidP="00DB54CB">
          <w:pPr>
            <w:ind w:firstLine="0"/>
            <w:jc w:val="center"/>
            <w:rPr>
              <w:rFonts w:eastAsia="Kozuka Gothic Pro B" w:cs="Calibri"/>
              <w:b/>
              <w:color w:val="4F2F4D" w:themeColor="accent6" w:themeShade="80"/>
            </w:rPr>
          </w:pPr>
          <w:r w:rsidRPr="009E7ECB">
            <w:rPr>
              <w:rFonts w:eastAsia="Kozuka Gothic Pro B" w:cs="Calibri"/>
              <w:b/>
              <w:color w:val="4F2F4D" w:themeColor="accent6" w:themeShade="80"/>
            </w:rPr>
            <w:t>по сбору и обобщению информации</w:t>
          </w:r>
        </w:p>
        <w:p w14:paraId="0DFDF8DE" w14:textId="77777777" w:rsidR="002840A3" w:rsidRDefault="00DB54CB" w:rsidP="00DB54CB">
          <w:pPr>
            <w:ind w:firstLine="0"/>
            <w:jc w:val="center"/>
            <w:rPr>
              <w:rFonts w:eastAsia="Kozuka Gothic Pro B" w:cs="Calibri"/>
              <w:b/>
              <w:color w:val="4F2F4D" w:themeColor="accent6" w:themeShade="80"/>
            </w:rPr>
          </w:pPr>
          <w:r w:rsidRPr="009E7ECB">
            <w:rPr>
              <w:rFonts w:eastAsia="Kozuka Gothic Pro B" w:cs="Calibri"/>
              <w:b/>
              <w:color w:val="4F2F4D" w:themeColor="accent6" w:themeShade="80"/>
            </w:rPr>
            <w:t xml:space="preserve"> о качестве условий осуществления образо</w:t>
          </w:r>
          <w:r>
            <w:rPr>
              <w:rFonts w:eastAsia="Kozuka Gothic Pro B" w:cs="Calibri"/>
              <w:b/>
              <w:color w:val="4F2F4D" w:themeColor="accent6" w:themeShade="80"/>
            </w:rPr>
            <w:t xml:space="preserve">вательной деятельности </w:t>
          </w:r>
        </w:p>
        <w:p w14:paraId="4C4A2154" w14:textId="4B3366DD" w:rsidR="00DB54CB" w:rsidRDefault="00DB54CB" w:rsidP="00DB54CB">
          <w:pPr>
            <w:ind w:firstLine="0"/>
            <w:jc w:val="center"/>
            <w:rPr>
              <w:rFonts w:eastAsia="Kozuka Gothic Pro B" w:cs="Calibri"/>
              <w:b/>
              <w:color w:val="4F2F4D" w:themeColor="accent6" w:themeShade="80"/>
            </w:rPr>
          </w:pPr>
          <w:bookmarkStart w:id="0" w:name="_GoBack"/>
          <w:bookmarkEnd w:id="0"/>
          <w:r>
            <w:rPr>
              <w:rFonts w:eastAsia="Kozuka Gothic Pro B" w:cs="Calibri"/>
              <w:b/>
              <w:color w:val="4F2F4D" w:themeColor="accent6" w:themeShade="80"/>
            </w:rPr>
            <w:t>ГБОУ «СОШ №</w:t>
          </w:r>
          <w:r w:rsidR="002840A3">
            <w:rPr>
              <w:rFonts w:eastAsia="Kozuka Gothic Pro B" w:cs="Calibri"/>
              <w:b/>
              <w:color w:val="4F2F4D" w:themeColor="accent6" w:themeShade="80"/>
            </w:rPr>
            <w:t xml:space="preserve"> </w:t>
          </w:r>
          <w:r>
            <w:rPr>
              <w:rFonts w:eastAsia="Kozuka Gothic Pro B" w:cs="Calibri"/>
              <w:b/>
              <w:color w:val="4F2F4D" w:themeColor="accent6" w:themeShade="80"/>
            </w:rPr>
            <w:t>3 с.п.Долаково»</w:t>
          </w:r>
        </w:p>
        <w:p w14:paraId="1E3950C4" w14:textId="5AFD8E54" w:rsidR="00DB54CB" w:rsidRPr="009E7ECB" w:rsidRDefault="00DB54CB" w:rsidP="00DB54CB">
          <w:pPr>
            <w:ind w:firstLine="0"/>
            <w:jc w:val="center"/>
            <w:rPr>
              <w:rFonts w:eastAsia="Kozuka Gothic Pro B" w:cs="Calibri"/>
              <w:b/>
              <w:color w:val="4F2F4D" w:themeColor="accent6" w:themeShade="80"/>
            </w:rPr>
          </w:pPr>
          <w:r w:rsidRPr="009E7ECB">
            <w:rPr>
              <w:rFonts w:eastAsia="Kozuka Gothic Pro B" w:cs="Calibri"/>
              <w:b/>
              <w:color w:val="4F2F4D" w:themeColor="accent6" w:themeShade="80"/>
            </w:rPr>
            <w:t xml:space="preserve"> в 2024 году</w:t>
          </w:r>
        </w:p>
        <w:p w14:paraId="6806E199" w14:textId="5CD0D461" w:rsidR="00A9117D" w:rsidRPr="005E5C14" w:rsidRDefault="001A02CE" w:rsidP="00DB54CB">
          <w:pPr>
            <w:tabs>
              <w:tab w:val="center" w:pos="5457"/>
            </w:tabs>
            <w:spacing w:line="240" w:lineRule="auto"/>
            <w:rPr>
              <w:noProof/>
              <w:color w:val="EA6312" w:themeColor="accent2"/>
              <w:lang w:eastAsia="ru-RU"/>
            </w:rPr>
          </w:pPr>
        </w:p>
      </w:sdtContent>
    </w:sdt>
    <w:sdt>
      <w:sdtPr>
        <w:rPr>
          <w:rFonts w:eastAsiaTheme="minorHAnsi"/>
          <w:iCs w:val="0"/>
          <w:color w:val="auto"/>
          <w:sz w:val="28"/>
          <w:szCs w:val="28"/>
          <w:lang w:eastAsia="en-US"/>
        </w:rPr>
        <w:id w:val="-1602788628"/>
        <w:docPartObj>
          <w:docPartGallery w:val="Table of Contents"/>
          <w:docPartUnique/>
        </w:docPartObj>
      </w:sdtPr>
      <w:sdtEndPr>
        <w:rPr>
          <w:bCs/>
        </w:rPr>
      </w:sdtEndPr>
      <w:sdtContent>
        <w:p w14:paraId="6B0990A2" w14:textId="77777777" w:rsidR="003027CB" w:rsidRPr="005E5C14" w:rsidRDefault="003027CB" w:rsidP="00354E68">
          <w:pPr>
            <w:pStyle w:val="af4"/>
          </w:pPr>
          <w:r w:rsidRPr="005E5C14">
            <w:t>Оглавление</w:t>
          </w:r>
        </w:p>
        <w:p w14:paraId="43B4F9E4" w14:textId="6CC13732" w:rsidR="00354E68" w:rsidRPr="00354E68" w:rsidRDefault="003027CB">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r w:rsidRPr="00354E68">
            <w:rPr>
              <w:rFonts w:ascii="Times New Roman" w:hAnsi="Times New Roman" w:cs="Times New Roman"/>
              <w:smallCaps/>
              <w:noProof/>
              <w:sz w:val="28"/>
              <w:szCs w:val="28"/>
            </w:rPr>
            <w:fldChar w:fldCharType="begin"/>
          </w:r>
          <w:r w:rsidRPr="00354E68">
            <w:rPr>
              <w:rFonts w:ascii="Times New Roman" w:hAnsi="Times New Roman" w:cs="Times New Roman"/>
              <w:sz w:val="28"/>
              <w:szCs w:val="28"/>
            </w:rPr>
            <w:instrText xml:space="preserve"> TOC \o "1-3" \h \z \u </w:instrText>
          </w:r>
          <w:r w:rsidRPr="00354E68">
            <w:rPr>
              <w:rFonts w:ascii="Times New Roman" w:hAnsi="Times New Roman" w:cs="Times New Roman"/>
              <w:smallCaps/>
              <w:noProof/>
              <w:sz w:val="28"/>
              <w:szCs w:val="28"/>
            </w:rPr>
            <w:fldChar w:fldCharType="separate"/>
          </w:r>
          <w:hyperlink w:anchor="_Toc179092685" w:history="1">
            <w:r w:rsidR="00354E68" w:rsidRPr="00354E68">
              <w:rPr>
                <w:rStyle w:val="afffb"/>
                <w:rFonts w:ascii="Times New Roman" w:hAnsi="Times New Roman" w:cs="Times New Roman"/>
                <w:noProof/>
              </w:rPr>
              <w:t>МЕТОДОЛОГИЯ И МЕТОДИКА НОКО</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_Toc179092685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4</w:t>
            </w:r>
            <w:r w:rsidR="00354E68" w:rsidRPr="00354E68">
              <w:rPr>
                <w:rFonts w:ascii="Times New Roman" w:hAnsi="Times New Roman" w:cs="Times New Roman"/>
                <w:noProof/>
                <w:webHidden/>
              </w:rPr>
              <w:fldChar w:fldCharType="end"/>
            </w:r>
          </w:hyperlink>
        </w:p>
        <w:p w14:paraId="10E377B9" w14:textId="5FFDBBDA" w:rsidR="00354E68" w:rsidRPr="00354E68" w:rsidRDefault="001A02CE">
          <w:pPr>
            <w:pStyle w:val="29"/>
            <w:rPr>
              <w:rFonts w:eastAsiaTheme="minorEastAsia"/>
              <w:b w:val="0"/>
              <w:bCs w:val="0"/>
              <w:smallCaps w:val="0"/>
              <w:kern w:val="2"/>
              <w14:ligatures w14:val="standardContextual"/>
            </w:rPr>
          </w:pPr>
          <w:hyperlink w:anchor="_Toc179092686" w:history="1">
            <w:r w:rsidR="00354E68" w:rsidRPr="00354E68">
              <w:rPr>
                <w:rStyle w:val="afffb"/>
              </w:rPr>
              <w:t>Нормативно-правовая база НОКО</w:t>
            </w:r>
            <w:r w:rsidR="00354E68" w:rsidRPr="00354E68">
              <w:rPr>
                <w:webHidden/>
              </w:rPr>
              <w:tab/>
            </w:r>
            <w:r w:rsidR="00354E68" w:rsidRPr="00354E68">
              <w:rPr>
                <w:webHidden/>
              </w:rPr>
              <w:fldChar w:fldCharType="begin"/>
            </w:r>
            <w:r w:rsidR="00354E68" w:rsidRPr="00354E68">
              <w:rPr>
                <w:webHidden/>
              </w:rPr>
              <w:instrText xml:space="preserve"> PAGEREF _Toc179092686 \h </w:instrText>
            </w:r>
            <w:r w:rsidR="00354E68" w:rsidRPr="00354E68">
              <w:rPr>
                <w:webHidden/>
              </w:rPr>
            </w:r>
            <w:r w:rsidR="00354E68" w:rsidRPr="00354E68">
              <w:rPr>
                <w:webHidden/>
              </w:rPr>
              <w:fldChar w:fldCharType="separate"/>
            </w:r>
            <w:r w:rsidR="00E77B92">
              <w:rPr>
                <w:webHidden/>
              </w:rPr>
              <w:t>4</w:t>
            </w:r>
            <w:r w:rsidR="00354E68" w:rsidRPr="00354E68">
              <w:rPr>
                <w:webHidden/>
              </w:rPr>
              <w:fldChar w:fldCharType="end"/>
            </w:r>
          </w:hyperlink>
        </w:p>
        <w:p w14:paraId="0174AA29" w14:textId="41B7DF7C" w:rsidR="00354E68" w:rsidRPr="00354E68" w:rsidRDefault="001A02CE">
          <w:pPr>
            <w:pStyle w:val="29"/>
            <w:rPr>
              <w:rFonts w:eastAsiaTheme="minorEastAsia"/>
              <w:b w:val="0"/>
              <w:bCs w:val="0"/>
              <w:smallCaps w:val="0"/>
              <w:kern w:val="2"/>
              <w14:ligatures w14:val="standardContextual"/>
            </w:rPr>
          </w:pPr>
          <w:hyperlink w:anchor="_Toc179092687" w:history="1">
            <w:r w:rsidR="00354E68" w:rsidRPr="00354E68">
              <w:rPr>
                <w:rStyle w:val="afffb"/>
              </w:rPr>
              <w:t>Методология НОКО:</w:t>
            </w:r>
            <w:r w:rsidR="00354E68" w:rsidRPr="00354E68">
              <w:rPr>
                <w:webHidden/>
              </w:rPr>
              <w:tab/>
            </w:r>
            <w:r w:rsidR="00354E68" w:rsidRPr="00354E68">
              <w:rPr>
                <w:webHidden/>
              </w:rPr>
              <w:fldChar w:fldCharType="begin"/>
            </w:r>
            <w:r w:rsidR="00354E68" w:rsidRPr="00354E68">
              <w:rPr>
                <w:webHidden/>
              </w:rPr>
              <w:instrText xml:space="preserve"> PAGEREF _Toc179092687 \h </w:instrText>
            </w:r>
            <w:r w:rsidR="00354E68" w:rsidRPr="00354E68">
              <w:rPr>
                <w:webHidden/>
              </w:rPr>
            </w:r>
            <w:r w:rsidR="00354E68" w:rsidRPr="00354E68">
              <w:rPr>
                <w:webHidden/>
              </w:rPr>
              <w:fldChar w:fldCharType="separate"/>
            </w:r>
            <w:r w:rsidR="00E77B92">
              <w:rPr>
                <w:webHidden/>
              </w:rPr>
              <w:t>5</w:t>
            </w:r>
            <w:r w:rsidR="00354E68" w:rsidRPr="00354E68">
              <w:rPr>
                <w:webHidden/>
              </w:rPr>
              <w:fldChar w:fldCharType="end"/>
            </w:r>
          </w:hyperlink>
        </w:p>
        <w:p w14:paraId="73B091FA" w14:textId="508A6099" w:rsidR="00354E68" w:rsidRPr="00354E68" w:rsidRDefault="001A02CE">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hyperlink w:anchor="_Toc179092688" w:history="1">
            <w:r w:rsidR="00354E68" w:rsidRPr="00354E68">
              <w:rPr>
                <w:rStyle w:val="afffb"/>
                <w:rFonts w:ascii="Times New Roman" w:hAnsi="Times New Roman" w:cs="Times New Roman"/>
                <w:iCs/>
                <w:noProof/>
              </w:rPr>
              <w:t>Сроки оказания услуг:</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_Toc179092688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5</w:t>
            </w:r>
            <w:r w:rsidR="00354E68" w:rsidRPr="00354E68">
              <w:rPr>
                <w:rFonts w:ascii="Times New Roman" w:hAnsi="Times New Roman" w:cs="Times New Roman"/>
                <w:noProof/>
                <w:webHidden/>
              </w:rPr>
              <w:fldChar w:fldCharType="end"/>
            </w:r>
          </w:hyperlink>
        </w:p>
        <w:p w14:paraId="57DD0EAB" w14:textId="7B694720" w:rsidR="00354E68" w:rsidRPr="00354E68" w:rsidRDefault="001A02CE">
          <w:pPr>
            <w:pStyle w:val="29"/>
            <w:rPr>
              <w:rFonts w:eastAsiaTheme="minorEastAsia"/>
              <w:b w:val="0"/>
              <w:bCs w:val="0"/>
              <w:smallCaps w:val="0"/>
              <w:kern w:val="2"/>
              <w14:ligatures w14:val="standardContextual"/>
            </w:rPr>
          </w:pPr>
          <w:hyperlink w:anchor="_Toc179092689" w:history="1">
            <w:r w:rsidR="00354E68" w:rsidRPr="00354E68">
              <w:rPr>
                <w:rStyle w:val="afffb"/>
              </w:rPr>
              <w:t>Методика исследования</w:t>
            </w:r>
            <w:r w:rsidR="00354E68" w:rsidRPr="00354E68">
              <w:rPr>
                <w:webHidden/>
              </w:rPr>
              <w:tab/>
            </w:r>
            <w:r w:rsidR="00354E68" w:rsidRPr="00354E68">
              <w:rPr>
                <w:webHidden/>
              </w:rPr>
              <w:fldChar w:fldCharType="begin"/>
            </w:r>
            <w:r w:rsidR="00354E68" w:rsidRPr="00354E68">
              <w:rPr>
                <w:webHidden/>
              </w:rPr>
              <w:instrText xml:space="preserve"> PAGEREF _Toc179092689 \h </w:instrText>
            </w:r>
            <w:r w:rsidR="00354E68" w:rsidRPr="00354E68">
              <w:rPr>
                <w:webHidden/>
              </w:rPr>
            </w:r>
            <w:r w:rsidR="00354E68" w:rsidRPr="00354E68">
              <w:rPr>
                <w:webHidden/>
              </w:rPr>
              <w:fldChar w:fldCharType="separate"/>
            </w:r>
            <w:r w:rsidR="00E77B92">
              <w:rPr>
                <w:webHidden/>
              </w:rPr>
              <w:t>6</w:t>
            </w:r>
            <w:r w:rsidR="00354E68" w:rsidRPr="00354E68">
              <w:rPr>
                <w:webHidden/>
              </w:rPr>
              <w:fldChar w:fldCharType="end"/>
            </w:r>
          </w:hyperlink>
        </w:p>
        <w:p w14:paraId="56889C3F" w14:textId="6A6D2C67" w:rsidR="00354E68" w:rsidRPr="00354E68" w:rsidRDefault="001A02CE">
          <w:pPr>
            <w:pStyle w:val="29"/>
            <w:rPr>
              <w:rFonts w:eastAsiaTheme="minorEastAsia"/>
              <w:b w:val="0"/>
              <w:bCs w:val="0"/>
              <w:smallCaps w:val="0"/>
              <w:kern w:val="2"/>
              <w14:ligatures w14:val="standardContextual"/>
            </w:rPr>
          </w:pPr>
          <w:hyperlink w:anchor="_Toc179092690" w:history="1">
            <w:r w:rsidR="00354E68" w:rsidRPr="00354E68">
              <w:rPr>
                <w:rStyle w:val="afffb"/>
              </w:rPr>
              <w:t>Выборка</w:t>
            </w:r>
            <w:r w:rsidR="00354E68" w:rsidRPr="00354E68">
              <w:rPr>
                <w:webHidden/>
              </w:rPr>
              <w:tab/>
            </w:r>
            <w:r w:rsidR="00354E68" w:rsidRPr="00354E68">
              <w:rPr>
                <w:webHidden/>
              </w:rPr>
              <w:fldChar w:fldCharType="begin"/>
            </w:r>
            <w:r w:rsidR="00354E68" w:rsidRPr="00354E68">
              <w:rPr>
                <w:webHidden/>
              </w:rPr>
              <w:instrText xml:space="preserve"> PAGEREF _Toc179092690 \h </w:instrText>
            </w:r>
            <w:r w:rsidR="00354E68" w:rsidRPr="00354E68">
              <w:rPr>
                <w:webHidden/>
              </w:rPr>
            </w:r>
            <w:r w:rsidR="00354E68" w:rsidRPr="00354E68">
              <w:rPr>
                <w:webHidden/>
              </w:rPr>
              <w:fldChar w:fldCharType="separate"/>
            </w:r>
            <w:r w:rsidR="00E77B92">
              <w:rPr>
                <w:webHidden/>
              </w:rPr>
              <w:t>7</w:t>
            </w:r>
            <w:r w:rsidR="00354E68" w:rsidRPr="00354E68">
              <w:rPr>
                <w:webHidden/>
              </w:rPr>
              <w:fldChar w:fldCharType="end"/>
            </w:r>
          </w:hyperlink>
        </w:p>
        <w:p w14:paraId="51DF0CD4" w14:textId="4C95F6EA" w:rsidR="00354E68" w:rsidRPr="00354E68" w:rsidRDefault="001A02CE">
          <w:pPr>
            <w:pStyle w:val="29"/>
            <w:rPr>
              <w:rFonts w:eastAsiaTheme="minorEastAsia"/>
              <w:b w:val="0"/>
              <w:bCs w:val="0"/>
              <w:smallCaps w:val="0"/>
              <w:kern w:val="2"/>
              <w14:ligatures w14:val="standardContextual"/>
            </w:rPr>
          </w:pPr>
          <w:hyperlink w:anchor="_Toc179092691" w:history="1">
            <w:r w:rsidR="00354E68" w:rsidRPr="00354E68">
              <w:rPr>
                <w:rStyle w:val="afffb"/>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54E68" w:rsidRPr="00354E68">
              <w:rPr>
                <w:webHidden/>
              </w:rPr>
              <w:tab/>
            </w:r>
            <w:r w:rsidR="00354E68" w:rsidRPr="00354E68">
              <w:rPr>
                <w:webHidden/>
              </w:rPr>
              <w:fldChar w:fldCharType="begin"/>
            </w:r>
            <w:r w:rsidR="00354E68" w:rsidRPr="00354E68">
              <w:rPr>
                <w:webHidden/>
              </w:rPr>
              <w:instrText xml:space="preserve"> PAGEREF _Toc179092691 \h </w:instrText>
            </w:r>
            <w:r w:rsidR="00354E68" w:rsidRPr="00354E68">
              <w:rPr>
                <w:webHidden/>
              </w:rPr>
            </w:r>
            <w:r w:rsidR="00354E68" w:rsidRPr="00354E68">
              <w:rPr>
                <w:webHidden/>
              </w:rPr>
              <w:fldChar w:fldCharType="separate"/>
            </w:r>
            <w:r w:rsidR="00E77B92">
              <w:rPr>
                <w:webHidden/>
              </w:rPr>
              <w:t>9</w:t>
            </w:r>
            <w:r w:rsidR="00354E68" w:rsidRPr="00354E68">
              <w:rPr>
                <w:webHidden/>
              </w:rPr>
              <w:fldChar w:fldCharType="end"/>
            </w:r>
          </w:hyperlink>
        </w:p>
        <w:p w14:paraId="74FC0917" w14:textId="3F49C22E" w:rsidR="00354E68" w:rsidRPr="00354E68" w:rsidRDefault="001A02CE">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hyperlink w:anchor="_Toc179092692" w:history="1">
            <w:r w:rsidR="00354E68" w:rsidRPr="00354E68">
              <w:rPr>
                <w:rStyle w:val="afffb"/>
                <w:rFonts w:ascii="Times New Roman" w:hAnsi="Times New Roman" w:cs="Times New Roman"/>
                <w:noProof/>
              </w:rPr>
              <w:t>РЕЗУЛЬТАТЫ СБОРА И ОБОБЩЕНИЯ ИНФОРМАЦИИ</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_Toc179092692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11</w:t>
            </w:r>
            <w:r w:rsidR="00354E68" w:rsidRPr="00354E68">
              <w:rPr>
                <w:rFonts w:ascii="Times New Roman" w:hAnsi="Times New Roman" w:cs="Times New Roman"/>
                <w:noProof/>
                <w:webHidden/>
              </w:rPr>
              <w:fldChar w:fldCharType="end"/>
            </w:r>
          </w:hyperlink>
        </w:p>
        <w:p w14:paraId="03F59CAA" w14:textId="24EB2D26" w:rsidR="00354E68" w:rsidRPr="00354E68" w:rsidRDefault="001A02CE">
          <w:pPr>
            <w:pStyle w:val="29"/>
            <w:rPr>
              <w:rFonts w:eastAsiaTheme="minorEastAsia"/>
              <w:b w:val="0"/>
              <w:bCs w:val="0"/>
              <w:smallCaps w:val="0"/>
              <w:kern w:val="2"/>
              <w14:ligatures w14:val="standardContextual"/>
            </w:rPr>
          </w:pPr>
          <w:hyperlink w:anchor="_Toc179092693" w:history="1">
            <w:r w:rsidR="00354E68" w:rsidRPr="00354E68">
              <w:rPr>
                <w:rStyle w:val="afffb"/>
                <w:rFonts w:eastAsia="Calibri"/>
              </w:rPr>
              <w:t>Информация на общедоступных информационных ресурсах</w:t>
            </w:r>
            <w:r w:rsidR="00354E68" w:rsidRPr="00354E68">
              <w:rPr>
                <w:webHidden/>
              </w:rPr>
              <w:tab/>
            </w:r>
            <w:r w:rsidR="00354E68" w:rsidRPr="00354E68">
              <w:rPr>
                <w:webHidden/>
              </w:rPr>
              <w:fldChar w:fldCharType="begin"/>
            </w:r>
            <w:r w:rsidR="00354E68" w:rsidRPr="00354E68">
              <w:rPr>
                <w:webHidden/>
              </w:rPr>
              <w:instrText xml:space="preserve"> PAGEREF _Toc179092693 \h </w:instrText>
            </w:r>
            <w:r w:rsidR="00354E68" w:rsidRPr="00354E68">
              <w:rPr>
                <w:webHidden/>
              </w:rPr>
            </w:r>
            <w:r w:rsidR="00354E68" w:rsidRPr="00354E68">
              <w:rPr>
                <w:webHidden/>
              </w:rPr>
              <w:fldChar w:fldCharType="separate"/>
            </w:r>
            <w:r w:rsidR="00E77B92">
              <w:rPr>
                <w:webHidden/>
              </w:rPr>
              <w:t>11</w:t>
            </w:r>
            <w:r w:rsidR="00354E68" w:rsidRPr="00354E68">
              <w:rPr>
                <w:webHidden/>
              </w:rPr>
              <w:fldChar w:fldCharType="end"/>
            </w:r>
          </w:hyperlink>
        </w:p>
        <w:p w14:paraId="0087C90E" w14:textId="6066A140" w:rsidR="00354E68" w:rsidRPr="00354E68" w:rsidRDefault="001A02CE">
          <w:pPr>
            <w:pStyle w:val="29"/>
            <w:rPr>
              <w:rFonts w:eastAsiaTheme="minorEastAsia"/>
              <w:b w:val="0"/>
              <w:bCs w:val="0"/>
              <w:smallCaps w:val="0"/>
              <w:kern w:val="2"/>
              <w14:ligatures w14:val="standardContextual"/>
            </w:rPr>
          </w:pPr>
          <w:hyperlink w:anchor="_Toc179092694" w:history="1">
            <w:r w:rsidR="00354E68" w:rsidRPr="00354E68">
              <w:rPr>
                <w:rStyle w:val="afffb"/>
                <w:rFonts w:eastAsia="Calibri"/>
              </w:rPr>
              <w:t>Результаты оценки условий комфортности</w:t>
            </w:r>
            <w:r w:rsidR="00354E68" w:rsidRPr="00354E68">
              <w:rPr>
                <w:webHidden/>
              </w:rPr>
              <w:tab/>
            </w:r>
            <w:r w:rsidR="00354E68" w:rsidRPr="00354E68">
              <w:rPr>
                <w:webHidden/>
              </w:rPr>
              <w:fldChar w:fldCharType="begin"/>
            </w:r>
            <w:r w:rsidR="00354E68" w:rsidRPr="00354E68">
              <w:rPr>
                <w:webHidden/>
              </w:rPr>
              <w:instrText xml:space="preserve"> PAGEREF _Toc179092694 \h </w:instrText>
            </w:r>
            <w:r w:rsidR="00354E68" w:rsidRPr="00354E68">
              <w:rPr>
                <w:webHidden/>
              </w:rPr>
            </w:r>
            <w:r w:rsidR="00354E68" w:rsidRPr="00354E68">
              <w:rPr>
                <w:webHidden/>
              </w:rPr>
              <w:fldChar w:fldCharType="separate"/>
            </w:r>
            <w:r w:rsidR="00E77B92">
              <w:rPr>
                <w:webHidden/>
              </w:rPr>
              <w:t>14</w:t>
            </w:r>
            <w:r w:rsidR="00354E68" w:rsidRPr="00354E68">
              <w:rPr>
                <w:webHidden/>
              </w:rPr>
              <w:fldChar w:fldCharType="end"/>
            </w:r>
          </w:hyperlink>
        </w:p>
        <w:p w14:paraId="7438C066" w14:textId="746EA78D" w:rsidR="00354E68" w:rsidRPr="00354E68" w:rsidRDefault="001A02CE">
          <w:pPr>
            <w:pStyle w:val="29"/>
            <w:rPr>
              <w:rFonts w:eastAsiaTheme="minorEastAsia"/>
              <w:b w:val="0"/>
              <w:bCs w:val="0"/>
              <w:smallCaps w:val="0"/>
              <w:kern w:val="2"/>
              <w14:ligatures w14:val="standardContextual"/>
            </w:rPr>
          </w:pPr>
          <w:hyperlink w:anchor="_Toc179092695" w:history="1">
            <w:r w:rsidR="00354E68" w:rsidRPr="00354E68">
              <w:rPr>
                <w:rStyle w:val="afffb"/>
                <w:rFonts w:eastAsia="Calibri"/>
              </w:rPr>
              <w:t>Результаты оценки условий для инвалидов</w:t>
            </w:r>
            <w:r w:rsidR="00354E68" w:rsidRPr="00354E68">
              <w:rPr>
                <w:webHidden/>
              </w:rPr>
              <w:tab/>
            </w:r>
            <w:r w:rsidR="00354E68" w:rsidRPr="00354E68">
              <w:rPr>
                <w:webHidden/>
              </w:rPr>
              <w:fldChar w:fldCharType="begin"/>
            </w:r>
            <w:r w:rsidR="00354E68" w:rsidRPr="00354E68">
              <w:rPr>
                <w:webHidden/>
              </w:rPr>
              <w:instrText xml:space="preserve"> PAGEREF _Toc179092695 \h </w:instrText>
            </w:r>
            <w:r w:rsidR="00354E68" w:rsidRPr="00354E68">
              <w:rPr>
                <w:webHidden/>
              </w:rPr>
            </w:r>
            <w:r w:rsidR="00354E68" w:rsidRPr="00354E68">
              <w:rPr>
                <w:webHidden/>
              </w:rPr>
              <w:fldChar w:fldCharType="separate"/>
            </w:r>
            <w:r w:rsidR="00E77B92">
              <w:rPr>
                <w:webHidden/>
              </w:rPr>
              <w:t>19</w:t>
            </w:r>
            <w:r w:rsidR="00354E68" w:rsidRPr="00354E68">
              <w:rPr>
                <w:webHidden/>
              </w:rPr>
              <w:fldChar w:fldCharType="end"/>
            </w:r>
          </w:hyperlink>
        </w:p>
        <w:p w14:paraId="403A109A" w14:textId="56DFE054" w:rsidR="00354E68" w:rsidRPr="00354E68" w:rsidRDefault="001A02CE">
          <w:pPr>
            <w:pStyle w:val="29"/>
            <w:rPr>
              <w:rFonts w:eastAsiaTheme="minorEastAsia"/>
              <w:b w:val="0"/>
              <w:bCs w:val="0"/>
              <w:smallCaps w:val="0"/>
              <w:kern w:val="2"/>
              <w14:ligatures w14:val="standardContextual"/>
            </w:rPr>
          </w:pPr>
          <w:hyperlink w:anchor="_Toc179092696" w:history="1">
            <w:r w:rsidR="00354E68" w:rsidRPr="00354E68">
              <w:rPr>
                <w:rStyle w:val="afffb"/>
                <w:rFonts w:eastAsia="Calibri"/>
              </w:rPr>
              <w:t>Фактическая выборка исследования</w:t>
            </w:r>
            <w:r w:rsidR="00354E68" w:rsidRPr="00354E68">
              <w:rPr>
                <w:webHidden/>
              </w:rPr>
              <w:tab/>
            </w:r>
            <w:r w:rsidR="00354E68" w:rsidRPr="00354E68">
              <w:rPr>
                <w:webHidden/>
              </w:rPr>
              <w:fldChar w:fldCharType="begin"/>
            </w:r>
            <w:r w:rsidR="00354E68" w:rsidRPr="00354E68">
              <w:rPr>
                <w:webHidden/>
              </w:rPr>
              <w:instrText xml:space="preserve"> PAGEREF _Toc179092696 \h </w:instrText>
            </w:r>
            <w:r w:rsidR="00354E68" w:rsidRPr="00354E68">
              <w:rPr>
                <w:webHidden/>
              </w:rPr>
            </w:r>
            <w:r w:rsidR="00354E68" w:rsidRPr="00354E68">
              <w:rPr>
                <w:webHidden/>
              </w:rPr>
              <w:fldChar w:fldCharType="separate"/>
            </w:r>
            <w:r w:rsidR="00E77B92">
              <w:rPr>
                <w:webHidden/>
              </w:rPr>
              <w:t>26</w:t>
            </w:r>
            <w:r w:rsidR="00354E68" w:rsidRPr="00354E68">
              <w:rPr>
                <w:webHidden/>
              </w:rPr>
              <w:fldChar w:fldCharType="end"/>
            </w:r>
          </w:hyperlink>
        </w:p>
        <w:p w14:paraId="0E9BB997" w14:textId="1B46D34C" w:rsidR="00354E68" w:rsidRPr="00354E68" w:rsidRDefault="001A02CE">
          <w:pPr>
            <w:pStyle w:val="29"/>
            <w:rPr>
              <w:rFonts w:eastAsiaTheme="minorEastAsia"/>
              <w:b w:val="0"/>
              <w:bCs w:val="0"/>
              <w:smallCaps w:val="0"/>
              <w:kern w:val="2"/>
              <w14:ligatures w14:val="standardContextual"/>
            </w:rPr>
          </w:pPr>
          <w:hyperlink w:anchor="_Toc179092697" w:history="1">
            <w:r w:rsidR="00354E68" w:rsidRPr="00354E68">
              <w:rPr>
                <w:rStyle w:val="afffb"/>
              </w:rPr>
              <w:t>Результаты проведенных социологических опросов</w:t>
            </w:r>
            <w:r w:rsidR="00354E68" w:rsidRPr="00354E68">
              <w:rPr>
                <w:webHidden/>
              </w:rPr>
              <w:tab/>
            </w:r>
            <w:r w:rsidR="00354E68" w:rsidRPr="00354E68">
              <w:rPr>
                <w:webHidden/>
              </w:rPr>
              <w:fldChar w:fldCharType="begin"/>
            </w:r>
            <w:r w:rsidR="00354E68" w:rsidRPr="00354E68">
              <w:rPr>
                <w:webHidden/>
              </w:rPr>
              <w:instrText xml:space="preserve"> PAGEREF _Toc179092697 \h </w:instrText>
            </w:r>
            <w:r w:rsidR="00354E68" w:rsidRPr="00354E68">
              <w:rPr>
                <w:webHidden/>
              </w:rPr>
            </w:r>
            <w:r w:rsidR="00354E68" w:rsidRPr="00354E68">
              <w:rPr>
                <w:webHidden/>
              </w:rPr>
              <w:fldChar w:fldCharType="separate"/>
            </w:r>
            <w:r w:rsidR="00E77B92">
              <w:rPr>
                <w:webHidden/>
              </w:rPr>
              <w:t>29</w:t>
            </w:r>
            <w:r w:rsidR="00354E68" w:rsidRPr="00354E68">
              <w:rPr>
                <w:webHidden/>
              </w:rPr>
              <w:fldChar w:fldCharType="end"/>
            </w:r>
          </w:hyperlink>
        </w:p>
        <w:p w14:paraId="072BA0F0" w14:textId="79136CF5" w:rsidR="00354E68" w:rsidRPr="00354E68" w:rsidRDefault="001A02CE">
          <w:pPr>
            <w:pStyle w:val="29"/>
            <w:rPr>
              <w:rFonts w:eastAsiaTheme="minorEastAsia"/>
              <w:b w:val="0"/>
              <w:bCs w:val="0"/>
              <w:smallCaps w:val="0"/>
              <w:kern w:val="2"/>
              <w14:ligatures w14:val="standardContextual"/>
            </w:rPr>
          </w:pPr>
          <w:hyperlink w:anchor="_Toc179092698" w:history="1">
            <w:r w:rsidR="00354E68" w:rsidRPr="00354E68">
              <w:rPr>
                <w:rStyle w:val="afffb"/>
                <w:rFonts w:eastAsia="Calibri"/>
              </w:rPr>
              <w:t>Значения по каждому показателю оценки</w:t>
            </w:r>
            <w:r w:rsidR="00354E68" w:rsidRPr="00354E68">
              <w:rPr>
                <w:webHidden/>
              </w:rPr>
              <w:tab/>
            </w:r>
            <w:r w:rsidR="00354E68" w:rsidRPr="00354E68">
              <w:rPr>
                <w:webHidden/>
              </w:rPr>
              <w:fldChar w:fldCharType="begin"/>
            </w:r>
            <w:r w:rsidR="00354E68" w:rsidRPr="00354E68">
              <w:rPr>
                <w:webHidden/>
              </w:rPr>
              <w:instrText xml:space="preserve"> PAGEREF _Toc179092698 \h </w:instrText>
            </w:r>
            <w:r w:rsidR="00354E68" w:rsidRPr="00354E68">
              <w:rPr>
                <w:webHidden/>
              </w:rPr>
            </w:r>
            <w:r w:rsidR="00354E68" w:rsidRPr="00354E68">
              <w:rPr>
                <w:webHidden/>
              </w:rPr>
              <w:fldChar w:fldCharType="separate"/>
            </w:r>
            <w:r w:rsidR="00E77B92">
              <w:rPr>
                <w:webHidden/>
              </w:rPr>
              <w:t>38</w:t>
            </w:r>
            <w:r w:rsidR="00354E68" w:rsidRPr="00354E68">
              <w:rPr>
                <w:webHidden/>
              </w:rPr>
              <w:fldChar w:fldCharType="end"/>
            </w:r>
          </w:hyperlink>
        </w:p>
        <w:p w14:paraId="2FC9CAD0" w14:textId="74B8335C" w:rsidR="00354E68" w:rsidRPr="00354E68" w:rsidRDefault="001A02CE">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hyperlink w:anchor="_Toc179092699" w:history="1">
            <w:r w:rsidR="00354E68" w:rsidRPr="00354E68">
              <w:rPr>
                <w:rStyle w:val="afffb"/>
                <w:rFonts w:ascii="Times New Roman" w:eastAsiaTheme="majorEastAsia" w:hAnsi="Times New Roman" w:cs="Times New Roman"/>
                <w:noProof/>
              </w:rPr>
              <w:t>АНАЛИЗ КРИТЕРИЕВ КАЧЕСТВА УСЛОВИЙ ОСУЩЕСТВЛЕНИЯ ОБРАЗОВАТЕЛЬНОЙ ДЕЯТЕЛЬНОСТИ</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_Toc179092699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44</w:t>
            </w:r>
            <w:r w:rsidR="00354E68" w:rsidRPr="00354E68">
              <w:rPr>
                <w:rFonts w:ascii="Times New Roman" w:hAnsi="Times New Roman" w:cs="Times New Roman"/>
                <w:noProof/>
                <w:webHidden/>
              </w:rPr>
              <w:fldChar w:fldCharType="end"/>
            </w:r>
          </w:hyperlink>
        </w:p>
        <w:p w14:paraId="6B766D2B" w14:textId="4D7859B7" w:rsidR="00354E68" w:rsidRPr="00354E68" w:rsidRDefault="001A02CE">
          <w:pPr>
            <w:pStyle w:val="29"/>
            <w:rPr>
              <w:rFonts w:eastAsiaTheme="minorEastAsia"/>
              <w:b w:val="0"/>
              <w:bCs w:val="0"/>
              <w:smallCaps w:val="0"/>
              <w:kern w:val="2"/>
              <w14:ligatures w14:val="standardContextual"/>
            </w:rPr>
          </w:pPr>
          <w:hyperlink w:anchor="_Toc179092700" w:history="1">
            <w:r w:rsidR="00354E68" w:rsidRPr="00354E68">
              <w:rPr>
                <w:rStyle w:val="afffb"/>
                <w:rFonts w:eastAsia="Calibri"/>
              </w:rPr>
              <w:t>Общие критерии</w:t>
            </w:r>
            <w:r w:rsidR="00354E68" w:rsidRPr="00354E68">
              <w:rPr>
                <w:webHidden/>
              </w:rPr>
              <w:tab/>
            </w:r>
            <w:r w:rsidR="00354E68" w:rsidRPr="00354E68">
              <w:rPr>
                <w:webHidden/>
              </w:rPr>
              <w:fldChar w:fldCharType="begin"/>
            </w:r>
            <w:r w:rsidR="00354E68" w:rsidRPr="00354E68">
              <w:rPr>
                <w:webHidden/>
              </w:rPr>
              <w:instrText xml:space="preserve"> PAGEREF _Toc179092700 \h </w:instrText>
            </w:r>
            <w:r w:rsidR="00354E68" w:rsidRPr="00354E68">
              <w:rPr>
                <w:webHidden/>
              </w:rPr>
            </w:r>
            <w:r w:rsidR="00354E68" w:rsidRPr="00354E68">
              <w:rPr>
                <w:webHidden/>
              </w:rPr>
              <w:fldChar w:fldCharType="separate"/>
            </w:r>
            <w:r w:rsidR="00E77B92">
              <w:rPr>
                <w:webHidden/>
              </w:rPr>
              <w:t>44</w:t>
            </w:r>
            <w:r w:rsidR="00354E68" w:rsidRPr="00354E68">
              <w:rPr>
                <w:webHidden/>
              </w:rPr>
              <w:fldChar w:fldCharType="end"/>
            </w:r>
          </w:hyperlink>
        </w:p>
        <w:p w14:paraId="39470222" w14:textId="0295E2AC" w:rsidR="00354E68" w:rsidRPr="00354E68" w:rsidRDefault="001A02CE">
          <w:pPr>
            <w:pStyle w:val="29"/>
            <w:rPr>
              <w:rFonts w:eastAsiaTheme="minorEastAsia"/>
              <w:b w:val="0"/>
              <w:bCs w:val="0"/>
              <w:smallCaps w:val="0"/>
              <w:kern w:val="2"/>
              <w14:ligatures w14:val="standardContextual"/>
            </w:rPr>
          </w:pPr>
          <w:hyperlink w:anchor="_Toc179092701" w:history="1">
            <w:r w:rsidR="00354E68" w:rsidRPr="00354E68">
              <w:rPr>
                <w:rStyle w:val="afffb"/>
              </w:rPr>
              <w:t>Общий рейтинг</w:t>
            </w:r>
            <w:r w:rsidR="00354E68" w:rsidRPr="00354E68">
              <w:rPr>
                <w:webHidden/>
              </w:rPr>
              <w:tab/>
            </w:r>
            <w:r w:rsidR="00354E68" w:rsidRPr="00354E68">
              <w:rPr>
                <w:webHidden/>
              </w:rPr>
              <w:fldChar w:fldCharType="begin"/>
            </w:r>
            <w:r w:rsidR="00354E68" w:rsidRPr="00354E68">
              <w:rPr>
                <w:webHidden/>
              </w:rPr>
              <w:instrText xml:space="preserve"> PAGEREF _Toc179092701 \h </w:instrText>
            </w:r>
            <w:r w:rsidR="00354E68" w:rsidRPr="00354E68">
              <w:rPr>
                <w:webHidden/>
              </w:rPr>
            </w:r>
            <w:r w:rsidR="00354E68" w:rsidRPr="00354E68">
              <w:rPr>
                <w:webHidden/>
              </w:rPr>
              <w:fldChar w:fldCharType="separate"/>
            </w:r>
            <w:r w:rsidR="00E77B92">
              <w:rPr>
                <w:webHidden/>
              </w:rPr>
              <w:t>45</w:t>
            </w:r>
            <w:r w:rsidR="00354E68" w:rsidRPr="00354E68">
              <w:rPr>
                <w:webHidden/>
              </w:rPr>
              <w:fldChar w:fldCharType="end"/>
            </w:r>
          </w:hyperlink>
        </w:p>
        <w:p w14:paraId="7429A166" w14:textId="436DC301" w:rsidR="00354E68" w:rsidRPr="00354E68" w:rsidRDefault="001A02CE">
          <w:pPr>
            <w:pStyle w:val="29"/>
            <w:rPr>
              <w:rFonts w:eastAsiaTheme="minorEastAsia"/>
              <w:b w:val="0"/>
              <w:bCs w:val="0"/>
              <w:smallCaps w:val="0"/>
              <w:kern w:val="2"/>
              <w14:ligatures w14:val="standardContextual"/>
            </w:rPr>
          </w:pPr>
          <w:hyperlink w:anchor="_Toc179092702" w:history="1">
            <w:r w:rsidR="00354E68" w:rsidRPr="00354E68">
              <w:rPr>
                <w:rStyle w:val="afffb"/>
                <w:rFonts w:eastAsia="Calibri"/>
              </w:rPr>
              <w:t>Показатели, характеризующие общий критерий «Открытость и доступность информации об организациях, осуществляющих образовательную деятельность»</w:t>
            </w:r>
            <w:r w:rsidR="00354E68" w:rsidRPr="00354E68">
              <w:rPr>
                <w:webHidden/>
              </w:rPr>
              <w:tab/>
            </w:r>
            <w:r w:rsidR="00354E68" w:rsidRPr="00354E68">
              <w:rPr>
                <w:webHidden/>
              </w:rPr>
              <w:fldChar w:fldCharType="begin"/>
            </w:r>
            <w:r w:rsidR="00354E68" w:rsidRPr="00354E68">
              <w:rPr>
                <w:webHidden/>
              </w:rPr>
              <w:instrText xml:space="preserve"> PAGEREF _Toc179092702 \h </w:instrText>
            </w:r>
            <w:r w:rsidR="00354E68" w:rsidRPr="00354E68">
              <w:rPr>
                <w:webHidden/>
              </w:rPr>
            </w:r>
            <w:r w:rsidR="00354E68" w:rsidRPr="00354E68">
              <w:rPr>
                <w:webHidden/>
              </w:rPr>
              <w:fldChar w:fldCharType="separate"/>
            </w:r>
            <w:r w:rsidR="00E77B92">
              <w:rPr>
                <w:webHidden/>
              </w:rPr>
              <w:t>51</w:t>
            </w:r>
            <w:r w:rsidR="00354E68" w:rsidRPr="00354E68">
              <w:rPr>
                <w:webHidden/>
              </w:rPr>
              <w:fldChar w:fldCharType="end"/>
            </w:r>
          </w:hyperlink>
        </w:p>
        <w:p w14:paraId="7C21B818" w14:textId="331361B5" w:rsidR="00354E68" w:rsidRPr="00354E68" w:rsidRDefault="001A02CE">
          <w:pPr>
            <w:pStyle w:val="29"/>
            <w:rPr>
              <w:rFonts w:eastAsiaTheme="minorEastAsia"/>
              <w:b w:val="0"/>
              <w:bCs w:val="0"/>
              <w:smallCaps w:val="0"/>
              <w:kern w:val="2"/>
              <w14:ligatures w14:val="standardContextual"/>
            </w:rPr>
          </w:pPr>
          <w:hyperlink w:anchor="_Toc179092703" w:history="1">
            <w:r w:rsidR="00354E68" w:rsidRPr="00354E68">
              <w:rPr>
                <w:rStyle w:val="afffb"/>
                <w:rFonts w:eastAsia="Calibri"/>
              </w:rPr>
              <w:t>Показатели, характеризующие общий критерий «Комфортность условий, в которых осуществляется образовательная деятельность»</w:t>
            </w:r>
            <w:r w:rsidR="00354E68" w:rsidRPr="00354E68">
              <w:rPr>
                <w:webHidden/>
              </w:rPr>
              <w:tab/>
            </w:r>
            <w:r w:rsidR="00354E68" w:rsidRPr="00354E68">
              <w:rPr>
                <w:webHidden/>
              </w:rPr>
              <w:fldChar w:fldCharType="begin"/>
            </w:r>
            <w:r w:rsidR="00354E68" w:rsidRPr="00354E68">
              <w:rPr>
                <w:webHidden/>
              </w:rPr>
              <w:instrText xml:space="preserve"> PAGEREF _Toc179092703 \h </w:instrText>
            </w:r>
            <w:r w:rsidR="00354E68" w:rsidRPr="00354E68">
              <w:rPr>
                <w:webHidden/>
              </w:rPr>
            </w:r>
            <w:r w:rsidR="00354E68" w:rsidRPr="00354E68">
              <w:rPr>
                <w:webHidden/>
              </w:rPr>
              <w:fldChar w:fldCharType="separate"/>
            </w:r>
            <w:r w:rsidR="00E77B92">
              <w:rPr>
                <w:webHidden/>
              </w:rPr>
              <w:t>56</w:t>
            </w:r>
            <w:r w:rsidR="00354E68" w:rsidRPr="00354E68">
              <w:rPr>
                <w:webHidden/>
              </w:rPr>
              <w:fldChar w:fldCharType="end"/>
            </w:r>
          </w:hyperlink>
        </w:p>
        <w:p w14:paraId="34A05C3E" w14:textId="789C1A28" w:rsidR="00354E68" w:rsidRPr="00354E68" w:rsidRDefault="001A02CE">
          <w:pPr>
            <w:pStyle w:val="29"/>
            <w:rPr>
              <w:rFonts w:eastAsiaTheme="minorEastAsia"/>
              <w:b w:val="0"/>
              <w:bCs w:val="0"/>
              <w:smallCaps w:val="0"/>
              <w:kern w:val="2"/>
              <w14:ligatures w14:val="standardContextual"/>
            </w:rPr>
          </w:pPr>
          <w:hyperlink w:anchor="_Toc179092704" w:history="1">
            <w:r w:rsidR="00354E68" w:rsidRPr="00354E68">
              <w:rPr>
                <w:rStyle w:val="afffb"/>
                <w:rFonts w:eastAsia="Calibri"/>
              </w:rPr>
              <w:t>Показатели, характеризующие общий критерий «Доступность услуг для инвалидов»</w:t>
            </w:r>
            <w:r w:rsidR="00354E68" w:rsidRPr="00354E68">
              <w:rPr>
                <w:webHidden/>
              </w:rPr>
              <w:tab/>
            </w:r>
            <w:r w:rsidR="00354E68" w:rsidRPr="00354E68">
              <w:rPr>
                <w:webHidden/>
              </w:rPr>
              <w:fldChar w:fldCharType="begin"/>
            </w:r>
            <w:r w:rsidR="00354E68" w:rsidRPr="00354E68">
              <w:rPr>
                <w:webHidden/>
              </w:rPr>
              <w:instrText xml:space="preserve"> PAGEREF _Toc179092704 \h </w:instrText>
            </w:r>
            <w:r w:rsidR="00354E68" w:rsidRPr="00354E68">
              <w:rPr>
                <w:webHidden/>
              </w:rPr>
            </w:r>
            <w:r w:rsidR="00354E68" w:rsidRPr="00354E68">
              <w:rPr>
                <w:webHidden/>
              </w:rPr>
              <w:fldChar w:fldCharType="separate"/>
            </w:r>
            <w:r w:rsidR="00E77B92">
              <w:rPr>
                <w:webHidden/>
              </w:rPr>
              <w:t>61</w:t>
            </w:r>
            <w:r w:rsidR="00354E68" w:rsidRPr="00354E68">
              <w:rPr>
                <w:webHidden/>
              </w:rPr>
              <w:fldChar w:fldCharType="end"/>
            </w:r>
          </w:hyperlink>
        </w:p>
        <w:p w14:paraId="06FF832E" w14:textId="18144F10" w:rsidR="00354E68" w:rsidRPr="00354E68" w:rsidRDefault="001A02CE">
          <w:pPr>
            <w:pStyle w:val="29"/>
            <w:rPr>
              <w:rFonts w:eastAsiaTheme="minorEastAsia"/>
              <w:b w:val="0"/>
              <w:bCs w:val="0"/>
              <w:smallCaps w:val="0"/>
              <w:kern w:val="2"/>
              <w14:ligatures w14:val="standardContextual"/>
            </w:rPr>
          </w:pPr>
          <w:hyperlink w:anchor="_Toc179092705" w:history="1">
            <w:r w:rsidR="00354E68" w:rsidRPr="00354E68">
              <w:rPr>
                <w:rStyle w:val="afffb"/>
                <w:rFonts w:eastAsia="Calibri"/>
              </w:rPr>
              <w:t>Показатели, характеризующие доброжелательность, вежливость работников организации</w:t>
            </w:r>
            <w:r w:rsidR="00354E68" w:rsidRPr="00354E68">
              <w:rPr>
                <w:webHidden/>
              </w:rPr>
              <w:tab/>
            </w:r>
            <w:r w:rsidR="00354E68" w:rsidRPr="00354E68">
              <w:rPr>
                <w:webHidden/>
              </w:rPr>
              <w:fldChar w:fldCharType="begin"/>
            </w:r>
            <w:r w:rsidR="00354E68" w:rsidRPr="00354E68">
              <w:rPr>
                <w:webHidden/>
              </w:rPr>
              <w:instrText xml:space="preserve"> PAGEREF _Toc179092705 \h </w:instrText>
            </w:r>
            <w:r w:rsidR="00354E68" w:rsidRPr="00354E68">
              <w:rPr>
                <w:webHidden/>
              </w:rPr>
            </w:r>
            <w:r w:rsidR="00354E68" w:rsidRPr="00354E68">
              <w:rPr>
                <w:webHidden/>
              </w:rPr>
              <w:fldChar w:fldCharType="separate"/>
            </w:r>
            <w:r w:rsidR="00E77B92">
              <w:rPr>
                <w:webHidden/>
              </w:rPr>
              <w:t>68</w:t>
            </w:r>
            <w:r w:rsidR="00354E68" w:rsidRPr="00354E68">
              <w:rPr>
                <w:webHidden/>
              </w:rPr>
              <w:fldChar w:fldCharType="end"/>
            </w:r>
          </w:hyperlink>
        </w:p>
        <w:p w14:paraId="13582839" w14:textId="4862B58A" w:rsidR="00354E68" w:rsidRPr="00354E68" w:rsidRDefault="001A02CE">
          <w:pPr>
            <w:pStyle w:val="29"/>
            <w:rPr>
              <w:rFonts w:eastAsiaTheme="minorEastAsia"/>
              <w:b w:val="0"/>
              <w:bCs w:val="0"/>
              <w:smallCaps w:val="0"/>
              <w:kern w:val="2"/>
              <w14:ligatures w14:val="standardContextual"/>
            </w:rPr>
          </w:pPr>
          <w:hyperlink w:anchor="_Toc179092706" w:history="1">
            <w:r w:rsidR="00354E68" w:rsidRPr="00354E68">
              <w:rPr>
                <w:rStyle w:val="afffb"/>
                <w:rFonts w:eastAsia="Calibri"/>
              </w:rPr>
              <w:t>Показатели, характеризующие общий критерий «Удовлетворенность условиями оказания услуг»</w:t>
            </w:r>
            <w:r w:rsidR="00354E68" w:rsidRPr="00354E68">
              <w:rPr>
                <w:webHidden/>
              </w:rPr>
              <w:tab/>
            </w:r>
            <w:r w:rsidR="00354E68" w:rsidRPr="00354E68">
              <w:rPr>
                <w:webHidden/>
              </w:rPr>
              <w:fldChar w:fldCharType="begin"/>
            </w:r>
            <w:r w:rsidR="00354E68" w:rsidRPr="00354E68">
              <w:rPr>
                <w:webHidden/>
              </w:rPr>
              <w:instrText xml:space="preserve"> PAGEREF _Toc179092706 \h </w:instrText>
            </w:r>
            <w:r w:rsidR="00354E68" w:rsidRPr="00354E68">
              <w:rPr>
                <w:webHidden/>
              </w:rPr>
            </w:r>
            <w:r w:rsidR="00354E68" w:rsidRPr="00354E68">
              <w:rPr>
                <w:webHidden/>
              </w:rPr>
              <w:fldChar w:fldCharType="separate"/>
            </w:r>
            <w:r w:rsidR="00E77B92">
              <w:rPr>
                <w:webHidden/>
              </w:rPr>
              <w:t>75</w:t>
            </w:r>
            <w:r w:rsidR="00354E68" w:rsidRPr="00354E68">
              <w:rPr>
                <w:webHidden/>
              </w:rPr>
              <w:fldChar w:fldCharType="end"/>
            </w:r>
          </w:hyperlink>
        </w:p>
        <w:p w14:paraId="380BC223" w14:textId="1B8A3327" w:rsidR="00354E68" w:rsidRPr="00354E68" w:rsidRDefault="001A02CE">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hyperlink w:anchor="_Toc179092707" w:history="1">
            <w:r w:rsidR="00354E68" w:rsidRPr="00354E68">
              <w:rPr>
                <w:rStyle w:val="afffb"/>
                <w:rFonts w:ascii="Times New Roman" w:hAnsi="Times New Roman" w:cs="Times New Roman"/>
                <w:noProof/>
              </w:rPr>
              <w:t>РЕКОМЕНДАЦИИ</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_Toc179092707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82</w:t>
            </w:r>
            <w:r w:rsidR="00354E68" w:rsidRPr="00354E68">
              <w:rPr>
                <w:rFonts w:ascii="Times New Roman" w:hAnsi="Times New Roman" w:cs="Times New Roman"/>
                <w:noProof/>
                <w:webHidden/>
              </w:rPr>
              <w:fldChar w:fldCharType="end"/>
            </w:r>
          </w:hyperlink>
        </w:p>
        <w:p w14:paraId="362391BB" w14:textId="5F19B937" w:rsidR="00354E68" w:rsidRPr="00354E68" w:rsidRDefault="001A02CE">
          <w:pPr>
            <w:pStyle w:val="1fa"/>
            <w:tabs>
              <w:tab w:val="right" w:leader="dot" w:pos="10195"/>
            </w:tabs>
            <w:rPr>
              <w:rFonts w:ascii="Times New Roman" w:eastAsiaTheme="minorEastAsia" w:hAnsi="Times New Roman" w:cs="Times New Roman"/>
              <w:b w:val="0"/>
              <w:bCs w:val="0"/>
              <w:caps w:val="0"/>
              <w:noProof/>
              <w:kern w:val="2"/>
              <w:u w:val="none"/>
              <w14:ligatures w14:val="standardContextual"/>
            </w:rPr>
          </w:pPr>
          <w:hyperlink w:anchor="_Toc179092708" w:history="1">
            <w:r w:rsidR="00354E68" w:rsidRPr="00354E68">
              <w:rPr>
                <w:rStyle w:val="afffb"/>
                <w:rFonts w:ascii="Times New Roman" w:hAnsi="Times New Roman" w:cs="Times New Roman"/>
                <w:noProof/>
              </w:rPr>
              <w:t>ПРИЛОЖЕНИЯ</w:t>
            </w:r>
            <w:r w:rsidR="00354E68" w:rsidRPr="00354E68">
              <w:rPr>
                <w:rFonts w:ascii="Times New Roman" w:hAnsi="Times New Roman" w:cs="Times New Roman"/>
                <w:noProof/>
                <w:webHidden/>
              </w:rPr>
              <w:tab/>
            </w:r>
            <w:r w:rsidR="00354E68" w:rsidRPr="00354E68">
              <w:rPr>
                <w:rFonts w:ascii="Times New Roman" w:hAnsi="Times New Roman" w:cs="Times New Roman"/>
                <w:noProof/>
                <w:webHidden/>
              </w:rPr>
              <w:fldChar w:fldCharType="begin"/>
            </w:r>
            <w:r w:rsidR="00354E68" w:rsidRPr="00354E68">
              <w:rPr>
                <w:rFonts w:ascii="Times New Roman" w:hAnsi="Times New Roman" w:cs="Times New Roman"/>
                <w:noProof/>
                <w:webHidden/>
              </w:rPr>
              <w:instrText xml:space="preserve"> PAGEREF _Toc179092708 \h </w:instrText>
            </w:r>
            <w:r w:rsidR="00354E68" w:rsidRPr="00354E68">
              <w:rPr>
                <w:rFonts w:ascii="Times New Roman" w:hAnsi="Times New Roman" w:cs="Times New Roman"/>
                <w:noProof/>
                <w:webHidden/>
              </w:rPr>
            </w:r>
            <w:r w:rsidR="00354E68" w:rsidRPr="00354E68">
              <w:rPr>
                <w:rFonts w:ascii="Times New Roman" w:hAnsi="Times New Roman" w:cs="Times New Roman"/>
                <w:noProof/>
                <w:webHidden/>
              </w:rPr>
              <w:fldChar w:fldCharType="separate"/>
            </w:r>
            <w:r w:rsidR="00E77B92">
              <w:rPr>
                <w:rFonts w:ascii="Times New Roman" w:hAnsi="Times New Roman" w:cs="Times New Roman"/>
                <w:noProof/>
                <w:webHidden/>
              </w:rPr>
              <w:t>100</w:t>
            </w:r>
            <w:r w:rsidR="00354E68" w:rsidRPr="00354E68">
              <w:rPr>
                <w:rFonts w:ascii="Times New Roman" w:hAnsi="Times New Roman" w:cs="Times New Roman"/>
                <w:noProof/>
                <w:webHidden/>
              </w:rPr>
              <w:fldChar w:fldCharType="end"/>
            </w:r>
          </w:hyperlink>
        </w:p>
        <w:p w14:paraId="0D9A84AF" w14:textId="4B38D1B2" w:rsidR="00354E68" w:rsidRPr="00354E68" w:rsidRDefault="001A02CE">
          <w:pPr>
            <w:pStyle w:val="29"/>
            <w:rPr>
              <w:rFonts w:eastAsiaTheme="minorEastAsia"/>
              <w:b w:val="0"/>
              <w:bCs w:val="0"/>
              <w:smallCaps w:val="0"/>
              <w:kern w:val="2"/>
              <w14:ligatures w14:val="standardContextual"/>
            </w:rPr>
          </w:pPr>
          <w:hyperlink w:anchor="_Toc179092709" w:history="1">
            <w:r w:rsidR="00354E68" w:rsidRPr="00354E68">
              <w:rPr>
                <w:rStyle w:val="afffb"/>
                <w:rFonts w:eastAsia="Calibri"/>
              </w:rPr>
              <w:t>ПРИЛОЖЕНИЕ 1. Анкета обучающихся и родителей обучающихся</w:t>
            </w:r>
            <w:r w:rsidR="00354E68" w:rsidRPr="00354E68">
              <w:rPr>
                <w:webHidden/>
              </w:rPr>
              <w:tab/>
            </w:r>
            <w:r w:rsidR="00354E68" w:rsidRPr="00354E68">
              <w:rPr>
                <w:webHidden/>
              </w:rPr>
              <w:fldChar w:fldCharType="begin"/>
            </w:r>
            <w:r w:rsidR="00354E68" w:rsidRPr="00354E68">
              <w:rPr>
                <w:webHidden/>
              </w:rPr>
              <w:instrText xml:space="preserve"> PAGEREF _Toc179092709 \h </w:instrText>
            </w:r>
            <w:r w:rsidR="00354E68" w:rsidRPr="00354E68">
              <w:rPr>
                <w:webHidden/>
              </w:rPr>
            </w:r>
            <w:r w:rsidR="00354E68" w:rsidRPr="00354E68">
              <w:rPr>
                <w:webHidden/>
              </w:rPr>
              <w:fldChar w:fldCharType="separate"/>
            </w:r>
            <w:r w:rsidR="00E77B92">
              <w:rPr>
                <w:webHidden/>
              </w:rPr>
              <w:t>100</w:t>
            </w:r>
            <w:r w:rsidR="00354E68" w:rsidRPr="00354E68">
              <w:rPr>
                <w:webHidden/>
              </w:rPr>
              <w:fldChar w:fldCharType="end"/>
            </w:r>
          </w:hyperlink>
        </w:p>
        <w:p w14:paraId="7BE0E791" w14:textId="24939E3D" w:rsidR="00354E68" w:rsidRPr="00354E68" w:rsidRDefault="001A02CE">
          <w:pPr>
            <w:pStyle w:val="29"/>
            <w:rPr>
              <w:rFonts w:eastAsiaTheme="minorEastAsia"/>
              <w:b w:val="0"/>
              <w:bCs w:val="0"/>
              <w:smallCaps w:val="0"/>
              <w:kern w:val="2"/>
              <w14:ligatures w14:val="standardContextual"/>
            </w:rPr>
          </w:pPr>
          <w:hyperlink w:anchor="_Toc179092710" w:history="1">
            <w:r w:rsidR="00354E68" w:rsidRPr="00354E68">
              <w:rPr>
                <w:rStyle w:val="afffb"/>
                <w:rFonts w:eastAsia="Calibri"/>
              </w:rPr>
              <w:t>ПРИЛОЖЕНИЕ 2. Акт выезда эксперта для очного этапа сбора и обобщения информации в образовательной организации, реализующей программы общего образования</w:t>
            </w:r>
            <w:r w:rsidR="00354E68" w:rsidRPr="00354E68">
              <w:rPr>
                <w:webHidden/>
              </w:rPr>
              <w:tab/>
            </w:r>
            <w:r w:rsidR="00354E68" w:rsidRPr="00354E68">
              <w:rPr>
                <w:webHidden/>
              </w:rPr>
              <w:fldChar w:fldCharType="begin"/>
            </w:r>
            <w:r w:rsidR="00354E68" w:rsidRPr="00354E68">
              <w:rPr>
                <w:webHidden/>
              </w:rPr>
              <w:instrText xml:space="preserve"> PAGEREF _Toc179092710 \h </w:instrText>
            </w:r>
            <w:r w:rsidR="00354E68" w:rsidRPr="00354E68">
              <w:rPr>
                <w:webHidden/>
              </w:rPr>
            </w:r>
            <w:r w:rsidR="00354E68" w:rsidRPr="00354E68">
              <w:rPr>
                <w:webHidden/>
              </w:rPr>
              <w:fldChar w:fldCharType="separate"/>
            </w:r>
            <w:r w:rsidR="00E77B92">
              <w:rPr>
                <w:webHidden/>
              </w:rPr>
              <w:t>0</w:t>
            </w:r>
            <w:r w:rsidR="00354E68" w:rsidRPr="00354E68">
              <w:rPr>
                <w:webHidden/>
              </w:rPr>
              <w:fldChar w:fldCharType="end"/>
            </w:r>
          </w:hyperlink>
        </w:p>
        <w:p w14:paraId="7E209624" w14:textId="6C2DA835" w:rsidR="00354E68" w:rsidRPr="00354E68" w:rsidRDefault="001A02CE">
          <w:pPr>
            <w:pStyle w:val="29"/>
            <w:rPr>
              <w:rFonts w:eastAsiaTheme="minorEastAsia"/>
              <w:b w:val="0"/>
              <w:bCs w:val="0"/>
              <w:smallCaps w:val="0"/>
              <w:kern w:val="2"/>
              <w14:ligatures w14:val="standardContextual"/>
            </w:rPr>
          </w:pPr>
          <w:hyperlink w:anchor="_Toc179092711" w:history="1">
            <w:r w:rsidR="00354E68" w:rsidRPr="00354E68">
              <w:rPr>
                <w:rStyle w:val="afffb"/>
                <w:rFonts w:eastAsia="Calibri"/>
              </w:rPr>
              <w:t>ПРИЛОЖЕНИЕ 3. Акт выезда эксперта для очного этапа сбора и обобщения информации в образовательной организации, реализующей программы дошкольного образования</w:t>
            </w:r>
            <w:r w:rsidR="00354E68" w:rsidRPr="00354E68">
              <w:rPr>
                <w:webHidden/>
              </w:rPr>
              <w:tab/>
            </w:r>
            <w:r w:rsidR="00354E68" w:rsidRPr="00354E68">
              <w:rPr>
                <w:webHidden/>
              </w:rPr>
              <w:fldChar w:fldCharType="begin"/>
            </w:r>
            <w:r w:rsidR="00354E68" w:rsidRPr="00354E68">
              <w:rPr>
                <w:webHidden/>
              </w:rPr>
              <w:instrText xml:space="preserve"> PAGEREF _Toc179092711 \h </w:instrText>
            </w:r>
            <w:r w:rsidR="00354E68" w:rsidRPr="00354E68">
              <w:rPr>
                <w:webHidden/>
              </w:rPr>
            </w:r>
            <w:r w:rsidR="00354E68" w:rsidRPr="00354E68">
              <w:rPr>
                <w:webHidden/>
              </w:rPr>
              <w:fldChar w:fldCharType="separate"/>
            </w:r>
            <w:r w:rsidR="00E77B92">
              <w:rPr>
                <w:webHidden/>
              </w:rPr>
              <w:t>13</w:t>
            </w:r>
            <w:r w:rsidR="00354E68" w:rsidRPr="00354E68">
              <w:rPr>
                <w:webHidden/>
              </w:rPr>
              <w:fldChar w:fldCharType="end"/>
            </w:r>
          </w:hyperlink>
        </w:p>
        <w:p w14:paraId="432CD5A5" w14:textId="2032F223" w:rsidR="00354E68" w:rsidRPr="00354E68" w:rsidRDefault="001A02CE">
          <w:pPr>
            <w:pStyle w:val="29"/>
            <w:rPr>
              <w:rFonts w:eastAsiaTheme="minorEastAsia"/>
              <w:b w:val="0"/>
              <w:bCs w:val="0"/>
              <w:smallCaps w:val="0"/>
              <w:kern w:val="2"/>
              <w14:ligatures w14:val="standardContextual"/>
            </w:rPr>
          </w:pPr>
          <w:hyperlink w:anchor="_Toc179092712" w:history="1">
            <w:r w:rsidR="00354E68" w:rsidRPr="00354E68">
              <w:rPr>
                <w:rStyle w:val="afffb"/>
                <w:rFonts w:eastAsia="Calibri"/>
              </w:rPr>
              <w:t>ПРИЛОЖЕНИЕ 4. Акт выезда эксперта для очного этапа сбора и обобщения информации в образовательной организации, реализующей дополнительного образования детей</w:t>
            </w:r>
            <w:r w:rsidR="00354E68" w:rsidRPr="00354E68">
              <w:rPr>
                <w:webHidden/>
              </w:rPr>
              <w:tab/>
            </w:r>
            <w:r w:rsidR="00354E68" w:rsidRPr="00354E68">
              <w:rPr>
                <w:webHidden/>
              </w:rPr>
              <w:fldChar w:fldCharType="begin"/>
            </w:r>
            <w:r w:rsidR="00354E68" w:rsidRPr="00354E68">
              <w:rPr>
                <w:webHidden/>
              </w:rPr>
              <w:instrText xml:space="preserve"> PAGEREF _Toc179092712 \h </w:instrText>
            </w:r>
            <w:r w:rsidR="00354E68" w:rsidRPr="00354E68">
              <w:rPr>
                <w:webHidden/>
              </w:rPr>
            </w:r>
            <w:r w:rsidR="00354E68" w:rsidRPr="00354E68">
              <w:rPr>
                <w:webHidden/>
              </w:rPr>
              <w:fldChar w:fldCharType="separate"/>
            </w:r>
            <w:r w:rsidR="00E77B92">
              <w:rPr>
                <w:webHidden/>
              </w:rPr>
              <w:t>27</w:t>
            </w:r>
            <w:r w:rsidR="00354E68" w:rsidRPr="00354E68">
              <w:rPr>
                <w:webHidden/>
              </w:rPr>
              <w:fldChar w:fldCharType="end"/>
            </w:r>
          </w:hyperlink>
        </w:p>
        <w:p w14:paraId="2A0CEA71" w14:textId="619CEDB4" w:rsidR="00354E68" w:rsidRPr="00354E68" w:rsidRDefault="001A02CE">
          <w:pPr>
            <w:pStyle w:val="29"/>
            <w:rPr>
              <w:rFonts w:eastAsiaTheme="minorEastAsia"/>
              <w:b w:val="0"/>
              <w:bCs w:val="0"/>
              <w:smallCaps w:val="0"/>
              <w:kern w:val="2"/>
              <w14:ligatures w14:val="standardContextual"/>
            </w:rPr>
          </w:pPr>
          <w:hyperlink w:anchor="_Toc179092713" w:history="1">
            <w:r w:rsidR="00354E68" w:rsidRPr="00354E68">
              <w:rPr>
                <w:rStyle w:val="afffb"/>
              </w:rPr>
              <w:t>http://adi-ahmad.profiedu.ru/</w:t>
            </w:r>
            <w:r w:rsidR="00354E68" w:rsidRPr="00354E68">
              <w:rPr>
                <w:webHidden/>
              </w:rPr>
              <w:tab/>
            </w:r>
            <w:r w:rsidR="00354E68" w:rsidRPr="00354E68">
              <w:rPr>
                <w:webHidden/>
              </w:rPr>
              <w:fldChar w:fldCharType="begin"/>
            </w:r>
            <w:r w:rsidR="00354E68" w:rsidRPr="00354E68">
              <w:rPr>
                <w:webHidden/>
              </w:rPr>
              <w:instrText xml:space="preserve"> PAGEREF _Toc179092713 \h </w:instrText>
            </w:r>
            <w:r w:rsidR="00354E68" w:rsidRPr="00354E68">
              <w:rPr>
                <w:webHidden/>
              </w:rPr>
            </w:r>
            <w:r w:rsidR="00354E68" w:rsidRPr="00354E68">
              <w:rPr>
                <w:webHidden/>
              </w:rPr>
              <w:fldChar w:fldCharType="separate"/>
            </w:r>
            <w:r w:rsidR="00E77B92">
              <w:rPr>
                <w:webHidden/>
              </w:rPr>
              <w:t>55</w:t>
            </w:r>
            <w:r w:rsidR="00354E68" w:rsidRPr="00354E68">
              <w:rPr>
                <w:webHidden/>
              </w:rPr>
              <w:fldChar w:fldCharType="end"/>
            </w:r>
          </w:hyperlink>
        </w:p>
        <w:p w14:paraId="07091B63" w14:textId="4C8AC02D" w:rsidR="00E528C9" w:rsidRPr="00196B27" w:rsidRDefault="003027CB" w:rsidP="00A41A59">
          <w:pPr>
            <w:spacing w:line="240" w:lineRule="auto"/>
            <w:ind w:firstLine="0"/>
            <w:rPr>
              <w:bCs/>
            </w:rPr>
          </w:pPr>
          <w:r w:rsidRPr="00354E68">
            <w:rPr>
              <w:bCs/>
            </w:rPr>
            <w:fldChar w:fldCharType="end"/>
          </w:r>
        </w:p>
      </w:sdtContent>
    </w:sdt>
    <w:bookmarkStart w:id="1" w:name="_Toc17691551" w:displacedByCustomXml="prev"/>
    <w:p w14:paraId="765C60A9" w14:textId="2875C85F" w:rsidR="00D830FB" w:rsidRPr="005E5C14" w:rsidRDefault="00354E68" w:rsidP="00354E68">
      <w:pPr>
        <w:pStyle w:val="14"/>
      </w:pPr>
      <w:bookmarkStart w:id="2" w:name="_Toc179092685"/>
      <w:bookmarkEnd w:id="1"/>
      <w:r>
        <w:lastRenderedPageBreak/>
        <w:t>МЕТОДОЛОГИЯ И МЕТОДИКА НОКО</w:t>
      </w:r>
      <w:bookmarkEnd w:id="2"/>
    </w:p>
    <w:p w14:paraId="50F5237D" w14:textId="162AB8C7" w:rsidR="00D830FB" w:rsidRPr="007212BB" w:rsidRDefault="00D830FB" w:rsidP="00A41A59">
      <w:pPr>
        <w:pStyle w:val="21"/>
      </w:pPr>
      <w:bookmarkStart w:id="3" w:name="_Toc17691552"/>
      <w:bookmarkStart w:id="4" w:name="_Toc179092686"/>
      <w:r w:rsidRPr="007212BB">
        <w:t xml:space="preserve">Нормативно-правовая база </w:t>
      </w:r>
      <w:bookmarkEnd w:id="3"/>
      <w:r w:rsidR="007212BB">
        <w:t>НОКО</w:t>
      </w:r>
      <w:bookmarkEnd w:id="4"/>
    </w:p>
    <w:p w14:paraId="675F420F" w14:textId="77777777" w:rsidR="001615A6" w:rsidRPr="007212BB" w:rsidRDefault="001615A6" w:rsidP="00A41A59">
      <w:pPr>
        <w:widowControl w:val="0"/>
        <w:autoSpaceDE w:val="0"/>
        <w:autoSpaceDN w:val="0"/>
        <w:adjustRightInd w:val="0"/>
        <w:spacing w:line="240" w:lineRule="auto"/>
        <w:rPr>
          <w:rFonts w:eastAsia="Calibri"/>
          <w:sz w:val="24"/>
          <w:szCs w:val="24"/>
          <w:lang w:eastAsia="ja-JP"/>
        </w:rPr>
      </w:pPr>
      <w:r w:rsidRPr="007212BB">
        <w:rPr>
          <w:rFonts w:eastAsia="Calibri"/>
          <w:sz w:val="24"/>
          <w:szCs w:val="24"/>
          <w:lang w:eastAsia="ja-JP"/>
        </w:rPr>
        <w:t>Независимая оценка качества проводится в соответствиии с</w:t>
      </w:r>
      <w:r w:rsidR="00436AE9" w:rsidRPr="007212BB">
        <w:rPr>
          <w:rFonts w:eastAsia="Calibri"/>
          <w:sz w:val="24"/>
          <w:szCs w:val="24"/>
          <w:lang w:eastAsia="ja-JP"/>
        </w:rPr>
        <w:t>о следующими нормативными актами</w:t>
      </w:r>
      <w:r w:rsidRPr="007212BB">
        <w:rPr>
          <w:rFonts w:eastAsia="Calibri"/>
          <w:sz w:val="24"/>
          <w:szCs w:val="24"/>
          <w:lang w:eastAsia="ja-JP"/>
        </w:rPr>
        <w:t>:</w:t>
      </w:r>
    </w:p>
    <w:p w14:paraId="3948E07A" w14:textId="5E36CA29"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bookmarkStart w:id="5" w:name="_Toc17691553"/>
      <w:bookmarkStart w:id="6" w:name="_Toc533502182"/>
      <w:r w:rsidRPr="007212BB">
        <w:t>с Федеральным законом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 392-ФЗ);</w:t>
      </w:r>
    </w:p>
    <w:p w14:paraId="3BD8799E" w14:textId="07B2A97F"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 xml:space="preserve">с Федеральным законом от 29 декабря 2012 </w:t>
      </w:r>
      <w:r w:rsidR="00184444" w:rsidRPr="007212BB">
        <w:t>года №</w:t>
      </w:r>
      <w:r w:rsidRPr="007212BB">
        <w:t xml:space="preserve"> 273-ФЗ «Об образовании в Российской Федерации» (статья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(далее - Федеральный </w:t>
      </w:r>
      <w:r w:rsidR="00184444" w:rsidRPr="007212BB">
        <w:t>Закон №</w:t>
      </w:r>
      <w:r w:rsidRPr="007212BB">
        <w:t xml:space="preserve"> 273-ФЗ);</w:t>
      </w:r>
    </w:p>
    <w:p w14:paraId="7ABE7F4E" w14:textId="598F23BF"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с приказом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926DC87" w14:textId="77777777"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с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2E7175C" w14:textId="77777777"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 xml:space="preserve">с приказом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14:paraId="5678090D" w14:textId="77777777"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6000F63" w14:textId="77777777"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с приказом Рособрнадзора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B5B36BC" w14:textId="35D1E930"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 xml:space="preserve">с </w:t>
      </w:r>
      <w:r w:rsidR="00184444" w:rsidRPr="007212BB">
        <w:t>приказом Минтруда</w:t>
      </w:r>
      <w:r w:rsidRPr="007212BB">
        <w:t xml:space="preserve">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54FA81B" w14:textId="77777777"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(письмо Минпросвещения России от 01 апреля 2024 года № 02-195) (https://docs.edu.gov.ru/document/id/4184);</w:t>
      </w:r>
    </w:p>
    <w:p w14:paraId="6BF0FD88" w14:textId="7D6BDEBD" w:rsidR="00DD14DC" w:rsidRPr="007212BB" w:rsidRDefault="00DD14DC" w:rsidP="00406AE6">
      <w:pPr>
        <w:pStyle w:val="aff0"/>
        <w:numPr>
          <w:ilvl w:val="0"/>
          <w:numId w:val="38"/>
        </w:numPr>
        <w:tabs>
          <w:tab w:val="left" w:pos="851"/>
          <w:tab w:val="left" w:pos="993"/>
          <w:tab w:val="left" w:pos="1134"/>
          <w:tab w:val="left" w:pos="7655"/>
        </w:tabs>
        <w:spacing w:before="0" w:beforeAutospacing="0" w:after="0" w:afterAutospacing="0"/>
        <w:ind w:left="0" w:firstLine="709"/>
      </w:pPr>
      <w:r w:rsidRPr="007212BB">
        <w:t xml:space="preserve">с методическими рекомендациями по организации работы в рамках проведения независимой </w:t>
      </w:r>
      <w:r w:rsidR="00184444" w:rsidRPr="007212BB">
        <w:t>оценки качества</w:t>
      </w:r>
      <w:r w:rsidRPr="007212BB">
        <w:t xml:space="preserve">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медико-социального обслуживания, утвержденными приказом Министерства труда и социальной защиты Российской Федерации от 28 декабря 2023 года № 899.</w:t>
      </w:r>
    </w:p>
    <w:p w14:paraId="17ADAB57" w14:textId="6CC5889C" w:rsidR="006B4D92" w:rsidRDefault="006B4D92" w:rsidP="00A41A59">
      <w:pPr>
        <w:pStyle w:val="aff0"/>
        <w:spacing w:before="0" w:beforeAutospacing="0" w:after="0" w:afterAutospacing="0"/>
        <w:ind w:firstLine="567"/>
        <w:rPr>
          <w:color w:val="000000"/>
        </w:rPr>
      </w:pPr>
    </w:p>
    <w:p w14:paraId="02DB50FD" w14:textId="042CC2A3" w:rsidR="00D009CE" w:rsidRPr="007212BB" w:rsidRDefault="007212BB" w:rsidP="00A41A59">
      <w:pPr>
        <w:pStyle w:val="21"/>
      </w:pPr>
      <w:bookmarkStart w:id="7" w:name="_Toc179092687"/>
      <w:bookmarkEnd w:id="5"/>
      <w:r w:rsidRPr="007212BB">
        <w:t>Методология</w:t>
      </w:r>
      <w:r w:rsidR="00184444" w:rsidRPr="007212BB">
        <w:t xml:space="preserve"> НОКО</w:t>
      </w:r>
      <w:r w:rsidR="00D009CE" w:rsidRPr="007212BB">
        <w:t>:</w:t>
      </w:r>
      <w:bookmarkEnd w:id="7"/>
    </w:p>
    <w:p w14:paraId="6A64CCC6" w14:textId="24AA7FF2" w:rsidR="006B4D92" w:rsidRDefault="000C4398" w:rsidP="00A41A59">
      <w:pPr>
        <w:pStyle w:val="aff0"/>
        <w:tabs>
          <w:tab w:val="left" w:pos="1134"/>
        </w:tabs>
        <w:autoSpaceDE/>
        <w:autoSpaceDN/>
        <w:adjustRightInd/>
        <w:spacing w:before="0" w:beforeAutospacing="0" w:after="0" w:afterAutospacing="0"/>
        <w:ind w:left="576"/>
        <w:rPr>
          <w:b/>
          <w:color w:val="000000"/>
        </w:rPr>
      </w:pPr>
      <w:r>
        <w:rPr>
          <w:b/>
          <w:color w:val="000000"/>
        </w:rPr>
        <w:t>Цель</w:t>
      </w:r>
      <w:r w:rsidR="006B4D92">
        <w:rPr>
          <w:b/>
          <w:color w:val="000000"/>
        </w:rPr>
        <w:t>:</w:t>
      </w:r>
    </w:p>
    <w:p w14:paraId="6A0ADB26" w14:textId="77777777" w:rsidR="00184444" w:rsidRPr="00AA6A04" w:rsidRDefault="00184444" w:rsidP="00A41A59">
      <w:pPr>
        <w:spacing w:line="240" w:lineRule="auto"/>
        <w:rPr>
          <w:rFonts w:eastAsia="Calibri"/>
          <w:sz w:val="24"/>
          <w:szCs w:val="24"/>
        </w:rPr>
      </w:pPr>
      <w:r w:rsidRPr="00AA6A04">
        <w:rPr>
          <w:rFonts w:eastAsia="Calibri"/>
          <w:sz w:val="24"/>
          <w:szCs w:val="24"/>
        </w:rPr>
        <w:t>- предоставление гражданам информации о качестве условий осуществления образовательной деятельности образовательными организациями;</w:t>
      </w:r>
    </w:p>
    <w:p w14:paraId="3D863D09" w14:textId="77777777" w:rsidR="00184444" w:rsidRPr="00AA6A04" w:rsidRDefault="00184444" w:rsidP="00A41A59">
      <w:pPr>
        <w:spacing w:line="240" w:lineRule="auto"/>
        <w:rPr>
          <w:rFonts w:eastAsia="Calibri"/>
          <w:sz w:val="24"/>
          <w:szCs w:val="24"/>
        </w:rPr>
      </w:pPr>
      <w:r w:rsidRPr="00AA6A04">
        <w:rPr>
          <w:rFonts w:eastAsia="Calibri"/>
          <w:sz w:val="24"/>
          <w:szCs w:val="24"/>
        </w:rPr>
        <w:t>- повышение качества условий осуществления образовательной деятельности образовательными организациями;</w:t>
      </w:r>
    </w:p>
    <w:p w14:paraId="5AB0D07F" w14:textId="61E06240" w:rsidR="00184444" w:rsidRPr="006B4D92" w:rsidRDefault="00184444" w:rsidP="00A41A59">
      <w:pPr>
        <w:pStyle w:val="aff0"/>
        <w:tabs>
          <w:tab w:val="left" w:pos="1134"/>
        </w:tabs>
        <w:autoSpaceDE/>
        <w:autoSpaceDN/>
        <w:adjustRightInd/>
        <w:spacing w:before="0" w:beforeAutospacing="0" w:after="0" w:afterAutospacing="0"/>
        <w:ind w:left="576"/>
        <w:rPr>
          <w:b/>
          <w:color w:val="000000"/>
        </w:rPr>
      </w:pPr>
      <w:r w:rsidRPr="00AA6A04">
        <w:rPr>
          <w:rFonts w:eastAsia="Calibri"/>
          <w:lang w:eastAsia="en-US"/>
        </w:rPr>
        <w:t>- способствование повышению конкурентоспособности организаций в сфере образования</w:t>
      </w:r>
    </w:p>
    <w:p w14:paraId="4A82A0BC" w14:textId="2AF4A6B9" w:rsidR="003F4DD7" w:rsidRPr="006B4D92" w:rsidRDefault="003F4DD7" w:rsidP="00A41A59">
      <w:pPr>
        <w:pStyle w:val="aff0"/>
        <w:tabs>
          <w:tab w:val="left" w:pos="1134"/>
        </w:tabs>
        <w:autoSpaceDE/>
        <w:autoSpaceDN/>
        <w:adjustRightInd/>
        <w:spacing w:before="0" w:beforeAutospacing="0" w:after="0" w:afterAutospacing="0"/>
        <w:ind w:left="576"/>
        <w:rPr>
          <w:b/>
          <w:color w:val="000000"/>
        </w:rPr>
      </w:pPr>
      <w:r w:rsidRPr="006B4D92">
        <w:rPr>
          <w:b/>
          <w:color w:val="000000"/>
        </w:rPr>
        <w:t>Задачи:</w:t>
      </w:r>
    </w:p>
    <w:p w14:paraId="6D049AE0" w14:textId="77777777" w:rsidR="00184444" w:rsidRPr="00AA6A04" w:rsidRDefault="00184444" w:rsidP="00A41A59">
      <w:pPr>
        <w:spacing w:after="160" w:line="240" w:lineRule="auto"/>
        <w:contextualSpacing/>
        <w:rPr>
          <w:rFonts w:eastAsia="Calibri"/>
          <w:sz w:val="24"/>
          <w:szCs w:val="24"/>
        </w:rPr>
      </w:pPr>
      <w:r w:rsidRPr="00AA6A04">
        <w:rPr>
          <w:rFonts w:eastAsia="Calibri"/>
          <w:sz w:val="24"/>
          <w:szCs w:val="24"/>
        </w:rPr>
        <w:t xml:space="preserve">- получение информации о качестве условий осуществления образовательной деятельности организациями, осуществляющими образовательную деятельность </w:t>
      </w:r>
      <w:r w:rsidRPr="00AA6A04">
        <w:rPr>
          <w:rFonts w:eastAsia="Calibri"/>
          <w:sz w:val="24"/>
          <w:szCs w:val="24"/>
        </w:rPr>
        <w:br/>
        <w:t>в Республике Ингушетия, согласно приложению к настоящему техническому заданию;</w:t>
      </w:r>
    </w:p>
    <w:p w14:paraId="64B6708B" w14:textId="77777777" w:rsidR="00184444" w:rsidRPr="00AA6A04" w:rsidRDefault="00184444" w:rsidP="00A41A59">
      <w:pPr>
        <w:spacing w:after="160" w:line="240" w:lineRule="auto"/>
        <w:contextualSpacing/>
        <w:rPr>
          <w:rFonts w:eastAsia="Calibri"/>
          <w:sz w:val="24"/>
          <w:szCs w:val="24"/>
        </w:rPr>
      </w:pPr>
      <w:r w:rsidRPr="00AA6A04">
        <w:rPr>
          <w:rFonts w:eastAsia="Calibri"/>
          <w:sz w:val="24"/>
          <w:szCs w:val="24"/>
        </w:rPr>
        <w:t>- интерпретация, оценка и обобщение полученной информации, расчет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в Республике Ингушетия;</w:t>
      </w:r>
    </w:p>
    <w:p w14:paraId="4608775C" w14:textId="77777777" w:rsidR="00184444" w:rsidRPr="00AA6A04" w:rsidRDefault="00184444" w:rsidP="00A41A59">
      <w:pPr>
        <w:spacing w:after="120" w:line="240" w:lineRule="auto"/>
        <w:contextualSpacing/>
        <w:rPr>
          <w:rFonts w:eastAsia="Calibri"/>
          <w:sz w:val="24"/>
          <w:szCs w:val="24"/>
        </w:rPr>
      </w:pPr>
      <w:r w:rsidRPr="00AA6A04">
        <w:rPr>
          <w:rFonts w:eastAsia="Calibri"/>
          <w:sz w:val="24"/>
          <w:szCs w:val="24"/>
        </w:rPr>
        <w:t>- формирование предложений об улучшении качества условий осуществления образовательной деятельности организациями, осуществляющими образовательную деятельность в Республике Ингушетия.</w:t>
      </w:r>
    </w:p>
    <w:p w14:paraId="6031D550" w14:textId="3CF94598" w:rsidR="00E003B7" w:rsidRPr="007212BB" w:rsidRDefault="007212BB" w:rsidP="00A41A59">
      <w:pPr>
        <w:pStyle w:val="aff0"/>
        <w:tabs>
          <w:tab w:val="left" w:pos="1134"/>
        </w:tabs>
        <w:autoSpaceDE/>
        <w:autoSpaceDN/>
        <w:adjustRightInd/>
        <w:spacing w:before="0" w:beforeAutospacing="0" w:after="0" w:afterAutospacing="0"/>
        <w:ind w:left="576"/>
        <w:rPr>
          <w:b/>
          <w:color w:val="000000"/>
        </w:rPr>
      </w:pPr>
      <w:bookmarkStart w:id="8" w:name="_Toc175523750"/>
      <w:r>
        <w:rPr>
          <w:b/>
          <w:color w:val="000000"/>
        </w:rPr>
        <w:t>Объект исследования</w:t>
      </w:r>
      <w:r w:rsidR="00E003B7" w:rsidRPr="007212BB">
        <w:rPr>
          <w:b/>
          <w:color w:val="000000"/>
        </w:rPr>
        <w:t>:</w:t>
      </w:r>
      <w:bookmarkEnd w:id="8"/>
    </w:p>
    <w:p w14:paraId="5EC389D1" w14:textId="013537E3" w:rsidR="007212BB" w:rsidRDefault="007212BB" w:rsidP="00A41A59">
      <w:pPr>
        <w:spacing w:after="120" w:line="240" w:lineRule="auto"/>
        <w:contextualSpacing/>
        <w:rPr>
          <w:rFonts w:eastAsia="Calibri"/>
          <w:sz w:val="24"/>
          <w:szCs w:val="24"/>
        </w:rPr>
      </w:pPr>
      <w:r w:rsidRPr="00E003B7">
        <w:rPr>
          <w:rFonts w:eastAsia="Calibri"/>
          <w:sz w:val="24"/>
          <w:szCs w:val="24"/>
        </w:rPr>
        <w:t>Деятельность 100 образовательных организаций Республики Ингушетия.</w:t>
      </w:r>
    </w:p>
    <w:p w14:paraId="327D564F" w14:textId="682BCA95" w:rsidR="007212BB" w:rsidRPr="007212BB" w:rsidRDefault="007212BB" w:rsidP="00A41A59">
      <w:pPr>
        <w:pStyle w:val="aff0"/>
        <w:tabs>
          <w:tab w:val="left" w:pos="1134"/>
        </w:tabs>
        <w:autoSpaceDE/>
        <w:autoSpaceDN/>
        <w:adjustRightInd/>
        <w:spacing w:before="0" w:beforeAutospacing="0" w:after="0" w:afterAutospacing="0"/>
        <w:ind w:left="576"/>
        <w:rPr>
          <w:b/>
          <w:color w:val="000000"/>
        </w:rPr>
      </w:pPr>
      <w:r>
        <w:rPr>
          <w:b/>
          <w:color w:val="000000"/>
        </w:rPr>
        <w:t>Предмет исследования</w:t>
      </w:r>
      <w:r w:rsidRPr="007212BB">
        <w:rPr>
          <w:b/>
          <w:color w:val="000000"/>
        </w:rPr>
        <w:t>:</w:t>
      </w:r>
    </w:p>
    <w:p w14:paraId="0D64E507" w14:textId="71ADAFA4" w:rsidR="007212BB" w:rsidRPr="007212BB" w:rsidRDefault="007212BB" w:rsidP="00A41A59">
      <w:pPr>
        <w:spacing w:after="120" w:line="240" w:lineRule="auto"/>
        <w:contextualSpacing/>
        <w:rPr>
          <w:rFonts w:eastAsia="Calibri"/>
          <w:sz w:val="24"/>
          <w:szCs w:val="24"/>
        </w:rPr>
      </w:pPr>
      <w:r>
        <w:rPr>
          <w:rFonts w:eastAsia="Calibri"/>
          <w:sz w:val="24"/>
          <w:szCs w:val="24"/>
        </w:rPr>
        <w:t>Качество условий осуществления образовательной деятельности</w:t>
      </w:r>
      <w:r w:rsidRPr="00E003B7">
        <w:rPr>
          <w:rFonts w:eastAsia="Calibri"/>
          <w:sz w:val="24"/>
          <w:szCs w:val="24"/>
        </w:rPr>
        <w:t xml:space="preserve"> 100 образовательных организаций Республики Ингушетия.</w:t>
      </w:r>
    </w:p>
    <w:p w14:paraId="504DA47A" w14:textId="551BF98D" w:rsidR="00E003B7" w:rsidRPr="00E003B7" w:rsidRDefault="00E003B7" w:rsidP="00A41A59">
      <w:pPr>
        <w:pStyle w:val="aff0"/>
        <w:tabs>
          <w:tab w:val="left" w:pos="1134"/>
        </w:tabs>
        <w:autoSpaceDE/>
        <w:autoSpaceDN/>
        <w:adjustRightInd/>
        <w:spacing w:before="0" w:beforeAutospacing="0" w:after="0" w:afterAutospacing="0"/>
        <w:ind w:left="576"/>
        <w:rPr>
          <w:b/>
        </w:rPr>
      </w:pPr>
      <w:bookmarkStart w:id="9" w:name="_Toc175523752"/>
      <w:bookmarkStart w:id="10" w:name="_Toc179092688"/>
      <w:r w:rsidRPr="00E003B7">
        <w:rPr>
          <w:rStyle w:val="15"/>
          <w:sz w:val="24"/>
          <w:szCs w:val="24"/>
        </w:rPr>
        <w:t>Сроки оказания услуг</w:t>
      </w:r>
      <w:r>
        <w:rPr>
          <w:rStyle w:val="15"/>
          <w:sz w:val="24"/>
          <w:szCs w:val="24"/>
        </w:rPr>
        <w:t>:</w:t>
      </w:r>
      <w:bookmarkEnd w:id="9"/>
      <w:bookmarkEnd w:id="10"/>
    </w:p>
    <w:p w14:paraId="4DABC9B7" w14:textId="027AED10" w:rsidR="00E003B7" w:rsidRPr="00E003B7" w:rsidRDefault="00E003B7" w:rsidP="00A41A59">
      <w:pPr>
        <w:autoSpaceDE w:val="0"/>
        <w:autoSpaceDN w:val="0"/>
        <w:adjustRightInd w:val="0"/>
        <w:spacing w:after="120" w:line="240" w:lineRule="auto"/>
        <w:ind w:firstLine="708"/>
        <w:rPr>
          <w:rFonts w:eastAsia="Microsoft Sans Serif"/>
          <w:color w:val="000000"/>
          <w:sz w:val="24"/>
          <w:szCs w:val="24"/>
        </w:rPr>
      </w:pPr>
      <w:r w:rsidRPr="00E003B7">
        <w:rPr>
          <w:rFonts w:eastAsia="Microsoft Sans Serif"/>
          <w:color w:val="000000"/>
          <w:sz w:val="24"/>
          <w:szCs w:val="24"/>
        </w:rPr>
        <w:t>-в течение 45 дней с даты, заключения договора.</w:t>
      </w:r>
    </w:p>
    <w:p w14:paraId="0486A2E3" w14:textId="77777777" w:rsidR="00E44CD9" w:rsidRDefault="00E44CD9" w:rsidP="00A41A59">
      <w:pPr>
        <w:pStyle w:val="ConsPlusCell"/>
      </w:pPr>
      <w:bookmarkStart w:id="11" w:name="_Toc175523755"/>
    </w:p>
    <w:p w14:paraId="4AE6BA3A" w14:textId="77777777" w:rsidR="007212BB" w:rsidRDefault="007212BB" w:rsidP="00A41A59">
      <w:pPr>
        <w:spacing w:line="240" w:lineRule="auto"/>
        <w:rPr>
          <w:b/>
        </w:rPr>
      </w:pPr>
      <w:r>
        <w:br w:type="page"/>
      </w:r>
    </w:p>
    <w:p w14:paraId="3CD94832" w14:textId="6AC1A979" w:rsidR="00C9793F" w:rsidRPr="00E44CD9" w:rsidRDefault="007212BB" w:rsidP="00A41A59">
      <w:pPr>
        <w:pStyle w:val="21"/>
      </w:pPr>
      <w:bookmarkStart w:id="12" w:name="_Toc179092689"/>
      <w:bookmarkEnd w:id="11"/>
      <w:r>
        <w:lastRenderedPageBreak/>
        <w:t>Методика исследования</w:t>
      </w:r>
      <w:bookmarkEnd w:id="12"/>
    </w:p>
    <w:p w14:paraId="1D4BE3C2" w14:textId="1E22D22E" w:rsidR="001429DB" w:rsidRPr="001429DB" w:rsidRDefault="000C4398" w:rsidP="00A41A59">
      <w:pPr>
        <w:spacing w:line="240" w:lineRule="auto"/>
        <w:rPr>
          <w:sz w:val="24"/>
          <w:szCs w:val="24"/>
        </w:rPr>
      </w:pPr>
      <w:r>
        <w:rPr>
          <w:sz w:val="24"/>
          <w:szCs w:val="24"/>
        </w:rPr>
        <w:t>-</w:t>
      </w:r>
      <w:r w:rsidR="001429DB" w:rsidRPr="001429DB">
        <w:t xml:space="preserve"> </w:t>
      </w:r>
      <w:r w:rsidR="001429DB" w:rsidRPr="001429DB">
        <w:rPr>
          <w:sz w:val="24"/>
          <w:szCs w:val="24"/>
        </w:rPr>
        <w:t xml:space="preserve">Независимая оценка качества условий осуществления образовательной деятельности образовательными организациями Республики Ингушетия осуществляется на основании принципов: </w:t>
      </w:r>
    </w:p>
    <w:p w14:paraId="036D58C1" w14:textId="77777777" w:rsidR="001429DB" w:rsidRPr="001429DB" w:rsidRDefault="001429DB" w:rsidP="00A41A59">
      <w:pPr>
        <w:spacing w:line="240" w:lineRule="auto"/>
        <w:rPr>
          <w:sz w:val="24"/>
          <w:szCs w:val="24"/>
        </w:rPr>
      </w:pPr>
      <w:r w:rsidRPr="001429DB">
        <w:rPr>
          <w:sz w:val="24"/>
          <w:szCs w:val="24"/>
        </w:rPr>
        <w:t>- законности;</w:t>
      </w:r>
    </w:p>
    <w:p w14:paraId="14F29E56" w14:textId="77777777" w:rsidR="001429DB" w:rsidRPr="001429DB" w:rsidRDefault="001429DB" w:rsidP="00A41A59">
      <w:pPr>
        <w:spacing w:line="240" w:lineRule="auto"/>
        <w:rPr>
          <w:sz w:val="24"/>
          <w:szCs w:val="24"/>
        </w:rPr>
      </w:pPr>
      <w:r w:rsidRPr="001429DB">
        <w:rPr>
          <w:sz w:val="24"/>
          <w:szCs w:val="24"/>
        </w:rPr>
        <w:t>- открытости и прозрачности процедур проведения независимой оценки качества условий;</w:t>
      </w:r>
    </w:p>
    <w:p w14:paraId="3AB101E3" w14:textId="77777777" w:rsidR="001429DB" w:rsidRPr="001429DB" w:rsidRDefault="001429DB" w:rsidP="00A41A59">
      <w:pPr>
        <w:spacing w:line="240" w:lineRule="auto"/>
        <w:rPr>
          <w:sz w:val="24"/>
          <w:szCs w:val="24"/>
        </w:rPr>
      </w:pPr>
      <w:r w:rsidRPr="001429DB">
        <w:rPr>
          <w:sz w:val="24"/>
          <w:szCs w:val="24"/>
        </w:rPr>
        <w:t xml:space="preserve">- достоверности и полноты информации, используемой для проведения оценки; </w:t>
      </w:r>
    </w:p>
    <w:p w14:paraId="33A24798" w14:textId="77777777" w:rsidR="001429DB" w:rsidRPr="001429DB" w:rsidRDefault="001429DB" w:rsidP="00A41A59">
      <w:pPr>
        <w:spacing w:line="240" w:lineRule="auto"/>
        <w:rPr>
          <w:sz w:val="24"/>
          <w:szCs w:val="24"/>
        </w:rPr>
      </w:pPr>
      <w:r w:rsidRPr="001429DB">
        <w:rPr>
          <w:sz w:val="24"/>
          <w:szCs w:val="24"/>
        </w:rPr>
        <w:t>-  независимости мнений граждан, экспертов, общественных объединений;</w:t>
      </w:r>
    </w:p>
    <w:p w14:paraId="73A15BCC" w14:textId="77777777" w:rsidR="001429DB" w:rsidRPr="001429DB" w:rsidRDefault="001429DB" w:rsidP="00A41A59">
      <w:pPr>
        <w:spacing w:line="240" w:lineRule="auto"/>
        <w:rPr>
          <w:sz w:val="24"/>
          <w:szCs w:val="24"/>
        </w:rPr>
      </w:pPr>
      <w:r w:rsidRPr="001429DB">
        <w:rPr>
          <w:sz w:val="24"/>
          <w:szCs w:val="24"/>
        </w:rPr>
        <w:t>- компетентности и профессионализма лиц, участвующих в сборе информации.</w:t>
      </w:r>
    </w:p>
    <w:p w14:paraId="104B8930" w14:textId="77777777" w:rsidR="001429DB" w:rsidRPr="001429DB" w:rsidRDefault="001429DB" w:rsidP="00A41A59">
      <w:pPr>
        <w:spacing w:line="240" w:lineRule="auto"/>
        <w:rPr>
          <w:sz w:val="24"/>
          <w:szCs w:val="24"/>
        </w:rPr>
      </w:pPr>
      <w:r w:rsidRPr="001429DB">
        <w:rPr>
          <w:sz w:val="24"/>
          <w:szCs w:val="24"/>
        </w:rPr>
        <w:t xml:space="preserve">6.2. Независимая оценка качества условий осуществления образовательной деятельности организациями проводится по критериям: </w:t>
      </w:r>
    </w:p>
    <w:p w14:paraId="3CDAB574" w14:textId="77777777" w:rsidR="001429DB" w:rsidRPr="001429DB" w:rsidRDefault="001429DB" w:rsidP="00A41A59">
      <w:pPr>
        <w:spacing w:line="240" w:lineRule="auto"/>
        <w:rPr>
          <w:sz w:val="24"/>
          <w:szCs w:val="24"/>
        </w:rPr>
      </w:pPr>
      <w:r w:rsidRPr="001429DB">
        <w:rPr>
          <w:sz w:val="24"/>
          <w:szCs w:val="24"/>
        </w:rPr>
        <w:t xml:space="preserve">1 - открытость и доступность информации об организациях, осуществляющих образовательную деятельность; </w:t>
      </w:r>
    </w:p>
    <w:p w14:paraId="2D6FF3C4" w14:textId="77777777" w:rsidR="001429DB" w:rsidRPr="001429DB" w:rsidRDefault="001429DB" w:rsidP="00A41A59">
      <w:pPr>
        <w:spacing w:line="240" w:lineRule="auto"/>
        <w:rPr>
          <w:sz w:val="24"/>
          <w:szCs w:val="24"/>
        </w:rPr>
      </w:pPr>
      <w:r w:rsidRPr="001429DB">
        <w:rPr>
          <w:sz w:val="24"/>
          <w:szCs w:val="24"/>
        </w:rPr>
        <w:t xml:space="preserve">2 - комфортность условий, в которых осуществляется образовательная деятельность; </w:t>
      </w:r>
    </w:p>
    <w:p w14:paraId="3AE76AC3" w14:textId="77777777" w:rsidR="001429DB" w:rsidRPr="001429DB" w:rsidRDefault="001429DB" w:rsidP="00A41A59">
      <w:pPr>
        <w:spacing w:line="240" w:lineRule="auto"/>
        <w:rPr>
          <w:sz w:val="24"/>
          <w:szCs w:val="24"/>
        </w:rPr>
      </w:pPr>
      <w:r w:rsidRPr="001429DB">
        <w:rPr>
          <w:sz w:val="24"/>
          <w:szCs w:val="24"/>
        </w:rPr>
        <w:t>3 - доступность услуг для инвалидов;</w:t>
      </w:r>
    </w:p>
    <w:p w14:paraId="5AF79C65" w14:textId="77777777" w:rsidR="001429DB" w:rsidRPr="001429DB" w:rsidRDefault="001429DB" w:rsidP="00A41A59">
      <w:pPr>
        <w:spacing w:line="240" w:lineRule="auto"/>
        <w:rPr>
          <w:sz w:val="24"/>
          <w:szCs w:val="24"/>
        </w:rPr>
      </w:pPr>
      <w:r w:rsidRPr="001429DB">
        <w:rPr>
          <w:sz w:val="24"/>
          <w:szCs w:val="24"/>
        </w:rPr>
        <w:t>4 - доброжелательность, вежливость работников;</w:t>
      </w:r>
    </w:p>
    <w:p w14:paraId="6837BB8F" w14:textId="77777777" w:rsidR="001429DB" w:rsidRPr="001429DB" w:rsidRDefault="001429DB" w:rsidP="00A41A59">
      <w:pPr>
        <w:spacing w:line="240" w:lineRule="auto"/>
        <w:rPr>
          <w:sz w:val="24"/>
          <w:szCs w:val="24"/>
        </w:rPr>
      </w:pPr>
      <w:r w:rsidRPr="001429DB">
        <w:rPr>
          <w:sz w:val="24"/>
          <w:szCs w:val="24"/>
        </w:rPr>
        <w:t>5- удовлетворенность условиями оказания услуг образовательными организациями.</w:t>
      </w:r>
    </w:p>
    <w:p w14:paraId="3D235A3B" w14:textId="77777777" w:rsidR="001429DB" w:rsidRPr="001429DB" w:rsidRDefault="001429DB" w:rsidP="00A41A59">
      <w:pPr>
        <w:spacing w:line="240" w:lineRule="auto"/>
        <w:rPr>
          <w:sz w:val="24"/>
          <w:szCs w:val="24"/>
        </w:rPr>
      </w:pPr>
      <w:r w:rsidRPr="001429DB">
        <w:rPr>
          <w:sz w:val="24"/>
          <w:szCs w:val="24"/>
        </w:rPr>
        <w:t>6.3. Источниками информации о качестве условий осуществления образовательной деятельности являются:</w:t>
      </w:r>
    </w:p>
    <w:p w14:paraId="104957E3" w14:textId="77777777" w:rsidR="001429DB" w:rsidRPr="001429DB" w:rsidRDefault="001429DB" w:rsidP="00A41A59">
      <w:pPr>
        <w:spacing w:line="240" w:lineRule="auto"/>
        <w:rPr>
          <w:sz w:val="24"/>
          <w:szCs w:val="24"/>
        </w:rPr>
      </w:pPr>
      <w:r w:rsidRPr="001429DB">
        <w:rPr>
          <w:sz w:val="24"/>
          <w:szCs w:val="24"/>
        </w:rPr>
        <w:t>а) официальные сайты организаций, осуществляющих образовательную деятельность, в информационно-телекоммуникационной сети "Интернет";</w:t>
      </w:r>
    </w:p>
    <w:p w14:paraId="68BD59C2" w14:textId="77777777" w:rsidR="001429DB" w:rsidRPr="001429DB" w:rsidRDefault="001429DB" w:rsidP="00A41A59">
      <w:pPr>
        <w:spacing w:line="240" w:lineRule="auto"/>
        <w:rPr>
          <w:sz w:val="24"/>
          <w:szCs w:val="24"/>
        </w:rPr>
      </w:pPr>
      <w:r w:rsidRPr="001429DB">
        <w:rPr>
          <w:sz w:val="24"/>
          <w:szCs w:val="24"/>
        </w:rPr>
        <w:t>б) информационные стенды в помещениях образовательных организаций;</w:t>
      </w:r>
    </w:p>
    <w:p w14:paraId="43294D74" w14:textId="77777777" w:rsidR="001429DB" w:rsidRPr="001429DB" w:rsidRDefault="001429DB" w:rsidP="00A41A59">
      <w:pPr>
        <w:spacing w:line="240" w:lineRule="auto"/>
        <w:rPr>
          <w:sz w:val="24"/>
          <w:szCs w:val="24"/>
        </w:rPr>
      </w:pPr>
      <w:r w:rsidRPr="001429DB">
        <w:rPr>
          <w:sz w:val="24"/>
          <w:szCs w:val="24"/>
        </w:rPr>
        <w:t>в) результаты изучения условий осуществления образовательной деятельности, включающие:</w:t>
      </w:r>
    </w:p>
    <w:p w14:paraId="228D3D26" w14:textId="77777777" w:rsidR="001429DB" w:rsidRPr="001429DB" w:rsidRDefault="001429DB" w:rsidP="00A41A59">
      <w:pPr>
        <w:spacing w:line="240" w:lineRule="auto"/>
        <w:rPr>
          <w:sz w:val="24"/>
          <w:szCs w:val="24"/>
        </w:rPr>
      </w:pPr>
      <w:r w:rsidRPr="001429DB">
        <w:rPr>
          <w:sz w:val="24"/>
          <w:szCs w:val="24"/>
        </w:rPr>
        <w:t>- наличие, функционирование и доступность дистанционных способов обратной связи с получателями услуг;</w:t>
      </w:r>
    </w:p>
    <w:p w14:paraId="1F6FA4C3" w14:textId="77777777" w:rsidR="001429DB" w:rsidRPr="001429DB" w:rsidRDefault="001429DB" w:rsidP="00A41A59">
      <w:pPr>
        <w:spacing w:line="240" w:lineRule="auto"/>
        <w:rPr>
          <w:sz w:val="24"/>
          <w:szCs w:val="24"/>
        </w:rPr>
      </w:pPr>
      <w:r w:rsidRPr="001429DB">
        <w:rPr>
          <w:sz w:val="24"/>
          <w:szCs w:val="24"/>
        </w:rPr>
        <w:t>- обеспечение комфортных условий предоставления услуг;</w:t>
      </w:r>
    </w:p>
    <w:p w14:paraId="19108B08" w14:textId="77777777" w:rsidR="001429DB" w:rsidRPr="001429DB" w:rsidRDefault="001429DB" w:rsidP="00A41A59">
      <w:pPr>
        <w:spacing w:line="240" w:lineRule="auto"/>
        <w:rPr>
          <w:sz w:val="24"/>
          <w:szCs w:val="24"/>
        </w:rPr>
      </w:pPr>
      <w:r w:rsidRPr="001429DB">
        <w:rPr>
          <w:sz w:val="24"/>
          <w:szCs w:val="24"/>
        </w:rPr>
        <w:t>- обеспечение доступности для инвалидов помещений образовательных организаций, прилегающих территорий и предоставляемых услуг;</w:t>
      </w:r>
    </w:p>
    <w:p w14:paraId="2AB2829B" w14:textId="77777777" w:rsidR="001429DB" w:rsidRPr="001429DB" w:rsidRDefault="001429DB" w:rsidP="00A41A59">
      <w:pPr>
        <w:spacing w:line="240" w:lineRule="auto"/>
        <w:rPr>
          <w:sz w:val="24"/>
          <w:szCs w:val="24"/>
        </w:rPr>
      </w:pPr>
      <w:r w:rsidRPr="001429DB">
        <w:rPr>
          <w:sz w:val="24"/>
          <w:szCs w:val="24"/>
        </w:rPr>
        <w:t xml:space="preserve">г) мнение получателей услуг о качестве условий оказания услуг </w:t>
      </w:r>
    </w:p>
    <w:p w14:paraId="68CA766B" w14:textId="1D493FD7" w:rsidR="000C4398" w:rsidRDefault="001429DB" w:rsidP="00A41A59">
      <w:pPr>
        <w:spacing w:line="240" w:lineRule="auto"/>
        <w:rPr>
          <w:sz w:val="24"/>
          <w:szCs w:val="24"/>
        </w:rPr>
      </w:pPr>
      <w:r w:rsidRPr="001429DB">
        <w:rPr>
          <w:sz w:val="24"/>
          <w:szCs w:val="24"/>
        </w:rPr>
        <w:t>в целях установления степени удовлетворенности граждан данными условиями (анкетирование, интервьюирование, телефонный опрос, интернет-опросы на сайте Исполнителя, на официальном сайте образовательной организации и т.п.).</w:t>
      </w:r>
    </w:p>
    <w:p w14:paraId="715773E8" w14:textId="1208FA59" w:rsidR="006B4D92" w:rsidRDefault="006B4D92" w:rsidP="00A41A59">
      <w:pPr>
        <w:spacing w:line="240" w:lineRule="auto"/>
        <w:rPr>
          <w:rFonts w:eastAsia="Times New Roman"/>
          <w:b/>
          <w:sz w:val="24"/>
          <w:szCs w:val="24"/>
        </w:rPr>
      </w:pPr>
    </w:p>
    <w:p w14:paraId="76B38CBD" w14:textId="0DD9A339" w:rsidR="00C9793F" w:rsidRPr="0058550A" w:rsidRDefault="00C9793F" w:rsidP="00A41A59">
      <w:pPr>
        <w:spacing w:line="240" w:lineRule="auto"/>
        <w:rPr>
          <w:rFonts w:eastAsia="Times New Roman"/>
          <w:b/>
          <w:sz w:val="24"/>
          <w:szCs w:val="24"/>
        </w:rPr>
      </w:pPr>
      <w:r w:rsidRPr="0058550A">
        <w:rPr>
          <w:rFonts w:eastAsia="Times New Roman"/>
          <w:b/>
          <w:sz w:val="24"/>
          <w:szCs w:val="24"/>
        </w:rPr>
        <w:t>Проведение анкетирования</w:t>
      </w:r>
    </w:p>
    <w:p w14:paraId="612B220C" w14:textId="68C2C07B" w:rsidR="00C9793F" w:rsidRPr="00080637" w:rsidRDefault="00C9793F" w:rsidP="00A41A59">
      <w:pPr>
        <w:spacing w:line="240" w:lineRule="auto"/>
        <w:rPr>
          <w:rFonts w:eastAsia="Times New Roman"/>
          <w:sz w:val="24"/>
          <w:szCs w:val="24"/>
        </w:rPr>
      </w:pPr>
      <w:r w:rsidRPr="00080637">
        <w:rPr>
          <w:rFonts w:eastAsia="Times New Roman"/>
          <w:sz w:val="24"/>
          <w:szCs w:val="24"/>
        </w:rPr>
        <w:t>Разработка инструментария для проведения анкетирования потребителей образовательных услуг,осуществляющих образовательную деятельность по программам</w:t>
      </w:r>
      <w:r w:rsidR="000C4398">
        <w:rPr>
          <w:rFonts w:eastAsia="Times New Roman"/>
          <w:sz w:val="24"/>
          <w:szCs w:val="24"/>
        </w:rPr>
        <w:t xml:space="preserve"> дошкольного, общего, дополнительного </w:t>
      </w:r>
      <w:r w:rsidRPr="00080637">
        <w:rPr>
          <w:rFonts w:eastAsia="Times New Roman"/>
          <w:sz w:val="24"/>
          <w:szCs w:val="24"/>
        </w:rPr>
        <w:t>образования, дополнительным общеобразовательным программам, образовательным программам дошкольного образования  в соответствии с анкетой, утверждённой приказом Министерства труда и социальной защиты Российской Федерации от 30 октября 2018 г.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EC61C12" w14:textId="7F43AD66" w:rsidR="00C9793F" w:rsidRPr="00080637" w:rsidRDefault="00C9793F" w:rsidP="00A41A59">
      <w:pPr>
        <w:spacing w:line="240" w:lineRule="auto"/>
        <w:rPr>
          <w:rFonts w:eastAsia="Times New Roman"/>
          <w:sz w:val="24"/>
          <w:szCs w:val="24"/>
        </w:rPr>
      </w:pPr>
      <w:r w:rsidRPr="00080637">
        <w:rPr>
          <w:rFonts w:eastAsia="Times New Roman"/>
          <w:sz w:val="24"/>
          <w:szCs w:val="24"/>
        </w:rPr>
        <w:t>Проведение анкетирования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12FC618" w14:textId="77777777" w:rsidR="00C9793F" w:rsidRPr="00080637" w:rsidRDefault="00C9793F" w:rsidP="00A41A59">
      <w:pPr>
        <w:spacing w:line="240" w:lineRule="auto"/>
        <w:rPr>
          <w:rFonts w:eastAsia="Times New Roman"/>
          <w:sz w:val="24"/>
          <w:szCs w:val="24"/>
        </w:rPr>
      </w:pPr>
      <w:r w:rsidRPr="00080637">
        <w:rPr>
          <w:rFonts w:eastAsia="Times New Roman"/>
          <w:sz w:val="24"/>
          <w:szCs w:val="24"/>
        </w:rPr>
        <w:t>В целях обеспечения корректности данных, при проведении анкетирования должна быть обеспечена защита от «накрутки» голосов. С одного IP адреса должно учитываться не более одной анкеты (при повторном представлении анкеты с данного IP адреса она не должна учитываться). Количество опрошенных респондентов должно быть репрезентативным для проведения НОК УО ОД – не менее 40% от объёма генеральной совокупности (но не более 600 респондентов в одной организации). При формировании объёма генеральной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w:t>
      </w:r>
    </w:p>
    <w:p w14:paraId="40CF3B3E" w14:textId="1EB1B68B" w:rsidR="00C9793F" w:rsidRPr="00080637" w:rsidRDefault="00C9793F" w:rsidP="00A41A59">
      <w:pPr>
        <w:spacing w:line="240" w:lineRule="auto"/>
        <w:rPr>
          <w:rFonts w:eastAsia="Times New Roman"/>
          <w:sz w:val="24"/>
          <w:szCs w:val="24"/>
        </w:rPr>
      </w:pPr>
      <w:r w:rsidRPr="00080637">
        <w:rPr>
          <w:rFonts w:eastAsia="Times New Roman"/>
          <w:sz w:val="24"/>
          <w:szCs w:val="24"/>
        </w:rPr>
        <w:lastRenderedPageBreak/>
        <w:t xml:space="preserve">- для организаций дошкольного образования объём генеральной совокупности соответствует </w:t>
      </w:r>
      <w:r w:rsidR="0076160E" w:rsidRPr="00080637">
        <w:rPr>
          <w:rFonts w:eastAsia="Times New Roman"/>
          <w:sz w:val="24"/>
          <w:szCs w:val="24"/>
        </w:rPr>
        <w:t>численности,</w:t>
      </w:r>
      <w:r w:rsidRPr="00080637">
        <w:rPr>
          <w:rFonts w:eastAsia="Times New Roman"/>
          <w:sz w:val="24"/>
          <w:szCs w:val="24"/>
        </w:rPr>
        <w:t xml:space="preserve"> обучающихся в течение календарного года, предшествующего году проведения независимой оценки качества;</w:t>
      </w:r>
    </w:p>
    <w:p w14:paraId="6920A006" w14:textId="3FA476C9" w:rsidR="00C9793F" w:rsidRPr="00080637" w:rsidRDefault="00C9793F" w:rsidP="00A41A59">
      <w:pPr>
        <w:spacing w:line="240" w:lineRule="auto"/>
        <w:rPr>
          <w:rFonts w:eastAsia="Times New Roman"/>
          <w:sz w:val="24"/>
          <w:szCs w:val="24"/>
        </w:rPr>
      </w:pPr>
      <w:r w:rsidRPr="00080637">
        <w:rPr>
          <w:rFonts w:eastAsia="Times New Roman"/>
          <w:sz w:val="24"/>
          <w:szCs w:val="24"/>
        </w:rPr>
        <w:t xml:space="preserve">- для организаций среднего профессионального образования объём генеральной совокупности соответствует </w:t>
      </w:r>
      <w:r w:rsidR="005131A9" w:rsidRPr="00080637">
        <w:rPr>
          <w:rFonts w:eastAsia="Times New Roman"/>
          <w:sz w:val="24"/>
          <w:szCs w:val="24"/>
        </w:rPr>
        <w:t>двойной численности,</w:t>
      </w:r>
      <w:r w:rsidRPr="00080637">
        <w:rPr>
          <w:rFonts w:eastAsia="Times New Roman"/>
          <w:sz w:val="24"/>
          <w:szCs w:val="24"/>
        </w:rPr>
        <w:t xml:space="preserve"> обучающихся в течение календарного года, предшествующего году проведения независимой оценки качества.</w:t>
      </w:r>
    </w:p>
    <w:p w14:paraId="23A7F29A" w14:textId="77777777" w:rsidR="00C9793F" w:rsidRPr="00080637" w:rsidRDefault="00C9793F" w:rsidP="00A41A59">
      <w:pPr>
        <w:spacing w:line="240" w:lineRule="auto"/>
        <w:rPr>
          <w:rFonts w:eastAsia="Times New Roman"/>
          <w:sz w:val="24"/>
          <w:szCs w:val="24"/>
        </w:rPr>
      </w:pPr>
      <w:r w:rsidRPr="00080637">
        <w:rPr>
          <w:rFonts w:eastAsia="Times New Roman"/>
          <w:sz w:val="24"/>
          <w:szCs w:val="24"/>
        </w:rPr>
        <w:t>Для оценки качества условий осуществления образовательной деятельности организациями, осуществляющими образовательную деятельность, в опросе получателей образовательных услуг могут принимать участие обучающиеся, достигшие 14-летнего возраста и их родители (законные представители).</w:t>
      </w:r>
    </w:p>
    <w:p w14:paraId="4185360F" w14:textId="77777777" w:rsidR="00C9793F" w:rsidRPr="00C9793F" w:rsidRDefault="00C9793F" w:rsidP="00A41A59">
      <w:pPr>
        <w:spacing w:line="240" w:lineRule="auto"/>
        <w:ind w:firstLine="0"/>
        <w:rPr>
          <w:rFonts w:eastAsia="Times New Roman"/>
        </w:rPr>
      </w:pPr>
    </w:p>
    <w:p w14:paraId="6784F1D6" w14:textId="43067FF2" w:rsidR="00834981" w:rsidRPr="00080637" w:rsidRDefault="00834981" w:rsidP="00A41A59">
      <w:pPr>
        <w:spacing w:line="240" w:lineRule="auto"/>
        <w:rPr>
          <w:sz w:val="24"/>
          <w:szCs w:val="24"/>
        </w:rPr>
      </w:pPr>
    </w:p>
    <w:p w14:paraId="4A7886A2" w14:textId="13AEFD27" w:rsidR="00834981" w:rsidRPr="00A0671E" w:rsidRDefault="00834981" w:rsidP="00A41A59">
      <w:pPr>
        <w:pStyle w:val="21"/>
      </w:pPr>
      <w:bookmarkStart w:id="13" w:name="_Toc69574758"/>
      <w:bookmarkStart w:id="14" w:name="_Toc179092690"/>
      <w:r w:rsidRPr="00834981">
        <w:t>Выборка</w:t>
      </w:r>
      <w:bookmarkEnd w:id="13"/>
      <w:bookmarkEnd w:id="14"/>
    </w:p>
    <w:p w14:paraId="2BA3E434" w14:textId="77777777" w:rsidR="00A0671E" w:rsidRDefault="00834981" w:rsidP="00A41A59">
      <w:pPr>
        <w:widowControl w:val="0"/>
        <w:tabs>
          <w:tab w:val="left" w:pos="567"/>
        </w:tabs>
        <w:spacing w:line="240" w:lineRule="auto"/>
        <w:ind w:right="-1" w:firstLine="567"/>
        <w:rPr>
          <w:rFonts w:eastAsia="Times New Roman"/>
          <w:b/>
          <w:color w:val="000000"/>
          <w:sz w:val="24"/>
          <w:szCs w:val="24"/>
        </w:rPr>
      </w:pPr>
      <w:r w:rsidRPr="00834981">
        <w:rPr>
          <w:rFonts w:eastAsia="Times New Roman"/>
          <w:lang w:eastAsia="ru-RU"/>
        </w:rPr>
        <w:t xml:space="preserve">1. </w:t>
      </w:r>
      <w:r w:rsidR="00A0671E">
        <w:rPr>
          <w:rFonts w:eastAsia="Times New Roman"/>
          <w:b/>
          <w:color w:val="000000"/>
          <w:sz w:val="24"/>
          <w:szCs w:val="24"/>
        </w:rPr>
        <w:t>Порядок формирования выборки:</w:t>
      </w:r>
    </w:p>
    <w:p w14:paraId="497658A9" w14:textId="77777777" w:rsidR="00A0671E" w:rsidRDefault="00A0671E" w:rsidP="00A41A59">
      <w:pPr>
        <w:widowControl w:val="0"/>
        <w:tabs>
          <w:tab w:val="left" w:pos="567"/>
        </w:tabs>
        <w:spacing w:line="240" w:lineRule="auto"/>
        <w:ind w:right="-1" w:firstLine="567"/>
        <w:rPr>
          <w:rFonts w:eastAsia="Times New Roman"/>
          <w:color w:val="000000"/>
          <w:sz w:val="24"/>
          <w:szCs w:val="24"/>
        </w:rPr>
      </w:pPr>
      <w:r>
        <w:rPr>
          <w:rFonts w:eastAsia="Times New Roman"/>
          <w:color w:val="000000"/>
          <w:sz w:val="24"/>
          <w:szCs w:val="24"/>
        </w:rPr>
        <w:t>- проанализировать численность получателей услуг каждой организации на основе информации, представленной Заказчиком по запросу для формирования генеральной совокупности.</w:t>
      </w:r>
    </w:p>
    <w:p w14:paraId="5C3426F5" w14:textId="77777777" w:rsidR="00A0671E" w:rsidRDefault="00A0671E" w:rsidP="00A41A59">
      <w:pPr>
        <w:widowControl w:val="0"/>
        <w:tabs>
          <w:tab w:val="left" w:pos="567"/>
        </w:tabs>
        <w:spacing w:line="240" w:lineRule="auto"/>
        <w:ind w:right="-1" w:firstLine="567"/>
        <w:rPr>
          <w:rFonts w:eastAsia="Times New Roman"/>
          <w:color w:val="000000"/>
          <w:sz w:val="24"/>
          <w:szCs w:val="24"/>
        </w:rPr>
      </w:pPr>
      <w:r>
        <w:rPr>
          <w:rFonts w:eastAsia="Times New Roman"/>
          <w:color w:val="000000"/>
          <w:sz w:val="24"/>
          <w:szCs w:val="24"/>
        </w:rPr>
        <w:t>- рассчитать общий объем выборки получателей услуг, мнение которых о качестве условий оказаний услуг должно быть проанализировано в рамках НОКО, с учетом требований Методики выявления и обобщения мнения граждан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w:t>
      </w:r>
    </w:p>
    <w:p w14:paraId="57C75D7E" w14:textId="77777777" w:rsidR="00A0671E" w:rsidRDefault="00A0671E" w:rsidP="00A41A59">
      <w:pPr>
        <w:pStyle w:val="affffffffb"/>
        <w:tabs>
          <w:tab w:val="left" w:pos="567"/>
        </w:tabs>
        <w:spacing w:line="240" w:lineRule="auto"/>
        <w:ind w:right="-1" w:firstLine="567"/>
      </w:pPr>
      <w:r>
        <w:t>В период проведения опроса (анкетирования) Исполнитель осуществляет охват опрошенных респондентов в каждой образовательной организации в соответствии с рекомендациями по формированию объема генеральной и выборочной совокупности респондентов (таблица 1).</w:t>
      </w:r>
    </w:p>
    <w:p w14:paraId="165A9879" w14:textId="77777777" w:rsidR="00A0671E" w:rsidRDefault="00A0671E" w:rsidP="00A41A59">
      <w:pPr>
        <w:pStyle w:val="affffffffb"/>
        <w:spacing w:line="240" w:lineRule="auto"/>
        <w:ind w:firstLine="709"/>
        <w:rPr>
          <w:sz w:val="10"/>
        </w:rPr>
      </w:pPr>
    </w:p>
    <w:p w14:paraId="2C980A70" w14:textId="77777777" w:rsidR="00A0671E" w:rsidRDefault="00A0671E" w:rsidP="00A41A59">
      <w:pPr>
        <w:pStyle w:val="afe"/>
        <w:ind w:firstLine="709"/>
        <w:jc w:val="center"/>
        <w:rPr>
          <w:rFonts w:ascii="Times New Roman" w:hAnsi="Times New Roman"/>
          <w:spacing w:val="-1"/>
          <w:sz w:val="24"/>
          <w:szCs w:val="24"/>
        </w:rPr>
      </w:pPr>
      <w:r>
        <w:rPr>
          <w:rFonts w:ascii="Times New Roman" w:hAnsi="Times New Roman"/>
          <w:sz w:val="24"/>
          <w:szCs w:val="24"/>
        </w:rPr>
        <w:t xml:space="preserve">Таблица 1. </w:t>
      </w:r>
      <w:r>
        <w:rPr>
          <w:rFonts w:ascii="Times New Roman" w:hAnsi="Times New Roman"/>
          <w:spacing w:val="-1"/>
          <w:sz w:val="24"/>
          <w:szCs w:val="24"/>
        </w:rPr>
        <w:t>Рекомендации</w:t>
      </w:r>
      <w:r>
        <w:rPr>
          <w:rFonts w:ascii="Times New Roman" w:hAnsi="Times New Roman"/>
          <w:spacing w:val="-2"/>
          <w:sz w:val="24"/>
          <w:szCs w:val="24"/>
        </w:rPr>
        <w:t xml:space="preserve"> </w:t>
      </w:r>
      <w:r>
        <w:rPr>
          <w:rFonts w:ascii="Times New Roman" w:hAnsi="Times New Roman"/>
          <w:sz w:val="24"/>
          <w:szCs w:val="24"/>
        </w:rPr>
        <w:t xml:space="preserve">по </w:t>
      </w:r>
      <w:r>
        <w:rPr>
          <w:rFonts w:ascii="Times New Roman" w:hAnsi="Times New Roman"/>
          <w:spacing w:val="-1"/>
          <w:sz w:val="24"/>
          <w:szCs w:val="24"/>
        </w:rPr>
        <w:t>формированию</w:t>
      </w:r>
      <w:r>
        <w:rPr>
          <w:rFonts w:ascii="Times New Roman" w:hAnsi="Times New Roman"/>
          <w:sz w:val="24"/>
          <w:szCs w:val="24"/>
        </w:rPr>
        <w:t xml:space="preserve"> </w:t>
      </w:r>
      <w:r>
        <w:rPr>
          <w:rFonts w:ascii="Times New Roman" w:hAnsi="Times New Roman"/>
          <w:spacing w:val="-1"/>
          <w:sz w:val="24"/>
          <w:szCs w:val="24"/>
        </w:rPr>
        <w:t>объема генеральной</w:t>
      </w:r>
      <w:r>
        <w:rPr>
          <w:rFonts w:ascii="Times New Roman" w:hAnsi="Times New Roman"/>
          <w:spacing w:val="55"/>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выборочной</w:t>
      </w:r>
      <w:r>
        <w:rPr>
          <w:rFonts w:ascii="Times New Roman" w:hAnsi="Times New Roman"/>
          <w:spacing w:val="1"/>
          <w:sz w:val="24"/>
          <w:szCs w:val="24"/>
        </w:rPr>
        <w:t xml:space="preserve"> </w:t>
      </w:r>
      <w:r>
        <w:rPr>
          <w:rFonts w:ascii="Times New Roman" w:hAnsi="Times New Roman"/>
          <w:spacing w:val="-1"/>
          <w:sz w:val="24"/>
          <w:szCs w:val="24"/>
        </w:rPr>
        <w:t>совокупностей</w:t>
      </w:r>
      <w:r>
        <w:rPr>
          <w:rFonts w:ascii="Times New Roman" w:hAnsi="Times New Roman"/>
          <w:sz w:val="24"/>
          <w:szCs w:val="24"/>
        </w:rPr>
        <w:t xml:space="preserve"> </w:t>
      </w:r>
      <w:r>
        <w:rPr>
          <w:rFonts w:ascii="Times New Roman" w:hAnsi="Times New Roman"/>
          <w:spacing w:val="-1"/>
          <w:sz w:val="24"/>
          <w:szCs w:val="24"/>
        </w:rPr>
        <w:t>респондентов</w:t>
      </w:r>
    </w:p>
    <w:tbl>
      <w:tblPr>
        <w:tblW w:w="5000" w:type="pct"/>
        <w:tblCellMar>
          <w:left w:w="0" w:type="dxa"/>
          <w:right w:w="0" w:type="dxa"/>
        </w:tblCellMar>
        <w:tblLook w:val="0000" w:firstRow="0" w:lastRow="0" w:firstColumn="0" w:lastColumn="0" w:noHBand="0" w:noVBand="0"/>
      </w:tblPr>
      <w:tblGrid>
        <w:gridCol w:w="1876"/>
        <w:gridCol w:w="2655"/>
        <w:gridCol w:w="2830"/>
        <w:gridCol w:w="2834"/>
      </w:tblGrid>
      <w:tr w:rsidR="00A0671E" w14:paraId="6FA0CB19" w14:textId="77777777" w:rsidTr="00AC4D8A">
        <w:trPr>
          <w:trHeight w:hRule="exact" w:val="804"/>
        </w:trPr>
        <w:tc>
          <w:tcPr>
            <w:tcW w:w="920" w:type="pct"/>
            <w:tcBorders>
              <w:top w:val="single" w:sz="4" w:space="0" w:color="000000"/>
              <w:left w:val="single" w:sz="4" w:space="0" w:color="000000"/>
              <w:bottom w:val="single" w:sz="4" w:space="0" w:color="000000"/>
              <w:right w:val="single" w:sz="4" w:space="0" w:color="000000"/>
            </w:tcBorders>
            <w:vAlign w:val="center"/>
          </w:tcPr>
          <w:p w14:paraId="5FD5322B" w14:textId="77777777" w:rsidR="00A0671E" w:rsidRDefault="00A0671E" w:rsidP="00A41A59">
            <w:pPr>
              <w:pStyle w:val="TableParagraph"/>
              <w:jc w:val="center"/>
              <w:rPr>
                <w:rFonts w:ascii="Times New Roman" w:hAnsi="Times New Roman" w:cs="Times New Roman"/>
                <w:b/>
                <w:sz w:val="20"/>
                <w:szCs w:val="20"/>
              </w:rPr>
            </w:pPr>
            <w:r>
              <w:rPr>
                <w:rFonts w:ascii="Times New Roman" w:hAnsi="Times New Roman" w:cs="Times New Roman"/>
                <w:b/>
                <w:spacing w:val="-1"/>
                <w:sz w:val="20"/>
                <w:szCs w:val="20"/>
              </w:rPr>
              <w:t>Получатели</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образовательных</w:t>
            </w:r>
            <w:r>
              <w:rPr>
                <w:rFonts w:ascii="Times New Roman" w:hAnsi="Times New Roman" w:cs="Times New Roman"/>
                <w:b/>
                <w:spacing w:val="30"/>
                <w:sz w:val="20"/>
                <w:szCs w:val="20"/>
              </w:rPr>
              <w:t xml:space="preserve"> </w:t>
            </w:r>
            <w:r>
              <w:rPr>
                <w:rFonts w:ascii="Times New Roman" w:hAnsi="Times New Roman" w:cs="Times New Roman"/>
                <w:b/>
                <w:spacing w:val="-2"/>
                <w:sz w:val="20"/>
                <w:szCs w:val="20"/>
              </w:rPr>
              <w:t>услуг</w:t>
            </w:r>
          </w:p>
        </w:tc>
        <w:tc>
          <w:tcPr>
            <w:tcW w:w="1302" w:type="pct"/>
            <w:tcBorders>
              <w:top w:val="single" w:sz="4" w:space="0" w:color="000000"/>
              <w:left w:val="single" w:sz="4" w:space="0" w:color="000000"/>
              <w:bottom w:val="single" w:sz="4" w:space="0" w:color="000000"/>
              <w:right w:val="single" w:sz="4" w:space="0" w:color="000000"/>
            </w:tcBorders>
            <w:vAlign w:val="center"/>
          </w:tcPr>
          <w:p w14:paraId="10F28067" w14:textId="77777777" w:rsidR="00A0671E" w:rsidRDefault="00A0671E" w:rsidP="00A41A59">
            <w:pPr>
              <w:pStyle w:val="TableParagraph"/>
              <w:jc w:val="center"/>
              <w:rPr>
                <w:rFonts w:ascii="Times New Roman" w:hAnsi="Times New Roman" w:cs="Times New Roman"/>
                <w:b/>
                <w:sz w:val="20"/>
                <w:szCs w:val="20"/>
              </w:rPr>
            </w:pPr>
          </w:p>
          <w:p w14:paraId="4234AEA8" w14:textId="77777777" w:rsidR="00A0671E" w:rsidRDefault="00A0671E" w:rsidP="00A41A59">
            <w:pPr>
              <w:pStyle w:val="TableParagraph"/>
              <w:jc w:val="center"/>
              <w:rPr>
                <w:rFonts w:ascii="Times New Roman" w:hAnsi="Times New Roman" w:cs="Times New Roman"/>
                <w:b/>
                <w:sz w:val="20"/>
                <w:szCs w:val="20"/>
              </w:rPr>
            </w:pPr>
            <w:r>
              <w:rPr>
                <w:rFonts w:ascii="Times New Roman" w:hAnsi="Times New Roman" w:cs="Times New Roman"/>
                <w:b/>
                <w:spacing w:val="-2"/>
                <w:sz w:val="20"/>
                <w:szCs w:val="20"/>
              </w:rPr>
              <w:t>ДО</w:t>
            </w:r>
          </w:p>
        </w:tc>
        <w:tc>
          <w:tcPr>
            <w:tcW w:w="1388" w:type="pct"/>
            <w:tcBorders>
              <w:top w:val="single" w:sz="4" w:space="0" w:color="000000"/>
              <w:left w:val="single" w:sz="4" w:space="0" w:color="000000"/>
              <w:bottom w:val="single" w:sz="4" w:space="0" w:color="000000"/>
              <w:right w:val="single" w:sz="4" w:space="0" w:color="000000"/>
            </w:tcBorders>
            <w:vAlign w:val="center"/>
          </w:tcPr>
          <w:p w14:paraId="7A1D488E" w14:textId="77777777" w:rsidR="00A0671E" w:rsidRDefault="00A0671E" w:rsidP="00A41A59">
            <w:pPr>
              <w:pStyle w:val="TableParagraph"/>
              <w:jc w:val="center"/>
              <w:rPr>
                <w:rFonts w:ascii="Times New Roman" w:hAnsi="Times New Roman" w:cs="Times New Roman"/>
                <w:b/>
                <w:sz w:val="20"/>
                <w:szCs w:val="20"/>
              </w:rPr>
            </w:pPr>
          </w:p>
          <w:p w14:paraId="50757482" w14:textId="77777777" w:rsidR="00A0671E" w:rsidRDefault="00A0671E" w:rsidP="00A41A59">
            <w:pPr>
              <w:pStyle w:val="TableParagraph"/>
              <w:jc w:val="center"/>
              <w:rPr>
                <w:rFonts w:ascii="Times New Roman" w:hAnsi="Times New Roman" w:cs="Times New Roman"/>
                <w:b/>
                <w:sz w:val="20"/>
                <w:szCs w:val="20"/>
              </w:rPr>
            </w:pPr>
            <w:r>
              <w:rPr>
                <w:rFonts w:ascii="Times New Roman" w:hAnsi="Times New Roman" w:cs="Times New Roman"/>
                <w:b/>
                <w:spacing w:val="-1"/>
                <w:sz w:val="20"/>
                <w:szCs w:val="20"/>
              </w:rPr>
              <w:t>ОО,</w:t>
            </w:r>
            <w:r>
              <w:rPr>
                <w:rFonts w:ascii="Times New Roman" w:hAnsi="Times New Roman" w:cs="Times New Roman"/>
                <w:b/>
                <w:sz w:val="20"/>
                <w:szCs w:val="20"/>
              </w:rPr>
              <w:t xml:space="preserve"> </w:t>
            </w:r>
            <w:r>
              <w:rPr>
                <w:rFonts w:ascii="Times New Roman" w:hAnsi="Times New Roman" w:cs="Times New Roman"/>
                <w:b/>
                <w:spacing w:val="-1"/>
                <w:sz w:val="20"/>
                <w:szCs w:val="20"/>
              </w:rPr>
              <w:t>ДОД</w:t>
            </w:r>
          </w:p>
        </w:tc>
        <w:tc>
          <w:tcPr>
            <w:tcW w:w="1390" w:type="pct"/>
            <w:tcBorders>
              <w:top w:val="single" w:sz="4" w:space="0" w:color="000000"/>
              <w:left w:val="single" w:sz="4" w:space="0" w:color="000000"/>
              <w:bottom w:val="single" w:sz="4" w:space="0" w:color="000000"/>
              <w:right w:val="single" w:sz="4" w:space="0" w:color="000000"/>
            </w:tcBorders>
            <w:vAlign w:val="center"/>
          </w:tcPr>
          <w:p w14:paraId="4503820F" w14:textId="77777777" w:rsidR="00A0671E" w:rsidRDefault="00A0671E" w:rsidP="00A41A59">
            <w:pPr>
              <w:pStyle w:val="TableParagraph"/>
              <w:jc w:val="center"/>
              <w:rPr>
                <w:rFonts w:ascii="Times New Roman" w:hAnsi="Times New Roman" w:cs="Times New Roman"/>
                <w:b/>
                <w:sz w:val="20"/>
                <w:szCs w:val="20"/>
              </w:rPr>
            </w:pPr>
          </w:p>
          <w:p w14:paraId="32A14354" w14:textId="77777777" w:rsidR="00A0671E" w:rsidRDefault="00A0671E" w:rsidP="00A41A59">
            <w:pPr>
              <w:pStyle w:val="TableParagraph"/>
              <w:jc w:val="center"/>
              <w:rPr>
                <w:rFonts w:ascii="Times New Roman" w:hAnsi="Times New Roman" w:cs="Times New Roman"/>
                <w:b/>
                <w:sz w:val="20"/>
                <w:szCs w:val="20"/>
              </w:rPr>
            </w:pPr>
            <w:r>
              <w:rPr>
                <w:rFonts w:ascii="Times New Roman" w:hAnsi="Times New Roman" w:cs="Times New Roman"/>
                <w:b/>
                <w:spacing w:val="-1"/>
                <w:sz w:val="20"/>
                <w:szCs w:val="20"/>
              </w:rPr>
              <w:t>СПО</w:t>
            </w:r>
          </w:p>
        </w:tc>
      </w:tr>
      <w:tr w:rsidR="00A0671E" w14:paraId="54D4F7DB" w14:textId="77777777" w:rsidTr="00AC4D8A">
        <w:trPr>
          <w:trHeight w:hRule="exact" w:val="538"/>
        </w:trPr>
        <w:tc>
          <w:tcPr>
            <w:tcW w:w="920" w:type="pct"/>
            <w:tcBorders>
              <w:top w:val="single" w:sz="4" w:space="0" w:color="000000"/>
              <w:left w:val="single" w:sz="4" w:space="0" w:color="000000"/>
              <w:bottom w:val="single" w:sz="4" w:space="0" w:color="000000"/>
              <w:right w:val="single" w:sz="4" w:space="0" w:color="000000"/>
            </w:tcBorders>
            <w:vAlign w:val="center"/>
          </w:tcPr>
          <w:p w14:paraId="069C7945"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Обучающиеся</w:t>
            </w:r>
          </w:p>
        </w:tc>
        <w:tc>
          <w:tcPr>
            <w:tcW w:w="1302" w:type="pct"/>
            <w:tcBorders>
              <w:top w:val="single" w:sz="4" w:space="0" w:color="000000"/>
              <w:left w:val="single" w:sz="4" w:space="0" w:color="000000"/>
              <w:bottom w:val="single" w:sz="4" w:space="0" w:color="000000"/>
              <w:right w:val="single" w:sz="4" w:space="0" w:color="000000"/>
            </w:tcBorders>
            <w:vAlign w:val="center"/>
          </w:tcPr>
          <w:p w14:paraId="3BE4F0DB"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58F8E284"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p w14:paraId="5F16BD70"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лица,</w:t>
            </w:r>
            <w:r>
              <w:rPr>
                <w:rFonts w:ascii="Times New Roman" w:hAnsi="Times New Roman" w:cs="Times New Roman"/>
                <w:sz w:val="20"/>
                <w:szCs w:val="20"/>
              </w:rPr>
              <w:t xml:space="preserve"> </w:t>
            </w:r>
            <w:r>
              <w:rPr>
                <w:rFonts w:ascii="Times New Roman" w:hAnsi="Times New Roman" w:cs="Times New Roman"/>
                <w:spacing w:val="-1"/>
                <w:sz w:val="20"/>
                <w:szCs w:val="20"/>
              </w:rPr>
              <w:t>достигшие</w:t>
            </w:r>
            <w:r>
              <w:rPr>
                <w:rFonts w:ascii="Times New Roman" w:hAnsi="Times New Roman" w:cs="Times New Roman"/>
                <w:sz w:val="20"/>
                <w:szCs w:val="20"/>
              </w:rPr>
              <w:t xml:space="preserve"> 14 </w:t>
            </w:r>
            <w:r>
              <w:rPr>
                <w:rFonts w:ascii="Times New Roman" w:hAnsi="Times New Roman" w:cs="Times New Roman"/>
                <w:spacing w:val="-1"/>
                <w:sz w:val="20"/>
                <w:szCs w:val="20"/>
              </w:rPr>
              <w:t>лет</w:t>
            </w:r>
          </w:p>
        </w:tc>
        <w:tc>
          <w:tcPr>
            <w:tcW w:w="1390" w:type="pct"/>
            <w:tcBorders>
              <w:top w:val="single" w:sz="4" w:space="0" w:color="000000"/>
              <w:left w:val="single" w:sz="4" w:space="0" w:color="000000"/>
              <w:bottom w:val="single" w:sz="4" w:space="0" w:color="000000"/>
              <w:right w:val="single" w:sz="4" w:space="0" w:color="000000"/>
            </w:tcBorders>
            <w:vAlign w:val="center"/>
          </w:tcPr>
          <w:p w14:paraId="066E6994"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r>
      <w:tr w:rsidR="00A0671E" w14:paraId="069A1672" w14:textId="77777777" w:rsidTr="00AC4D8A">
        <w:trPr>
          <w:trHeight w:hRule="exact" w:val="489"/>
        </w:trPr>
        <w:tc>
          <w:tcPr>
            <w:tcW w:w="920" w:type="pct"/>
            <w:tcBorders>
              <w:top w:val="single" w:sz="4" w:space="0" w:color="000000"/>
              <w:left w:val="single" w:sz="4" w:space="0" w:color="000000"/>
              <w:bottom w:val="single" w:sz="4" w:space="0" w:color="000000"/>
              <w:right w:val="single" w:sz="4" w:space="0" w:color="000000"/>
            </w:tcBorders>
            <w:vAlign w:val="center"/>
          </w:tcPr>
          <w:p w14:paraId="09356308"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Родители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(законные</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представители)</w:t>
            </w:r>
          </w:p>
        </w:tc>
        <w:tc>
          <w:tcPr>
            <w:tcW w:w="1302" w:type="pct"/>
            <w:tcBorders>
              <w:top w:val="single" w:sz="4" w:space="0" w:color="000000"/>
              <w:left w:val="single" w:sz="4" w:space="0" w:color="000000"/>
              <w:bottom w:val="single" w:sz="4" w:space="0" w:color="000000"/>
              <w:right w:val="single" w:sz="4" w:space="0" w:color="000000"/>
            </w:tcBorders>
            <w:vAlign w:val="center"/>
          </w:tcPr>
          <w:p w14:paraId="6024CE8B"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7F14A3E0"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390" w:type="pct"/>
            <w:tcBorders>
              <w:top w:val="single" w:sz="4" w:space="0" w:color="000000"/>
              <w:left w:val="single" w:sz="4" w:space="0" w:color="000000"/>
              <w:bottom w:val="single" w:sz="4" w:space="0" w:color="000000"/>
              <w:right w:val="single" w:sz="4" w:space="0" w:color="000000"/>
            </w:tcBorders>
            <w:vAlign w:val="center"/>
          </w:tcPr>
          <w:p w14:paraId="55DFD278"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r>
      <w:tr w:rsidR="00A0671E" w14:paraId="49D0564F" w14:textId="77777777" w:rsidTr="00AC4D8A">
        <w:trPr>
          <w:trHeight w:hRule="exact" w:val="3140"/>
        </w:trPr>
        <w:tc>
          <w:tcPr>
            <w:tcW w:w="920" w:type="pct"/>
            <w:tcBorders>
              <w:top w:val="single" w:sz="4" w:space="0" w:color="000000"/>
              <w:left w:val="single" w:sz="4" w:space="0" w:color="000000"/>
              <w:bottom w:val="single" w:sz="4" w:space="0" w:color="000000"/>
              <w:right w:val="single" w:sz="4" w:space="0" w:color="000000"/>
            </w:tcBorders>
            <w:vAlign w:val="center"/>
          </w:tcPr>
          <w:p w14:paraId="605BC683"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Генеральная</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совокупность</w:t>
            </w:r>
          </w:p>
        </w:tc>
        <w:tc>
          <w:tcPr>
            <w:tcW w:w="1302" w:type="pct"/>
            <w:tcBorders>
              <w:top w:val="single" w:sz="4" w:space="0" w:color="000000"/>
              <w:left w:val="single" w:sz="4" w:space="0" w:color="000000"/>
              <w:bottom w:val="single" w:sz="4" w:space="0" w:color="000000"/>
              <w:right w:val="single" w:sz="4" w:space="0" w:color="000000"/>
            </w:tcBorders>
          </w:tcPr>
          <w:p w14:paraId="3BDB8B26" w14:textId="77777777" w:rsidR="00A0671E" w:rsidRDefault="00A0671E" w:rsidP="00A41A59">
            <w:pPr>
              <w:pStyle w:val="TableParagraph"/>
              <w:jc w:val="center"/>
              <w:rPr>
                <w:rFonts w:ascii="Times New Roman" w:hAnsi="Times New Roman" w:cs="Times New Roman"/>
                <w:spacing w:val="-2"/>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получателей</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услуг</w:t>
            </w:r>
          </w:p>
          <w:p w14:paraId="7075F86F" w14:textId="77777777" w:rsidR="00A0671E" w:rsidRDefault="00A0671E" w:rsidP="00A41A59">
            <w:pPr>
              <w:pStyle w:val="TableParagraph"/>
              <w:jc w:val="center"/>
              <w:rPr>
                <w:rFonts w:ascii="Times New Roman" w:hAnsi="Times New Roman" w:cs="Times New Roman"/>
                <w:spacing w:val="-1"/>
                <w:sz w:val="20"/>
                <w:szCs w:val="20"/>
              </w:rPr>
            </w:pPr>
            <w:r>
              <w:rPr>
                <w:rFonts w:ascii="Times New Roman" w:hAnsi="Times New Roman" w:cs="Times New Roman"/>
                <w:sz w:val="20"/>
                <w:szCs w:val="20"/>
              </w:rPr>
              <w:t>в</w:t>
            </w:r>
            <w:r>
              <w:rPr>
                <w:rFonts w:ascii="Times New Roman" w:hAnsi="Times New Roman" w:cs="Times New Roman"/>
                <w:spacing w:val="-1"/>
                <w:sz w:val="20"/>
                <w:szCs w:val="20"/>
              </w:rPr>
              <w:t xml:space="preserve"> организации.</w:t>
            </w:r>
          </w:p>
          <w:p w14:paraId="78C8AD09" w14:textId="77777777" w:rsidR="00A0671E" w:rsidRDefault="00A0671E" w:rsidP="00A41A59">
            <w:pPr>
              <w:pStyle w:val="TableParagraph"/>
              <w:jc w:val="center"/>
              <w:rPr>
                <w:rFonts w:ascii="Times New Roman" w:hAnsi="Times New Roman" w:cs="Times New Roman"/>
                <w:sz w:val="20"/>
                <w:szCs w:val="20"/>
              </w:rPr>
            </w:pPr>
          </w:p>
          <w:p w14:paraId="45A33612" w14:textId="77777777" w:rsidR="00A0671E" w:rsidRDefault="00A0671E" w:rsidP="00A41A59">
            <w:pPr>
              <w:pStyle w:val="TableParagraph"/>
              <w:jc w:val="center"/>
              <w:rPr>
                <w:rFonts w:ascii="Times New Roman" w:hAnsi="Times New Roman" w:cs="Times New Roman"/>
                <w:spacing w:val="-1"/>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численность</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в</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течение</w:t>
            </w:r>
            <w:r>
              <w:rPr>
                <w:rFonts w:ascii="Times New Roman" w:hAnsi="Times New Roman" w:cs="Times New Roman"/>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года,</w:t>
            </w:r>
          </w:p>
          <w:p w14:paraId="215E1780"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c>
          <w:tcPr>
            <w:tcW w:w="1388" w:type="pct"/>
            <w:tcBorders>
              <w:top w:val="single" w:sz="4" w:space="0" w:color="000000"/>
              <w:left w:val="single" w:sz="4" w:space="0" w:color="000000"/>
              <w:bottom w:val="single" w:sz="4" w:space="0" w:color="000000"/>
              <w:right w:val="single" w:sz="4" w:space="0" w:color="000000"/>
            </w:tcBorders>
          </w:tcPr>
          <w:p w14:paraId="31B83D80" w14:textId="77777777" w:rsidR="00A0671E" w:rsidRDefault="00A0671E" w:rsidP="00A41A59">
            <w:pPr>
              <w:pStyle w:val="TableParagraph"/>
              <w:jc w:val="center"/>
              <w:rPr>
                <w:rFonts w:ascii="Times New Roman" w:hAnsi="Times New Roman" w:cs="Times New Roman"/>
                <w:spacing w:val="-1"/>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 получателей</w:t>
            </w:r>
            <w:r>
              <w:rPr>
                <w:rFonts w:ascii="Times New Roman" w:hAnsi="Times New Roman" w:cs="Times New Roman"/>
                <w:spacing w:val="23"/>
                <w:sz w:val="20"/>
                <w:szCs w:val="20"/>
              </w:rPr>
              <w:t xml:space="preserve"> </w:t>
            </w:r>
            <w:r>
              <w:rPr>
                <w:rFonts w:ascii="Times New Roman" w:hAnsi="Times New Roman" w:cs="Times New Roman"/>
                <w:spacing w:val="-2"/>
                <w:sz w:val="20"/>
                <w:szCs w:val="20"/>
              </w:rPr>
              <w:t>услуг</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в </w:t>
            </w:r>
            <w:r>
              <w:rPr>
                <w:rFonts w:ascii="Times New Roman" w:hAnsi="Times New Roman" w:cs="Times New Roman"/>
                <w:spacing w:val="-1"/>
                <w:sz w:val="20"/>
                <w:szCs w:val="20"/>
              </w:rPr>
              <w:t>организации.</w:t>
            </w:r>
          </w:p>
          <w:p w14:paraId="041C3397" w14:textId="77777777" w:rsidR="00A0671E" w:rsidRDefault="00A0671E" w:rsidP="00A41A59">
            <w:pPr>
              <w:pStyle w:val="TableParagraph"/>
              <w:jc w:val="center"/>
              <w:rPr>
                <w:rFonts w:ascii="Times New Roman" w:hAnsi="Times New Roman" w:cs="Times New Roman"/>
                <w:sz w:val="20"/>
                <w:szCs w:val="20"/>
              </w:rPr>
            </w:pPr>
          </w:p>
          <w:p w14:paraId="48F3E466" w14:textId="77777777" w:rsidR="00A0671E" w:rsidRDefault="00A0671E" w:rsidP="00A41A59">
            <w:pPr>
              <w:pStyle w:val="TableParagraph"/>
              <w:jc w:val="center"/>
              <w:rPr>
                <w:rFonts w:ascii="Times New Roman" w:hAnsi="Times New Roman" w:cs="Times New Roman"/>
                <w:sz w:val="20"/>
                <w:szCs w:val="20"/>
              </w:rPr>
            </w:pPr>
          </w:p>
          <w:p w14:paraId="4F8DEDE7"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z w:val="20"/>
                <w:szCs w:val="20"/>
              </w:rPr>
              <w:t xml:space="preserve"> </w:t>
            </w:r>
            <w:r>
              <w:rPr>
                <w:rFonts w:ascii="Times New Roman" w:hAnsi="Times New Roman" w:cs="Times New Roman"/>
                <w:spacing w:val="-1"/>
                <w:sz w:val="20"/>
                <w:szCs w:val="20"/>
              </w:rPr>
              <w:t>сумма</w:t>
            </w:r>
            <w:r>
              <w:rPr>
                <w:rFonts w:ascii="Times New Roman" w:hAnsi="Times New Roman" w:cs="Times New Roman"/>
                <w:spacing w:val="27"/>
                <w:sz w:val="20"/>
                <w:szCs w:val="20"/>
              </w:rPr>
              <w:t xml:space="preserve"> </w:t>
            </w:r>
            <w:r>
              <w:rPr>
                <w:rFonts w:ascii="Times New Roman" w:hAnsi="Times New Roman" w:cs="Times New Roman"/>
                <w:sz w:val="20"/>
                <w:szCs w:val="20"/>
              </w:rPr>
              <w:t>общей</w:t>
            </w:r>
            <w:r>
              <w:rPr>
                <w:rFonts w:ascii="Times New Roman" w:hAnsi="Times New Roman" w:cs="Times New Roman"/>
                <w:spacing w:val="-1"/>
                <w:sz w:val="20"/>
                <w:szCs w:val="20"/>
              </w:rPr>
              <w:t xml:space="preserve"> численности</w:t>
            </w:r>
            <w:r>
              <w:rPr>
                <w:rFonts w:ascii="Times New Roman" w:hAnsi="Times New Roman" w:cs="Times New Roman"/>
                <w:spacing w:val="28"/>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w:t>
            </w:r>
            <w:r>
              <w:rPr>
                <w:rFonts w:ascii="Times New Roman" w:hAnsi="Times New Roman" w:cs="Times New Roman"/>
                <w:spacing w:val="-1"/>
                <w:sz w:val="20"/>
                <w:szCs w:val="20"/>
              </w:rPr>
              <w:t>достигших</w:t>
            </w:r>
            <w:r>
              <w:rPr>
                <w:rFonts w:ascii="Times New Roman" w:hAnsi="Times New Roman" w:cs="Times New Roman"/>
                <w:spacing w:val="25"/>
                <w:sz w:val="20"/>
                <w:szCs w:val="20"/>
              </w:rPr>
              <w:t xml:space="preserve"> </w:t>
            </w:r>
            <w:r>
              <w:rPr>
                <w:rFonts w:ascii="Times New Roman" w:hAnsi="Times New Roman" w:cs="Times New Roman"/>
                <w:sz w:val="20"/>
                <w:szCs w:val="20"/>
              </w:rPr>
              <w:t xml:space="preserve">14 лет, в </w:t>
            </w:r>
            <w:r>
              <w:rPr>
                <w:rFonts w:ascii="Times New Roman" w:hAnsi="Times New Roman" w:cs="Times New Roman"/>
                <w:spacing w:val="-1"/>
                <w:sz w:val="20"/>
                <w:szCs w:val="20"/>
              </w:rPr>
              <w:t>течение</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z w:val="20"/>
                <w:szCs w:val="20"/>
              </w:rPr>
              <w:t xml:space="preserve"> </w:t>
            </w:r>
            <w:r>
              <w:rPr>
                <w:rFonts w:ascii="Times New Roman" w:hAnsi="Times New Roman" w:cs="Times New Roman"/>
                <w:spacing w:val="-1"/>
                <w:sz w:val="20"/>
                <w:szCs w:val="20"/>
              </w:rPr>
              <w:t>года,</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c>
          <w:tcPr>
            <w:tcW w:w="1390" w:type="pct"/>
            <w:tcBorders>
              <w:top w:val="single" w:sz="4" w:space="0" w:color="000000"/>
              <w:left w:val="single" w:sz="4" w:space="0" w:color="000000"/>
              <w:bottom w:val="single" w:sz="4" w:space="0" w:color="000000"/>
              <w:right w:val="single" w:sz="4" w:space="0" w:color="000000"/>
            </w:tcBorders>
          </w:tcPr>
          <w:p w14:paraId="12EC9063" w14:textId="77777777" w:rsidR="00A0671E" w:rsidRDefault="00A0671E" w:rsidP="00A41A59">
            <w:pPr>
              <w:pStyle w:val="TableParagraph"/>
              <w:jc w:val="center"/>
              <w:rPr>
                <w:rFonts w:ascii="Times New Roman" w:hAnsi="Times New Roman" w:cs="Times New Roman"/>
                <w:spacing w:val="-1"/>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 получателей</w:t>
            </w:r>
            <w:r>
              <w:rPr>
                <w:rFonts w:ascii="Times New Roman" w:hAnsi="Times New Roman" w:cs="Times New Roman"/>
                <w:spacing w:val="23"/>
                <w:sz w:val="20"/>
                <w:szCs w:val="20"/>
              </w:rPr>
              <w:t xml:space="preserve"> </w:t>
            </w:r>
            <w:r>
              <w:rPr>
                <w:rFonts w:ascii="Times New Roman" w:hAnsi="Times New Roman" w:cs="Times New Roman"/>
                <w:spacing w:val="-2"/>
                <w:sz w:val="20"/>
                <w:szCs w:val="20"/>
              </w:rPr>
              <w:t>услуг</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в </w:t>
            </w:r>
            <w:r>
              <w:rPr>
                <w:rFonts w:ascii="Times New Roman" w:hAnsi="Times New Roman" w:cs="Times New Roman"/>
                <w:spacing w:val="-1"/>
                <w:sz w:val="20"/>
                <w:szCs w:val="20"/>
              </w:rPr>
              <w:t>организации.</w:t>
            </w:r>
          </w:p>
          <w:p w14:paraId="186BD4CC" w14:textId="77777777" w:rsidR="00A0671E" w:rsidRDefault="00A0671E" w:rsidP="00A41A59">
            <w:pPr>
              <w:pStyle w:val="TableParagraph"/>
              <w:jc w:val="center"/>
              <w:rPr>
                <w:rFonts w:ascii="Times New Roman" w:hAnsi="Times New Roman" w:cs="Times New Roman"/>
                <w:sz w:val="20"/>
                <w:szCs w:val="20"/>
              </w:rPr>
            </w:pPr>
          </w:p>
          <w:p w14:paraId="7BCF5DBD" w14:textId="77777777" w:rsidR="00A0671E" w:rsidRDefault="00A0671E" w:rsidP="00A41A59">
            <w:pPr>
              <w:pStyle w:val="TableParagraph"/>
              <w:jc w:val="center"/>
              <w:rPr>
                <w:rFonts w:ascii="Times New Roman" w:hAnsi="Times New Roman" w:cs="Times New Roman"/>
                <w:sz w:val="20"/>
                <w:szCs w:val="20"/>
              </w:rPr>
            </w:pPr>
          </w:p>
          <w:p w14:paraId="5D4C0E60"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двойная</w:t>
            </w:r>
            <w:r>
              <w:rPr>
                <w:rFonts w:ascii="Times New Roman" w:hAnsi="Times New Roman" w:cs="Times New Roman"/>
                <w:sz w:val="20"/>
                <w:szCs w:val="20"/>
              </w:rPr>
              <w:t xml:space="preserve"> </w:t>
            </w:r>
            <w:r>
              <w:rPr>
                <w:rFonts w:ascii="Times New Roman" w:hAnsi="Times New Roman" w:cs="Times New Roman"/>
                <w:spacing w:val="-1"/>
                <w:sz w:val="20"/>
                <w:szCs w:val="20"/>
              </w:rPr>
              <w:t>численность</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(обучающиеся</w:t>
            </w:r>
            <w:r>
              <w:rPr>
                <w:rFonts w:ascii="Times New Roman" w:hAnsi="Times New Roman" w:cs="Times New Roman"/>
                <w:sz w:val="20"/>
                <w:szCs w:val="20"/>
              </w:rPr>
              <w:t xml:space="preserve"> и</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их</w:t>
            </w:r>
            <w:r>
              <w:rPr>
                <w:rFonts w:ascii="Times New Roman" w:hAnsi="Times New Roman" w:cs="Times New Roman"/>
                <w:spacing w:val="29"/>
                <w:sz w:val="20"/>
                <w:szCs w:val="20"/>
              </w:rPr>
              <w:t xml:space="preserve"> </w:t>
            </w:r>
            <w:r>
              <w:rPr>
                <w:rFonts w:ascii="Times New Roman" w:hAnsi="Times New Roman" w:cs="Times New Roman"/>
                <w:sz w:val="20"/>
                <w:szCs w:val="20"/>
              </w:rPr>
              <w:t>родители</w:t>
            </w:r>
            <w:r>
              <w:rPr>
                <w:rFonts w:ascii="Times New Roman" w:hAnsi="Times New Roman" w:cs="Times New Roman"/>
                <w:spacing w:val="-1"/>
                <w:sz w:val="20"/>
                <w:szCs w:val="20"/>
              </w:rPr>
              <w:t xml:space="preserve"> (законные</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представители)</w:t>
            </w:r>
            <w:r>
              <w:rPr>
                <w:rFonts w:ascii="Times New Roman" w:hAnsi="Times New Roman" w:cs="Times New Roman"/>
                <w:spacing w:val="1"/>
                <w:sz w:val="20"/>
                <w:szCs w:val="20"/>
              </w:rPr>
              <w:t xml:space="preserve"> </w:t>
            </w:r>
            <w:r>
              <w:rPr>
                <w:rFonts w:ascii="Times New Roman" w:hAnsi="Times New Roman" w:cs="Times New Roman"/>
                <w:sz w:val="20"/>
                <w:szCs w:val="20"/>
              </w:rPr>
              <w:t>в</w:t>
            </w:r>
            <w:r>
              <w:rPr>
                <w:rFonts w:ascii="Times New Roman" w:hAnsi="Times New Roman" w:cs="Times New Roman"/>
                <w:spacing w:val="-1"/>
                <w:sz w:val="20"/>
                <w:szCs w:val="20"/>
              </w:rPr>
              <w:t xml:space="preserve"> течение</w:t>
            </w:r>
            <w:r>
              <w:rPr>
                <w:rFonts w:ascii="Times New Roman" w:hAnsi="Times New Roman" w:cs="Times New Roman"/>
                <w:spacing w:val="30"/>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z w:val="20"/>
                <w:szCs w:val="20"/>
              </w:rPr>
              <w:t xml:space="preserve"> </w:t>
            </w:r>
            <w:r>
              <w:rPr>
                <w:rFonts w:ascii="Times New Roman" w:hAnsi="Times New Roman" w:cs="Times New Roman"/>
                <w:spacing w:val="-1"/>
                <w:sz w:val="20"/>
                <w:szCs w:val="20"/>
              </w:rPr>
              <w:t>года,</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r>
      <w:tr w:rsidR="00A0671E" w14:paraId="4D37D8D0" w14:textId="77777777" w:rsidTr="00AC4D8A">
        <w:trPr>
          <w:trHeight w:hRule="exact" w:val="713"/>
        </w:trPr>
        <w:tc>
          <w:tcPr>
            <w:tcW w:w="920" w:type="pct"/>
            <w:tcBorders>
              <w:top w:val="single" w:sz="4" w:space="0" w:color="000000"/>
              <w:left w:val="single" w:sz="4" w:space="0" w:color="000000"/>
              <w:bottom w:val="single" w:sz="4" w:space="0" w:color="000000"/>
              <w:right w:val="single" w:sz="4" w:space="0" w:color="000000"/>
            </w:tcBorders>
            <w:vAlign w:val="center"/>
          </w:tcPr>
          <w:p w14:paraId="588C01F2"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pacing w:val="-1"/>
                <w:sz w:val="20"/>
                <w:szCs w:val="20"/>
              </w:rPr>
              <w:t>Выборочная</w:t>
            </w:r>
            <w:r>
              <w:rPr>
                <w:rFonts w:ascii="Times New Roman" w:hAnsi="Times New Roman" w:cs="Times New Roman"/>
                <w:spacing w:val="28"/>
                <w:sz w:val="20"/>
                <w:szCs w:val="20"/>
              </w:rPr>
              <w:t xml:space="preserve"> </w:t>
            </w:r>
            <w:r>
              <w:rPr>
                <w:rFonts w:ascii="Times New Roman" w:hAnsi="Times New Roman" w:cs="Times New Roman"/>
                <w:spacing w:val="-1"/>
                <w:sz w:val="20"/>
                <w:szCs w:val="20"/>
              </w:rPr>
              <w:t>совокупность</w:t>
            </w:r>
          </w:p>
        </w:tc>
        <w:tc>
          <w:tcPr>
            <w:tcW w:w="4080" w:type="pct"/>
            <w:gridSpan w:val="3"/>
            <w:tcBorders>
              <w:top w:val="single" w:sz="4" w:space="0" w:color="000000"/>
              <w:left w:val="single" w:sz="4" w:space="0" w:color="000000"/>
              <w:bottom w:val="single" w:sz="4" w:space="0" w:color="000000"/>
              <w:right w:val="single" w:sz="4" w:space="0" w:color="000000"/>
            </w:tcBorders>
            <w:vAlign w:val="center"/>
          </w:tcPr>
          <w:p w14:paraId="0E337450" w14:textId="77777777" w:rsidR="00A0671E" w:rsidRDefault="00A0671E" w:rsidP="00A41A59">
            <w:pPr>
              <w:pStyle w:val="TableParagraph"/>
              <w:jc w:val="center"/>
              <w:rPr>
                <w:rFonts w:ascii="Times New Roman" w:hAnsi="Times New Roman" w:cs="Times New Roman"/>
                <w:spacing w:val="-1"/>
                <w:sz w:val="20"/>
                <w:szCs w:val="20"/>
              </w:rPr>
            </w:pPr>
            <w:r>
              <w:rPr>
                <w:rFonts w:ascii="Times New Roman" w:hAnsi="Times New Roman" w:cs="Times New Roman"/>
                <w:sz w:val="20"/>
                <w:szCs w:val="20"/>
              </w:rPr>
              <w:t xml:space="preserve">40% от </w:t>
            </w:r>
            <w:r>
              <w:rPr>
                <w:rFonts w:ascii="Times New Roman" w:hAnsi="Times New Roman" w:cs="Times New Roman"/>
                <w:spacing w:val="-1"/>
                <w:sz w:val="20"/>
                <w:szCs w:val="20"/>
              </w:rPr>
              <w:t>объема</w:t>
            </w:r>
            <w:r>
              <w:rPr>
                <w:rFonts w:ascii="Times New Roman" w:hAnsi="Times New Roman" w:cs="Times New Roman"/>
                <w:sz w:val="20"/>
                <w:szCs w:val="20"/>
              </w:rPr>
              <w:t xml:space="preserve"> </w:t>
            </w:r>
            <w:r>
              <w:rPr>
                <w:rFonts w:ascii="Times New Roman" w:hAnsi="Times New Roman" w:cs="Times New Roman"/>
                <w:spacing w:val="-1"/>
                <w:sz w:val="20"/>
                <w:szCs w:val="20"/>
              </w:rPr>
              <w:t>генеральной совокупности,</w:t>
            </w:r>
            <w:r>
              <w:rPr>
                <w:rFonts w:ascii="Times New Roman" w:hAnsi="Times New Roman" w:cs="Times New Roman"/>
                <w:sz w:val="20"/>
                <w:szCs w:val="20"/>
              </w:rPr>
              <w:t xml:space="preserve"> </w:t>
            </w:r>
            <w:r>
              <w:rPr>
                <w:rFonts w:ascii="Times New Roman" w:hAnsi="Times New Roman" w:cs="Times New Roman"/>
                <w:spacing w:val="-1"/>
                <w:sz w:val="20"/>
                <w:szCs w:val="20"/>
              </w:rPr>
              <w:t>но</w:t>
            </w:r>
            <w:r>
              <w:rPr>
                <w:rFonts w:ascii="Times New Roman" w:hAnsi="Times New Roman" w:cs="Times New Roman"/>
                <w:sz w:val="20"/>
                <w:szCs w:val="20"/>
              </w:rPr>
              <w:t xml:space="preserve"> </w:t>
            </w:r>
            <w:r>
              <w:rPr>
                <w:rFonts w:ascii="Times New Roman" w:hAnsi="Times New Roman" w:cs="Times New Roman"/>
                <w:spacing w:val="-1"/>
                <w:sz w:val="20"/>
                <w:szCs w:val="20"/>
              </w:rPr>
              <w:t>не</w:t>
            </w:r>
            <w:r>
              <w:rPr>
                <w:rFonts w:ascii="Times New Roman" w:hAnsi="Times New Roman" w:cs="Times New Roman"/>
                <w:spacing w:val="3"/>
                <w:sz w:val="20"/>
                <w:szCs w:val="20"/>
              </w:rPr>
              <w:t xml:space="preserve"> </w:t>
            </w:r>
            <w:r>
              <w:rPr>
                <w:rFonts w:ascii="Times New Roman" w:hAnsi="Times New Roman" w:cs="Times New Roman"/>
                <w:sz w:val="20"/>
                <w:szCs w:val="20"/>
              </w:rPr>
              <w:t>более</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600 </w:t>
            </w:r>
            <w:r>
              <w:rPr>
                <w:rFonts w:ascii="Times New Roman" w:hAnsi="Times New Roman" w:cs="Times New Roman"/>
                <w:spacing w:val="-1"/>
                <w:sz w:val="20"/>
                <w:szCs w:val="20"/>
              </w:rPr>
              <w:t>респондентов</w:t>
            </w:r>
          </w:p>
          <w:p w14:paraId="6701DAE8" w14:textId="77777777" w:rsidR="00A0671E" w:rsidRDefault="00A0671E" w:rsidP="00A41A59">
            <w:pPr>
              <w:pStyle w:val="TableParagraph"/>
              <w:jc w:val="center"/>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pacing w:val="-1"/>
                <w:sz w:val="20"/>
                <w:szCs w:val="20"/>
              </w:rPr>
              <w:t xml:space="preserve"> </w:t>
            </w:r>
            <w:r>
              <w:rPr>
                <w:rFonts w:ascii="Times New Roman" w:hAnsi="Times New Roman" w:cs="Times New Roman"/>
                <w:sz w:val="20"/>
                <w:szCs w:val="20"/>
              </w:rPr>
              <w:t>одной</w:t>
            </w:r>
            <w:r>
              <w:rPr>
                <w:rFonts w:ascii="Times New Roman" w:hAnsi="Times New Roman" w:cs="Times New Roman"/>
                <w:spacing w:val="-1"/>
                <w:sz w:val="20"/>
                <w:szCs w:val="20"/>
              </w:rPr>
              <w:t xml:space="preserve"> организации,</w:t>
            </w:r>
            <w:r>
              <w:rPr>
                <w:rFonts w:ascii="Times New Roman" w:hAnsi="Times New Roman" w:cs="Times New Roman"/>
                <w:sz w:val="20"/>
                <w:szCs w:val="20"/>
              </w:rPr>
              <w:t xml:space="preserve"> </w:t>
            </w:r>
            <w:r>
              <w:rPr>
                <w:rFonts w:ascii="Times New Roman" w:hAnsi="Times New Roman" w:cs="Times New Roman"/>
                <w:spacing w:val="-1"/>
                <w:sz w:val="20"/>
                <w:szCs w:val="20"/>
              </w:rPr>
              <w:t>осуществляющей образовательную</w:t>
            </w:r>
            <w:r>
              <w:rPr>
                <w:rFonts w:ascii="Times New Roman" w:hAnsi="Times New Roman" w:cs="Times New Roman"/>
                <w:sz w:val="20"/>
                <w:szCs w:val="20"/>
              </w:rPr>
              <w:t xml:space="preserve"> </w:t>
            </w:r>
            <w:r>
              <w:rPr>
                <w:rFonts w:ascii="Times New Roman" w:hAnsi="Times New Roman" w:cs="Times New Roman"/>
                <w:spacing w:val="-1"/>
                <w:sz w:val="20"/>
                <w:szCs w:val="20"/>
              </w:rPr>
              <w:t>деятельность</w:t>
            </w:r>
          </w:p>
        </w:tc>
      </w:tr>
    </w:tbl>
    <w:p w14:paraId="728577EE" w14:textId="77777777" w:rsidR="00A0671E" w:rsidRDefault="00A0671E" w:rsidP="00A41A59">
      <w:pPr>
        <w:widowControl w:val="0"/>
        <w:spacing w:line="240" w:lineRule="auto"/>
        <w:ind w:right="-1"/>
        <w:rPr>
          <w:rFonts w:eastAsia="Times New Roman"/>
          <w:b/>
          <w:color w:val="000000"/>
          <w:sz w:val="24"/>
          <w:szCs w:val="24"/>
        </w:rPr>
      </w:pPr>
      <w:r>
        <w:rPr>
          <w:rFonts w:eastAsia="Times New Roman"/>
          <w:b/>
          <w:color w:val="000000"/>
          <w:sz w:val="24"/>
          <w:szCs w:val="24"/>
        </w:rPr>
        <w:t>б) Порядок действий при проведении опроса:</w:t>
      </w:r>
    </w:p>
    <w:p w14:paraId="0556D389" w14:textId="77777777" w:rsidR="00A0671E" w:rsidRDefault="00A0671E" w:rsidP="00A41A59">
      <w:pPr>
        <w:widowControl w:val="0"/>
        <w:spacing w:line="240" w:lineRule="auto"/>
        <w:ind w:right="-1" w:firstLine="567"/>
        <w:rPr>
          <w:rFonts w:eastAsia="Times New Roman"/>
          <w:color w:val="000000"/>
          <w:sz w:val="24"/>
          <w:szCs w:val="24"/>
        </w:rPr>
      </w:pPr>
      <w:r>
        <w:rPr>
          <w:rFonts w:eastAsia="Times New Roman"/>
          <w:color w:val="000000"/>
          <w:sz w:val="24"/>
          <w:szCs w:val="24"/>
        </w:rPr>
        <w:t>Перед проведением опроса уполномоченный специалист оператора должен провести инструктаж респондента.</w:t>
      </w:r>
    </w:p>
    <w:p w14:paraId="6EFDDBCD" w14:textId="77777777" w:rsidR="00A0671E" w:rsidRDefault="00A0671E" w:rsidP="00A41A59">
      <w:pPr>
        <w:pStyle w:val="affffffffb"/>
        <w:spacing w:line="240" w:lineRule="auto"/>
        <w:ind w:right="-1" w:firstLine="567"/>
      </w:pPr>
      <w:r>
        <w:t xml:space="preserve">Сбор мнений получателей образовательных услуг об удовлетворенности качеством условий осуществления образовательной деятельности организаций проводится посредством использования репрезентативного опроса респондентов путем: </w:t>
      </w:r>
    </w:p>
    <w:p w14:paraId="1BE627AF" w14:textId="77777777" w:rsidR="00A0671E" w:rsidRDefault="00A0671E" w:rsidP="00406AE6">
      <w:pPr>
        <w:pStyle w:val="a9"/>
        <w:numPr>
          <w:ilvl w:val="0"/>
          <w:numId w:val="27"/>
        </w:numPr>
      </w:pPr>
      <w:r>
        <w:t>заполнения анкет (опросных листов), размещенных в сети интернет для проведения интерактивного опроса;</w:t>
      </w:r>
    </w:p>
    <w:p w14:paraId="678D20BD" w14:textId="77777777" w:rsidR="00A0671E" w:rsidRDefault="00A0671E" w:rsidP="00406AE6">
      <w:pPr>
        <w:pStyle w:val="a9"/>
        <w:numPr>
          <w:ilvl w:val="0"/>
          <w:numId w:val="27"/>
        </w:numPr>
      </w:pPr>
      <w:r>
        <w:lastRenderedPageBreak/>
        <w:t>заполнением респондентами анкет через мобильное приложение для граждан «Наше мнение» (разработчик: Казначейство России);</w:t>
      </w:r>
    </w:p>
    <w:p w14:paraId="2C2DED65" w14:textId="77777777" w:rsidR="00A0671E" w:rsidRDefault="00A0671E" w:rsidP="00406AE6">
      <w:pPr>
        <w:pStyle w:val="a9"/>
        <w:numPr>
          <w:ilvl w:val="0"/>
          <w:numId w:val="27"/>
        </w:numPr>
      </w:pPr>
      <w:r>
        <w:t>заполнением респондентами электронных анкет (в формате .</w:t>
      </w:r>
      <w:r>
        <w:rPr>
          <w:lang w:val="en-US"/>
        </w:rPr>
        <w:t>doc</w:t>
      </w:r>
      <w:r>
        <w:t>) и передачи заполненных документов Исполнителю (по электронной почте);</w:t>
      </w:r>
    </w:p>
    <w:p w14:paraId="78F90365" w14:textId="77777777" w:rsidR="00A0671E" w:rsidRDefault="00A0671E" w:rsidP="00406AE6">
      <w:pPr>
        <w:pStyle w:val="a9"/>
        <w:numPr>
          <w:ilvl w:val="0"/>
          <w:numId w:val="27"/>
        </w:numPr>
      </w:pPr>
      <w:r>
        <w:t>заполнением респондентами анкет в бумажном виде и передачи заполненных документов Исполнителю при посещении организации;</w:t>
      </w:r>
    </w:p>
    <w:p w14:paraId="04043361" w14:textId="77777777" w:rsidR="00A0671E" w:rsidRDefault="00A0671E" w:rsidP="00406AE6">
      <w:pPr>
        <w:pStyle w:val="a9"/>
        <w:numPr>
          <w:ilvl w:val="0"/>
          <w:numId w:val="27"/>
        </w:numPr>
      </w:pPr>
      <w:r>
        <w:t>проведения телефонного опроса получателей услуг для труднодоступных (удаленных) и/или малокомплектных организаций. При этом телефонный опрос предполагает представление получателям образовательных услуг информации о номере(ах) Исполнителя, позвонив на которые можно пройти опрос.</w:t>
      </w:r>
    </w:p>
    <w:p w14:paraId="3033C31E" w14:textId="77777777" w:rsidR="00A0671E" w:rsidRDefault="00A0671E" w:rsidP="00A41A59">
      <w:pPr>
        <w:pStyle w:val="affffffffb"/>
        <w:spacing w:line="240" w:lineRule="auto"/>
        <w:ind w:right="-1" w:firstLine="567"/>
      </w:pPr>
      <w:r>
        <w:t>Выбор способа проведения опроса для каждой организации определяется Исполнителем и согласуется с руководителем образовательной организации.</w:t>
      </w:r>
    </w:p>
    <w:p w14:paraId="4CD11630" w14:textId="77777777" w:rsidR="00A0671E" w:rsidRDefault="00A0671E" w:rsidP="00A41A59">
      <w:pPr>
        <w:widowControl w:val="0"/>
        <w:spacing w:line="240" w:lineRule="auto"/>
        <w:ind w:right="-1" w:firstLine="567"/>
        <w:rPr>
          <w:rFonts w:eastAsia="Times New Roman"/>
          <w:color w:val="000000"/>
          <w:sz w:val="24"/>
          <w:szCs w:val="24"/>
        </w:rPr>
      </w:pPr>
      <w:r>
        <w:rPr>
          <w:rFonts w:eastAsia="Times New Roman"/>
          <w:color w:val="000000"/>
          <w:sz w:val="24"/>
          <w:szCs w:val="24"/>
        </w:rPr>
        <w:t>В случае заполнения респондентами своих анкет в присутствии оператора в бумажном виде, с использованием мобильного приложения гражданина «Наше мнение» или на официальном сайте, уполномоченный специалист оператора обязан проверить полноту их заполнения.</w:t>
      </w:r>
    </w:p>
    <w:p w14:paraId="0C4D0370" w14:textId="77777777" w:rsidR="00A0671E" w:rsidRDefault="00A0671E" w:rsidP="00A41A59">
      <w:pPr>
        <w:widowControl w:val="0"/>
        <w:spacing w:line="240" w:lineRule="auto"/>
        <w:ind w:right="-1" w:firstLine="567"/>
        <w:rPr>
          <w:rFonts w:eastAsia="Times New Roman"/>
          <w:color w:val="000000"/>
          <w:sz w:val="24"/>
          <w:szCs w:val="24"/>
        </w:rPr>
      </w:pPr>
      <w:r>
        <w:rPr>
          <w:rFonts w:eastAsia="Times New Roman"/>
          <w:color w:val="000000"/>
          <w:sz w:val="24"/>
          <w:szCs w:val="24"/>
        </w:rPr>
        <w:t>При процедуре заполнения анкеты респондентом Исполнитель обязан следовать правилам работы с персональными данными и гарантировать анонимность анкетирования.</w:t>
      </w:r>
    </w:p>
    <w:p w14:paraId="0189848E" w14:textId="77777777" w:rsidR="00A0671E" w:rsidRDefault="00A0671E" w:rsidP="00A41A59">
      <w:pPr>
        <w:widowControl w:val="0"/>
        <w:spacing w:line="240" w:lineRule="auto"/>
        <w:ind w:right="-1" w:firstLine="567"/>
        <w:rPr>
          <w:rFonts w:eastAsia="Times New Roman"/>
          <w:color w:val="000000"/>
          <w:sz w:val="24"/>
          <w:szCs w:val="24"/>
        </w:rPr>
      </w:pPr>
      <w:r>
        <w:rPr>
          <w:rFonts w:eastAsia="Times New Roman"/>
          <w:color w:val="000000"/>
          <w:sz w:val="24"/>
          <w:szCs w:val="24"/>
        </w:rPr>
        <w:t>Заполненные респондентами анкеты должны обрабатываться программным обеспечением, позволяющим обеспечить надежность полученных результатов.</w:t>
      </w:r>
    </w:p>
    <w:p w14:paraId="3BF321A6" w14:textId="77777777" w:rsidR="005A7242" w:rsidRDefault="005A7242" w:rsidP="00A41A59">
      <w:pPr>
        <w:spacing w:line="240" w:lineRule="auto"/>
        <w:rPr>
          <w:rFonts w:ascii="Cambria" w:eastAsia="Calibri" w:hAnsi="Cambria"/>
          <w:b/>
          <w:bCs/>
          <w:smallCaps/>
          <w:color w:val="365F91"/>
          <w:spacing w:val="24"/>
          <w:sz w:val="32"/>
          <w:szCs w:val="32"/>
          <w:lang w:eastAsia="ru-RU"/>
        </w:rPr>
      </w:pPr>
      <w:bookmarkStart w:id="15" w:name="_Toc165132475"/>
      <w:r>
        <w:br w:type="page"/>
      </w:r>
    </w:p>
    <w:p w14:paraId="285B1715" w14:textId="06490FE3" w:rsidR="005A7242" w:rsidRPr="005A7242" w:rsidRDefault="005A7242" w:rsidP="00A41A59">
      <w:pPr>
        <w:pStyle w:val="21"/>
      </w:pPr>
      <w:bookmarkStart w:id="16" w:name="_Toc179092691"/>
      <w:r w:rsidRPr="005A7242">
        <w:lastRenderedPageBreak/>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15"/>
      <w:bookmarkEnd w:id="16"/>
    </w:p>
    <w:p w14:paraId="4991408B" w14:textId="77777777" w:rsidR="005A7242" w:rsidRPr="0031472D" w:rsidRDefault="005A7242" w:rsidP="00A41A59">
      <w:pPr>
        <w:spacing w:line="240" w:lineRule="auto"/>
      </w:pPr>
    </w:p>
    <w:p w14:paraId="6465EC03" w14:textId="645A2281" w:rsidR="005A7242" w:rsidRPr="005A7242" w:rsidRDefault="005A7242" w:rsidP="00A41A59">
      <w:pPr>
        <w:spacing w:line="240" w:lineRule="auto"/>
        <w:jc w:val="center"/>
        <w:rPr>
          <w:b/>
          <w:sz w:val="24"/>
          <w:szCs w:val="24"/>
        </w:rPr>
      </w:pPr>
      <w:r w:rsidRPr="005A7242">
        <w:rPr>
          <w:b/>
          <w:sz w:val="24"/>
          <w:szCs w:val="24"/>
        </w:rPr>
        <w:t>Для организаций ДО</w:t>
      </w:r>
      <w:r>
        <w:rPr>
          <w:b/>
          <w:sz w:val="24"/>
          <w:szCs w:val="24"/>
        </w:rPr>
        <w:t>,</w:t>
      </w:r>
      <w:r w:rsidRPr="005A7242">
        <w:rPr>
          <w:b/>
          <w:sz w:val="24"/>
          <w:szCs w:val="24"/>
        </w:rPr>
        <w:t xml:space="preserve"> ОО</w:t>
      </w:r>
      <w:r>
        <w:rPr>
          <w:b/>
          <w:sz w:val="24"/>
          <w:szCs w:val="24"/>
        </w:rPr>
        <w:t>, ДПО</w:t>
      </w:r>
      <w:r w:rsidRPr="005A7242">
        <w:rPr>
          <w:b/>
          <w:sz w:val="24"/>
          <w:szCs w:val="24"/>
        </w:rPr>
        <w:t xml:space="preserve">, СПО </w:t>
      </w:r>
      <w:r w:rsidRPr="005A7242">
        <w:rPr>
          <w:i/>
          <w:sz w:val="24"/>
          <w:szCs w:val="24"/>
        </w:rPr>
        <w:t>(в соответствии с приказом Минпросвещения России № 114)</w:t>
      </w:r>
    </w:p>
    <w:p w14:paraId="351C0EED" w14:textId="77777777" w:rsidR="005A7242" w:rsidRPr="005A7242" w:rsidRDefault="005A7242" w:rsidP="00A41A59">
      <w:pPr>
        <w:spacing w:line="240" w:lineRule="auto"/>
        <w:rPr>
          <w:rFonts w:eastAsia="Calibri"/>
          <w:b/>
          <w:bCs/>
          <w:sz w:val="24"/>
          <w:szCs w:val="24"/>
        </w:rPr>
      </w:pPr>
      <w:r w:rsidRPr="005A7242">
        <w:rPr>
          <w:rFonts w:eastAsia="Calibri"/>
          <w:b/>
          <w:sz w:val="24"/>
          <w:szCs w:val="24"/>
        </w:rPr>
        <w:t>1. Показатели, характеризующие открытость и доступность информации об организации, осуществляющей образовательную деятельность</w:t>
      </w:r>
    </w:p>
    <w:p w14:paraId="107559CA"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1.1</w:t>
      </w:r>
      <w:r w:rsidRPr="005A7242">
        <w:rPr>
          <w:rFonts w:eastAsia="Calibri"/>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01025D00"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на информационных стендах в помещении организации;</w:t>
      </w:r>
    </w:p>
    <w:p w14:paraId="52B66878"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на официальном сайте организации в информационно-телекоммуникационной сети «Интернет» (далее - сайт).</w:t>
      </w:r>
    </w:p>
    <w:p w14:paraId="3AD2A886"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1.2</w:t>
      </w:r>
      <w:r w:rsidRPr="005A7242">
        <w:rPr>
          <w:rFonts w:eastAsia="Calibri"/>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E97F552" w14:textId="77777777" w:rsidR="005A7242" w:rsidRPr="005A7242" w:rsidRDefault="005A7242" w:rsidP="00A41A59">
      <w:pPr>
        <w:pStyle w:val="a9"/>
        <w:rPr>
          <w:rFonts w:eastAsia="Calibri"/>
        </w:rPr>
      </w:pPr>
      <w:r w:rsidRPr="005A7242">
        <w:rPr>
          <w:rFonts w:eastAsia="Calibri"/>
        </w:rPr>
        <w:t>телефона;</w:t>
      </w:r>
    </w:p>
    <w:p w14:paraId="66AB200E" w14:textId="77777777" w:rsidR="005A7242" w:rsidRPr="005A7242" w:rsidRDefault="005A7242" w:rsidP="00A41A59">
      <w:pPr>
        <w:pStyle w:val="a9"/>
        <w:rPr>
          <w:rFonts w:eastAsia="Calibri"/>
        </w:rPr>
      </w:pPr>
      <w:r w:rsidRPr="005A7242">
        <w:rPr>
          <w:rFonts w:eastAsia="Calibri"/>
        </w:rPr>
        <w:t>электронной почты;</w:t>
      </w:r>
    </w:p>
    <w:p w14:paraId="4DF9AE0C" w14:textId="77777777" w:rsidR="005A7242" w:rsidRPr="005A7242" w:rsidRDefault="005A7242" w:rsidP="00A41A59">
      <w:pPr>
        <w:pStyle w:val="a9"/>
        <w:rPr>
          <w:rFonts w:eastAsia="Calibri"/>
        </w:rPr>
      </w:pPr>
      <w:r w:rsidRPr="005A7242">
        <w:rPr>
          <w:rFonts w:eastAsia="Calibri"/>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7E96F0F3" w14:textId="77777777" w:rsidR="005A7242" w:rsidRPr="005A7242" w:rsidRDefault="005A7242" w:rsidP="00A41A59">
      <w:pPr>
        <w:pStyle w:val="a9"/>
        <w:rPr>
          <w:rFonts w:eastAsia="Calibri"/>
        </w:rPr>
      </w:pPr>
      <w:r w:rsidRPr="005A7242">
        <w:rPr>
          <w:rFonts w:eastAsia="Calibri"/>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7FA69E5F"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1.3</w:t>
      </w:r>
      <w:r w:rsidRPr="005A7242">
        <w:rPr>
          <w:rFonts w:eastAsia="Calibri"/>
          <w:sz w:val="24"/>
          <w:szCs w:val="24"/>
        </w:rPr>
        <w:ta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и сайте (в % от общего числа опрошенных получателей образовательных услуг).</w:t>
      </w:r>
    </w:p>
    <w:p w14:paraId="3616ABB5" w14:textId="77777777" w:rsidR="005A7242" w:rsidRPr="005A7242" w:rsidRDefault="005A7242" w:rsidP="00A41A59">
      <w:pPr>
        <w:spacing w:line="240" w:lineRule="auto"/>
        <w:rPr>
          <w:rFonts w:eastAsia="Calibri"/>
          <w:b/>
          <w:bCs/>
          <w:sz w:val="24"/>
          <w:szCs w:val="24"/>
        </w:rPr>
      </w:pPr>
      <w:r w:rsidRPr="005A7242">
        <w:rPr>
          <w:rFonts w:eastAsia="Calibri"/>
          <w:b/>
          <w:sz w:val="24"/>
          <w:szCs w:val="24"/>
        </w:rPr>
        <w:t>2. Показатели, характеризующие комфортность условий, в которых осуществляется образовательная деятельность</w:t>
      </w:r>
    </w:p>
    <w:p w14:paraId="1EC608B6"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2.1</w:t>
      </w:r>
      <w:r w:rsidRPr="005A7242">
        <w:rPr>
          <w:rFonts w:eastAsia="Calibri"/>
          <w:sz w:val="24"/>
          <w:szCs w:val="24"/>
        </w:rPr>
        <w:tab/>
        <w:t>Обеспечение в организации комфортных условий, в которых осуществляется образовательная деятельность:</w:t>
      </w:r>
    </w:p>
    <w:p w14:paraId="2E48EC4F" w14:textId="77777777" w:rsidR="005A7242" w:rsidRPr="005A7242" w:rsidRDefault="005A7242" w:rsidP="00A41A59">
      <w:pPr>
        <w:pStyle w:val="a9"/>
        <w:rPr>
          <w:rFonts w:eastAsia="Calibri"/>
        </w:rPr>
      </w:pPr>
      <w:bookmarkStart w:id="17" w:name="_Hlk50977246"/>
      <w:r w:rsidRPr="005A7242">
        <w:rPr>
          <w:rFonts w:eastAsia="Calibri"/>
        </w:rPr>
        <w:t>наличие зоны отдыха (ожидания);</w:t>
      </w:r>
    </w:p>
    <w:p w14:paraId="3E9E6366" w14:textId="77777777" w:rsidR="005A7242" w:rsidRPr="005A7242" w:rsidRDefault="005A7242" w:rsidP="00A41A59">
      <w:pPr>
        <w:pStyle w:val="a9"/>
        <w:rPr>
          <w:rFonts w:eastAsia="Calibri"/>
        </w:rPr>
      </w:pPr>
      <w:r w:rsidRPr="005A7242">
        <w:rPr>
          <w:rFonts w:eastAsia="Calibri"/>
        </w:rPr>
        <w:t>наличие и понятность навигации внутри организации;</w:t>
      </w:r>
    </w:p>
    <w:p w14:paraId="5D580B95" w14:textId="77777777" w:rsidR="005A7242" w:rsidRPr="005A7242" w:rsidRDefault="005A7242" w:rsidP="00A41A59">
      <w:pPr>
        <w:pStyle w:val="a9"/>
        <w:rPr>
          <w:rFonts w:eastAsia="Calibri"/>
        </w:rPr>
      </w:pPr>
      <w:r w:rsidRPr="005A7242">
        <w:rPr>
          <w:rFonts w:eastAsia="Calibri"/>
        </w:rPr>
        <w:t>наличие и доступность питьевой воды;</w:t>
      </w:r>
    </w:p>
    <w:p w14:paraId="15C13091" w14:textId="77777777" w:rsidR="005A7242" w:rsidRPr="005A7242" w:rsidRDefault="005A7242" w:rsidP="00A41A59">
      <w:pPr>
        <w:pStyle w:val="a9"/>
        <w:rPr>
          <w:rFonts w:eastAsia="Calibri"/>
        </w:rPr>
      </w:pPr>
      <w:r w:rsidRPr="005A7242">
        <w:rPr>
          <w:rFonts w:eastAsia="Calibri"/>
        </w:rPr>
        <w:t>наличие и доступность санитарно-гигиенических помещений;</w:t>
      </w:r>
    </w:p>
    <w:p w14:paraId="2F70F18F" w14:textId="77777777" w:rsidR="005A7242" w:rsidRPr="005A7242" w:rsidRDefault="005A7242" w:rsidP="00A41A59">
      <w:pPr>
        <w:pStyle w:val="a9"/>
        <w:rPr>
          <w:rFonts w:eastAsia="Calibri"/>
        </w:rPr>
      </w:pPr>
      <w:r w:rsidRPr="005A7242">
        <w:rPr>
          <w:rFonts w:eastAsia="Calibri"/>
        </w:rPr>
        <w:t>санитарное состояние помещений организации.</w:t>
      </w:r>
    </w:p>
    <w:bookmarkEnd w:id="17"/>
    <w:p w14:paraId="1AEFCE59" w14:textId="77777777" w:rsidR="005A7242" w:rsidRPr="005A7242" w:rsidRDefault="005A7242" w:rsidP="00A41A59">
      <w:pPr>
        <w:tabs>
          <w:tab w:val="left" w:pos="1134"/>
        </w:tabs>
        <w:spacing w:line="240" w:lineRule="auto"/>
        <w:rPr>
          <w:rFonts w:eastAsia="Calibri"/>
          <w:sz w:val="24"/>
          <w:szCs w:val="24"/>
        </w:rPr>
      </w:pPr>
      <w:r w:rsidRPr="005A7242">
        <w:rPr>
          <w:rFonts w:eastAsia="Calibri"/>
          <w:sz w:val="24"/>
          <w:szCs w:val="24"/>
        </w:rPr>
        <w:t>2.2</w:t>
      </w:r>
      <w:r w:rsidRPr="005A7242">
        <w:rPr>
          <w:rFonts w:eastAsia="Calibri"/>
          <w:sz w:val="24"/>
          <w:szCs w:val="24"/>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7CCBE62C" w14:textId="77777777" w:rsidR="005A7242" w:rsidRPr="005A7242" w:rsidRDefault="005A7242" w:rsidP="00A41A59">
      <w:pPr>
        <w:pStyle w:val="a9"/>
        <w:rPr>
          <w:rFonts w:eastAsia="Calibri"/>
          <w:bCs/>
        </w:rPr>
      </w:pPr>
      <w:r w:rsidRPr="005A7242">
        <w:rPr>
          <w:rFonts w:eastAsia="Calibri"/>
        </w:rPr>
        <w:t>3. Показатели, характеризующие доступность услуг для инвалидов</w:t>
      </w:r>
    </w:p>
    <w:p w14:paraId="354A2EE1" w14:textId="77777777" w:rsidR="005A7242" w:rsidRPr="005A7242" w:rsidRDefault="005A7242" w:rsidP="00406AE6">
      <w:pPr>
        <w:pStyle w:val="a9"/>
        <w:numPr>
          <w:ilvl w:val="1"/>
          <w:numId w:val="28"/>
        </w:numPr>
        <w:rPr>
          <w:rFonts w:eastAsia="Calibri"/>
        </w:rPr>
      </w:pPr>
      <w:r w:rsidRPr="005A7242">
        <w:rPr>
          <w:rFonts w:eastAsia="Calibri"/>
        </w:rPr>
        <w:t>Оборудование территории, прилегающей к зданиям организации, и помещений с учетом доступности для инвалидов:</w:t>
      </w:r>
    </w:p>
    <w:p w14:paraId="79F5422E" w14:textId="77777777" w:rsidR="005A7242" w:rsidRPr="005A7242" w:rsidRDefault="005A7242" w:rsidP="00A41A59">
      <w:pPr>
        <w:pStyle w:val="a9"/>
        <w:rPr>
          <w:rFonts w:eastAsia="Calibri"/>
        </w:rPr>
      </w:pPr>
      <w:r w:rsidRPr="005A7242">
        <w:rPr>
          <w:rFonts w:eastAsia="Calibri"/>
        </w:rPr>
        <w:t>оборудование входных групп пандусами (подъемными платформами);</w:t>
      </w:r>
    </w:p>
    <w:p w14:paraId="50F8D3C0" w14:textId="77777777" w:rsidR="005A7242" w:rsidRPr="005A7242" w:rsidRDefault="005A7242" w:rsidP="00A41A59">
      <w:pPr>
        <w:pStyle w:val="a9"/>
        <w:rPr>
          <w:rFonts w:eastAsia="Calibri"/>
        </w:rPr>
      </w:pPr>
      <w:r w:rsidRPr="005A7242">
        <w:rPr>
          <w:rFonts w:eastAsia="Calibri"/>
        </w:rPr>
        <w:t>наличие выделенных стоянок для автотранспортных средств инвалидов;</w:t>
      </w:r>
    </w:p>
    <w:p w14:paraId="74E03C19" w14:textId="77777777" w:rsidR="005A7242" w:rsidRPr="005A7242" w:rsidRDefault="005A7242" w:rsidP="00A41A59">
      <w:pPr>
        <w:pStyle w:val="a9"/>
        <w:rPr>
          <w:rFonts w:eastAsia="Calibri"/>
        </w:rPr>
      </w:pPr>
      <w:r w:rsidRPr="005A7242">
        <w:rPr>
          <w:rFonts w:eastAsia="Calibri"/>
        </w:rPr>
        <w:t>наличие адаптированных лифтов, поручней, расширенных дверных проемов;</w:t>
      </w:r>
    </w:p>
    <w:p w14:paraId="596E72A2" w14:textId="77777777" w:rsidR="005A7242" w:rsidRPr="005A7242" w:rsidRDefault="005A7242" w:rsidP="00A41A59">
      <w:pPr>
        <w:pStyle w:val="a9"/>
        <w:rPr>
          <w:rFonts w:eastAsia="Calibri"/>
        </w:rPr>
      </w:pPr>
      <w:r w:rsidRPr="005A7242">
        <w:rPr>
          <w:rFonts w:eastAsia="Calibri"/>
        </w:rPr>
        <w:t>наличие сменных кресел-колясок;</w:t>
      </w:r>
    </w:p>
    <w:p w14:paraId="7D308BE3" w14:textId="77777777" w:rsidR="005A7242" w:rsidRPr="005A7242" w:rsidRDefault="005A7242" w:rsidP="00A41A59">
      <w:pPr>
        <w:pStyle w:val="a9"/>
        <w:rPr>
          <w:rFonts w:eastAsia="Calibri"/>
        </w:rPr>
      </w:pPr>
      <w:r w:rsidRPr="005A7242">
        <w:rPr>
          <w:rFonts w:eastAsia="Calibri"/>
        </w:rPr>
        <w:t>наличие специально оборудованных санитарно-гигиенических помещений в организации.</w:t>
      </w:r>
    </w:p>
    <w:p w14:paraId="4A7377E7"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3.2</w:t>
      </w:r>
      <w:r w:rsidRPr="005A7242">
        <w:rPr>
          <w:rFonts w:eastAsia="Calibri"/>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4ACBBD3F" w14:textId="77777777" w:rsidR="005A7242" w:rsidRPr="005A7242" w:rsidRDefault="005A7242" w:rsidP="00A41A59">
      <w:pPr>
        <w:pStyle w:val="a9"/>
        <w:rPr>
          <w:rFonts w:eastAsia="Calibri"/>
        </w:rPr>
      </w:pPr>
      <w:r w:rsidRPr="005A7242">
        <w:rPr>
          <w:rFonts w:eastAsia="Calibri"/>
        </w:rPr>
        <w:t>дублирование для инвалидов по слуху и зрению звуковой и зрительной информации;</w:t>
      </w:r>
    </w:p>
    <w:p w14:paraId="0527FC0C" w14:textId="77777777" w:rsidR="005A7242" w:rsidRPr="005A7242" w:rsidRDefault="005A7242" w:rsidP="00A41A59">
      <w:pPr>
        <w:pStyle w:val="a9"/>
        <w:rPr>
          <w:rFonts w:eastAsia="Calibri"/>
        </w:rPr>
      </w:pPr>
      <w:r w:rsidRPr="005A7242">
        <w:rPr>
          <w:rFonts w:eastAsia="Calibri"/>
        </w:rPr>
        <w:t>дублирование надписей, знаков и иной текстовой и графической информации знаками, выполненными рельефно-точечным шрифтом Брайля;</w:t>
      </w:r>
    </w:p>
    <w:p w14:paraId="69FD09E2" w14:textId="77777777" w:rsidR="005A7242" w:rsidRPr="005A7242" w:rsidRDefault="005A7242" w:rsidP="00A41A59">
      <w:pPr>
        <w:pStyle w:val="a9"/>
        <w:rPr>
          <w:rFonts w:eastAsia="Calibri"/>
        </w:rPr>
      </w:pPr>
      <w:r w:rsidRPr="005A7242">
        <w:rPr>
          <w:rFonts w:eastAsia="Calibri"/>
        </w:rPr>
        <w:t>возможность предоставления инвалидам по слуху (слуху и зрению) услуг сурдопереводчика (тифлосурдопереводчика);</w:t>
      </w:r>
    </w:p>
    <w:p w14:paraId="2B7125C7" w14:textId="77777777" w:rsidR="005A7242" w:rsidRPr="005A7242" w:rsidRDefault="005A7242" w:rsidP="00A41A59">
      <w:pPr>
        <w:pStyle w:val="a9"/>
        <w:rPr>
          <w:rFonts w:eastAsia="Calibri"/>
        </w:rPr>
      </w:pPr>
      <w:r w:rsidRPr="005A7242">
        <w:rPr>
          <w:rFonts w:eastAsia="Calibri"/>
        </w:rPr>
        <w:t>наличие альтернативной версии сайта организации для инвалидов по зрению;</w:t>
      </w:r>
    </w:p>
    <w:p w14:paraId="2EC314BE" w14:textId="77777777" w:rsidR="005A7242" w:rsidRPr="005A7242" w:rsidRDefault="005A7242" w:rsidP="00A41A59">
      <w:pPr>
        <w:pStyle w:val="a9"/>
        <w:rPr>
          <w:rFonts w:eastAsia="Calibri"/>
        </w:rPr>
      </w:pPr>
      <w:r w:rsidRPr="005A7242">
        <w:rPr>
          <w:rFonts w:eastAsia="Calibri"/>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0CFF8183" w14:textId="77777777" w:rsidR="005A7242" w:rsidRPr="005A7242" w:rsidRDefault="005A7242" w:rsidP="00A41A59">
      <w:pPr>
        <w:pStyle w:val="a9"/>
        <w:rPr>
          <w:rFonts w:eastAsia="Calibri"/>
        </w:rPr>
      </w:pPr>
      <w:r w:rsidRPr="005A7242">
        <w:rPr>
          <w:rFonts w:eastAsia="Calibri"/>
        </w:rPr>
        <w:t>возможность предоставления образовательных услуг в дистанционном режиме или на дому.</w:t>
      </w:r>
    </w:p>
    <w:p w14:paraId="411832D1"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3.3</w:t>
      </w:r>
      <w:r w:rsidRPr="005A7242">
        <w:rPr>
          <w:rFonts w:eastAsia="Calibri"/>
          <w:sz w:val="24"/>
          <w:szCs w:val="24"/>
        </w:rPr>
        <w:tab/>
        <w:t>Доля получателей услуг, удовлетворенных доступностью услуг для инвалидов (в % от общего числа опрошенных получателей услуг - инвалидов).</w:t>
      </w:r>
    </w:p>
    <w:p w14:paraId="5862468E" w14:textId="77777777" w:rsidR="005A7242" w:rsidRPr="005A7242" w:rsidRDefault="005A7242" w:rsidP="00A41A59">
      <w:pPr>
        <w:spacing w:line="240" w:lineRule="auto"/>
        <w:rPr>
          <w:rFonts w:eastAsia="Calibri"/>
          <w:b/>
          <w:bCs/>
          <w:sz w:val="24"/>
          <w:szCs w:val="24"/>
        </w:rPr>
      </w:pPr>
      <w:r w:rsidRPr="005A7242">
        <w:rPr>
          <w:rFonts w:eastAsia="Calibri"/>
          <w:b/>
          <w:sz w:val="24"/>
          <w:szCs w:val="24"/>
        </w:rPr>
        <w:lastRenderedPageBreak/>
        <w:t>4. Показатели, характеризующие доброжелательность, вежливость работников организации</w:t>
      </w:r>
    </w:p>
    <w:p w14:paraId="4D398C21"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4.1</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33C19FF6"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4.2</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p>
    <w:p w14:paraId="26226F45"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4.3</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p w14:paraId="121367CF" w14:textId="77777777" w:rsidR="005A7242" w:rsidRPr="005A7242" w:rsidRDefault="005A7242" w:rsidP="00A41A59">
      <w:pPr>
        <w:spacing w:line="240" w:lineRule="auto"/>
        <w:rPr>
          <w:rFonts w:eastAsia="Calibri"/>
          <w:b/>
          <w:bCs/>
          <w:sz w:val="24"/>
          <w:szCs w:val="24"/>
        </w:rPr>
      </w:pPr>
      <w:r w:rsidRPr="005A7242">
        <w:rPr>
          <w:rFonts w:eastAsia="Calibri"/>
          <w:b/>
          <w:sz w:val="24"/>
          <w:szCs w:val="24"/>
        </w:rPr>
        <w:t>5. Показатели, характеризующие удовлетворенность условиями ведения образовательной деятельности организаций</w:t>
      </w:r>
    </w:p>
    <w:p w14:paraId="0D823D74"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5.1</w:t>
      </w:r>
      <w:r w:rsidRPr="005A7242">
        <w:rPr>
          <w:rFonts w:eastAsia="Calibri"/>
          <w:sz w:val="24"/>
          <w:szCs w:val="24"/>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587C4908"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5.2</w:t>
      </w:r>
      <w:r w:rsidRPr="005A7242">
        <w:rPr>
          <w:rFonts w:eastAsia="Calibri"/>
          <w:sz w:val="24"/>
          <w:szCs w:val="24"/>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330A9318" w14:textId="77777777" w:rsidR="005A7242" w:rsidRPr="005A7242" w:rsidRDefault="005A7242" w:rsidP="00A41A59">
      <w:pPr>
        <w:tabs>
          <w:tab w:val="left" w:pos="993"/>
          <w:tab w:val="left" w:pos="1134"/>
        </w:tabs>
        <w:spacing w:line="240" w:lineRule="auto"/>
        <w:rPr>
          <w:rFonts w:eastAsia="Calibri"/>
          <w:sz w:val="24"/>
          <w:szCs w:val="24"/>
        </w:rPr>
      </w:pPr>
      <w:r w:rsidRPr="005A7242">
        <w:rPr>
          <w:rFonts w:eastAsia="Calibri"/>
          <w:sz w:val="24"/>
          <w:szCs w:val="24"/>
        </w:rPr>
        <w:t>5.3</w:t>
      </w:r>
      <w:r w:rsidRPr="005A7242">
        <w:rPr>
          <w:rFonts w:eastAsia="Calibri"/>
          <w:sz w:val="24"/>
          <w:szCs w:val="24"/>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1BC9406C" w14:textId="77777777" w:rsidR="00834981" w:rsidRDefault="00834981" w:rsidP="00A41A59">
      <w:pPr>
        <w:autoSpaceDE w:val="0"/>
        <w:autoSpaceDN w:val="0"/>
        <w:adjustRightInd w:val="0"/>
        <w:spacing w:line="240" w:lineRule="auto"/>
      </w:pPr>
    </w:p>
    <w:p w14:paraId="48B0EC3F" w14:textId="77777777" w:rsidR="007212BB" w:rsidRDefault="007212BB" w:rsidP="00A41A59">
      <w:pPr>
        <w:spacing w:line="240" w:lineRule="auto"/>
        <w:rPr>
          <w:rFonts w:eastAsia="Times New Roman"/>
          <w:b/>
          <w:szCs w:val="24"/>
          <w:lang w:eastAsia="ru-RU"/>
        </w:rPr>
      </w:pPr>
      <w:bookmarkStart w:id="18" w:name="_Toc135410286"/>
      <w:bookmarkStart w:id="19" w:name="_Toc165132483"/>
      <w:bookmarkStart w:id="20" w:name="_Hlk51100860"/>
      <w:bookmarkStart w:id="21" w:name="_Hlk51900728"/>
      <w:r>
        <w:rPr>
          <w:rFonts w:eastAsia="Times New Roman"/>
          <w:b/>
          <w:szCs w:val="24"/>
          <w:lang w:eastAsia="ru-RU"/>
        </w:rPr>
        <w:br w:type="page"/>
      </w:r>
    </w:p>
    <w:p w14:paraId="730F89AD" w14:textId="77777777" w:rsidR="007212BB" w:rsidRPr="007212BB" w:rsidRDefault="007212BB" w:rsidP="00354E68">
      <w:pPr>
        <w:pStyle w:val="14"/>
      </w:pPr>
      <w:bookmarkStart w:id="22" w:name="_Toc166220727"/>
      <w:bookmarkStart w:id="23" w:name="_Toc179092692"/>
      <w:bookmarkStart w:id="24" w:name="_Toc86329761"/>
      <w:bookmarkStart w:id="25" w:name="_Toc121738719"/>
      <w:r w:rsidRPr="007212BB">
        <w:lastRenderedPageBreak/>
        <w:t>РЕЗУЛЬТАТЫ СБОРА И ОБОБЩЕНИЯ ИНФОРМАЦИИ</w:t>
      </w:r>
      <w:bookmarkEnd w:id="22"/>
      <w:bookmarkEnd w:id="23"/>
    </w:p>
    <w:p w14:paraId="3621B918" w14:textId="77777777" w:rsidR="007212BB" w:rsidRPr="007212BB" w:rsidRDefault="007212BB" w:rsidP="00A41A59">
      <w:pPr>
        <w:tabs>
          <w:tab w:val="left" w:pos="5880"/>
        </w:tabs>
        <w:autoSpaceDE w:val="0"/>
        <w:autoSpaceDN w:val="0"/>
        <w:adjustRightInd w:val="0"/>
        <w:spacing w:line="240" w:lineRule="auto"/>
        <w:ind w:firstLine="0"/>
        <w:jc w:val="center"/>
        <w:outlineLvl w:val="1"/>
        <w:rPr>
          <w:rFonts w:eastAsia="Calibri"/>
          <w:b/>
          <w:bCs/>
          <w:color w:val="002060"/>
        </w:rPr>
      </w:pPr>
      <w:bookmarkStart w:id="26" w:name="_Toc166220728"/>
      <w:bookmarkStart w:id="27" w:name="_Toc179092693"/>
      <w:r w:rsidRPr="007212BB">
        <w:rPr>
          <w:rFonts w:eastAsia="Calibri"/>
          <w:b/>
          <w:bCs/>
          <w:color w:val="002060"/>
        </w:rPr>
        <w:t>Информация на общедоступных информационных ресурсах</w:t>
      </w:r>
      <w:bookmarkEnd w:id="24"/>
      <w:bookmarkEnd w:id="25"/>
      <w:bookmarkEnd w:id="26"/>
      <w:bookmarkEnd w:id="27"/>
    </w:p>
    <w:p w14:paraId="46C6A250" w14:textId="77777777" w:rsidR="007212BB" w:rsidRPr="007212BB" w:rsidRDefault="007212BB" w:rsidP="00A41A59">
      <w:pPr>
        <w:keepNext/>
        <w:autoSpaceDE w:val="0"/>
        <w:autoSpaceDN w:val="0"/>
        <w:adjustRightInd w:val="0"/>
        <w:spacing w:after="120" w:line="240" w:lineRule="auto"/>
        <w:ind w:firstLine="0"/>
        <w:jc w:val="center"/>
        <w:rPr>
          <w:rFonts w:eastAsia="Times New Roman"/>
          <w:i/>
          <w:color w:val="3A3A3A"/>
          <w:sz w:val="24"/>
          <w:szCs w:val="24"/>
          <w:lang w:eastAsia="ru-RU"/>
        </w:rPr>
      </w:pPr>
    </w:p>
    <w:p w14:paraId="4D4DB3AC" w14:textId="77777777" w:rsidR="007212BB" w:rsidRPr="007212BB" w:rsidRDefault="007212BB" w:rsidP="00A41A59">
      <w:pPr>
        <w:keepNext/>
        <w:autoSpaceDE w:val="0"/>
        <w:autoSpaceDN w:val="0"/>
        <w:adjustRightInd w:val="0"/>
        <w:spacing w:after="120" w:line="240" w:lineRule="auto"/>
        <w:ind w:firstLine="0"/>
        <w:jc w:val="center"/>
        <w:rPr>
          <w:rFonts w:eastAsia="Times New Roman"/>
          <w:i/>
          <w:color w:val="3A3A3A"/>
          <w:sz w:val="24"/>
          <w:szCs w:val="24"/>
          <w:lang w:eastAsia="ru-RU"/>
        </w:rPr>
      </w:pPr>
      <w:r w:rsidRPr="007212BB">
        <w:rPr>
          <w:rFonts w:eastAsia="Times New Roman"/>
          <w:i/>
          <w:color w:val="3A3A3A"/>
          <w:sz w:val="24"/>
          <w:szCs w:val="24"/>
          <w:lang w:eastAsia="ru-RU"/>
        </w:rPr>
        <w:t xml:space="preserve">Таблица </w:t>
      </w:r>
      <w:r w:rsidRPr="007212BB">
        <w:rPr>
          <w:rFonts w:eastAsia="Times New Roman"/>
          <w:i/>
          <w:color w:val="3A3A3A"/>
          <w:sz w:val="24"/>
          <w:szCs w:val="24"/>
          <w:lang w:eastAsia="ru-RU"/>
        </w:rPr>
        <w:fldChar w:fldCharType="begin"/>
      </w:r>
      <w:r w:rsidRPr="007212BB">
        <w:rPr>
          <w:rFonts w:eastAsia="Times New Roman"/>
          <w:i/>
          <w:color w:val="3A3A3A"/>
          <w:sz w:val="24"/>
          <w:szCs w:val="24"/>
          <w:lang w:eastAsia="ru-RU"/>
        </w:rPr>
        <w:instrText xml:space="preserve"> SEQ Таблица \* ARABIC </w:instrText>
      </w:r>
      <w:r w:rsidRPr="007212BB">
        <w:rPr>
          <w:rFonts w:eastAsia="Times New Roman"/>
          <w:i/>
          <w:color w:val="3A3A3A"/>
          <w:sz w:val="24"/>
          <w:szCs w:val="24"/>
          <w:lang w:eastAsia="ru-RU"/>
        </w:rPr>
        <w:fldChar w:fldCharType="separate"/>
      </w:r>
      <w:r w:rsidRPr="007212BB">
        <w:rPr>
          <w:rFonts w:eastAsia="Times New Roman"/>
          <w:i/>
          <w:noProof/>
          <w:color w:val="3A3A3A"/>
          <w:sz w:val="24"/>
          <w:szCs w:val="24"/>
          <w:lang w:eastAsia="ru-RU"/>
        </w:rPr>
        <w:t>1</w:t>
      </w:r>
      <w:r w:rsidRPr="007212BB">
        <w:rPr>
          <w:rFonts w:eastAsia="Times New Roman"/>
          <w:i/>
          <w:noProof/>
          <w:color w:val="3A3A3A"/>
          <w:sz w:val="24"/>
          <w:szCs w:val="24"/>
          <w:lang w:eastAsia="ru-RU"/>
        </w:rPr>
        <w:fldChar w:fldCharType="end"/>
      </w:r>
      <w:r w:rsidRPr="007212BB">
        <w:rPr>
          <w:rFonts w:eastAsia="Times New Roman"/>
          <w:i/>
          <w:color w:val="3A3A3A"/>
          <w:sz w:val="24"/>
          <w:szCs w:val="24"/>
          <w:lang w:eastAsia="ru-RU"/>
        </w:rPr>
        <w:t>. Результаты анализа информации на общедоступных ресурсах</w:t>
      </w:r>
    </w:p>
    <w:tbl>
      <w:tblPr>
        <w:tblW w:w="9997" w:type="dxa"/>
        <w:tblInd w:w="-289" w:type="dxa"/>
        <w:tblLayout w:type="fixed"/>
        <w:tblLook w:val="04A0" w:firstRow="1" w:lastRow="0" w:firstColumn="1" w:lastColumn="0" w:noHBand="0" w:noVBand="1"/>
      </w:tblPr>
      <w:tblGrid>
        <w:gridCol w:w="642"/>
        <w:gridCol w:w="6803"/>
        <w:gridCol w:w="851"/>
        <w:gridCol w:w="850"/>
        <w:gridCol w:w="851"/>
      </w:tblGrid>
      <w:tr w:rsidR="007212BB" w:rsidRPr="007212BB" w14:paraId="1E27C485" w14:textId="77777777" w:rsidTr="007212BB">
        <w:trPr>
          <w:trHeight w:val="3105"/>
          <w:tblHeader/>
        </w:trPr>
        <w:tc>
          <w:tcPr>
            <w:tcW w:w="642" w:type="dxa"/>
            <w:tcBorders>
              <w:top w:val="single" w:sz="4" w:space="0" w:color="000000"/>
              <w:left w:val="single" w:sz="4" w:space="0" w:color="000000"/>
              <w:bottom w:val="single" w:sz="4" w:space="0" w:color="000000"/>
              <w:right w:val="single" w:sz="4" w:space="0" w:color="000000"/>
            </w:tcBorders>
            <w:shd w:val="clear" w:color="auto" w:fill="E1EEE8"/>
            <w:vAlign w:val="center"/>
            <w:hideMark/>
          </w:tcPr>
          <w:p w14:paraId="38F2BACE" w14:textId="77777777" w:rsidR="007212BB" w:rsidRPr="007212BB" w:rsidRDefault="007212BB" w:rsidP="00A41A59">
            <w:pPr>
              <w:spacing w:line="240" w:lineRule="auto"/>
              <w:ind w:firstLine="0"/>
              <w:jc w:val="center"/>
              <w:rPr>
                <w:rFonts w:eastAsia="Times New Roman"/>
                <w:color w:val="000000"/>
                <w:sz w:val="22"/>
                <w:szCs w:val="22"/>
                <w:lang w:eastAsia="ru-RU"/>
              </w:rPr>
            </w:pPr>
          </w:p>
        </w:tc>
        <w:tc>
          <w:tcPr>
            <w:tcW w:w="6803" w:type="dxa"/>
            <w:tcBorders>
              <w:top w:val="single" w:sz="4" w:space="0" w:color="000000"/>
              <w:left w:val="nil"/>
              <w:bottom w:val="single" w:sz="4" w:space="0" w:color="000000"/>
              <w:right w:val="single" w:sz="4" w:space="0" w:color="000000"/>
            </w:tcBorders>
            <w:shd w:val="clear" w:color="auto" w:fill="E1EEE8"/>
            <w:vAlign w:val="center"/>
            <w:hideMark/>
          </w:tcPr>
          <w:p w14:paraId="52F54B33" w14:textId="77777777" w:rsidR="007212BB" w:rsidRPr="007212BB" w:rsidRDefault="007212BB" w:rsidP="00A41A59">
            <w:pPr>
              <w:spacing w:line="240" w:lineRule="auto"/>
              <w:ind w:firstLine="0"/>
              <w:jc w:val="center"/>
              <w:rPr>
                <w:rFonts w:eastAsia="Times New Roman"/>
                <w:sz w:val="22"/>
                <w:szCs w:val="22"/>
                <w:lang w:eastAsia="ru-RU"/>
              </w:rPr>
            </w:pPr>
            <w:r w:rsidRPr="007212BB">
              <w:rPr>
                <w:rFonts w:eastAsia="Times New Roman"/>
                <w:sz w:val="22"/>
                <w:szCs w:val="22"/>
                <w:lang w:eastAsia="ru-RU"/>
              </w:rPr>
              <w:t>Наименование образовательной организации</w:t>
            </w:r>
          </w:p>
        </w:tc>
        <w:tc>
          <w:tcPr>
            <w:tcW w:w="851" w:type="dxa"/>
            <w:tcBorders>
              <w:top w:val="single" w:sz="4" w:space="0" w:color="000000"/>
              <w:left w:val="nil"/>
              <w:bottom w:val="single" w:sz="4" w:space="0" w:color="000000"/>
              <w:right w:val="single" w:sz="4" w:space="0" w:color="000000"/>
            </w:tcBorders>
            <w:shd w:val="clear" w:color="auto" w:fill="E1EEE8"/>
            <w:vAlign w:val="center"/>
            <w:hideMark/>
          </w:tcPr>
          <w:p w14:paraId="2752BF9E"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 информации, размещённой на информационных стендах</w:t>
            </w:r>
          </w:p>
        </w:tc>
        <w:tc>
          <w:tcPr>
            <w:tcW w:w="850" w:type="dxa"/>
            <w:tcBorders>
              <w:top w:val="single" w:sz="4" w:space="0" w:color="000000"/>
              <w:left w:val="nil"/>
              <w:bottom w:val="single" w:sz="4" w:space="0" w:color="000000"/>
              <w:right w:val="single" w:sz="4" w:space="0" w:color="000000"/>
            </w:tcBorders>
            <w:shd w:val="clear" w:color="auto" w:fill="E1EEE8"/>
            <w:vAlign w:val="center"/>
            <w:hideMark/>
          </w:tcPr>
          <w:p w14:paraId="2C8DCCF1"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 информации, размещённой на официальном сайте</w:t>
            </w:r>
          </w:p>
        </w:tc>
        <w:tc>
          <w:tcPr>
            <w:tcW w:w="851" w:type="dxa"/>
            <w:tcBorders>
              <w:top w:val="single" w:sz="4" w:space="0" w:color="000000"/>
              <w:left w:val="nil"/>
              <w:bottom w:val="single" w:sz="4" w:space="0" w:color="000000"/>
              <w:right w:val="single" w:sz="4" w:space="0" w:color="000000"/>
            </w:tcBorders>
            <w:shd w:val="clear" w:color="auto" w:fill="E1EEE8"/>
            <w:vAlign w:val="center"/>
            <w:hideMark/>
          </w:tcPr>
          <w:p w14:paraId="56FC0A66"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кол-во способов дистанционного взаимодействия</w:t>
            </w:r>
          </w:p>
        </w:tc>
      </w:tr>
      <w:tr w:rsidR="00CF104F" w:rsidRPr="007212BB" w14:paraId="73F4EE0F" w14:textId="77777777" w:rsidTr="00475404">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center"/>
          </w:tcPr>
          <w:p w14:paraId="7C345770" w14:textId="33F837E9" w:rsidR="00CF104F" w:rsidRPr="007212BB" w:rsidRDefault="00F21B4A" w:rsidP="00CF104F">
            <w:pPr>
              <w:spacing w:line="240" w:lineRule="auto"/>
              <w:ind w:firstLine="0"/>
              <w:jc w:val="center"/>
              <w:rPr>
                <w:rFonts w:eastAsia="Times New Roman"/>
                <w:sz w:val="22"/>
                <w:szCs w:val="22"/>
                <w:lang w:eastAsia="ru-RU"/>
              </w:rPr>
            </w:pPr>
            <w:r>
              <w:rPr>
                <w:rFonts w:eastAsia="Times New Roman"/>
                <w:bCs/>
                <w:color w:val="000000"/>
                <w:sz w:val="20"/>
                <w:szCs w:val="20"/>
                <w:lang w:eastAsia="ru-RU"/>
              </w:rPr>
              <w:t>1</w:t>
            </w:r>
          </w:p>
        </w:tc>
        <w:tc>
          <w:tcPr>
            <w:tcW w:w="6803" w:type="dxa"/>
            <w:tcBorders>
              <w:top w:val="nil"/>
              <w:left w:val="nil"/>
              <w:bottom w:val="single" w:sz="4" w:space="0" w:color="000000"/>
              <w:right w:val="single" w:sz="4" w:space="0" w:color="000000"/>
            </w:tcBorders>
            <w:shd w:val="clear" w:color="auto" w:fill="auto"/>
            <w:noWrap/>
            <w:vAlign w:val="bottom"/>
          </w:tcPr>
          <w:p w14:paraId="7F0B690E" w14:textId="1E9A6181" w:rsidR="00CF104F" w:rsidRPr="007212BB" w:rsidRDefault="00CF104F" w:rsidP="00CF104F">
            <w:pPr>
              <w:spacing w:line="240" w:lineRule="auto"/>
              <w:ind w:firstLine="0"/>
              <w:jc w:val="center"/>
              <w:rPr>
                <w:rFonts w:eastAsia="Times New Roman"/>
                <w:sz w:val="22"/>
                <w:szCs w:val="22"/>
                <w:lang w:eastAsia="ru-RU"/>
              </w:rPr>
            </w:pPr>
            <w:r>
              <w:rPr>
                <w:color w:val="000000"/>
                <w:sz w:val="22"/>
                <w:szCs w:val="22"/>
              </w:rPr>
              <w:t>ГБОУ «СОШ</w:t>
            </w:r>
            <w:r w:rsidR="00F21B4A">
              <w:rPr>
                <w:color w:val="000000"/>
                <w:sz w:val="22"/>
                <w:szCs w:val="22"/>
              </w:rPr>
              <w:t xml:space="preserve"> </w:t>
            </w:r>
            <w:r>
              <w:rPr>
                <w:color w:val="000000"/>
                <w:sz w:val="22"/>
                <w:szCs w:val="22"/>
              </w:rPr>
              <w:t>№</w:t>
            </w:r>
            <w:r w:rsidR="00F21B4A">
              <w:rPr>
                <w:color w:val="000000"/>
                <w:sz w:val="22"/>
                <w:szCs w:val="22"/>
              </w:rPr>
              <w:t xml:space="preserve"> </w:t>
            </w:r>
            <w:r>
              <w:rPr>
                <w:color w:val="000000"/>
                <w:sz w:val="22"/>
                <w:szCs w:val="22"/>
              </w:rPr>
              <w:t>3 «С.П. Долаково»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A4A93" w14:textId="4C6EC90A" w:rsidR="00CF104F" w:rsidRPr="007212BB" w:rsidRDefault="00CF104F" w:rsidP="00CF104F">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BD96C" w14:textId="52F7F021" w:rsidR="00CF104F" w:rsidRPr="007212BB" w:rsidRDefault="00CF104F" w:rsidP="00CF104F">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100%</w:t>
            </w:r>
          </w:p>
        </w:tc>
        <w:tc>
          <w:tcPr>
            <w:tcW w:w="851" w:type="dxa"/>
            <w:tcBorders>
              <w:top w:val="nil"/>
              <w:left w:val="nil"/>
              <w:bottom w:val="single" w:sz="4" w:space="0" w:color="000000"/>
              <w:right w:val="single" w:sz="4" w:space="0" w:color="000000"/>
            </w:tcBorders>
            <w:shd w:val="clear" w:color="auto" w:fill="auto"/>
            <w:noWrap/>
            <w:vAlign w:val="center"/>
          </w:tcPr>
          <w:p w14:paraId="1FF0CCFE" w14:textId="598918AE" w:rsidR="00CF104F" w:rsidRPr="007212BB" w:rsidRDefault="00CF104F" w:rsidP="00CF104F">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4</w:t>
            </w:r>
          </w:p>
        </w:tc>
      </w:tr>
    </w:tbl>
    <w:p w14:paraId="18324FE3" w14:textId="77777777" w:rsidR="007212BB" w:rsidRPr="007212BB" w:rsidRDefault="007212BB" w:rsidP="00A41A59">
      <w:pPr>
        <w:spacing w:after="200" w:line="240" w:lineRule="auto"/>
        <w:ind w:firstLine="0"/>
        <w:jc w:val="left"/>
        <w:rPr>
          <w:rFonts w:eastAsia="Times New Roman"/>
          <w:bCs/>
          <w:lang w:eastAsia="ru-RU"/>
        </w:rPr>
      </w:pPr>
    </w:p>
    <w:p w14:paraId="5D2F8444" w14:textId="77777777" w:rsidR="007212BB" w:rsidRPr="007212BB" w:rsidRDefault="007212BB" w:rsidP="00A41A59">
      <w:pPr>
        <w:spacing w:after="200" w:line="240" w:lineRule="auto"/>
        <w:ind w:firstLine="0"/>
        <w:jc w:val="left"/>
        <w:rPr>
          <w:rFonts w:eastAsia="Times New Roman"/>
          <w:bCs/>
          <w:lang w:eastAsia="ru-RU"/>
        </w:rPr>
      </w:pPr>
      <w:r w:rsidRPr="007212BB">
        <w:rPr>
          <w:rFonts w:eastAsia="Times New Roman"/>
          <w:bCs/>
          <w:lang w:eastAsia="ru-RU"/>
        </w:rPr>
        <w:br w:type="page"/>
      </w:r>
    </w:p>
    <w:p w14:paraId="02F20584" w14:textId="77777777" w:rsidR="007212BB" w:rsidRPr="007212BB" w:rsidRDefault="007212BB" w:rsidP="00A41A59">
      <w:pPr>
        <w:tabs>
          <w:tab w:val="left" w:pos="5880"/>
        </w:tabs>
        <w:autoSpaceDE w:val="0"/>
        <w:autoSpaceDN w:val="0"/>
        <w:adjustRightInd w:val="0"/>
        <w:spacing w:line="240" w:lineRule="auto"/>
        <w:ind w:firstLine="0"/>
        <w:jc w:val="center"/>
        <w:outlineLvl w:val="1"/>
        <w:rPr>
          <w:rFonts w:eastAsia="Calibri"/>
          <w:b/>
          <w:bCs/>
          <w:color w:val="2A424D"/>
        </w:rPr>
      </w:pPr>
      <w:bookmarkStart w:id="28" w:name="_Toc82731262"/>
      <w:bookmarkStart w:id="29" w:name="_Toc112015481"/>
      <w:bookmarkStart w:id="30" w:name="_Toc166220729"/>
      <w:bookmarkStart w:id="31" w:name="_Toc179092694"/>
      <w:r w:rsidRPr="007212BB">
        <w:rPr>
          <w:rFonts w:eastAsia="Calibri"/>
          <w:b/>
          <w:bCs/>
          <w:color w:val="2A424D"/>
        </w:rPr>
        <w:lastRenderedPageBreak/>
        <w:t>Результаты оценки условий комфортности</w:t>
      </w:r>
      <w:bookmarkEnd w:id="28"/>
      <w:bookmarkEnd w:id="29"/>
      <w:bookmarkEnd w:id="30"/>
      <w:bookmarkEnd w:id="31"/>
    </w:p>
    <w:p w14:paraId="19CA4025" w14:textId="77777777" w:rsidR="007212BB" w:rsidRPr="007212BB" w:rsidRDefault="007212BB" w:rsidP="00A41A59">
      <w:pPr>
        <w:keepNext/>
        <w:autoSpaceDE w:val="0"/>
        <w:autoSpaceDN w:val="0"/>
        <w:adjustRightInd w:val="0"/>
        <w:spacing w:after="120" w:line="240" w:lineRule="auto"/>
        <w:ind w:firstLine="0"/>
        <w:jc w:val="center"/>
        <w:rPr>
          <w:rFonts w:eastAsia="Times New Roman"/>
          <w:i/>
          <w:color w:val="3A3A3A"/>
          <w:sz w:val="24"/>
          <w:szCs w:val="24"/>
          <w:lang w:eastAsia="ru-RU"/>
        </w:rPr>
      </w:pPr>
      <w:r w:rsidRPr="007212BB">
        <w:rPr>
          <w:rFonts w:eastAsia="Times New Roman"/>
          <w:i/>
          <w:color w:val="3A3A3A"/>
          <w:sz w:val="24"/>
          <w:szCs w:val="24"/>
          <w:lang w:eastAsia="ru-RU"/>
        </w:rPr>
        <w:t xml:space="preserve">Таблица </w:t>
      </w:r>
      <w:r w:rsidRPr="007212BB">
        <w:rPr>
          <w:rFonts w:eastAsia="Times New Roman"/>
          <w:i/>
          <w:color w:val="3A3A3A"/>
          <w:sz w:val="24"/>
          <w:szCs w:val="24"/>
          <w:lang w:eastAsia="ru-RU"/>
        </w:rPr>
        <w:fldChar w:fldCharType="begin"/>
      </w:r>
      <w:r w:rsidRPr="007212BB">
        <w:rPr>
          <w:rFonts w:eastAsia="Times New Roman"/>
          <w:i/>
          <w:color w:val="3A3A3A"/>
          <w:sz w:val="24"/>
          <w:szCs w:val="24"/>
          <w:lang w:eastAsia="ru-RU"/>
        </w:rPr>
        <w:instrText xml:space="preserve"> SEQ Таблица \* ARABIC </w:instrText>
      </w:r>
      <w:r w:rsidRPr="007212BB">
        <w:rPr>
          <w:rFonts w:eastAsia="Times New Roman"/>
          <w:i/>
          <w:color w:val="3A3A3A"/>
          <w:sz w:val="24"/>
          <w:szCs w:val="24"/>
          <w:lang w:eastAsia="ru-RU"/>
        </w:rPr>
        <w:fldChar w:fldCharType="separate"/>
      </w:r>
      <w:r w:rsidRPr="007212BB">
        <w:rPr>
          <w:rFonts w:eastAsia="Times New Roman"/>
          <w:i/>
          <w:noProof/>
          <w:color w:val="3A3A3A"/>
          <w:sz w:val="24"/>
          <w:szCs w:val="24"/>
          <w:lang w:eastAsia="ru-RU"/>
        </w:rPr>
        <w:t>2</w:t>
      </w:r>
      <w:r w:rsidRPr="007212BB">
        <w:rPr>
          <w:rFonts w:eastAsia="Times New Roman"/>
          <w:i/>
          <w:noProof/>
          <w:color w:val="3A3A3A"/>
          <w:sz w:val="24"/>
          <w:szCs w:val="24"/>
          <w:lang w:eastAsia="ru-RU"/>
        </w:rPr>
        <w:fldChar w:fldCharType="end"/>
      </w:r>
      <w:r w:rsidRPr="007212BB">
        <w:rPr>
          <w:rFonts w:eastAsia="Times New Roman"/>
          <w:i/>
          <w:color w:val="3A3A3A"/>
          <w:sz w:val="24"/>
          <w:szCs w:val="24"/>
          <w:lang w:eastAsia="ru-RU"/>
        </w:rPr>
        <w:t>. Наличие условий комфортности в организациях</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350"/>
        <w:gridCol w:w="1246"/>
        <w:gridCol w:w="1246"/>
        <w:gridCol w:w="1246"/>
        <w:gridCol w:w="1246"/>
        <w:gridCol w:w="1242"/>
      </w:tblGrid>
      <w:tr w:rsidR="007212BB" w:rsidRPr="007212BB" w14:paraId="434C05D3" w14:textId="77777777" w:rsidTr="00D14C31">
        <w:trPr>
          <w:trHeight w:val="20"/>
          <w:tblHeader/>
        </w:trPr>
        <w:tc>
          <w:tcPr>
            <w:tcW w:w="304" w:type="pct"/>
            <w:shd w:val="clear" w:color="auto" w:fill="E6B729"/>
            <w:noWrap/>
            <w:vAlign w:val="center"/>
            <w:hideMark/>
          </w:tcPr>
          <w:p w14:paraId="7F0B7ED7"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 п/п</w:t>
            </w:r>
          </w:p>
        </w:tc>
        <w:tc>
          <w:tcPr>
            <w:tcW w:w="1643" w:type="pct"/>
            <w:shd w:val="clear" w:color="auto" w:fill="E6B729"/>
            <w:noWrap/>
            <w:vAlign w:val="center"/>
            <w:hideMark/>
          </w:tcPr>
          <w:p w14:paraId="770E062C"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Наименование образовательной организации</w:t>
            </w:r>
          </w:p>
        </w:tc>
        <w:tc>
          <w:tcPr>
            <w:tcW w:w="611" w:type="pct"/>
            <w:shd w:val="clear" w:color="auto" w:fill="E6B729"/>
            <w:vAlign w:val="center"/>
            <w:hideMark/>
          </w:tcPr>
          <w:p w14:paraId="700FC0CA"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комфортной зоны отдыха (ожидания)</w:t>
            </w:r>
          </w:p>
        </w:tc>
        <w:tc>
          <w:tcPr>
            <w:tcW w:w="611" w:type="pct"/>
            <w:shd w:val="clear" w:color="auto" w:fill="E6B729"/>
            <w:vAlign w:val="center"/>
            <w:hideMark/>
          </w:tcPr>
          <w:p w14:paraId="2763FA7F"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и понятность навигации внутри обр. организации,</w:t>
            </w:r>
          </w:p>
        </w:tc>
        <w:tc>
          <w:tcPr>
            <w:tcW w:w="611" w:type="pct"/>
            <w:shd w:val="clear" w:color="auto" w:fill="E6B729"/>
            <w:vAlign w:val="center"/>
            <w:hideMark/>
          </w:tcPr>
          <w:p w14:paraId="418DB061"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Доступность питьевой воды (наличие работающего кулера),</w:t>
            </w:r>
          </w:p>
        </w:tc>
        <w:tc>
          <w:tcPr>
            <w:tcW w:w="611" w:type="pct"/>
            <w:shd w:val="clear" w:color="auto" w:fill="E6B729"/>
            <w:vAlign w:val="center"/>
            <w:hideMark/>
          </w:tcPr>
          <w:p w14:paraId="73B455B2"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и доступность санитарно-гигиенических помещений</w:t>
            </w:r>
          </w:p>
        </w:tc>
        <w:tc>
          <w:tcPr>
            <w:tcW w:w="609" w:type="pct"/>
            <w:shd w:val="clear" w:color="auto" w:fill="E6B729"/>
            <w:vAlign w:val="center"/>
            <w:hideMark/>
          </w:tcPr>
          <w:p w14:paraId="68489369"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Cанитарное состояние помещений обр. организации</w:t>
            </w:r>
          </w:p>
        </w:tc>
      </w:tr>
      <w:tr w:rsidR="00D14C31" w:rsidRPr="007212BB" w14:paraId="22BBFA8F" w14:textId="77777777" w:rsidTr="00D14C31">
        <w:trPr>
          <w:trHeight w:val="330"/>
        </w:trPr>
        <w:tc>
          <w:tcPr>
            <w:tcW w:w="304" w:type="pct"/>
            <w:shd w:val="clear" w:color="auto" w:fill="FFFFFF"/>
            <w:noWrap/>
            <w:vAlign w:val="center"/>
          </w:tcPr>
          <w:p w14:paraId="06E9B7B1" w14:textId="43386220" w:rsidR="00D14C31" w:rsidRPr="007212BB" w:rsidRDefault="00F21B4A" w:rsidP="00A41A59">
            <w:pPr>
              <w:autoSpaceDN w:val="0"/>
              <w:spacing w:line="240" w:lineRule="auto"/>
              <w:ind w:firstLine="0"/>
              <w:jc w:val="center"/>
              <w:rPr>
                <w:rFonts w:eastAsia="Times New Roman"/>
                <w:color w:val="000000"/>
                <w:sz w:val="22"/>
                <w:szCs w:val="22"/>
              </w:rPr>
            </w:pPr>
            <w:r>
              <w:rPr>
                <w:rFonts w:eastAsia="Times New Roman"/>
                <w:bCs/>
                <w:color w:val="000000"/>
                <w:sz w:val="20"/>
                <w:szCs w:val="20"/>
                <w:lang w:eastAsia="ru-RU"/>
              </w:rPr>
              <w:t>1</w:t>
            </w:r>
          </w:p>
        </w:tc>
        <w:tc>
          <w:tcPr>
            <w:tcW w:w="1643" w:type="pct"/>
            <w:shd w:val="clear" w:color="auto" w:fill="FFFFFF"/>
            <w:noWrap/>
            <w:vAlign w:val="bottom"/>
          </w:tcPr>
          <w:p w14:paraId="4F38C1D0" w14:textId="1692F3A9" w:rsidR="00D14C31" w:rsidRPr="007212BB" w:rsidRDefault="00D14C31" w:rsidP="00A41A59">
            <w:pPr>
              <w:autoSpaceDN w:val="0"/>
              <w:spacing w:line="240" w:lineRule="auto"/>
              <w:ind w:firstLine="0"/>
              <w:jc w:val="center"/>
              <w:rPr>
                <w:rFonts w:eastAsia="Times New Roman"/>
                <w:bCs/>
                <w:color w:val="000000"/>
                <w:sz w:val="22"/>
                <w:szCs w:val="22"/>
              </w:rPr>
            </w:pPr>
            <w:r>
              <w:rPr>
                <w:color w:val="000000"/>
                <w:sz w:val="22"/>
                <w:szCs w:val="22"/>
              </w:rPr>
              <w:t>ГБОУ «СОШ№</w:t>
            </w:r>
            <w:r w:rsidR="00F21B4A">
              <w:rPr>
                <w:color w:val="000000"/>
                <w:sz w:val="22"/>
                <w:szCs w:val="22"/>
              </w:rPr>
              <w:t xml:space="preserve">  </w:t>
            </w:r>
            <w:r>
              <w:rPr>
                <w:color w:val="000000"/>
                <w:sz w:val="22"/>
                <w:szCs w:val="22"/>
              </w:rPr>
              <w:t>3 «С.П. Долаково»</w:t>
            </w:r>
          </w:p>
        </w:tc>
        <w:tc>
          <w:tcPr>
            <w:tcW w:w="611" w:type="pct"/>
            <w:shd w:val="clear" w:color="auto" w:fill="FFFFFF"/>
            <w:noWrap/>
            <w:vAlign w:val="center"/>
          </w:tcPr>
          <w:p w14:paraId="4F703176" w14:textId="77777777" w:rsidR="00D14C31" w:rsidRPr="007212BB" w:rsidRDefault="00D14C31"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1</w:t>
            </w:r>
          </w:p>
        </w:tc>
        <w:tc>
          <w:tcPr>
            <w:tcW w:w="611" w:type="pct"/>
            <w:shd w:val="clear" w:color="auto" w:fill="FFFFFF"/>
            <w:noWrap/>
            <w:vAlign w:val="center"/>
          </w:tcPr>
          <w:p w14:paraId="1E266119" w14:textId="77777777" w:rsidR="00D14C31" w:rsidRPr="007212BB" w:rsidRDefault="00D14C31"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1</w:t>
            </w:r>
          </w:p>
        </w:tc>
        <w:tc>
          <w:tcPr>
            <w:tcW w:w="611" w:type="pct"/>
            <w:shd w:val="clear" w:color="auto" w:fill="FFFFFF"/>
            <w:noWrap/>
            <w:vAlign w:val="center"/>
          </w:tcPr>
          <w:p w14:paraId="4167BEC5" w14:textId="77777777" w:rsidR="00D14C31" w:rsidRPr="007212BB" w:rsidRDefault="00D14C31"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1</w:t>
            </w:r>
          </w:p>
        </w:tc>
        <w:tc>
          <w:tcPr>
            <w:tcW w:w="611" w:type="pct"/>
            <w:shd w:val="clear" w:color="auto" w:fill="FFFFFF"/>
            <w:noWrap/>
            <w:vAlign w:val="center"/>
          </w:tcPr>
          <w:p w14:paraId="440E585E" w14:textId="77777777" w:rsidR="00D14C31" w:rsidRPr="007212BB" w:rsidRDefault="00D14C31"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1</w:t>
            </w:r>
          </w:p>
        </w:tc>
        <w:tc>
          <w:tcPr>
            <w:tcW w:w="609" w:type="pct"/>
            <w:shd w:val="clear" w:color="auto" w:fill="FFFFFF"/>
            <w:noWrap/>
            <w:vAlign w:val="center"/>
          </w:tcPr>
          <w:p w14:paraId="7560EEF4" w14:textId="77777777" w:rsidR="00D14C31" w:rsidRPr="007212BB" w:rsidRDefault="00D14C31"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1</w:t>
            </w:r>
          </w:p>
        </w:tc>
      </w:tr>
    </w:tbl>
    <w:p w14:paraId="10DA16B8" w14:textId="77777777" w:rsidR="007212BB" w:rsidRPr="007212BB" w:rsidRDefault="007212BB" w:rsidP="00A41A59">
      <w:pPr>
        <w:spacing w:line="240" w:lineRule="auto"/>
        <w:ind w:firstLine="0"/>
        <w:jc w:val="left"/>
        <w:rPr>
          <w:rFonts w:eastAsia="Times New Roman"/>
          <w:bCs/>
          <w:lang w:eastAsia="ru-RU"/>
        </w:rPr>
        <w:sectPr w:rsidR="007212BB" w:rsidRPr="007212BB">
          <w:pgSz w:w="11906" w:h="16838"/>
          <w:pgMar w:top="567" w:right="567" w:bottom="567" w:left="1134" w:header="709" w:footer="709" w:gutter="0"/>
          <w:pgNumType w:start="1"/>
          <w:cols w:space="720"/>
        </w:sectPr>
      </w:pPr>
    </w:p>
    <w:p w14:paraId="19A659E7" w14:textId="77777777" w:rsidR="007212BB" w:rsidRPr="007212BB" w:rsidRDefault="007212BB" w:rsidP="00A41A59">
      <w:pPr>
        <w:tabs>
          <w:tab w:val="left" w:pos="5880"/>
        </w:tabs>
        <w:autoSpaceDE w:val="0"/>
        <w:autoSpaceDN w:val="0"/>
        <w:adjustRightInd w:val="0"/>
        <w:spacing w:line="240" w:lineRule="auto"/>
        <w:ind w:firstLine="0"/>
        <w:jc w:val="center"/>
        <w:outlineLvl w:val="1"/>
        <w:rPr>
          <w:rFonts w:eastAsia="Calibri"/>
          <w:b/>
          <w:bCs/>
          <w:color w:val="2A424D"/>
        </w:rPr>
      </w:pPr>
      <w:bookmarkStart w:id="32" w:name="_Toc82731263"/>
      <w:bookmarkStart w:id="33" w:name="_Toc112015482"/>
      <w:bookmarkStart w:id="34" w:name="_Toc166220730"/>
      <w:bookmarkStart w:id="35" w:name="_Toc179092695"/>
      <w:bookmarkStart w:id="36" w:name="_Toc76435523"/>
      <w:bookmarkStart w:id="37" w:name="_Toc75694161"/>
      <w:r w:rsidRPr="007212BB">
        <w:rPr>
          <w:rFonts w:eastAsia="Calibri"/>
          <w:b/>
          <w:bCs/>
          <w:color w:val="2A424D"/>
        </w:rPr>
        <w:lastRenderedPageBreak/>
        <w:t>Результаты оценки условий для инвалидов</w:t>
      </w:r>
      <w:bookmarkEnd w:id="32"/>
      <w:bookmarkEnd w:id="33"/>
      <w:bookmarkEnd w:id="34"/>
      <w:bookmarkEnd w:id="35"/>
    </w:p>
    <w:p w14:paraId="1DD3AA38" w14:textId="77777777" w:rsidR="007212BB" w:rsidRPr="007212BB" w:rsidRDefault="007212BB" w:rsidP="00A41A59">
      <w:pPr>
        <w:keepNext/>
        <w:autoSpaceDE w:val="0"/>
        <w:autoSpaceDN w:val="0"/>
        <w:adjustRightInd w:val="0"/>
        <w:spacing w:after="120" w:line="240" w:lineRule="auto"/>
        <w:ind w:firstLine="0"/>
        <w:jc w:val="center"/>
        <w:rPr>
          <w:rFonts w:eastAsia="Times New Roman"/>
          <w:bCs/>
          <w:color w:val="595959"/>
          <w:sz w:val="24"/>
          <w:szCs w:val="24"/>
          <w:lang w:eastAsia="ru-RU"/>
        </w:rPr>
      </w:pPr>
      <w:r w:rsidRPr="007212BB">
        <w:rPr>
          <w:rFonts w:eastAsia="Times New Roman"/>
          <w:bCs/>
          <w:color w:val="595959"/>
          <w:sz w:val="24"/>
          <w:szCs w:val="24"/>
          <w:lang w:eastAsia="ru-RU"/>
        </w:rPr>
        <w:t xml:space="preserve">Таблица </w:t>
      </w:r>
      <w:r w:rsidRPr="007212BB">
        <w:rPr>
          <w:rFonts w:eastAsia="Times New Roman"/>
          <w:bCs/>
          <w:lang w:eastAsia="ru-RU"/>
        </w:rPr>
        <w:fldChar w:fldCharType="begin"/>
      </w:r>
      <w:r w:rsidRPr="007212BB">
        <w:rPr>
          <w:rFonts w:eastAsia="Times New Roman"/>
          <w:bCs/>
          <w:color w:val="595959"/>
          <w:sz w:val="24"/>
          <w:szCs w:val="24"/>
          <w:lang w:eastAsia="ru-RU"/>
        </w:rPr>
        <w:instrText xml:space="preserve"> SEQ Таблица \* ARABIC </w:instrText>
      </w:r>
      <w:r w:rsidRPr="007212BB">
        <w:rPr>
          <w:rFonts w:eastAsia="Times New Roman"/>
          <w:bCs/>
          <w:lang w:eastAsia="ru-RU"/>
        </w:rPr>
        <w:fldChar w:fldCharType="separate"/>
      </w:r>
      <w:r w:rsidRPr="007212BB">
        <w:rPr>
          <w:rFonts w:eastAsia="Times New Roman"/>
          <w:bCs/>
          <w:noProof/>
          <w:color w:val="595959"/>
          <w:sz w:val="24"/>
          <w:szCs w:val="24"/>
          <w:lang w:eastAsia="ru-RU"/>
        </w:rPr>
        <w:t>3</w:t>
      </w:r>
      <w:r w:rsidRPr="007212BB">
        <w:rPr>
          <w:rFonts w:eastAsia="Times New Roman"/>
          <w:bCs/>
          <w:lang w:eastAsia="ru-RU"/>
        </w:rPr>
        <w:fldChar w:fldCharType="end"/>
      </w:r>
      <w:r w:rsidRPr="007212BB">
        <w:rPr>
          <w:rFonts w:eastAsia="Times New Roman"/>
          <w:bCs/>
          <w:color w:val="595959"/>
          <w:sz w:val="24"/>
          <w:szCs w:val="24"/>
          <w:lang w:eastAsia="ru-RU"/>
        </w:rPr>
        <w:t>. Условия доступности для инвалидов</w:t>
      </w:r>
    </w:p>
    <w:tbl>
      <w:tblPr>
        <w:tblW w:w="0" w:type="auto"/>
        <w:tblInd w:w="-10" w:type="dxa"/>
        <w:tblLayout w:type="fixed"/>
        <w:tblLook w:val="04A0" w:firstRow="1" w:lastRow="0" w:firstColumn="1" w:lastColumn="0" w:noHBand="0" w:noVBand="1"/>
      </w:tblPr>
      <w:tblGrid>
        <w:gridCol w:w="689"/>
        <w:gridCol w:w="4698"/>
        <w:gridCol w:w="937"/>
        <w:gridCol w:w="937"/>
        <w:gridCol w:w="937"/>
        <w:gridCol w:w="937"/>
        <w:gridCol w:w="937"/>
        <w:gridCol w:w="937"/>
        <w:gridCol w:w="937"/>
        <w:gridCol w:w="937"/>
        <w:gridCol w:w="937"/>
        <w:gridCol w:w="937"/>
        <w:gridCol w:w="937"/>
      </w:tblGrid>
      <w:tr w:rsidR="007212BB" w:rsidRPr="007212BB" w14:paraId="209EF8B4" w14:textId="77777777" w:rsidTr="00475404">
        <w:trPr>
          <w:trHeight w:val="20"/>
          <w:tblHeader/>
        </w:trPr>
        <w:tc>
          <w:tcPr>
            <w:tcW w:w="689" w:type="dxa"/>
            <w:tcBorders>
              <w:top w:val="single" w:sz="8" w:space="0" w:color="auto"/>
              <w:left w:val="single" w:sz="8" w:space="0" w:color="auto"/>
              <w:bottom w:val="single" w:sz="4" w:space="0" w:color="auto"/>
              <w:right w:val="single" w:sz="8" w:space="0" w:color="auto"/>
            </w:tcBorders>
            <w:shd w:val="clear" w:color="auto" w:fill="4FB9C1"/>
            <w:noWrap/>
            <w:vAlign w:val="center"/>
            <w:hideMark/>
          </w:tcPr>
          <w:bookmarkEnd w:id="36"/>
          <w:bookmarkEnd w:id="37"/>
          <w:p w14:paraId="5C35DBC4"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 п/п</w:t>
            </w:r>
          </w:p>
        </w:tc>
        <w:tc>
          <w:tcPr>
            <w:tcW w:w="4698" w:type="dxa"/>
            <w:tcBorders>
              <w:top w:val="single" w:sz="8" w:space="0" w:color="auto"/>
              <w:left w:val="nil"/>
              <w:bottom w:val="single" w:sz="4" w:space="0" w:color="auto"/>
              <w:right w:val="single" w:sz="8" w:space="0" w:color="auto"/>
            </w:tcBorders>
            <w:shd w:val="clear" w:color="auto" w:fill="4FB9C1"/>
            <w:noWrap/>
            <w:vAlign w:val="center"/>
            <w:hideMark/>
          </w:tcPr>
          <w:p w14:paraId="193CDB9A"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Наименование образовательной организации</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4EC15DEA"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оборудованных групп пандусами/подъемными платформами</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6B3CB1F9"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выделенных стоянок для автотранспортных средств инвалидов</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128480BD"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адаптированных лифтов, поручней, расширенных проемов</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004BA011"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сменных кресел-колясок</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704851A3"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 xml:space="preserve">Наличие специально оборудованных санитарно-гигиенических помещений </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2170D387"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Дублирование для инвалидов по слуху и зрению звуковой и зрительной информации</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006FA6E8"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Дублирование надписей, знаков и иной текстовой и графической информации Брайля</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5662C2FC"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Возможность представления услуг сурдопереводчика (тифлосурдопереводчика)</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25DF19F0"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альтернативной версии официального сайта для инвалидов по зрению</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7AF2C9B3"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Помощь оказываемая работниками организации, прошедшими необходимое обучение</w:t>
            </w:r>
          </w:p>
        </w:tc>
        <w:tc>
          <w:tcPr>
            <w:tcW w:w="937" w:type="dxa"/>
            <w:tcBorders>
              <w:top w:val="single" w:sz="8" w:space="0" w:color="auto"/>
              <w:left w:val="nil"/>
              <w:bottom w:val="single" w:sz="4" w:space="0" w:color="auto"/>
              <w:right w:val="single" w:sz="8" w:space="0" w:color="auto"/>
            </w:tcBorders>
            <w:shd w:val="clear" w:color="auto" w:fill="4FB9C1"/>
            <w:vAlign w:val="center"/>
            <w:hideMark/>
          </w:tcPr>
          <w:p w14:paraId="4F30DD19"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Наличие возможности предоставления обр. услуг в дистанционном режиме или на дому.</w:t>
            </w:r>
          </w:p>
        </w:tc>
      </w:tr>
      <w:tr w:rsidR="00CF104F" w:rsidRPr="007212BB" w14:paraId="276AE589" w14:textId="77777777" w:rsidTr="00475404">
        <w:trPr>
          <w:trHeight w:val="330"/>
        </w:trPr>
        <w:tc>
          <w:tcPr>
            <w:tcW w:w="6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E9DF37" w14:textId="47C973A7" w:rsidR="00CF104F" w:rsidRPr="007212BB" w:rsidRDefault="00F21B4A" w:rsidP="00CF104F">
            <w:pPr>
              <w:autoSpaceDN w:val="0"/>
              <w:spacing w:line="240" w:lineRule="auto"/>
              <w:ind w:firstLine="0"/>
              <w:jc w:val="center"/>
              <w:rPr>
                <w:rFonts w:eastAsia="Times New Roman"/>
                <w:sz w:val="22"/>
                <w:szCs w:val="22"/>
              </w:rPr>
            </w:pPr>
            <w:r>
              <w:rPr>
                <w:rFonts w:eastAsia="Times New Roman"/>
                <w:bCs/>
                <w:color w:val="000000"/>
                <w:sz w:val="20"/>
                <w:szCs w:val="20"/>
                <w:lang w:eastAsia="ru-RU"/>
              </w:rPr>
              <w:t>1</w:t>
            </w:r>
          </w:p>
        </w:tc>
        <w:tc>
          <w:tcPr>
            <w:tcW w:w="46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251DD1" w14:textId="17FA9BF3" w:rsidR="00CF104F" w:rsidRPr="007212BB" w:rsidRDefault="00CF104F" w:rsidP="00CF104F">
            <w:pPr>
              <w:autoSpaceDN w:val="0"/>
              <w:spacing w:line="240" w:lineRule="auto"/>
              <w:ind w:firstLine="0"/>
              <w:jc w:val="left"/>
              <w:rPr>
                <w:rFonts w:eastAsia="Times New Roman"/>
                <w:bCs/>
                <w:color w:val="000000"/>
                <w:sz w:val="22"/>
                <w:szCs w:val="22"/>
              </w:rPr>
            </w:pPr>
            <w:r>
              <w:rPr>
                <w:color w:val="000000"/>
                <w:sz w:val="22"/>
                <w:szCs w:val="22"/>
              </w:rPr>
              <w:t>ГБОУ «СОШ№3 «С.П. Долаково»</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F5B6C9" w14:textId="13022E03"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723163" w14:textId="3C424378"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DD59E4" w14:textId="42B9E0FF"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CE38C6" w14:textId="4CA5294A"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64DF90" w14:textId="3455ECEA"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E19D23" w14:textId="32292E55"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560B13" w14:textId="5BE3366D"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F3BD0F" w14:textId="7B75EB02"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A8A42B" w14:textId="38597E20"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AED68C" w14:textId="62523A43"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6972EE" w14:textId="07757F2D" w:rsidR="00CF104F" w:rsidRPr="007212BB" w:rsidRDefault="00CF104F" w:rsidP="00CF104F">
            <w:pPr>
              <w:autoSpaceDN w:val="0"/>
              <w:spacing w:line="240" w:lineRule="auto"/>
              <w:ind w:firstLine="0"/>
              <w:jc w:val="center"/>
              <w:rPr>
                <w:rFonts w:eastAsia="Times New Roman"/>
                <w:bCs/>
                <w:color w:val="000000"/>
                <w:sz w:val="22"/>
                <w:szCs w:val="22"/>
              </w:rPr>
            </w:pPr>
            <w:r>
              <w:rPr>
                <w:rFonts w:ascii="Calibri" w:hAnsi="Calibri" w:cs="Calibri"/>
                <w:color w:val="000000"/>
                <w:sz w:val="20"/>
                <w:szCs w:val="20"/>
              </w:rPr>
              <w:t>1</w:t>
            </w:r>
          </w:p>
        </w:tc>
      </w:tr>
    </w:tbl>
    <w:p w14:paraId="6189EC98" w14:textId="77777777" w:rsidR="007212BB" w:rsidRPr="007212BB" w:rsidRDefault="007212BB" w:rsidP="00A41A59">
      <w:pPr>
        <w:spacing w:line="240" w:lineRule="auto"/>
        <w:ind w:firstLine="0"/>
        <w:jc w:val="left"/>
        <w:rPr>
          <w:rFonts w:eastAsia="SimSun"/>
          <w:b/>
          <w:sz w:val="32"/>
          <w:szCs w:val="32"/>
          <w:lang w:eastAsia="ru-RU"/>
        </w:rPr>
        <w:sectPr w:rsidR="007212BB" w:rsidRPr="007212BB">
          <w:pgSz w:w="16838" w:h="11906" w:orient="landscape"/>
          <w:pgMar w:top="1134" w:right="567" w:bottom="567" w:left="567" w:header="709" w:footer="709" w:gutter="0"/>
          <w:cols w:space="720"/>
        </w:sectPr>
      </w:pPr>
    </w:p>
    <w:p w14:paraId="034660F5" w14:textId="274EAE1B" w:rsidR="007212BB" w:rsidRPr="007212BB" w:rsidRDefault="007212BB" w:rsidP="00A41A59">
      <w:pPr>
        <w:tabs>
          <w:tab w:val="left" w:pos="5880"/>
        </w:tabs>
        <w:autoSpaceDE w:val="0"/>
        <w:autoSpaceDN w:val="0"/>
        <w:adjustRightInd w:val="0"/>
        <w:spacing w:line="240" w:lineRule="auto"/>
        <w:ind w:firstLine="0"/>
        <w:jc w:val="center"/>
        <w:outlineLvl w:val="1"/>
        <w:rPr>
          <w:rFonts w:eastAsia="Calibri"/>
          <w:b/>
          <w:bCs/>
          <w:color w:val="002060"/>
        </w:rPr>
      </w:pPr>
      <w:bookmarkStart w:id="38" w:name="_Toc179092696"/>
      <w:bookmarkStart w:id="39" w:name="_Toc82731265"/>
      <w:bookmarkStart w:id="40" w:name="_Toc112015484"/>
      <w:r>
        <w:rPr>
          <w:rFonts w:eastAsia="Calibri"/>
          <w:b/>
          <w:bCs/>
          <w:color w:val="002060"/>
        </w:rPr>
        <w:lastRenderedPageBreak/>
        <w:t>Фактическая выборка исследования</w:t>
      </w:r>
      <w:bookmarkEnd w:id="38"/>
    </w:p>
    <w:p w14:paraId="3E025366" w14:textId="77777777" w:rsidR="007212BB" w:rsidRPr="007212BB" w:rsidRDefault="007212BB" w:rsidP="00A41A59">
      <w:pPr>
        <w:autoSpaceDE w:val="0"/>
        <w:autoSpaceDN w:val="0"/>
        <w:adjustRightInd w:val="0"/>
        <w:spacing w:line="240" w:lineRule="auto"/>
        <w:ind w:firstLine="426"/>
        <w:rPr>
          <w:rFonts w:eastAsia="Times New Roman"/>
          <w:bCs/>
          <w:lang w:eastAsia="ru-RU"/>
        </w:rPr>
      </w:pPr>
    </w:p>
    <w:p w14:paraId="7A4632F7" w14:textId="77777777" w:rsidR="007212BB" w:rsidRPr="007212BB" w:rsidRDefault="007212BB" w:rsidP="00A41A59">
      <w:pPr>
        <w:autoSpaceDE w:val="0"/>
        <w:autoSpaceDN w:val="0"/>
        <w:adjustRightInd w:val="0"/>
        <w:spacing w:line="240" w:lineRule="auto"/>
        <w:ind w:firstLine="426"/>
        <w:rPr>
          <w:rFonts w:eastAsia="Times New Roman"/>
          <w:bCs/>
          <w:lang w:eastAsia="ru-RU"/>
        </w:rPr>
      </w:pPr>
      <w:r w:rsidRPr="007212BB">
        <w:rPr>
          <w:rFonts w:eastAsia="Times New Roman"/>
          <w:bCs/>
          <w:lang w:eastAsia="ru-RU"/>
        </w:rPr>
        <w:t>Выборка  опросов представлена в таблице:</w:t>
      </w:r>
    </w:p>
    <w:tbl>
      <w:tblPr>
        <w:tblW w:w="0" w:type="auto"/>
        <w:tblLayout w:type="fixed"/>
        <w:tblLook w:val="04A0" w:firstRow="1" w:lastRow="0" w:firstColumn="1" w:lastColumn="0" w:noHBand="0" w:noVBand="1"/>
      </w:tblPr>
      <w:tblGrid>
        <w:gridCol w:w="562"/>
        <w:gridCol w:w="6521"/>
        <w:gridCol w:w="850"/>
        <w:gridCol w:w="567"/>
        <w:gridCol w:w="851"/>
        <w:gridCol w:w="567"/>
      </w:tblGrid>
      <w:tr w:rsidR="007212BB" w:rsidRPr="007212BB" w14:paraId="367229C3" w14:textId="77777777" w:rsidTr="007212BB">
        <w:trPr>
          <w:trHeight w:val="570"/>
          <w:tblHead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721E2670" w14:textId="77777777" w:rsidR="007212BB" w:rsidRPr="007212BB" w:rsidRDefault="007212BB" w:rsidP="00A41A59">
            <w:pPr>
              <w:spacing w:line="240" w:lineRule="auto"/>
              <w:ind w:firstLine="0"/>
              <w:jc w:val="left"/>
              <w:rPr>
                <w:rFonts w:eastAsia="Times New Roman"/>
                <w:color w:val="000000"/>
                <w:sz w:val="22"/>
                <w:szCs w:val="22"/>
                <w:lang w:eastAsia="ru-RU"/>
              </w:rPr>
            </w:pPr>
            <w:r w:rsidRPr="007212BB">
              <w:rPr>
                <w:rFonts w:eastAsia="Times New Roman"/>
                <w:color w:val="000000"/>
                <w:sz w:val="22"/>
                <w:szCs w:val="22"/>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14429369" w14:textId="77777777" w:rsidR="007212BB" w:rsidRPr="007212BB" w:rsidRDefault="007212BB" w:rsidP="00A41A59">
            <w:pPr>
              <w:spacing w:line="240" w:lineRule="auto"/>
              <w:ind w:firstLine="0"/>
              <w:jc w:val="left"/>
              <w:rPr>
                <w:rFonts w:eastAsia="Times New Roman"/>
                <w:color w:val="000000"/>
                <w:sz w:val="22"/>
                <w:szCs w:val="22"/>
                <w:lang w:val="en-US" w:eastAsia="ru-RU"/>
              </w:rPr>
            </w:pPr>
            <w:r w:rsidRPr="007212BB">
              <w:rPr>
                <w:rFonts w:eastAsia="Times New Roman"/>
                <w:color w:val="000000"/>
                <w:sz w:val="22"/>
                <w:szCs w:val="22"/>
                <w:lang w:eastAsia="ru-RU"/>
              </w:rPr>
              <w:t>Наименование учреждения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591DCEC0"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Генеральная совокупность (ГС)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67919103"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Выборка (анкет)</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56750431"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доля опрошенных в ГС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622EBF6A" w14:textId="77777777" w:rsidR="007212BB" w:rsidRPr="007212BB" w:rsidRDefault="007212BB" w:rsidP="00A41A59">
            <w:pPr>
              <w:spacing w:line="240" w:lineRule="auto"/>
              <w:ind w:firstLine="0"/>
              <w:jc w:val="center"/>
              <w:rPr>
                <w:rFonts w:eastAsia="Times New Roman"/>
                <w:color w:val="000000"/>
                <w:sz w:val="22"/>
                <w:szCs w:val="22"/>
                <w:lang w:eastAsia="ru-RU"/>
              </w:rPr>
            </w:pPr>
            <w:r w:rsidRPr="007212BB">
              <w:rPr>
                <w:rFonts w:eastAsia="Times New Roman"/>
                <w:color w:val="000000"/>
                <w:sz w:val="22"/>
                <w:szCs w:val="22"/>
                <w:lang w:eastAsia="ru-RU"/>
              </w:rPr>
              <w:t>кол-во опрошенных инвалидов</w:t>
            </w:r>
          </w:p>
        </w:tc>
      </w:tr>
      <w:tr w:rsidR="007212BB" w:rsidRPr="007212BB" w14:paraId="5DA5594B" w14:textId="77777777" w:rsidTr="007212BB">
        <w:trPr>
          <w:trHeight w:val="57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8F907"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BAFEC86"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11A5A7"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0CAA65"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F1BD68"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FC1B05" w14:textId="77777777" w:rsidR="007212BB" w:rsidRPr="007212BB" w:rsidRDefault="007212BB" w:rsidP="00A41A59">
            <w:pPr>
              <w:spacing w:line="240" w:lineRule="auto"/>
              <w:ind w:firstLine="0"/>
              <w:jc w:val="left"/>
              <w:rPr>
                <w:rFonts w:eastAsia="Times New Roman"/>
                <w:color w:val="000000"/>
                <w:sz w:val="22"/>
                <w:szCs w:val="22"/>
                <w:lang w:eastAsia="ru-RU"/>
              </w:rPr>
            </w:pPr>
          </w:p>
        </w:tc>
      </w:tr>
      <w:tr w:rsidR="007212BB" w:rsidRPr="007212BB" w14:paraId="09A9BB6C" w14:textId="77777777" w:rsidTr="007212BB">
        <w:trPr>
          <w:trHeight w:val="57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B5F8137"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2874D50"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ADE135"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A5A4B7"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ACE110" w14:textId="77777777" w:rsidR="007212BB" w:rsidRPr="007212BB" w:rsidRDefault="007212BB" w:rsidP="00A41A59">
            <w:pPr>
              <w:spacing w:line="240" w:lineRule="auto"/>
              <w:ind w:firstLine="0"/>
              <w:jc w:val="left"/>
              <w:rPr>
                <w:rFonts w:eastAsia="Times New Roman"/>
                <w:color w:val="000000"/>
                <w:sz w:val="22"/>
                <w:szCs w:val="22"/>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44301D3" w14:textId="77777777" w:rsidR="007212BB" w:rsidRPr="007212BB" w:rsidRDefault="007212BB" w:rsidP="00A41A59">
            <w:pPr>
              <w:spacing w:line="240" w:lineRule="auto"/>
              <w:ind w:firstLine="0"/>
              <w:jc w:val="left"/>
              <w:rPr>
                <w:rFonts w:eastAsia="Times New Roman"/>
                <w:color w:val="000000"/>
                <w:sz w:val="22"/>
                <w:szCs w:val="22"/>
                <w:lang w:eastAsia="ru-RU"/>
              </w:rPr>
            </w:pPr>
          </w:p>
        </w:tc>
      </w:tr>
      <w:tr w:rsidR="00D14C31" w:rsidRPr="007212BB" w14:paraId="1579C5F4" w14:textId="77777777" w:rsidTr="007212B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CF5446" w14:textId="070D1C45" w:rsidR="00D14C31" w:rsidRPr="007212BB" w:rsidRDefault="00F21B4A" w:rsidP="00A41A59">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521" w:type="dxa"/>
            <w:tcBorders>
              <w:top w:val="nil"/>
              <w:left w:val="nil"/>
              <w:bottom w:val="single" w:sz="4" w:space="0" w:color="auto"/>
              <w:right w:val="single" w:sz="4" w:space="0" w:color="auto"/>
            </w:tcBorders>
            <w:shd w:val="clear" w:color="auto" w:fill="auto"/>
            <w:noWrap/>
            <w:vAlign w:val="bottom"/>
            <w:hideMark/>
          </w:tcPr>
          <w:p w14:paraId="44FEA924" w14:textId="7BDBC2AB" w:rsidR="00D14C31" w:rsidRPr="007212BB" w:rsidRDefault="00D14C31" w:rsidP="00A41A59">
            <w:pPr>
              <w:spacing w:line="240" w:lineRule="auto"/>
              <w:ind w:firstLine="0"/>
              <w:jc w:val="left"/>
              <w:rPr>
                <w:rFonts w:eastAsia="Times New Roman"/>
                <w:color w:val="000000"/>
                <w:sz w:val="22"/>
                <w:szCs w:val="22"/>
                <w:lang w:eastAsia="ru-RU"/>
              </w:rPr>
            </w:pPr>
            <w:r>
              <w:rPr>
                <w:color w:val="000000"/>
                <w:sz w:val="22"/>
                <w:szCs w:val="22"/>
              </w:rPr>
              <w:t>ГБОУ «СОШ</w:t>
            </w:r>
            <w:r w:rsidR="00F21B4A">
              <w:rPr>
                <w:color w:val="000000"/>
                <w:sz w:val="22"/>
                <w:szCs w:val="22"/>
              </w:rPr>
              <w:t xml:space="preserve"> </w:t>
            </w:r>
            <w:r>
              <w:rPr>
                <w:color w:val="000000"/>
                <w:sz w:val="22"/>
                <w:szCs w:val="22"/>
              </w:rPr>
              <w:t>№</w:t>
            </w:r>
            <w:r w:rsidR="00F21B4A">
              <w:rPr>
                <w:color w:val="000000"/>
                <w:sz w:val="22"/>
                <w:szCs w:val="22"/>
              </w:rPr>
              <w:t xml:space="preserve"> </w:t>
            </w:r>
            <w:r>
              <w:rPr>
                <w:color w:val="000000"/>
                <w:sz w:val="22"/>
                <w:szCs w:val="22"/>
              </w:rPr>
              <w:t>3 «С.П. Долаково»</w:t>
            </w:r>
          </w:p>
        </w:tc>
        <w:tc>
          <w:tcPr>
            <w:tcW w:w="850" w:type="dxa"/>
            <w:tcBorders>
              <w:top w:val="nil"/>
              <w:left w:val="nil"/>
              <w:bottom w:val="single" w:sz="4" w:space="0" w:color="auto"/>
              <w:right w:val="single" w:sz="4" w:space="0" w:color="auto"/>
            </w:tcBorders>
            <w:shd w:val="clear" w:color="auto" w:fill="auto"/>
            <w:noWrap/>
            <w:vAlign w:val="bottom"/>
            <w:hideMark/>
          </w:tcPr>
          <w:p w14:paraId="78ABB051" w14:textId="61A4D205" w:rsidR="00D14C31" w:rsidRPr="007212BB" w:rsidRDefault="00D14C31" w:rsidP="00A41A59">
            <w:pPr>
              <w:spacing w:line="240" w:lineRule="auto"/>
              <w:ind w:firstLine="0"/>
              <w:jc w:val="right"/>
              <w:rPr>
                <w:rFonts w:eastAsia="Times New Roman"/>
                <w:color w:val="000000"/>
                <w:sz w:val="22"/>
                <w:szCs w:val="22"/>
                <w:lang w:eastAsia="ru-RU"/>
              </w:rPr>
            </w:pPr>
            <w:r>
              <w:rPr>
                <w:color w:val="000000"/>
                <w:sz w:val="22"/>
                <w:szCs w:val="22"/>
              </w:rPr>
              <w:t>391</w:t>
            </w:r>
          </w:p>
        </w:tc>
        <w:tc>
          <w:tcPr>
            <w:tcW w:w="567" w:type="dxa"/>
            <w:tcBorders>
              <w:top w:val="nil"/>
              <w:left w:val="nil"/>
              <w:bottom w:val="single" w:sz="4" w:space="0" w:color="auto"/>
              <w:right w:val="single" w:sz="4" w:space="0" w:color="auto"/>
            </w:tcBorders>
            <w:shd w:val="clear" w:color="auto" w:fill="auto"/>
            <w:noWrap/>
            <w:vAlign w:val="bottom"/>
            <w:hideMark/>
          </w:tcPr>
          <w:p w14:paraId="6D97FAAD" w14:textId="7B8FF214" w:rsidR="00D14C31" w:rsidRPr="007212BB" w:rsidRDefault="00D14C31" w:rsidP="00A41A59">
            <w:pPr>
              <w:spacing w:line="240" w:lineRule="auto"/>
              <w:ind w:firstLine="0"/>
              <w:jc w:val="right"/>
              <w:rPr>
                <w:rFonts w:eastAsia="Times New Roman"/>
                <w:color w:val="000000"/>
                <w:sz w:val="22"/>
                <w:szCs w:val="22"/>
                <w:lang w:eastAsia="ru-RU"/>
              </w:rPr>
            </w:pPr>
            <w:r>
              <w:rPr>
                <w:color w:val="000000"/>
                <w:sz w:val="22"/>
                <w:szCs w:val="22"/>
              </w:rPr>
              <w:t>157</w:t>
            </w:r>
          </w:p>
        </w:tc>
        <w:tc>
          <w:tcPr>
            <w:tcW w:w="851" w:type="dxa"/>
            <w:tcBorders>
              <w:top w:val="nil"/>
              <w:left w:val="nil"/>
              <w:bottom w:val="single" w:sz="4" w:space="0" w:color="auto"/>
              <w:right w:val="single" w:sz="4" w:space="0" w:color="auto"/>
            </w:tcBorders>
            <w:shd w:val="clear" w:color="auto" w:fill="auto"/>
            <w:noWrap/>
            <w:vAlign w:val="bottom"/>
            <w:hideMark/>
          </w:tcPr>
          <w:p w14:paraId="7A78A45F" w14:textId="275AB3A3" w:rsidR="00D14C31" w:rsidRPr="007212BB" w:rsidRDefault="00D14C31" w:rsidP="00A41A59">
            <w:pPr>
              <w:spacing w:line="240" w:lineRule="auto"/>
              <w:ind w:firstLine="0"/>
              <w:jc w:val="right"/>
              <w:rPr>
                <w:rFonts w:eastAsia="Times New Roman"/>
                <w:color w:val="000000"/>
                <w:sz w:val="22"/>
                <w:szCs w:val="22"/>
                <w:lang w:eastAsia="ru-RU"/>
              </w:rPr>
            </w:pPr>
            <w:r>
              <w:rPr>
                <w:color w:val="000000"/>
                <w:sz w:val="22"/>
                <w:szCs w:val="22"/>
              </w:rPr>
              <w:t>40%</w:t>
            </w:r>
          </w:p>
        </w:tc>
        <w:tc>
          <w:tcPr>
            <w:tcW w:w="567" w:type="dxa"/>
            <w:tcBorders>
              <w:top w:val="nil"/>
              <w:left w:val="nil"/>
              <w:bottom w:val="single" w:sz="4" w:space="0" w:color="auto"/>
              <w:right w:val="single" w:sz="4" w:space="0" w:color="auto"/>
            </w:tcBorders>
            <w:shd w:val="clear" w:color="auto" w:fill="auto"/>
            <w:noWrap/>
            <w:vAlign w:val="bottom"/>
            <w:hideMark/>
          </w:tcPr>
          <w:p w14:paraId="0146D583" w14:textId="6528D2CE" w:rsidR="00D14C31" w:rsidRPr="007212BB" w:rsidRDefault="00D14C31" w:rsidP="00A41A59">
            <w:pPr>
              <w:spacing w:line="240" w:lineRule="auto"/>
              <w:ind w:firstLine="0"/>
              <w:jc w:val="right"/>
              <w:rPr>
                <w:rFonts w:eastAsia="Times New Roman"/>
                <w:color w:val="000000"/>
                <w:sz w:val="22"/>
                <w:szCs w:val="22"/>
                <w:lang w:eastAsia="ru-RU"/>
              </w:rPr>
            </w:pPr>
            <w:r>
              <w:rPr>
                <w:color w:val="000000"/>
                <w:sz w:val="22"/>
                <w:szCs w:val="22"/>
              </w:rPr>
              <w:t>130</w:t>
            </w:r>
          </w:p>
        </w:tc>
      </w:tr>
    </w:tbl>
    <w:p w14:paraId="1186B599" w14:textId="77777777" w:rsidR="007212BB" w:rsidRPr="007212BB" w:rsidRDefault="007212BB" w:rsidP="00A41A59">
      <w:pPr>
        <w:autoSpaceDN w:val="0"/>
        <w:spacing w:after="200" w:line="240" w:lineRule="auto"/>
        <w:ind w:firstLine="0"/>
        <w:jc w:val="left"/>
        <w:rPr>
          <w:rFonts w:eastAsia="Times New Roman"/>
          <w:bCs/>
          <w:iCs/>
          <w:sz w:val="24"/>
          <w:szCs w:val="24"/>
        </w:rPr>
      </w:pPr>
      <w:r w:rsidRPr="007212BB">
        <w:rPr>
          <w:rFonts w:eastAsia="Times New Roman"/>
          <w:bCs/>
          <w:iCs/>
          <w:sz w:val="24"/>
          <w:szCs w:val="24"/>
        </w:rPr>
        <w:br w:type="page"/>
      </w:r>
    </w:p>
    <w:p w14:paraId="77F16ECB" w14:textId="77777777" w:rsidR="007212BB" w:rsidRPr="007212BB" w:rsidRDefault="007212BB" w:rsidP="00A41A59">
      <w:pPr>
        <w:spacing w:line="240" w:lineRule="auto"/>
        <w:ind w:firstLine="0"/>
        <w:jc w:val="left"/>
        <w:rPr>
          <w:rFonts w:eastAsia="Times New Roman"/>
          <w:bCs/>
          <w:iCs/>
          <w:sz w:val="24"/>
          <w:szCs w:val="24"/>
        </w:rPr>
        <w:sectPr w:rsidR="007212BB" w:rsidRPr="007212BB">
          <w:pgSz w:w="11906" w:h="16838"/>
          <w:pgMar w:top="567" w:right="567" w:bottom="567" w:left="1134" w:header="709" w:footer="709" w:gutter="0"/>
          <w:cols w:space="720"/>
        </w:sectPr>
      </w:pPr>
    </w:p>
    <w:p w14:paraId="099D1000" w14:textId="697B8BCA" w:rsidR="007212BB" w:rsidRDefault="007212BB" w:rsidP="00A41A59">
      <w:pPr>
        <w:pStyle w:val="21"/>
        <w:rPr>
          <w:rFonts w:eastAsia="Times New Roman"/>
          <w:iCs/>
          <w:szCs w:val="24"/>
        </w:rPr>
      </w:pPr>
      <w:bookmarkStart w:id="41" w:name="_Toc179092697"/>
      <w:r w:rsidRPr="007212BB">
        <w:lastRenderedPageBreak/>
        <w:t>Результаты проведенных социологических опросов</w:t>
      </w:r>
      <w:bookmarkEnd w:id="41"/>
    </w:p>
    <w:p w14:paraId="04345524" w14:textId="17F769A8" w:rsidR="007212BB" w:rsidRPr="007212BB" w:rsidRDefault="007212BB" w:rsidP="00A41A59">
      <w:pPr>
        <w:autoSpaceDN w:val="0"/>
        <w:spacing w:after="200" w:line="240" w:lineRule="auto"/>
        <w:rPr>
          <w:rFonts w:eastAsia="Times New Roman"/>
          <w:bCs/>
          <w:iCs/>
          <w:szCs w:val="24"/>
        </w:rPr>
      </w:pPr>
      <w:r w:rsidRPr="007212BB">
        <w:rPr>
          <w:rFonts w:eastAsia="Times New Roman"/>
          <w:bCs/>
          <w:iCs/>
          <w:szCs w:val="24"/>
        </w:rPr>
        <w:t>По всем показателям у организаций отмечается очень высокий уровень удовлетворённости: от 80 до 100 баллов.</w:t>
      </w:r>
    </w:p>
    <w:p w14:paraId="66B2EF10" w14:textId="77777777" w:rsidR="007212BB" w:rsidRPr="007212BB" w:rsidRDefault="007212BB" w:rsidP="00A41A59">
      <w:pPr>
        <w:keepNext/>
        <w:autoSpaceDE w:val="0"/>
        <w:autoSpaceDN w:val="0"/>
        <w:adjustRightInd w:val="0"/>
        <w:spacing w:after="120" w:line="240" w:lineRule="auto"/>
        <w:ind w:firstLine="0"/>
        <w:jc w:val="center"/>
        <w:rPr>
          <w:rFonts w:eastAsia="Times New Roman"/>
          <w:bCs/>
          <w:color w:val="595959"/>
          <w:sz w:val="24"/>
          <w:szCs w:val="24"/>
          <w:lang w:eastAsia="ru-RU"/>
        </w:rPr>
      </w:pPr>
      <w:r w:rsidRPr="007212BB">
        <w:rPr>
          <w:rFonts w:eastAsia="Times New Roman"/>
          <w:bCs/>
          <w:color w:val="595959"/>
          <w:sz w:val="24"/>
          <w:szCs w:val="24"/>
          <w:lang w:eastAsia="ru-RU"/>
        </w:rPr>
        <w:t>Таблица 6. Удовлетворённость получателей услуг</w:t>
      </w:r>
    </w:p>
    <w:tbl>
      <w:tblPr>
        <w:tblW w:w="15690" w:type="dxa"/>
        <w:tblLayout w:type="fixed"/>
        <w:tblLook w:val="04A0" w:firstRow="1" w:lastRow="0" w:firstColumn="1" w:lastColumn="0" w:noHBand="0" w:noVBand="1"/>
      </w:tblPr>
      <w:tblGrid>
        <w:gridCol w:w="557"/>
        <w:gridCol w:w="3544"/>
        <w:gridCol w:w="1158"/>
        <w:gridCol w:w="1159"/>
        <w:gridCol w:w="1159"/>
        <w:gridCol w:w="1159"/>
        <w:gridCol w:w="1159"/>
        <w:gridCol w:w="1159"/>
        <w:gridCol w:w="1159"/>
        <w:gridCol w:w="1159"/>
        <w:gridCol w:w="1159"/>
        <w:gridCol w:w="1159"/>
      </w:tblGrid>
      <w:tr w:rsidR="007212BB" w:rsidRPr="007212BB" w14:paraId="22FB3C3F" w14:textId="77777777" w:rsidTr="007212BB">
        <w:trPr>
          <w:trHeight w:val="330"/>
          <w:tblHeader/>
        </w:trPr>
        <w:tc>
          <w:tcPr>
            <w:tcW w:w="557" w:type="dxa"/>
            <w:tcBorders>
              <w:top w:val="single" w:sz="8" w:space="0" w:color="auto"/>
              <w:left w:val="single" w:sz="8" w:space="0" w:color="auto"/>
              <w:bottom w:val="single" w:sz="8" w:space="0" w:color="auto"/>
              <w:right w:val="single" w:sz="8" w:space="0" w:color="auto"/>
            </w:tcBorders>
            <w:shd w:val="clear" w:color="auto" w:fill="8AD0D5"/>
            <w:vAlign w:val="center"/>
            <w:hideMark/>
          </w:tcPr>
          <w:p w14:paraId="798A205C"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 п/п</w:t>
            </w:r>
          </w:p>
        </w:tc>
        <w:tc>
          <w:tcPr>
            <w:tcW w:w="3544" w:type="dxa"/>
            <w:tcBorders>
              <w:top w:val="single" w:sz="8" w:space="0" w:color="auto"/>
              <w:left w:val="nil"/>
              <w:bottom w:val="single" w:sz="8" w:space="0" w:color="auto"/>
              <w:right w:val="single" w:sz="8" w:space="0" w:color="auto"/>
            </w:tcBorders>
            <w:shd w:val="clear" w:color="auto" w:fill="8AD0D5"/>
            <w:noWrap/>
            <w:vAlign w:val="center"/>
            <w:hideMark/>
          </w:tcPr>
          <w:p w14:paraId="43086AAC" w14:textId="77777777" w:rsidR="007212BB" w:rsidRPr="007212BB" w:rsidRDefault="007212BB" w:rsidP="00A41A59">
            <w:pPr>
              <w:autoSpaceDN w:val="0"/>
              <w:spacing w:line="240" w:lineRule="auto"/>
              <w:ind w:firstLine="0"/>
              <w:jc w:val="right"/>
              <w:rPr>
                <w:rFonts w:eastAsia="Times New Roman"/>
                <w:color w:val="000000"/>
                <w:sz w:val="20"/>
                <w:szCs w:val="20"/>
              </w:rPr>
            </w:pPr>
            <w:r w:rsidRPr="007212BB">
              <w:rPr>
                <w:rFonts w:eastAsia="Times New Roman"/>
                <w:color w:val="000000"/>
                <w:sz w:val="20"/>
                <w:szCs w:val="20"/>
              </w:rPr>
              <w:t>Наименование образовательной организации</w:t>
            </w:r>
          </w:p>
        </w:tc>
        <w:tc>
          <w:tcPr>
            <w:tcW w:w="1158" w:type="dxa"/>
            <w:tcBorders>
              <w:top w:val="single" w:sz="8" w:space="0" w:color="auto"/>
              <w:left w:val="nil"/>
              <w:bottom w:val="single" w:sz="8" w:space="0" w:color="auto"/>
              <w:right w:val="single" w:sz="8" w:space="0" w:color="auto"/>
            </w:tcBorders>
            <w:shd w:val="clear" w:color="auto" w:fill="8AD0D5"/>
            <w:noWrap/>
            <w:vAlign w:val="center"/>
            <w:hideMark/>
          </w:tcPr>
          <w:p w14:paraId="34F12F10"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открытостью, полнотой и доступностью информации на инф. стендах</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23A745D7"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открытостью, полнотой и доступностью информации на оф. сайте</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632F1874"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комфортностью условий предоставления услуг в организации</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20CA01B2" w14:textId="77777777" w:rsidR="007212BB" w:rsidRPr="007212BB" w:rsidRDefault="007212BB" w:rsidP="00A41A59">
            <w:pPr>
              <w:autoSpaceDN w:val="0"/>
              <w:spacing w:line="240" w:lineRule="auto"/>
              <w:ind w:firstLine="0"/>
              <w:jc w:val="center"/>
              <w:rPr>
                <w:rFonts w:eastAsia="Times New Roman"/>
                <w:color w:val="000000"/>
                <w:sz w:val="20"/>
                <w:szCs w:val="20"/>
              </w:rPr>
            </w:pPr>
            <w:bookmarkStart w:id="42" w:name="RANGE!F2"/>
            <w:r w:rsidRPr="007212BB">
              <w:rPr>
                <w:rFonts w:eastAsia="Times New Roman"/>
                <w:color w:val="000000"/>
                <w:sz w:val="20"/>
                <w:szCs w:val="20"/>
              </w:rPr>
              <w:t>Удовлетворённость доступностью предоставления услуг для инвалидов в организации</w:t>
            </w:r>
            <w:bookmarkEnd w:id="42"/>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00AFBE31"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доброжелательностью и вежливостью раб-в, обесп. первичный контакт</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71201DF0"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доброжелательностью и вежливостью раб-в, обесп. непоср. оказание услуги</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78296C9B"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доброжелательностью и вежливостью раб-в в дист. форме</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68387BC1"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Готовность рекомендовать данную организацию родственникам и знакомым</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59F08848"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графиком работы организации</w:t>
            </w:r>
          </w:p>
        </w:tc>
        <w:tc>
          <w:tcPr>
            <w:tcW w:w="1159" w:type="dxa"/>
            <w:tcBorders>
              <w:top w:val="single" w:sz="8" w:space="0" w:color="auto"/>
              <w:left w:val="nil"/>
              <w:bottom w:val="single" w:sz="8" w:space="0" w:color="auto"/>
              <w:right w:val="single" w:sz="8" w:space="0" w:color="auto"/>
            </w:tcBorders>
            <w:shd w:val="clear" w:color="auto" w:fill="8AD0D5"/>
            <w:noWrap/>
            <w:vAlign w:val="center"/>
            <w:hideMark/>
          </w:tcPr>
          <w:p w14:paraId="7BA924F1" w14:textId="77777777" w:rsidR="007212BB" w:rsidRPr="007212BB" w:rsidRDefault="007212BB" w:rsidP="00A41A59">
            <w:pPr>
              <w:autoSpaceDN w:val="0"/>
              <w:spacing w:line="240" w:lineRule="auto"/>
              <w:ind w:firstLine="0"/>
              <w:jc w:val="center"/>
              <w:rPr>
                <w:rFonts w:eastAsia="Times New Roman"/>
                <w:color w:val="000000"/>
                <w:sz w:val="20"/>
                <w:szCs w:val="20"/>
              </w:rPr>
            </w:pPr>
            <w:r w:rsidRPr="007212BB">
              <w:rPr>
                <w:rFonts w:eastAsia="Times New Roman"/>
                <w:color w:val="000000"/>
                <w:sz w:val="20"/>
                <w:szCs w:val="20"/>
              </w:rPr>
              <w:t>Удовлетворённость в целом условиями оказания услуг в организации</w:t>
            </w:r>
          </w:p>
        </w:tc>
      </w:tr>
      <w:tr w:rsidR="00CF104F" w:rsidRPr="007212BB" w14:paraId="6DD76BC1" w14:textId="77777777" w:rsidTr="00475404">
        <w:trPr>
          <w:trHeight w:val="315"/>
        </w:trPr>
        <w:tc>
          <w:tcPr>
            <w:tcW w:w="557" w:type="dxa"/>
            <w:tcBorders>
              <w:top w:val="nil"/>
              <w:left w:val="single" w:sz="8" w:space="0" w:color="auto"/>
              <w:bottom w:val="single" w:sz="8" w:space="0" w:color="auto"/>
              <w:right w:val="single" w:sz="8" w:space="0" w:color="auto"/>
            </w:tcBorders>
            <w:shd w:val="clear" w:color="auto" w:fill="auto"/>
            <w:vAlign w:val="bottom"/>
          </w:tcPr>
          <w:p w14:paraId="3112555F" w14:textId="68F40B92" w:rsidR="00CF104F" w:rsidRPr="007212BB" w:rsidRDefault="00F21B4A" w:rsidP="00CF104F">
            <w:pPr>
              <w:autoSpaceDN w:val="0"/>
              <w:spacing w:line="240" w:lineRule="auto"/>
              <w:ind w:firstLine="0"/>
              <w:jc w:val="center"/>
              <w:rPr>
                <w:rFonts w:eastAsia="Times New Roman"/>
                <w:color w:val="000000"/>
                <w:sz w:val="20"/>
                <w:szCs w:val="20"/>
              </w:rPr>
            </w:pPr>
            <w:r>
              <w:rPr>
                <w:rFonts w:eastAsia="Times New Roman"/>
                <w:bCs/>
                <w:color w:val="000000"/>
                <w:sz w:val="20"/>
                <w:szCs w:val="20"/>
                <w:lang w:eastAsia="ru-RU"/>
              </w:rPr>
              <w:t>1</w:t>
            </w:r>
          </w:p>
        </w:tc>
        <w:tc>
          <w:tcPr>
            <w:tcW w:w="3544" w:type="dxa"/>
            <w:tcBorders>
              <w:top w:val="nil"/>
              <w:left w:val="nil"/>
              <w:bottom w:val="single" w:sz="8" w:space="0" w:color="auto"/>
              <w:right w:val="single" w:sz="8" w:space="0" w:color="auto"/>
            </w:tcBorders>
            <w:shd w:val="clear" w:color="auto" w:fill="auto"/>
            <w:noWrap/>
            <w:vAlign w:val="bottom"/>
          </w:tcPr>
          <w:p w14:paraId="2761E30C" w14:textId="524361A3" w:rsidR="00CF104F" w:rsidRPr="007212BB" w:rsidRDefault="00CF104F" w:rsidP="00CF104F">
            <w:pPr>
              <w:autoSpaceDN w:val="0"/>
              <w:spacing w:line="240" w:lineRule="auto"/>
              <w:ind w:firstLine="0"/>
              <w:jc w:val="left"/>
              <w:rPr>
                <w:rFonts w:eastAsia="Times New Roman"/>
                <w:color w:val="000000"/>
                <w:sz w:val="20"/>
                <w:szCs w:val="20"/>
              </w:rPr>
            </w:pPr>
            <w:r>
              <w:rPr>
                <w:color w:val="000000"/>
                <w:sz w:val="20"/>
                <w:szCs w:val="20"/>
              </w:rPr>
              <w:t>ГБОУ «СОШ</w:t>
            </w:r>
            <w:r w:rsidR="00F21B4A">
              <w:rPr>
                <w:color w:val="000000"/>
                <w:sz w:val="20"/>
                <w:szCs w:val="20"/>
              </w:rPr>
              <w:t xml:space="preserve"> </w:t>
            </w:r>
            <w:r>
              <w:rPr>
                <w:color w:val="000000"/>
                <w:sz w:val="20"/>
                <w:szCs w:val="20"/>
              </w:rPr>
              <w:t>№</w:t>
            </w:r>
            <w:r w:rsidR="00F21B4A">
              <w:rPr>
                <w:color w:val="000000"/>
                <w:sz w:val="20"/>
                <w:szCs w:val="20"/>
              </w:rPr>
              <w:t xml:space="preserve"> </w:t>
            </w:r>
            <w:r>
              <w:rPr>
                <w:color w:val="000000"/>
                <w:sz w:val="20"/>
                <w:szCs w:val="20"/>
              </w:rPr>
              <w:t>3 «С.П. Долаково»</w:t>
            </w:r>
            <w:r w:rsidR="00F21B4A">
              <w:rPr>
                <w:color w:val="000000"/>
                <w:sz w:val="20"/>
                <w:szCs w:val="20"/>
              </w:rPr>
              <w:t xml:space="preserve"> </w:t>
            </w:r>
            <w:r>
              <w:rPr>
                <w:color w:val="000000"/>
                <w:sz w:val="20"/>
                <w:szCs w:val="20"/>
              </w:rPr>
              <w:t>(Назрановский район)</w:t>
            </w:r>
          </w:p>
        </w:tc>
        <w:tc>
          <w:tcPr>
            <w:tcW w:w="1158" w:type="dxa"/>
            <w:tcBorders>
              <w:top w:val="nil"/>
              <w:left w:val="nil"/>
              <w:bottom w:val="single" w:sz="8" w:space="0" w:color="auto"/>
              <w:right w:val="single" w:sz="8" w:space="0" w:color="auto"/>
            </w:tcBorders>
            <w:shd w:val="clear" w:color="auto" w:fill="auto"/>
            <w:noWrap/>
            <w:vAlign w:val="bottom"/>
          </w:tcPr>
          <w:p w14:paraId="71500C69" w14:textId="738B616B"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95%</w:t>
            </w:r>
          </w:p>
        </w:tc>
        <w:tc>
          <w:tcPr>
            <w:tcW w:w="1159" w:type="dxa"/>
            <w:tcBorders>
              <w:top w:val="nil"/>
              <w:left w:val="nil"/>
              <w:bottom w:val="single" w:sz="8" w:space="0" w:color="auto"/>
              <w:right w:val="single" w:sz="8" w:space="0" w:color="auto"/>
            </w:tcBorders>
            <w:shd w:val="clear" w:color="auto" w:fill="auto"/>
            <w:noWrap/>
            <w:vAlign w:val="bottom"/>
          </w:tcPr>
          <w:p w14:paraId="26F91C2C" w14:textId="41B91BC1"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97%</w:t>
            </w:r>
          </w:p>
        </w:tc>
        <w:tc>
          <w:tcPr>
            <w:tcW w:w="1159" w:type="dxa"/>
            <w:tcBorders>
              <w:top w:val="nil"/>
              <w:left w:val="nil"/>
              <w:bottom w:val="single" w:sz="8" w:space="0" w:color="auto"/>
              <w:right w:val="single" w:sz="8" w:space="0" w:color="auto"/>
            </w:tcBorders>
            <w:shd w:val="clear" w:color="auto" w:fill="auto"/>
            <w:noWrap/>
            <w:vAlign w:val="bottom"/>
          </w:tcPr>
          <w:p w14:paraId="3DBA798F" w14:textId="136E5700"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94%</w:t>
            </w:r>
          </w:p>
        </w:tc>
        <w:tc>
          <w:tcPr>
            <w:tcW w:w="1159" w:type="dxa"/>
            <w:tcBorders>
              <w:top w:val="nil"/>
              <w:left w:val="nil"/>
              <w:bottom w:val="single" w:sz="8" w:space="0" w:color="auto"/>
              <w:right w:val="single" w:sz="8" w:space="0" w:color="auto"/>
            </w:tcBorders>
            <w:shd w:val="clear" w:color="auto" w:fill="auto"/>
            <w:noWrap/>
            <w:vAlign w:val="bottom"/>
          </w:tcPr>
          <w:p w14:paraId="35D637EB" w14:textId="714B3A14"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100%</w:t>
            </w:r>
          </w:p>
        </w:tc>
        <w:tc>
          <w:tcPr>
            <w:tcW w:w="1159" w:type="dxa"/>
            <w:tcBorders>
              <w:top w:val="nil"/>
              <w:left w:val="nil"/>
              <w:bottom w:val="single" w:sz="8" w:space="0" w:color="auto"/>
              <w:right w:val="single" w:sz="8" w:space="0" w:color="auto"/>
            </w:tcBorders>
            <w:shd w:val="clear" w:color="auto" w:fill="auto"/>
            <w:noWrap/>
            <w:vAlign w:val="bottom"/>
          </w:tcPr>
          <w:p w14:paraId="762C0B75" w14:textId="1007A43F"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96%</w:t>
            </w:r>
          </w:p>
        </w:tc>
        <w:tc>
          <w:tcPr>
            <w:tcW w:w="1159" w:type="dxa"/>
            <w:tcBorders>
              <w:top w:val="nil"/>
              <w:left w:val="nil"/>
              <w:bottom w:val="single" w:sz="8" w:space="0" w:color="auto"/>
              <w:right w:val="single" w:sz="8" w:space="0" w:color="auto"/>
            </w:tcBorders>
            <w:shd w:val="clear" w:color="auto" w:fill="auto"/>
            <w:noWrap/>
            <w:vAlign w:val="bottom"/>
          </w:tcPr>
          <w:p w14:paraId="12C08696" w14:textId="516F1B02"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96%</w:t>
            </w:r>
          </w:p>
        </w:tc>
        <w:tc>
          <w:tcPr>
            <w:tcW w:w="1159" w:type="dxa"/>
            <w:tcBorders>
              <w:top w:val="nil"/>
              <w:left w:val="nil"/>
              <w:bottom w:val="single" w:sz="8" w:space="0" w:color="auto"/>
              <w:right w:val="single" w:sz="8" w:space="0" w:color="auto"/>
            </w:tcBorders>
            <w:shd w:val="clear" w:color="auto" w:fill="auto"/>
            <w:noWrap/>
            <w:vAlign w:val="bottom"/>
          </w:tcPr>
          <w:p w14:paraId="7EF7DE5D" w14:textId="0050BAFD"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98%</w:t>
            </w:r>
          </w:p>
        </w:tc>
        <w:tc>
          <w:tcPr>
            <w:tcW w:w="1159" w:type="dxa"/>
            <w:tcBorders>
              <w:top w:val="nil"/>
              <w:left w:val="nil"/>
              <w:bottom w:val="single" w:sz="8" w:space="0" w:color="auto"/>
              <w:right w:val="single" w:sz="8" w:space="0" w:color="auto"/>
            </w:tcBorders>
            <w:shd w:val="clear" w:color="auto" w:fill="auto"/>
            <w:noWrap/>
            <w:vAlign w:val="bottom"/>
          </w:tcPr>
          <w:p w14:paraId="061A86A2" w14:textId="1CF9CC3B"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94%</w:t>
            </w:r>
          </w:p>
        </w:tc>
        <w:tc>
          <w:tcPr>
            <w:tcW w:w="1159" w:type="dxa"/>
            <w:tcBorders>
              <w:top w:val="nil"/>
              <w:left w:val="nil"/>
              <w:bottom w:val="single" w:sz="8" w:space="0" w:color="auto"/>
              <w:right w:val="single" w:sz="8" w:space="0" w:color="auto"/>
            </w:tcBorders>
            <w:shd w:val="clear" w:color="auto" w:fill="auto"/>
            <w:noWrap/>
            <w:vAlign w:val="bottom"/>
          </w:tcPr>
          <w:p w14:paraId="42AB973E" w14:textId="0413CC22"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95%</w:t>
            </w:r>
          </w:p>
        </w:tc>
        <w:tc>
          <w:tcPr>
            <w:tcW w:w="1159" w:type="dxa"/>
            <w:tcBorders>
              <w:top w:val="nil"/>
              <w:left w:val="nil"/>
              <w:bottom w:val="single" w:sz="8" w:space="0" w:color="auto"/>
              <w:right w:val="single" w:sz="8" w:space="0" w:color="auto"/>
            </w:tcBorders>
            <w:shd w:val="clear" w:color="auto" w:fill="auto"/>
            <w:noWrap/>
            <w:vAlign w:val="bottom"/>
          </w:tcPr>
          <w:p w14:paraId="4BD60DAC" w14:textId="17012351" w:rsidR="00CF104F" w:rsidRPr="007212BB" w:rsidRDefault="00CF104F" w:rsidP="00CF104F">
            <w:pPr>
              <w:autoSpaceDN w:val="0"/>
              <w:spacing w:line="240" w:lineRule="auto"/>
              <w:ind w:firstLine="0"/>
              <w:jc w:val="center"/>
              <w:rPr>
                <w:rFonts w:eastAsia="Times New Roman"/>
                <w:color w:val="000000"/>
                <w:sz w:val="20"/>
                <w:szCs w:val="20"/>
              </w:rPr>
            </w:pPr>
            <w:r>
              <w:rPr>
                <w:color w:val="000000"/>
                <w:sz w:val="20"/>
                <w:szCs w:val="20"/>
              </w:rPr>
              <w:t>95%</w:t>
            </w:r>
          </w:p>
        </w:tc>
      </w:tr>
    </w:tbl>
    <w:p w14:paraId="4ACFBFBD" w14:textId="77777777" w:rsidR="007212BB" w:rsidRPr="007212BB" w:rsidRDefault="007212BB" w:rsidP="00A41A59">
      <w:pPr>
        <w:keepNext/>
        <w:autoSpaceDE w:val="0"/>
        <w:autoSpaceDN w:val="0"/>
        <w:adjustRightInd w:val="0"/>
        <w:spacing w:after="120" w:line="240" w:lineRule="auto"/>
        <w:ind w:firstLine="0"/>
        <w:jc w:val="center"/>
        <w:rPr>
          <w:rFonts w:eastAsia="Times New Roman"/>
          <w:bCs/>
          <w:color w:val="595959"/>
          <w:sz w:val="24"/>
          <w:szCs w:val="24"/>
          <w:lang w:eastAsia="ru-RU"/>
        </w:rPr>
      </w:pPr>
    </w:p>
    <w:p w14:paraId="1EFB91D3" w14:textId="77777777" w:rsidR="007212BB" w:rsidRPr="007212BB" w:rsidRDefault="007212BB" w:rsidP="00A41A59">
      <w:pPr>
        <w:autoSpaceDN w:val="0"/>
        <w:spacing w:after="200" w:line="240" w:lineRule="auto"/>
        <w:ind w:firstLine="0"/>
        <w:jc w:val="left"/>
        <w:rPr>
          <w:rFonts w:eastAsia="Times New Roman"/>
          <w:bCs/>
          <w:color w:val="595959"/>
          <w:sz w:val="24"/>
          <w:szCs w:val="24"/>
          <w:lang w:eastAsia="ru-RU"/>
        </w:rPr>
      </w:pPr>
    </w:p>
    <w:p w14:paraId="4D508AFC" w14:textId="282572D2" w:rsidR="007212BB" w:rsidRPr="007212BB" w:rsidRDefault="00DB54CB" w:rsidP="00DB54CB">
      <w:pPr>
        <w:spacing w:after="200" w:line="240" w:lineRule="auto"/>
        <w:ind w:firstLine="0"/>
        <w:jc w:val="left"/>
        <w:rPr>
          <w:rFonts w:eastAsia="Calibri"/>
          <w:b/>
          <w:bCs/>
          <w:color w:val="002060"/>
        </w:rPr>
      </w:pPr>
      <w:bookmarkStart w:id="43" w:name="_Toc166220732"/>
      <w:bookmarkStart w:id="44" w:name="_Toc179092698"/>
      <w:r>
        <w:rPr>
          <w:rFonts w:eastAsia="Times New Roman"/>
          <w:bCs/>
          <w:lang w:eastAsia="ru-RU"/>
        </w:rPr>
        <w:t xml:space="preserve">                                                                 </w:t>
      </w:r>
      <w:r w:rsidR="007212BB" w:rsidRPr="007212BB">
        <w:rPr>
          <w:rFonts w:eastAsia="Calibri"/>
          <w:b/>
          <w:bCs/>
          <w:color w:val="002060"/>
        </w:rPr>
        <w:t>Значения по каждому показателю оценки</w:t>
      </w:r>
      <w:bookmarkEnd w:id="39"/>
      <w:bookmarkEnd w:id="40"/>
      <w:bookmarkEnd w:id="43"/>
      <w:bookmarkEnd w:id="44"/>
      <w:r w:rsidR="007212BB" w:rsidRPr="007212BB">
        <w:rPr>
          <w:rFonts w:eastAsia="Calibri"/>
          <w:b/>
          <w:bCs/>
          <w:color w:val="002060"/>
        </w:rPr>
        <w:t xml:space="preserve"> </w:t>
      </w:r>
    </w:p>
    <w:p w14:paraId="25F0BF63" w14:textId="77777777" w:rsidR="007212BB" w:rsidRPr="007212BB" w:rsidRDefault="007212BB" w:rsidP="00A41A59">
      <w:pPr>
        <w:autoSpaceDE w:val="0"/>
        <w:autoSpaceDN w:val="0"/>
        <w:adjustRightInd w:val="0"/>
        <w:spacing w:line="240" w:lineRule="auto"/>
        <w:ind w:firstLine="426"/>
        <w:rPr>
          <w:rFonts w:eastAsia="Times New Roman"/>
          <w:bCs/>
        </w:rPr>
      </w:pPr>
    </w:p>
    <w:tbl>
      <w:tblPr>
        <w:tblW w:w="15720" w:type="dxa"/>
        <w:tblLayout w:type="fixed"/>
        <w:tblCellMar>
          <w:left w:w="0" w:type="dxa"/>
          <w:right w:w="0" w:type="dxa"/>
        </w:tblCellMar>
        <w:tblLook w:val="04A0" w:firstRow="1" w:lastRow="0" w:firstColumn="1" w:lastColumn="0" w:noHBand="0" w:noVBand="1"/>
      </w:tblPr>
      <w:tblGrid>
        <w:gridCol w:w="420"/>
        <w:gridCol w:w="4520"/>
        <w:gridCol w:w="538"/>
        <w:gridCol w:w="539"/>
        <w:gridCol w:w="539"/>
        <w:gridCol w:w="539"/>
        <w:gridCol w:w="539"/>
        <w:gridCol w:w="539"/>
        <w:gridCol w:w="539"/>
        <w:gridCol w:w="539"/>
        <w:gridCol w:w="539"/>
        <w:gridCol w:w="539"/>
        <w:gridCol w:w="539"/>
        <w:gridCol w:w="539"/>
        <w:gridCol w:w="539"/>
        <w:gridCol w:w="539"/>
        <w:gridCol w:w="540"/>
        <w:gridCol w:w="539"/>
        <w:gridCol w:w="539"/>
        <w:gridCol w:w="539"/>
        <w:gridCol w:w="539"/>
        <w:gridCol w:w="539"/>
      </w:tblGrid>
      <w:tr w:rsidR="007212BB" w:rsidRPr="007212BB" w14:paraId="7842084F" w14:textId="77777777" w:rsidTr="00475404">
        <w:trPr>
          <w:trHeight w:val="300"/>
          <w:tblHeader/>
        </w:trPr>
        <w:tc>
          <w:tcPr>
            <w:tcW w:w="420" w:type="dxa"/>
            <w:vMerge w:val="restart"/>
            <w:tcBorders>
              <w:top w:val="single" w:sz="4" w:space="0" w:color="auto"/>
              <w:left w:val="single" w:sz="4" w:space="0" w:color="auto"/>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1FEB0AA4" w14:textId="77777777" w:rsidR="007212BB" w:rsidRPr="007212BB" w:rsidRDefault="007212BB" w:rsidP="00A41A59">
            <w:pPr>
              <w:autoSpaceDN w:val="0"/>
              <w:spacing w:line="240" w:lineRule="auto"/>
              <w:ind w:firstLine="0"/>
              <w:jc w:val="center"/>
              <w:rPr>
                <w:rFonts w:eastAsia="Times New Roman"/>
                <w:color w:val="000000"/>
                <w:sz w:val="22"/>
                <w:szCs w:val="22"/>
              </w:rPr>
            </w:pPr>
            <w:r w:rsidRPr="007212BB">
              <w:rPr>
                <w:rFonts w:eastAsia="Times New Roman"/>
                <w:color w:val="000000"/>
                <w:sz w:val="22"/>
                <w:szCs w:val="22"/>
              </w:rPr>
              <w:t>№ п/п</w:t>
            </w:r>
          </w:p>
        </w:tc>
        <w:tc>
          <w:tcPr>
            <w:tcW w:w="4520" w:type="dxa"/>
            <w:vMerge w:val="restart"/>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1703E89B" w14:textId="77777777" w:rsidR="007212BB" w:rsidRPr="007212BB" w:rsidRDefault="007212BB" w:rsidP="00A41A59">
            <w:pPr>
              <w:autoSpaceDE w:val="0"/>
              <w:autoSpaceDN w:val="0"/>
              <w:adjustRightInd w:val="0"/>
              <w:spacing w:line="240" w:lineRule="auto"/>
              <w:ind w:firstLine="426"/>
              <w:jc w:val="center"/>
              <w:rPr>
                <w:rFonts w:eastAsia="Times New Roman"/>
                <w:bCs/>
                <w:color w:val="000000"/>
                <w:sz w:val="22"/>
                <w:szCs w:val="22"/>
              </w:rPr>
            </w:pPr>
            <w:r w:rsidRPr="007212BB">
              <w:rPr>
                <w:rFonts w:eastAsia="Times New Roman"/>
                <w:bCs/>
                <w:color w:val="000000"/>
                <w:sz w:val="22"/>
                <w:szCs w:val="22"/>
              </w:rPr>
              <w:t>Наименование образовательной организации</w:t>
            </w:r>
          </w:p>
        </w:tc>
        <w:tc>
          <w:tcPr>
            <w:tcW w:w="2155" w:type="dxa"/>
            <w:gridSpan w:val="4"/>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0BFF508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1. Открытость и доступность информации об организации</w:t>
            </w:r>
          </w:p>
        </w:tc>
        <w:tc>
          <w:tcPr>
            <w:tcW w:w="1617" w:type="dxa"/>
            <w:gridSpan w:val="3"/>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5CC16385"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2. Комфортность условий осуществления образовательной деятельности</w:t>
            </w:r>
          </w:p>
        </w:tc>
        <w:tc>
          <w:tcPr>
            <w:tcW w:w="2156" w:type="dxa"/>
            <w:gridSpan w:val="4"/>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0213D7A9"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3. Доступность услуг для инвалидов</w:t>
            </w:r>
          </w:p>
        </w:tc>
        <w:tc>
          <w:tcPr>
            <w:tcW w:w="2157" w:type="dxa"/>
            <w:gridSpan w:val="4"/>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4E4528E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4. Доброжелательность, вежливость работников организации</w:t>
            </w:r>
          </w:p>
        </w:tc>
        <w:tc>
          <w:tcPr>
            <w:tcW w:w="2156" w:type="dxa"/>
            <w:gridSpan w:val="4"/>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4E3F6D87"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5. Удовлетворенность условиями осуществления образовательной деятельности</w:t>
            </w:r>
          </w:p>
        </w:tc>
        <w:tc>
          <w:tcPr>
            <w:tcW w:w="539" w:type="dxa"/>
            <w:tcBorders>
              <w:top w:val="single" w:sz="4" w:space="0" w:color="auto"/>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7259C0B0"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ИТОГО</w:t>
            </w:r>
          </w:p>
        </w:tc>
      </w:tr>
      <w:tr w:rsidR="007212BB" w:rsidRPr="007212BB" w14:paraId="0E806CD0" w14:textId="77777777" w:rsidTr="00475404">
        <w:trPr>
          <w:trHeight w:val="300"/>
          <w:tblHeader/>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845BFF4" w14:textId="77777777" w:rsidR="007212BB" w:rsidRPr="007212BB" w:rsidRDefault="007212BB" w:rsidP="00A41A59">
            <w:pPr>
              <w:spacing w:line="240" w:lineRule="auto"/>
              <w:ind w:firstLine="0"/>
              <w:jc w:val="left"/>
              <w:rPr>
                <w:rFonts w:eastAsia="Times New Roman"/>
                <w:color w:val="000000"/>
                <w:sz w:val="22"/>
                <w:szCs w:val="22"/>
              </w:rPr>
            </w:pPr>
          </w:p>
        </w:tc>
        <w:tc>
          <w:tcPr>
            <w:tcW w:w="4520" w:type="dxa"/>
            <w:vMerge/>
            <w:tcBorders>
              <w:top w:val="single" w:sz="4" w:space="0" w:color="auto"/>
              <w:left w:val="nil"/>
              <w:bottom w:val="single" w:sz="4" w:space="0" w:color="auto"/>
              <w:right w:val="single" w:sz="4" w:space="0" w:color="auto"/>
            </w:tcBorders>
            <w:vAlign w:val="center"/>
            <w:hideMark/>
          </w:tcPr>
          <w:p w14:paraId="46E1B3DB" w14:textId="77777777" w:rsidR="007212BB" w:rsidRPr="007212BB" w:rsidRDefault="007212BB" w:rsidP="00A41A59">
            <w:pPr>
              <w:spacing w:line="240" w:lineRule="auto"/>
              <w:ind w:firstLine="0"/>
              <w:jc w:val="left"/>
              <w:rPr>
                <w:rFonts w:eastAsia="Times New Roman"/>
                <w:bCs/>
                <w:color w:val="000000"/>
                <w:sz w:val="22"/>
                <w:szCs w:val="22"/>
              </w:rPr>
            </w:pPr>
          </w:p>
        </w:tc>
        <w:tc>
          <w:tcPr>
            <w:tcW w:w="538"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5BBDA595"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1.1. П.инф</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15863AD8"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1.2. П.дист</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598C31A8"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1.3. П.открУ</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7259D4EB"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Крит1</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7B4A21DF"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2.1. П.комф</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6602546E"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2.3. У.комф.</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026DF9E0"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Крит 2</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5017A7CB"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3.1. П.орг.Д</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368CF10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3.2. П.усл.Д</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5807D264"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3.3. П.дост.У</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3F1F244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Крит3</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28BFFC2F"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4.1. П.перв.К</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683A4D9F"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4.2. П.оказ.усл</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1FC0AF98"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4.3. П.вежл.дист.У</w:t>
            </w:r>
          </w:p>
        </w:tc>
        <w:tc>
          <w:tcPr>
            <w:tcW w:w="540"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3E1D2419"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Крит 4.</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7EFEB0A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5.1. П.реком</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0BCC64F2"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5.2.П.Орг.усл.</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3B493CB4"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5.3. П.уд</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03AAA65A"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Крит5.</w:t>
            </w:r>
          </w:p>
        </w:tc>
        <w:tc>
          <w:tcPr>
            <w:tcW w:w="539" w:type="dxa"/>
            <w:tcBorders>
              <w:top w:val="nil"/>
              <w:left w:val="nil"/>
              <w:bottom w:val="single" w:sz="4" w:space="0" w:color="auto"/>
              <w:right w:val="single" w:sz="4" w:space="0" w:color="auto"/>
            </w:tcBorders>
            <w:shd w:val="clear" w:color="auto" w:fill="F28E8C"/>
            <w:noWrap/>
            <w:tcMar>
              <w:top w:w="15" w:type="dxa"/>
              <w:left w:w="15" w:type="dxa"/>
              <w:bottom w:w="0" w:type="dxa"/>
              <w:right w:w="15" w:type="dxa"/>
            </w:tcMar>
            <w:vAlign w:val="center"/>
            <w:hideMark/>
          </w:tcPr>
          <w:p w14:paraId="44BC7FD2" w14:textId="77777777" w:rsidR="007212BB" w:rsidRPr="007212BB" w:rsidRDefault="007212BB" w:rsidP="00A41A59">
            <w:pPr>
              <w:autoSpaceDE w:val="0"/>
              <w:autoSpaceDN w:val="0"/>
              <w:adjustRightInd w:val="0"/>
              <w:spacing w:line="240" w:lineRule="auto"/>
              <w:ind w:firstLine="0"/>
              <w:jc w:val="center"/>
              <w:rPr>
                <w:rFonts w:eastAsia="Times New Roman"/>
                <w:bCs/>
                <w:color w:val="000000"/>
                <w:sz w:val="22"/>
                <w:szCs w:val="22"/>
              </w:rPr>
            </w:pPr>
            <w:r w:rsidRPr="007212BB">
              <w:rPr>
                <w:rFonts w:eastAsia="Times New Roman"/>
                <w:bCs/>
                <w:color w:val="000000"/>
                <w:sz w:val="22"/>
                <w:szCs w:val="22"/>
              </w:rPr>
              <w:t>общий балл</w:t>
            </w:r>
          </w:p>
        </w:tc>
      </w:tr>
      <w:tr w:rsidR="004A1CBD" w:rsidRPr="007212BB" w14:paraId="77D8E736" w14:textId="77777777" w:rsidTr="00475404">
        <w:trPr>
          <w:trHeight w:val="300"/>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F2436C" w14:textId="6DB13880" w:rsidR="004A1CBD" w:rsidRPr="007212BB" w:rsidRDefault="00FF0D02"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1</w:t>
            </w:r>
          </w:p>
        </w:tc>
        <w:tc>
          <w:tcPr>
            <w:tcW w:w="4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11592D" w14:textId="777C72D3" w:rsidR="004A1CBD" w:rsidRPr="007212BB" w:rsidRDefault="004A1CBD" w:rsidP="004A1CBD">
            <w:pPr>
              <w:autoSpaceDE w:val="0"/>
              <w:autoSpaceDN w:val="0"/>
              <w:adjustRightInd w:val="0"/>
              <w:spacing w:line="240" w:lineRule="auto"/>
              <w:ind w:firstLine="0"/>
              <w:jc w:val="left"/>
              <w:rPr>
                <w:rFonts w:eastAsia="Times New Roman"/>
                <w:bCs/>
                <w:color w:val="000000"/>
                <w:sz w:val="22"/>
                <w:szCs w:val="22"/>
              </w:rPr>
            </w:pPr>
            <w:r>
              <w:rPr>
                <w:color w:val="000000"/>
                <w:sz w:val="22"/>
                <w:szCs w:val="22"/>
              </w:rPr>
              <w:t>ГБОУ «СОШ</w:t>
            </w:r>
            <w:r w:rsidR="00FF0D02">
              <w:rPr>
                <w:color w:val="000000"/>
                <w:sz w:val="22"/>
                <w:szCs w:val="22"/>
              </w:rPr>
              <w:t xml:space="preserve"> </w:t>
            </w:r>
            <w:r>
              <w:rPr>
                <w:color w:val="000000"/>
                <w:sz w:val="22"/>
                <w:szCs w:val="22"/>
              </w:rPr>
              <w:t>№</w:t>
            </w:r>
            <w:r w:rsidR="00FF0D02">
              <w:rPr>
                <w:color w:val="000000"/>
                <w:sz w:val="22"/>
                <w:szCs w:val="22"/>
              </w:rPr>
              <w:t xml:space="preserve"> </w:t>
            </w:r>
            <w:r>
              <w:rPr>
                <w:color w:val="000000"/>
                <w:sz w:val="22"/>
                <w:szCs w:val="22"/>
              </w:rPr>
              <w:t>3 «С.П. Долаково»</w:t>
            </w:r>
          </w:p>
        </w:tc>
        <w:tc>
          <w:tcPr>
            <w:tcW w:w="5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1E971679" w14:textId="61070805"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100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2545F501" w14:textId="4E253A14"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100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7D4E110" w14:textId="676B7899"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CCAD10C" w14:textId="5E065135"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99,6</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BC26F9B" w14:textId="78904831"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100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D407AA1" w14:textId="5AEC0F6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DAD4CDA" w14:textId="6E87890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99,5</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C6A2348" w14:textId="78D0FE2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60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ED86410" w14:textId="4ED026A2"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60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E838AA9" w14:textId="62FC612B"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776B4EDB" w14:textId="3B103122"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71,7</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ABD231D" w14:textId="7ACACA9A"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93</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74F8FD9A" w14:textId="289D204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F25F6A2" w14:textId="1707C64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96</w:t>
            </w:r>
          </w:p>
        </w:tc>
        <w:tc>
          <w:tcPr>
            <w:tcW w:w="5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E7357BA" w14:textId="62EFB29E"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96,0</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9F96138" w14:textId="56C819E8"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96</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1F139BB4" w14:textId="14B277C9"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95</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E49139E" w14:textId="218C5F06"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99</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4827C52" w14:textId="5153A61A"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97,3</w:t>
            </w:r>
          </w:p>
        </w:tc>
        <w:tc>
          <w:tcPr>
            <w:tcW w:w="5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7CE85384" w14:textId="6623B443" w:rsidR="004A1CBD" w:rsidRPr="007212BB" w:rsidRDefault="004A1CBD" w:rsidP="004A1CBD">
            <w:pPr>
              <w:autoSpaceDE w:val="0"/>
              <w:autoSpaceDN w:val="0"/>
              <w:adjustRightInd w:val="0"/>
              <w:spacing w:line="240" w:lineRule="auto"/>
              <w:ind w:firstLine="0"/>
              <w:jc w:val="center"/>
              <w:rPr>
                <w:rFonts w:eastAsia="Times New Roman"/>
                <w:bCs/>
                <w:color w:val="000000"/>
                <w:sz w:val="22"/>
                <w:szCs w:val="22"/>
              </w:rPr>
            </w:pPr>
            <w:r>
              <w:rPr>
                <w:color w:val="000000"/>
                <w:sz w:val="22"/>
                <w:szCs w:val="22"/>
              </w:rPr>
              <w:t>92,82</w:t>
            </w:r>
          </w:p>
        </w:tc>
      </w:tr>
    </w:tbl>
    <w:p w14:paraId="0FF8F8DC" w14:textId="77777777" w:rsidR="007212BB" w:rsidRPr="007212BB" w:rsidRDefault="007212BB" w:rsidP="00A41A59">
      <w:pPr>
        <w:spacing w:line="240" w:lineRule="auto"/>
        <w:ind w:firstLine="0"/>
        <w:jc w:val="left"/>
        <w:rPr>
          <w:rFonts w:eastAsia="Times New Roman"/>
          <w:bCs/>
          <w:szCs w:val="24"/>
          <w:lang w:eastAsia="ru-RU"/>
        </w:rPr>
        <w:sectPr w:rsidR="007212BB" w:rsidRPr="007212BB">
          <w:pgSz w:w="16838" w:h="11906" w:orient="landscape"/>
          <w:pgMar w:top="567" w:right="1134" w:bottom="567" w:left="567" w:header="567" w:footer="312" w:gutter="0"/>
          <w:cols w:space="720"/>
        </w:sectPr>
      </w:pPr>
    </w:p>
    <w:p w14:paraId="1D36B46F" w14:textId="77777777" w:rsidR="001B53C3" w:rsidRPr="00E00821" w:rsidRDefault="001B53C3" w:rsidP="00A41A59">
      <w:pPr>
        <w:keepNext/>
        <w:keepLines/>
        <w:pageBreakBefore/>
        <w:spacing w:line="240" w:lineRule="auto"/>
        <w:ind w:firstLine="0"/>
        <w:jc w:val="center"/>
        <w:outlineLvl w:val="0"/>
        <w:rPr>
          <w:rFonts w:eastAsiaTheme="majorEastAsia"/>
          <w:b/>
          <w:bCs/>
          <w:sz w:val="24"/>
        </w:rPr>
      </w:pPr>
      <w:bookmarkStart w:id="45" w:name="_Toc121738720"/>
      <w:bookmarkStart w:id="46" w:name="_Toc166220734"/>
      <w:bookmarkStart w:id="47" w:name="_Toc179092699"/>
      <w:r w:rsidRPr="00E00821">
        <w:rPr>
          <w:rFonts w:eastAsiaTheme="majorEastAsia"/>
          <w:b/>
          <w:sz w:val="24"/>
        </w:rPr>
        <w:lastRenderedPageBreak/>
        <w:t>АНАЛИЗ КРИТЕРИЕВ КАЧЕСТВА УСЛОВИЙ ОСУЩЕСТВЛЕНИЯ ОБРАЗОВАТЕЛЬНОЙ ДЕЯТЕЛЬНОСТИ</w:t>
      </w:r>
      <w:bookmarkEnd w:id="45"/>
      <w:bookmarkEnd w:id="46"/>
      <w:bookmarkEnd w:id="47"/>
    </w:p>
    <w:p w14:paraId="56B4CD35" w14:textId="77777777" w:rsidR="001B53C3" w:rsidRPr="00E00821" w:rsidRDefault="001B53C3" w:rsidP="00A41A59">
      <w:pPr>
        <w:spacing w:line="240" w:lineRule="auto"/>
        <w:ind w:firstLine="0"/>
        <w:rPr>
          <w:sz w:val="24"/>
        </w:rPr>
      </w:pPr>
    </w:p>
    <w:p w14:paraId="71313DA5" w14:textId="77777777" w:rsidR="001B53C3" w:rsidRPr="00E00821" w:rsidRDefault="001B53C3" w:rsidP="00A41A59">
      <w:pPr>
        <w:tabs>
          <w:tab w:val="left" w:pos="5880"/>
        </w:tabs>
        <w:spacing w:line="240" w:lineRule="auto"/>
        <w:ind w:firstLine="0"/>
        <w:jc w:val="center"/>
        <w:outlineLvl w:val="1"/>
        <w:rPr>
          <w:rFonts w:eastAsia="Calibri"/>
          <w:b/>
          <w:color w:val="2A424D" w:themeColor="accent5" w:themeShade="80"/>
          <w:sz w:val="24"/>
          <w:szCs w:val="24"/>
        </w:rPr>
      </w:pPr>
      <w:bookmarkStart w:id="48" w:name="_Toc58899207"/>
      <w:bookmarkStart w:id="49" w:name="_Toc86329764"/>
      <w:bookmarkStart w:id="50" w:name="_Toc121738722"/>
      <w:bookmarkStart w:id="51" w:name="_Toc166220735"/>
      <w:bookmarkStart w:id="52" w:name="_Toc179092700"/>
      <w:r w:rsidRPr="00E00821">
        <w:rPr>
          <w:rFonts w:eastAsia="Calibri"/>
          <w:b/>
          <w:color w:val="2A424D" w:themeColor="accent5" w:themeShade="80"/>
          <w:sz w:val="24"/>
          <w:szCs w:val="24"/>
        </w:rPr>
        <w:t>Общие критерии</w:t>
      </w:r>
      <w:bookmarkEnd w:id="48"/>
      <w:bookmarkEnd w:id="49"/>
      <w:bookmarkEnd w:id="50"/>
      <w:bookmarkEnd w:id="51"/>
      <w:bookmarkEnd w:id="52"/>
    </w:p>
    <w:p w14:paraId="0916E984" w14:textId="1908AED7" w:rsidR="001B53C3" w:rsidRPr="00E00821" w:rsidRDefault="001B53C3" w:rsidP="00A41A59">
      <w:pPr>
        <w:spacing w:line="240" w:lineRule="auto"/>
        <w:rPr>
          <w:rFonts w:eastAsia="Calibri"/>
          <w:bCs/>
          <w:sz w:val="24"/>
          <w:szCs w:val="24"/>
        </w:rPr>
      </w:pPr>
      <w:r w:rsidRPr="00E00821">
        <w:rPr>
          <w:rFonts w:eastAsia="Calibri"/>
          <w:sz w:val="24"/>
          <w:szCs w:val="24"/>
        </w:rPr>
        <w:t xml:space="preserve">Общий средний балл составил </w:t>
      </w:r>
      <w:r>
        <w:rPr>
          <w:rFonts w:eastAsia="Calibri"/>
          <w:sz w:val="24"/>
          <w:szCs w:val="24"/>
        </w:rPr>
        <w:t>9</w:t>
      </w:r>
      <w:r w:rsidR="00CF104F">
        <w:rPr>
          <w:rFonts w:eastAsia="Calibri"/>
          <w:sz w:val="24"/>
          <w:szCs w:val="24"/>
        </w:rPr>
        <w:t>5</w:t>
      </w:r>
      <w:r>
        <w:rPr>
          <w:rFonts w:eastAsia="Calibri"/>
          <w:sz w:val="24"/>
          <w:szCs w:val="24"/>
        </w:rPr>
        <w:t>,</w:t>
      </w:r>
      <w:r w:rsidR="00F03413">
        <w:rPr>
          <w:rFonts w:eastAsia="Calibri"/>
          <w:sz w:val="24"/>
          <w:szCs w:val="24"/>
        </w:rPr>
        <w:t>1</w:t>
      </w:r>
      <w:r w:rsidRPr="00E00821">
        <w:rPr>
          <w:rFonts w:eastAsia="Calibri"/>
          <w:sz w:val="24"/>
          <w:szCs w:val="24"/>
        </w:rPr>
        <w:t xml:space="preserve">. При этом, среди критериев, наиболее высокое значение принимает критерий </w:t>
      </w:r>
      <w:r>
        <w:rPr>
          <w:rFonts w:eastAsia="Calibri"/>
          <w:sz w:val="24"/>
          <w:szCs w:val="24"/>
        </w:rPr>
        <w:t>открытости и доступности информации (99,</w:t>
      </w:r>
      <w:r w:rsidR="00A41A59" w:rsidRPr="00A41A59">
        <w:rPr>
          <w:rFonts w:eastAsia="Calibri"/>
          <w:sz w:val="24"/>
          <w:szCs w:val="24"/>
        </w:rPr>
        <w:t>0</w:t>
      </w:r>
      <w:r>
        <w:rPr>
          <w:rFonts w:eastAsia="Calibri"/>
          <w:sz w:val="24"/>
          <w:szCs w:val="24"/>
        </w:rPr>
        <w:t>).</w:t>
      </w:r>
      <w:r w:rsidRPr="00E00821">
        <w:rPr>
          <w:rFonts w:eastAsia="Calibri"/>
          <w:sz w:val="24"/>
          <w:szCs w:val="24"/>
        </w:rPr>
        <w:t xml:space="preserve"> Далее следуют критерии</w:t>
      </w:r>
      <w:r>
        <w:rPr>
          <w:rFonts w:eastAsia="Calibri"/>
          <w:sz w:val="24"/>
          <w:szCs w:val="24"/>
        </w:rPr>
        <w:t xml:space="preserve"> </w:t>
      </w:r>
      <w:r w:rsidRPr="00E00821">
        <w:rPr>
          <w:rFonts w:eastAsia="Calibri"/>
          <w:sz w:val="24"/>
          <w:szCs w:val="24"/>
        </w:rPr>
        <w:t xml:space="preserve">доброжелательности и вежливости работников </w:t>
      </w:r>
      <w:r w:rsidR="00F03413">
        <w:rPr>
          <w:rFonts w:eastAsia="Calibri"/>
          <w:sz w:val="24"/>
          <w:szCs w:val="24"/>
        </w:rPr>
        <w:t>и</w:t>
      </w:r>
      <w:r w:rsidR="00A41A59">
        <w:rPr>
          <w:rFonts w:eastAsia="Calibri"/>
          <w:sz w:val="24"/>
          <w:szCs w:val="24"/>
        </w:rPr>
        <w:t xml:space="preserve"> комфортности условий (9</w:t>
      </w:r>
      <w:r w:rsidR="00CF104F">
        <w:rPr>
          <w:rFonts w:eastAsia="Calibri"/>
          <w:sz w:val="24"/>
          <w:szCs w:val="24"/>
        </w:rPr>
        <w:t>8</w:t>
      </w:r>
      <w:r w:rsidR="00A41A59">
        <w:rPr>
          <w:rFonts w:eastAsia="Calibri"/>
          <w:sz w:val="24"/>
          <w:szCs w:val="24"/>
        </w:rPr>
        <w:t>,</w:t>
      </w:r>
      <w:r w:rsidR="00CF104F">
        <w:rPr>
          <w:rFonts w:eastAsia="Calibri"/>
          <w:sz w:val="24"/>
          <w:szCs w:val="24"/>
        </w:rPr>
        <w:t>2</w:t>
      </w:r>
      <w:r w:rsidR="00A41A59">
        <w:rPr>
          <w:rFonts w:eastAsia="Calibri"/>
          <w:sz w:val="24"/>
          <w:szCs w:val="24"/>
        </w:rPr>
        <w:t xml:space="preserve">), </w:t>
      </w:r>
      <w:r w:rsidRPr="00E00821">
        <w:rPr>
          <w:rFonts w:eastAsia="Calibri"/>
          <w:sz w:val="24"/>
          <w:szCs w:val="24"/>
        </w:rPr>
        <w:t>удовлетворённости условиями осуществления образовательной деятельности (9</w:t>
      </w:r>
      <w:r>
        <w:rPr>
          <w:rFonts w:eastAsia="Calibri"/>
          <w:sz w:val="24"/>
          <w:szCs w:val="24"/>
        </w:rPr>
        <w:t>7</w:t>
      </w:r>
      <w:r w:rsidRPr="00E00821">
        <w:rPr>
          <w:rFonts w:eastAsia="Calibri"/>
          <w:sz w:val="24"/>
          <w:szCs w:val="24"/>
        </w:rPr>
        <w:t>,</w:t>
      </w:r>
      <w:r w:rsidR="00F03413">
        <w:rPr>
          <w:rFonts w:eastAsia="Calibri"/>
          <w:sz w:val="24"/>
          <w:szCs w:val="24"/>
        </w:rPr>
        <w:t>5</w:t>
      </w:r>
      <w:r w:rsidRPr="00E00821">
        <w:rPr>
          <w:rFonts w:eastAsia="Calibri"/>
          <w:sz w:val="24"/>
          <w:szCs w:val="24"/>
        </w:rPr>
        <w:t>). Наименьшее значение принимает критерий доступности образовательной деятельности для инвалидов (</w:t>
      </w:r>
      <w:r>
        <w:rPr>
          <w:rFonts w:eastAsia="Calibri"/>
          <w:sz w:val="24"/>
          <w:szCs w:val="24"/>
        </w:rPr>
        <w:t>82,</w:t>
      </w:r>
      <w:r w:rsidR="00F03413">
        <w:rPr>
          <w:rFonts w:eastAsia="Calibri"/>
          <w:sz w:val="24"/>
          <w:szCs w:val="24"/>
        </w:rPr>
        <w:t>5</w:t>
      </w:r>
      <w:r w:rsidRPr="00E00821">
        <w:rPr>
          <w:rFonts w:eastAsia="Calibri"/>
          <w:sz w:val="24"/>
          <w:szCs w:val="24"/>
        </w:rPr>
        <w:t>).</w:t>
      </w:r>
    </w:p>
    <w:p w14:paraId="4F09291F" w14:textId="77777777" w:rsidR="001B53C3" w:rsidRDefault="001B53C3" w:rsidP="00A41A59">
      <w:pPr>
        <w:keepNext/>
        <w:spacing w:line="240" w:lineRule="auto"/>
        <w:ind w:firstLine="0"/>
      </w:pPr>
      <w:r w:rsidRPr="0035156E">
        <w:rPr>
          <w:noProof/>
          <w:lang w:eastAsia="ru-RU"/>
        </w:rPr>
        <w:drawing>
          <wp:inline distT="0" distB="0" distL="0" distR="0" wp14:anchorId="5DAA0391" wp14:editId="28F6DFA7">
            <wp:extent cx="6645910" cy="5040576"/>
            <wp:effectExtent l="0" t="0" r="2540" b="8255"/>
            <wp:docPr id="1999731186" name="Диаграмма 199973118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7B5EA2" w14:textId="77777777" w:rsidR="001B53C3" w:rsidRPr="00E00821" w:rsidRDefault="001B53C3" w:rsidP="00A41A59">
      <w:pPr>
        <w:pStyle w:val="affffff0"/>
        <w:rPr>
          <w:rFonts w:eastAsia="Calibri"/>
        </w:rPr>
      </w:pPr>
      <w:r>
        <w:t xml:space="preserve">Рисунок </w:t>
      </w:r>
      <w:fldSimple w:instr=" SEQ Рисунок \* ARABIC ">
        <w:r>
          <w:rPr>
            <w:noProof/>
          </w:rPr>
          <w:t>1</w:t>
        </w:r>
      </w:fldSimple>
      <w:r>
        <w:t>. Средние значений критериев</w:t>
      </w:r>
    </w:p>
    <w:p w14:paraId="70EA348E" w14:textId="77777777" w:rsidR="001B53C3" w:rsidRPr="00E00821" w:rsidRDefault="001B53C3" w:rsidP="00A41A59">
      <w:pPr>
        <w:spacing w:line="240" w:lineRule="auto"/>
        <w:rPr>
          <w:rFonts w:eastAsia="Calibri"/>
          <w:bCs/>
          <w:sz w:val="24"/>
        </w:rPr>
      </w:pPr>
    </w:p>
    <w:p w14:paraId="63EF2545" w14:textId="77777777" w:rsidR="001B53C3" w:rsidRPr="00E00821" w:rsidRDefault="001B53C3" w:rsidP="00A41A59">
      <w:pPr>
        <w:keepNext/>
        <w:spacing w:after="120" w:line="240" w:lineRule="auto"/>
        <w:ind w:firstLine="0"/>
        <w:jc w:val="center"/>
        <w:rPr>
          <w:bCs/>
          <w:i/>
          <w:color w:val="3A3A3A" w:themeColor="background2" w:themeShade="40"/>
          <w:sz w:val="24"/>
          <w:szCs w:val="24"/>
        </w:rPr>
      </w:pPr>
      <w:r w:rsidRPr="00E00821">
        <w:rPr>
          <w:i/>
          <w:color w:val="3A3A3A" w:themeColor="background2" w:themeShade="40"/>
          <w:sz w:val="24"/>
          <w:szCs w:val="24"/>
        </w:rPr>
        <w:t xml:space="preserve">Таблица </w:t>
      </w:r>
      <w:r w:rsidRPr="00E00821">
        <w:rPr>
          <w:bCs/>
          <w:i/>
          <w:color w:val="3A3A3A" w:themeColor="background2" w:themeShade="40"/>
          <w:sz w:val="24"/>
          <w:szCs w:val="24"/>
        </w:rPr>
        <w:fldChar w:fldCharType="begin"/>
      </w:r>
      <w:r w:rsidRPr="00E00821">
        <w:rPr>
          <w:i/>
          <w:color w:val="3A3A3A" w:themeColor="background2" w:themeShade="40"/>
          <w:sz w:val="24"/>
          <w:szCs w:val="24"/>
        </w:rPr>
        <w:instrText xml:space="preserve"> SEQ Таблица \* ARABIC </w:instrText>
      </w:r>
      <w:r w:rsidRPr="00E00821">
        <w:rPr>
          <w:bCs/>
          <w:i/>
          <w:color w:val="3A3A3A" w:themeColor="background2" w:themeShade="40"/>
          <w:sz w:val="24"/>
          <w:szCs w:val="24"/>
        </w:rPr>
        <w:fldChar w:fldCharType="separate"/>
      </w:r>
      <w:r>
        <w:rPr>
          <w:i/>
          <w:noProof/>
          <w:color w:val="3A3A3A" w:themeColor="background2" w:themeShade="40"/>
          <w:sz w:val="24"/>
          <w:szCs w:val="24"/>
        </w:rPr>
        <w:t>8</w:t>
      </w:r>
      <w:r w:rsidRPr="00E00821">
        <w:rPr>
          <w:bCs/>
          <w:i/>
          <w:noProof/>
          <w:color w:val="3A3A3A" w:themeColor="background2" w:themeShade="40"/>
          <w:sz w:val="24"/>
          <w:szCs w:val="24"/>
        </w:rPr>
        <w:fldChar w:fldCharType="end"/>
      </w:r>
      <w:r w:rsidRPr="00E00821">
        <w:rPr>
          <w:i/>
          <w:color w:val="3A3A3A" w:themeColor="background2" w:themeShade="40"/>
          <w:sz w:val="24"/>
          <w:szCs w:val="24"/>
        </w:rPr>
        <w:t>. Гру</w:t>
      </w:r>
      <w:r>
        <w:rPr>
          <w:i/>
          <w:color w:val="3A3A3A" w:themeColor="background2" w:themeShade="40"/>
          <w:sz w:val="24"/>
          <w:szCs w:val="24"/>
        </w:rPr>
        <w:t>п</w:t>
      </w:r>
      <w:r w:rsidRPr="00E00821">
        <w:rPr>
          <w:i/>
          <w:color w:val="3A3A3A" w:themeColor="background2" w:themeShade="40"/>
          <w:sz w:val="24"/>
          <w:szCs w:val="24"/>
        </w:rPr>
        <w:t>пировка организаций по уровню качеств условий осуществления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5"/>
        <w:gridCol w:w="636"/>
        <w:gridCol w:w="637"/>
        <w:gridCol w:w="637"/>
        <w:gridCol w:w="636"/>
        <w:gridCol w:w="637"/>
        <w:gridCol w:w="637"/>
      </w:tblGrid>
      <w:tr w:rsidR="001B53C3" w:rsidRPr="00E00821" w14:paraId="6A58EFD0" w14:textId="77777777" w:rsidTr="00475404">
        <w:trPr>
          <w:trHeight w:val="20"/>
        </w:trPr>
        <w:tc>
          <w:tcPr>
            <w:tcW w:w="5245" w:type="dxa"/>
            <w:tcBorders>
              <w:top w:val="single" w:sz="4" w:space="0" w:color="auto"/>
              <w:left w:val="single" w:sz="4" w:space="0" w:color="auto"/>
              <w:right w:val="single" w:sz="4" w:space="0" w:color="auto"/>
            </w:tcBorders>
            <w:shd w:val="clear" w:color="auto" w:fill="95B6C5" w:themeFill="accent5" w:themeFillTint="99"/>
            <w:vAlign w:val="center"/>
          </w:tcPr>
          <w:p w14:paraId="6875A14E" w14:textId="77777777" w:rsidR="001B53C3" w:rsidRPr="00E00821" w:rsidRDefault="001B53C3" w:rsidP="00A41A59">
            <w:pPr>
              <w:spacing w:line="240" w:lineRule="auto"/>
              <w:ind w:firstLine="0"/>
              <w:jc w:val="center"/>
              <w:rPr>
                <w:rFonts w:eastAsia="Calibri"/>
                <w:sz w:val="24"/>
                <w:szCs w:val="24"/>
              </w:rPr>
            </w:pPr>
            <w:bookmarkStart w:id="53" w:name="_Hlk58267657"/>
            <w:r w:rsidRPr="00E00821">
              <w:rPr>
                <w:rFonts w:eastAsia="Calibri"/>
                <w:sz w:val="24"/>
                <w:szCs w:val="24"/>
              </w:rPr>
              <w:t>Группы по уровню оценки качества условий осуществления образовательной деятельности</w:t>
            </w:r>
          </w:p>
        </w:tc>
        <w:tc>
          <w:tcPr>
            <w:tcW w:w="636" w:type="dxa"/>
            <w:tcBorders>
              <w:top w:val="single" w:sz="4" w:space="0" w:color="auto"/>
              <w:left w:val="single" w:sz="4" w:space="0" w:color="auto"/>
              <w:right w:val="single" w:sz="4" w:space="0" w:color="auto"/>
            </w:tcBorders>
            <w:shd w:val="clear" w:color="auto" w:fill="95B6C5" w:themeFill="accent5" w:themeFillTint="99"/>
            <w:vAlign w:val="center"/>
          </w:tcPr>
          <w:p w14:paraId="03BA13FE" w14:textId="77777777" w:rsidR="001B53C3" w:rsidRPr="00E00821" w:rsidRDefault="001B53C3" w:rsidP="00A41A59">
            <w:pPr>
              <w:spacing w:line="240" w:lineRule="auto"/>
              <w:ind w:firstLine="0"/>
              <w:jc w:val="center"/>
              <w:rPr>
                <w:rFonts w:eastAsia="Calibri"/>
                <w:color w:val="000000"/>
                <w:sz w:val="24"/>
                <w:szCs w:val="24"/>
              </w:rPr>
            </w:pPr>
            <w:r w:rsidRPr="00E00821">
              <w:rPr>
                <w:rFonts w:eastAsia="Calibri"/>
                <w:color w:val="000000"/>
                <w:sz w:val="24"/>
                <w:szCs w:val="24"/>
              </w:rPr>
              <w:t>Крит1</w:t>
            </w:r>
          </w:p>
        </w:tc>
        <w:tc>
          <w:tcPr>
            <w:tcW w:w="637" w:type="dxa"/>
            <w:tcBorders>
              <w:top w:val="single" w:sz="4" w:space="0" w:color="auto"/>
              <w:left w:val="single" w:sz="4" w:space="0" w:color="auto"/>
              <w:right w:val="single" w:sz="4" w:space="0" w:color="auto"/>
            </w:tcBorders>
            <w:shd w:val="clear" w:color="auto" w:fill="95B6C5" w:themeFill="accent5" w:themeFillTint="99"/>
            <w:vAlign w:val="center"/>
          </w:tcPr>
          <w:p w14:paraId="149DA4E8" w14:textId="77777777" w:rsidR="001B53C3" w:rsidRPr="00E00821" w:rsidRDefault="001B53C3" w:rsidP="00A41A59">
            <w:pPr>
              <w:spacing w:line="240" w:lineRule="auto"/>
              <w:ind w:firstLine="0"/>
              <w:jc w:val="center"/>
              <w:rPr>
                <w:rFonts w:eastAsia="Calibri"/>
                <w:color w:val="000000"/>
                <w:sz w:val="24"/>
                <w:szCs w:val="24"/>
              </w:rPr>
            </w:pPr>
            <w:r w:rsidRPr="00E00821">
              <w:rPr>
                <w:rFonts w:eastAsia="Calibri"/>
                <w:color w:val="000000"/>
                <w:sz w:val="24"/>
                <w:szCs w:val="24"/>
              </w:rPr>
              <w:t>Крит 2</w:t>
            </w:r>
          </w:p>
        </w:tc>
        <w:tc>
          <w:tcPr>
            <w:tcW w:w="637" w:type="dxa"/>
            <w:tcBorders>
              <w:top w:val="single" w:sz="4" w:space="0" w:color="auto"/>
              <w:left w:val="single" w:sz="4" w:space="0" w:color="auto"/>
              <w:right w:val="single" w:sz="4" w:space="0" w:color="auto"/>
            </w:tcBorders>
            <w:shd w:val="clear" w:color="auto" w:fill="95B6C5" w:themeFill="accent5" w:themeFillTint="99"/>
            <w:vAlign w:val="center"/>
          </w:tcPr>
          <w:p w14:paraId="7ECC2381" w14:textId="77777777" w:rsidR="001B53C3" w:rsidRPr="00E00821" w:rsidRDefault="001B53C3" w:rsidP="00A41A59">
            <w:pPr>
              <w:spacing w:line="240" w:lineRule="auto"/>
              <w:ind w:firstLine="0"/>
              <w:jc w:val="center"/>
              <w:rPr>
                <w:rFonts w:eastAsia="Calibri"/>
                <w:sz w:val="24"/>
                <w:szCs w:val="24"/>
              </w:rPr>
            </w:pPr>
            <w:r w:rsidRPr="00E00821">
              <w:rPr>
                <w:rFonts w:eastAsia="Calibri"/>
                <w:sz w:val="24"/>
                <w:szCs w:val="24"/>
              </w:rPr>
              <w:t>Крит 3</w:t>
            </w:r>
          </w:p>
        </w:tc>
        <w:tc>
          <w:tcPr>
            <w:tcW w:w="636" w:type="dxa"/>
            <w:tcBorders>
              <w:top w:val="single" w:sz="4" w:space="0" w:color="auto"/>
              <w:left w:val="single" w:sz="4" w:space="0" w:color="auto"/>
              <w:right w:val="single" w:sz="4" w:space="0" w:color="auto"/>
            </w:tcBorders>
            <w:shd w:val="clear" w:color="auto" w:fill="95B6C5" w:themeFill="accent5" w:themeFillTint="99"/>
            <w:vAlign w:val="center"/>
          </w:tcPr>
          <w:p w14:paraId="787B1A26" w14:textId="77777777" w:rsidR="001B53C3" w:rsidRPr="00E00821" w:rsidRDefault="001B53C3" w:rsidP="00A41A59">
            <w:pPr>
              <w:spacing w:line="240" w:lineRule="auto"/>
              <w:ind w:firstLine="0"/>
              <w:jc w:val="center"/>
              <w:rPr>
                <w:rFonts w:eastAsia="Calibri"/>
                <w:color w:val="000000"/>
                <w:sz w:val="24"/>
                <w:szCs w:val="24"/>
              </w:rPr>
            </w:pPr>
            <w:r w:rsidRPr="00E00821">
              <w:rPr>
                <w:rFonts w:eastAsia="Calibri"/>
                <w:color w:val="000000"/>
                <w:sz w:val="24"/>
                <w:szCs w:val="24"/>
              </w:rPr>
              <w:t>Крит4</w:t>
            </w:r>
          </w:p>
        </w:tc>
        <w:tc>
          <w:tcPr>
            <w:tcW w:w="637" w:type="dxa"/>
            <w:tcBorders>
              <w:top w:val="single" w:sz="4" w:space="0" w:color="auto"/>
              <w:left w:val="single" w:sz="4" w:space="0" w:color="auto"/>
              <w:right w:val="single" w:sz="4" w:space="0" w:color="auto"/>
            </w:tcBorders>
            <w:shd w:val="clear" w:color="auto" w:fill="95B6C5" w:themeFill="accent5" w:themeFillTint="99"/>
            <w:vAlign w:val="center"/>
          </w:tcPr>
          <w:p w14:paraId="25A7219C" w14:textId="77777777" w:rsidR="001B53C3" w:rsidRPr="00E00821" w:rsidRDefault="001B53C3" w:rsidP="00A41A59">
            <w:pPr>
              <w:spacing w:line="240" w:lineRule="auto"/>
              <w:ind w:firstLine="0"/>
              <w:jc w:val="center"/>
              <w:rPr>
                <w:rFonts w:eastAsia="Calibri"/>
                <w:color w:val="000000"/>
                <w:sz w:val="24"/>
                <w:szCs w:val="24"/>
              </w:rPr>
            </w:pPr>
            <w:r w:rsidRPr="00E00821">
              <w:rPr>
                <w:rFonts w:eastAsia="Calibri"/>
                <w:color w:val="000000"/>
                <w:sz w:val="24"/>
                <w:szCs w:val="24"/>
              </w:rPr>
              <w:t>Крит 5</w:t>
            </w:r>
          </w:p>
        </w:tc>
        <w:tc>
          <w:tcPr>
            <w:tcW w:w="637" w:type="dxa"/>
            <w:tcBorders>
              <w:top w:val="single" w:sz="4" w:space="0" w:color="auto"/>
              <w:left w:val="single" w:sz="4" w:space="0" w:color="auto"/>
              <w:right w:val="single" w:sz="4" w:space="0" w:color="auto"/>
            </w:tcBorders>
            <w:shd w:val="clear" w:color="auto" w:fill="95B6C5" w:themeFill="accent5" w:themeFillTint="99"/>
            <w:vAlign w:val="center"/>
          </w:tcPr>
          <w:p w14:paraId="17C1369D" w14:textId="77777777" w:rsidR="001B53C3" w:rsidRPr="00E00821" w:rsidRDefault="001B53C3" w:rsidP="00A41A59">
            <w:pPr>
              <w:spacing w:line="240" w:lineRule="auto"/>
              <w:ind w:firstLine="0"/>
              <w:jc w:val="center"/>
              <w:rPr>
                <w:rFonts w:eastAsia="Calibri"/>
                <w:color w:val="000000"/>
                <w:sz w:val="24"/>
                <w:szCs w:val="24"/>
              </w:rPr>
            </w:pPr>
            <w:r w:rsidRPr="00E00821">
              <w:rPr>
                <w:rFonts w:eastAsia="Calibri"/>
                <w:color w:val="000000"/>
                <w:sz w:val="24"/>
                <w:szCs w:val="24"/>
              </w:rPr>
              <w:t>ИТОГ</w:t>
            </w:r>
          </w:p>
        </w:tc>
      </w:tr>
      <w:bookmarkEnd w:id="53"/>
      <w:tr w:rsidR="00A41A59" w:rsidRPr="00E00821" w14:paraId="0BF28941" w14:textId="77777777" w:rsidTr="00475404">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0F4E30A" w14:textId="77777777" w:rsidR="00A41A59" w:rsidRPr="00E00821" w:rsidRDefault="00A41A59" w:rsidP="00A41A59">
            <w:pPr>
              <w:spacing w:line="240" w:lineRule="auto"/>
              <w:ind w:firstLine="0"/>
              <w:jc w:val="center"/>
              <w:rPr>
                <w:rFonts w:eastAsia="Calibri"/>
                <w:sz w:val="24"/>
                <w:szCs w:val="24"/>
              </w:rPr>
            </w:pPr>
            <w:r w:rsidRPr="00E00821">
              <w:rPr>
                <w:rFonts w:eastAsia="Calibri"/>
                <w:sz w:val="24"/>
                <w:szCs w:val="24"/>
              </w:rPr>
              <w:t>Отлично (81 -100 баллов)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7DB6E6B9" w14:textId="106E570B" w:rsidR="00A41A59" w:rsidRPr="00E00821" w:rsidRDefault="00A41A59" w:rsidP="00A41A59">
            <w:pPr>
              <w:spacing w:line="240" w:lineRule="auto"/>
              <w:ind w:firstLine="0"/>
              <w:jc w:val="center"/>
              <w:rPr>
                <w:rFonts w:eastAsia="Calibri"/>
                <w:color w:val="000000"/>
                <w:sz w:val="24"/>
                <w:szCs w:val="24"/>
              </w:rPr>
            </w:pPr>
            <w:r>
              <w:rPr>
                <w:color w:val="000000"/>
                <w:sz w:val="22"/>
                <w:szCs w:val="22"/>
              </w:rPr>
              <w:t>100%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6CBE3D37" w14:textId="565D1825" w:rsidR="00A41A59" w:rsidRPr="00E00821" w:rsidRDefault="00A41A59" w:rsidP="00A41A59">
            <w:pPr>
              <w:spacing w:line="240" w:lineRule="auto"/>
              <w:ind w:firstLine="0"/>
              <w:jc w:val="center"/>
              <w:rPr>
                <w:rFonts w:eastAsia="Calibri"/>
                <w:color w:val="000000"/>
                <w:sz w:val="24"/>
                <w:szCs w:val="24"/>
              </w:rPr>
            </w:pPr>
            <w:r>
              <w:rPr>
                <w:color w:val="000000"/>
                <w:sz w:val="22"/>
                <w:szCs w:val="22"/>
              </w:rPr>
              <w:t>100%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593F6A7A" w14:textId="6F345BB3" w:rsidR="00A41A59" w:rsidRPr="00E00821" w:rsidRDefault="00F03413" w:rsidP="00A41A59">
            <w:pPr>
              <w:spacing w:line="240" w:lineRule="auto"/>
              <w:ind w:firstLine="0"/>
              <w:jc w:val="center"/>
              <w:rPr>
                <w:rFonts w:eastAsia="Calibri"/>
                <w:sz w:val="24"/>
                <w:szCs w:val="24"/>
              </w:rPr>
            </w:pPr>
            <w:r>
              <w:rPr>
                <w:color w:val="000000"/>
                <w:sz w:val="22"/>
                <w:szCs w:val="22"/>
              </w:rPr>
              <w:t>60</w:t>
            </w:r>
            <w:r w:rsidR="00A41A59">
              <w:rPr>
                <w:color w:val="000000"/>
                <w:sz w:val="22"/>
                <w:szCs w:val="22"/>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70E4C221" w14:textId="560DB9CE" w:rsidR="00A41A59" w:rsidRPr="00E00821" w:rsidRDefault="00A41A59" w:rsidP="00A41A59">
            <w:pPr>
              <w:spacing w:line="240" w:lineRule="auto"/>
              <w:ind w:firstLine="0"/>
              <w:jc w:val="center"/>
              <w:rPr>
                <w:rFonts w:eastAsia="Calibri"/>
                <w:color w:val="000000"/>
                <w:sz w:val="24"/>
                <w:szCs w:val="24"/>
              </w:rPr>
            </w:pPr>
            <w:r>
              <w:rPr>
                <w:color w:val="000000"/>
                <w:sz w:val="22"/>
                <w:szCs w:val="22"/>
              </w:rPr>
              <w:t>100%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12F856D7" w14:textId="2F946474" w:rsidR="00A41A59" w:rsidRPr="00E00821" w:rsidRDefault="00A41A59" w:rsidP="00A41A59">
            <w:pPr>
              <w:spacing w:line="240" w:lineRule="auto"/>
              <w:ind w:firstLine="0"/>
              <w:jc w:val="center"/>
              <w:rPr>
                <w:rFonts w:eastAsia="Calibri"/>
                <w:color w:val="000000"/>
                <w:sz w:val="24"/>
                <w:szCs w:val="24"/>
              </w:rPr>
            </w:pPr>
            <w:r>
              <w:rPr>
                <w:color w:val="000000"/>
                <w:sz w:val="22"/>
                <w:szCs w:val="22"/>
              </w:rPr>
              <w:t>100%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5C282A7B" w14:textId="75B9B3B3" w:rsidR="00A41A59" w:rsidRPr="00E00821" w:rsidRDefault="00A41A59" w:rsidP="00A41A59">
            <w:pPr>
              <w:spacing w:line="240" w:lineRule="auto"/>
              <w:ind w:firstLine="0"/>
              <w:jc w:val="center"/>
              <w:rPr>
                <w:rFonts w:eastAsia="Calibri"/>
                <w:color w:val="000000"/>
                <w:sz w:val="24"/>
                <w:szCs w:val="24"/>
              </w:rPr>
            </w:pPr>
            <w:r>
              <w:rPr>
                <w:color w:val="000000"/>
                <w:sz w:val="22"/>
                <w:szCs w:val="22"/>
              </w:rPr>
              <w:t>100%</w:t>
            </w:r>
          </w:p>
        </w:tc>
      </w:tr>
      <w:tr w:rsidR="00A41A59" w:rsidRPr="00E00821" w14:paraId="61808780" w14:textId="77777777" w:rsidTr="00475404">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882A8C" w14:textId="77777777" w:rsidR="00A41A59" w:rsidRPr="00E00821" w:rsidRDefault="00A41A59" w:rsidP="00A41A59">
            <w:pPr>
              <w:spacing w:line="240" w:lineRule="auto"/>
              <w:ind w:firstLine="0"/>
              <w:jc w:val="center"/>
              <w:rPr>
                <w:rFonts w:eastAsia="Calibri"/>
                <w:sz w:val="24"/>
                <w:szCs w:val="24"/>
              </w:rPr>
            </w:pPr>
            <w:r w:rsidRPr="00E00821">
              <w:rPr>
                <w:rFonts w:eastAsia="Calibri"/>
                <w:sz w:val="24"/>
                <w:szCs w:val="24"/>
              </w:rPr>
              <w:t>Хорошо (61-80 баллов)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6CD535F1" w14:textId="75BFE798"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4A834CC5" w14:textId="3DE6CD20"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2A2502E6" w14:textId="3D077051" w:rsidR="00A41A59" w:rsidRPr="00E00821" w:rsidRDefault="00A41A59" w:rsidP="00A41A59">
            <w:pPr>
              <w:spacing w:line="240" w:lineRule="auto"/>
              <w:ind w:firstLine="0"/>
              <w:jc w:val="center"/>
              <w:rPr>
                <w:rFonts w:eastAsia="Calibri"/>
                <w:sz w:val="24"/>
                <w:szCs w:val="24"/>
              </w:rPr>
            </w:pPr>
            <w:r>
              <w:rPr>
                <w:color w:val="000000"/>
                <w:sz w:val="22"/>
                <w:szCs w:val="22"/>
              </w:rPr>
              <w:t>3</w:t>
            </w:r>
            <w:r w:rsidR="00F03413">
              <w:rPr>
                <w:color w:val="000000"/>
                <w:sz w:val="22"/>
                <w:szCs w:val="22"/>
              </w:rPr>
              <w:t>5</w:t>
            </w:r>
            <w:r>
              <w:rPr>
                <w:color w:val="000000"/>
                <w:sz w:val="22"/>
                <w:szCs w:val="22"/>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68ED0985" w14:textId="06F04B10"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68931698" w14:textId="7AEC90B8"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6DD6B8E8" w14:textId="154F9BB4"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r>
      <w:tr w:rsidR="00A41A59" w:rsidRPr="00E00821" w14:paraId="54862404" w14:textId="77777777" w:rsidTr="00475404">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DB3702" w14:textId="77777777" w:rsidR="00A41A59" w:rsidRPr="00E00821" w:rsidRDefault="00A41A59" w:rsidP="00A41A59">
            <w:pPr>
              <w:spacing w:line="240" w:lineRule="auto"/>
              <w:ind w:firstLine="0"/>
              <w:jc w:val="center"/>
              <w:rPr>
                <w:rFonts w:eastAsia="Calibri"/>
                <w:sz w:val="24"/>
                <w:szCs w:val="24"/>
              </w:rPr>
            </w:pPr>
            <w:r w:rsidRPr="00E00821">
              <w:rPr>
                <w:rFonts w:eastAsia="Calibri"/>
                <w:sz w:val="24"/>
                <w:szCs w:val="24"/>
              </w:rPr>
              <w:t>Удовлетворительно (41-60 баллов)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66DA04B7" w14:textId="02AD5E36"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54F3DB23" w14:textId="42BAD217"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2A2AB4D1" w14:textId="08246602" w:rsidR="00A41A59" w:rsidRPr="00E00821" w:rsidRDefault="00F03413" w:rsidP="00A41A59">
            <w:pPr>
              <w:spacing w:line="240" w:lineRule="auto"/>
              <w:ind w:firstLine="0"/>
              <w:jc w:val="center"/>
              <w:rPr>
                <w:rFonts w:eastAsia="Calibri"/>
                <w:sz w:val="24"/>
                <w:szCs w:val="24"/>
              </w:rPr>
            </w:pPr>
            <w:r>
              <w:rPr>
                <w:color w:val="000000"/>
                <w:sz w:val="22"/>
                <w:szCs w:val="22"/>
              </w:rPr>
              <w:t>5</w:t>
            </w:r>
            <w:r w:rsidR="00A41A59">
              <w:rPr>
                <w:color w:val="000000"/>
                <w:sz w:val="22"/>
                <w:szCs w:val="22"/>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43678D5E" w14:textId="5944ADA3"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76A72803" w14:textId="5DCE4A7F"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05B6E544" w14:textId="5F396C47"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r>
      <w:tr w:rsidR="00A41A59" w:rsidRPr="00E00821" w14:paraId="7F14A252" w14:textId="77777777" w:rsidTr="00475404">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207DC7" w14:textId="77777777" w:rsidR="00A41A59" w:rsidRPr="00E00821" w:rsidRDefault="00A41A59" w:rsidP="00A41A59">
            <w:pPr>
              <w:spacing w:line="240" w:lineRule="auto"/>
              <w:ind w:firstLine="0"/>
              <w:jc w:val="center"/>
              <w:rPr>
                <w:rFonts w:eastAsia="Calibri"/>
                <w:sz w:val="24"/>
                <w:szCs w:val="24"/>
              </w:rPr>
            </w:pPr>
            <w:r w:rsidRPr="00E00821">
              <w:rPr>
                <w:rFonts w:eastAsia="Calibri"/>
                <w:sz w:val="24"/>
                <w:szCs w:val="24"/>
              </w:rPr>
              <w:t>Неудовлетворительно (21-40 баллов)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2E860A58" w14:textId="2EA26FC8"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67479DA5" w14:textId="2B347A67"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4177AE50" w14:textId="54B5E476" w:rsidR="00A41A59" w:rsidRPr="00E00821" w:rsidRDefault="00A41A59" w:rsidP="00A41A59">
            <w:pPr>
              <w:spacing w:line="240" w:lineRule="auto"/>
              <w:ind w:firstLine="0"/>
              <w:jc w:val="center"/>
              <w:rPr>
                <w:rFonts w:eastAsia="Calibri"/>
                <w:sz w:val="24"/>
                <w:szCs w:val="24"/>
              </w:rPr>
            </w:pPr>
            <w:r>
              <w:rPr>
                <w:color w:val="000000"/>
                <w:sz w:val="22"/>
                <w:szCs w:val="22"/>
              </w:rPr>
              <w:t>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27671811" w14:textId="67F4C202"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39131852" w14:textId="742FDE1E"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2C98DAF5" w14:textId="3CBE1CD0"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r>
      <w:tr w:rsidR="00A41A59" w:rsidRPr="00E00821" w14:paraId="7619FA02" w14:textId="77777777" w:rsidTr="00475404">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A42244" w14:textId="77777777" w:rsidR="00A41A59" w:rsidRPr="00E00821" w:rsidRDefault="00A41A59" w:rsidP="00A41A59">
            <w:pPr>
              <w:spacing w:line="240" w:lineRule="auto"/>
              <w:ind w:firstLine="0"/>
              <w:jc w:val="center"/>
              <w:rPr>
                <w:rFonts w:eastAsia="Calibri"/>
                <w:sz w:val="24"/>
                <w:szCs w:val="24"/>
              </w:rPr>
            </w:pPr>
            <w:r w:rsidRPr="00E00821">
              <w:rPr>
                <w:rFonts w:eastAsia="Calibri"/>
                <w:sz w:val="24"/>
                <w:szCs w:val="24"/>
              </w:rPr>
              <w:t>Плохо (0 - 20 баллов)</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14C37BEC" w14:textId="712A20B6"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2A75D1D2" w14:textId="43B28D7D"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04FF2AE7" w14:textId="522AFC98" w:rsidR="00A41A59" w:rsidRPr="00E00821" w:rsidRDefault="00A41A59" w:rsidP="00A41A59">
            <w:pPr>
              <w:spacing w:line="240" w:lineRule="auto"/>
              <w:ind w:firstLine="0"/>
              <w:jc w:val="center"/>
              <w:rPr>
                <w:rFonts w:eastAsia="Calibri"/>
                <w:sz w:val="24"/>
                <w:szCs w:val="24"/>
              </w:rPr>
            </w:pPr>
            <w:r>
              <w:rPr>
                <w:color w:val="000000"/>
                <w:sz w:val="22"/>
                <w:szCs w:val="22"/>
              </w:rPr>
              <w:t>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4C1D8994" w14:textId="0502E681"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2433CC4F" w14:textId="63E49A92"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tcPr>
          <w:p w14:paraId="7231A87F" w14:textId="38F30146" w:rsidR="00A41A59" w:rsidRPr="00E00821" w:rsidRDefault="00A41A59" w:rsidP="00A41A59">
            <w:pPr>
              <w:spacing w:line="240" w:lineRule="auto"/>
              <w:ind w:firstLine="0"/>
              <w:jc w:val="center"/>
              <w:rPr>
                <w:rFonts w:eastAsia="Calibri"/>
                <w:color w:val="000000"/>
                <w:sz w:val="24"/>
                <w:szCs w:val="24"/>
              </w:rPr>
            </w:pPr>
            <w:r>
              <w:rPr>
                <w:color w:val="000000"/>
                <w:sz w:val="22"/>
                <w:szCs w:val="22"/>
              </w:rPr>
              <w:t>0%</w:t>
            </w:r>
          </w:p>
        </w:tc>
      </w:tr>
    </w:tbl>
    <w:p w14:paraId="5D9911E4" w14:textId="77777777" w:rsidR="001B53C3" w:rsidRPr="00E00821" w:rsidRDefault="001B53C3" w:rsidP="00A41A59">
      <w:pPr>
        <w:tabs>
          <w:tab w:val="left" w:pos="8520"/>
        </w:tabs>
        <w:spacing w:line="240" w:lineRule="auto"/>
        <w:rPr>
          <w:rFonts w:eastAsia="Calibri"/>
          <w:bCs/>
          <w:sz w:val="24"/>
        </w:rPr>
      </w:pPr>
      <w:r w:rsidRPr="00E00821">
        <w:rPr>
          <w:rFonts w:eastAsia="Calibri"/>
          <w:sz w:val="24"/>
        </w:rPr>
        <w:tab/>
      </w:r>
    </w:p>
    <w:p w14:paraId="545038B6" w14:textId="77777777" w:rsidR="001B53C3" w:rsidRPr="00E00821" w:rsidRDefault="001B53C3" w:rsidP="00A41A59">
      <w:pPr>
        <w:spacing w:line="240" w:lineRule="auto"/>
        <w:rPr>
          <w:rFonts w:eastAsia="Calibri"/>
          <w:bCs/>
          <w:sz w:val="24"/>
        </w:rPr>
      </w:pPr>
    </w:p>
    <w:p w14:paraId="249C72A3" w14:textId="77777777" w:rsidR="001B53C3" w:rsidRPr="00E00821" w:rsidRDefault="001B53C3" w:rsidP="00A41A59">
      <w:pPr>
        <w:spacing w:line="240" w:lineRule="auto"/>
        <w:rPr>
          <w:rFonts w:eastAsia="Calibri"/>
          <w:bCs/>
          <w:sz w:val="24"/>
        </w:rPr>
      </w:pPr>
    </w:p>
    <w:p w14:paraId="659F73E7" w14:textId="77777777" w:rsidR="00A41A59" w:rsidRDefault="00A41A59">
      <w:pPr>
        <w:rPr>
          <w:rFonts w:eastAsia="Calibri"/>
          <w:b/>
          <w:bCs/>
          <w:color w:val="1B587C"/>
          <w:lang w:eastAsia="ru-RU"/>
        </w:rPr>
      </w:pPr>
      <w:bookmarkStart w:id="54" w:name="_Toc166220736"/>
      <w:bookmarkStart w:id="55" w:name="_Toc75694163"/>
      <w:bookmarkStart w:id="56" w:name="_Toc76435525"/>
      <w:bookmarkStart w:id="57" w:name="_Toc82731267"/>
      <w:bookmarkStart w:id="58" w:name="_Toc112015486"/>
      <w:r>
        <w:br w:type="page"/>
      </w:r>
    </w:p>
    <w:p w14:paraId="20E6ACDC" w14:textId="0CD1BF2A" w:rsidR="001B53C3" w:rsidRDefault="001B53C3" w:rsidP="00A41A59">
      <w:pPr>
        <w:pStyle w:val="21"/>
      </w:pPr>
      <w:bookmarkStart w:id="59" w:name="_Toc179092701"/>
      <w:r>
        <w:lastRenderedPageBreak/>
        <w:t>Общий рейтинг</w:t>
      </w:r>
      <w:bookmarkEnd w:id="54"/>
      <w:bookmarkEnd w:id="59"/>
    </w:p>
    <w:p w14:paraId="6A25D031" w14:textId="4337B995" w:rsidR="00A41A59" w:rsidRDefault="001B53C3" w:rsidP="003A24F4">
      <w:pPr>
        <w:spacing w:line="240" w:lineRule="auto"/>
        <w:rPr>
          <w:sz w:val="24"/>
        </w:rPr>
      </w:pPr>
      <w:r w:rsidRPr="00E00821">
        <w:rPr>
          <w:sz w:val="24"/>
        </w:rPr>
        <w:t xml:space="preserve">Оцениваемые организации Республики </w:t>
      </w:r>
      <w:r w:rsidR="00A41A59">
        <w:rPr>
          <w:sz w:val="24"/>
        </w:rPr>
        <w:t>Ингушетия</w:t>
      </w:r>
      <w:r w:rsidRPr="00E00821">
        <w:rPr>
          <w:sz w:val="24"/>
        </w:rPr>
        <w:t xml:space="preserve"> продемостририровали очень высокий уровень качества условий осуществления образовательной деятельности. Средний балл составил 9</w:t>
      </w:r>
      <w:r>
        <w:rPr>
          <w:sz w:val="24"/>
        </w:rPr>
        <w:t>4</w:t>
      </w:r>
      <w:r w:rsidRPr="00E00821">
        <w:rPr>
          <w:sz w:val="24"/>
        </w:rPr>
        <w:t>,</w:t>
      </w:r>
      <w:r w:rsidR="00A41A59">
        <w:rPr>
          <w:sz w:val="24"/>
        </w:rPr>
        <w:t>4</w:t>
      </w:r>
      <w:r w:rsidRPr="00E00821">
        <w:rPr>
          <w:sz w:val="24"/>
        </w:rPr>
        <w:t xml:space="preserve">. </w:t>
      </w:r>
    </w:p>
    <w:p w14:paraId="7A8A0855" w14:textId="75020925" w:rsidR="001B53C3" w:rsidRPr="00E00821" w:rsidRDefault="001B53C3" w:rsidP="00A41A59">
      <w:pPr>
        <w:spacing w:line="240" w:lineRule="auto"/>
        <w:rPr>
          <w:bCs/>
          <w:i/>
          <w:color w:val="3A3A3A" w:themeColor="background2" w:themeShade="40"/>
          <w:sz w:val="24"/>
          <w:szCs w:val="24"/>
        </w:rPr>
      </w:pPr>
      <w:r w:rsidRPr="00E00821">
        <w:rPr>
          <w:i/>
          <w:color w:val="3A3A3A" w:themeColor="background2" w:themeShade="40"/>
          <w:sz w:val="24"/>
          <w:szCs w:val="24"/>
        </w:rPr>
        <w:t xml:space="preserve">Таблица </w:t>
      </w:r>
      <w:r w:rsidRPr="00E00821">
        <w:rPr>
          <w:bCs/>
          <w:i/>
          <w:color w:val="3A3A3A" w:themeColor="background2" w:themeShade="40"/>
          <w:sz w:val="24"/>
          <w:szCs w:val="24"/>
        </w:rPr>
        <w:fldChar w:fldCharType="begin"/>
      </w:r>
      <w:r w:rsidRPr="00E00821">
        <w:rPr>
          <w:i/>
          <w:color w:val="3A3A3A" w:themeColor="background2" w:themeShade="40"/>
          <w:sz w:val="24"/>
          <w:szCs w:val="24"/>
        </w:rPr>
        <w:instrText xml:space="preserve"> SEQ Таблица \* ARABIC </w:instrText>
      </w:r>
      <w:r w:rsidRPr="00E00821">
        <w:rPr>
          <w:bCs/>
          <w:i/>
          <w:color w:val="3A3A3A" w:themeColor="background2" w:themeShade="40"/>
          <w:sz w:val="24"/>
          <w:szCs w:val="24"/>
        </w:rPr>
        <w:fldChar w:fldCharType="separate"/>
      </w:r>
      <w:r>
        <w:rPr>
          <w:i/>
          <w:noProof/>
          <w:color w:val="3A3A3A" w:themeColor="background2" w:themeShade="40"/>
          <w:sz w:val="24"/>
          <w:szCs w:val="24"/>
        </w:rPr>
        <w:t>4</w:t>
      </w:r>
      <w:r w:rsidRPr="00E00821">
        <w:rPr>
          <w:bCs/>
          <w:i/>
          <w:noProof/>
          <w:color w:val="3A3A3A" w:themeColor="background2" w:themeShade="40"/>
          <w:sz w:val="24"/>
          <w:szCs w:val="24"/>
        </w:rPr>
        <w:fldChar w:fldCharType="end"/>
      </w:r>
      <w:r w:rsidRPr="00E00821">
        <w:rPr>
          <w:i/>
          <w:color w:val="3A3A3A" w:themeColor="background2" w:themeShade="40"/>
          <w:sz w:val="24"/>
          <w:szCs w:val="24"/>
        </w:rPr>
        <w:t xml:space="preserve">. </w:t>
      </w:r>
      <w:r>
        <w:rPr>
          <w:i/>
          <w:color w:val="3A3A3A" w:themeColor="background2" w:themeShade="40"/>
          <w:sz w:val="24"/>
          <w:szCs w:val="24"/>
        </w:rPr>
        <w:t>Общий рейтинг</w:t>
      </w:r>
    </w:p>
    <w:tbl>
      <w:tblPr>
        <w:tblW w:w="9755" w:type="dxa"/>
        <w:tblLayout w:type="fixed"/>
        <w:tblLook w:val="04A0" w:firstRow="1" w:lastRow="0" w:firstColumn="1" w:lastColumn="0" w:noHBand="0" w:noVBand="1"/>
      </w:tblPr>
      <w:tblGrid>
        <w:gridCol w:w="704"/>
        <w:gridCol w:w="2268"/>
        <w:gridCol w:w="969"/>
        <w:gridCol w:w="969"/>
        <w:gridCol w:w="969"/>
        <w:gridCol w:w="969"/>
        <w:gridCol w:w="969"/>
        <w:gridCol w:w="969"/>
        <w:gridCol w:w="969"/>
      </w:tblGrid>
      <w:tr w:rsidR="00A41A59" w:rsidRPr="00EA4D53" w14:paraId="0FD6C1ED" w14:textId="77777777" w:rsidTr="00A41A59">
        <w:trPr>
          <w:trHeight w:val="1785"/>
          <w:tblHeader/>
        </w:trPr>
        <w:tc>
          <w:tcPr>
            <w:tcW w:w="704" w:type="dxa"/>
            <w:tcBorders>
              <w:top w:val="single" w:sz="4" w:space="0" w:color="auto"/>
              <w:left w:val="single" w:sz="4" w:space="0" w:color="auto"/>
              <w:bottom w:val="nil"/>
              <w:right w:val="single" w:sz="4" w:space="0" w:color="auto"/>
            </w:tcBorders>
            <w:shd w:val="clear" w:color="000000" w:fill="95B6C6"/>
            <w:vAlign w:val="bottom"/>
            <w:hideMark/>
          </w:tcPr>
          <w:p w14:paraId="1C6EACCD"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 п/п</w:t>
            </w:r>
          </w:p>
        </w:tc>
        <w:tc>
          <w:tcPr>
            <w:tcW w:w="2268" w:type="dxa"/>
            <w:tcBorders>
              <w:top w:val="single" w:sz="4" w:space="0" w:color="auto"/>
              <w:left w:val="nil"/>
              <w:bottom w:val="nil"/>
              <w:right w:val="single" w:sz="4" w:space="0" w:color="auto"/>
            </w:tcBorders>
            <w:shd w:val="clear" w:color="000000" w:fill="95B6C6"/>
            <w:vAlign w:val="bottom"/>
            <w:hideMark/>
          </w:tcPr>
          <w:p w14:paraId="5CE7FB21" w14:textId="5D22B0FD" w:rsidR="00A41A59" w:rsidRPr="00EA4D53" w:rsidRDefault="00A41A59" w:rsidP="00A41A59">
            <w:pPr>
              <w:spacing w:line="240" w:lineRule="auto"/>
              <w:ind w:firstLine="0"/>
              <w:jc w:val="center"/>
              <w:rPr>
                <w:bCs/>
                <w:color w:val="000000"/>
                <w:sz w:val="22"/>
                <w:szCs w:val="22"/>
              </w:rPr>
            </w:pPr>
            <w:r>
              <w:rPr>
                <w:color w:val="000000"/>
                <w:sz w:val="22"/>
                <w:szCs w:val="22"/>
              </w:rPr>
              <w:t>Наименование организации</w:t>
            </w:r>
            <w:r w:rsidRPr="00EA4D53">
              <w:rPr>
                <w:color w:val="000000"/>
                <w:sz w:val="22"/>
                <w:szCs w:val="22"/>
              </w:rPr>
              <w:t> </w:t>
            </w:r>
          </w:p>
        </w:tc>
        <w:tc>
          <w:tcPr>
            <w:tcW w:w="969" w:type="dxa"/>
            <w:tcBorders>
              <w:top w:val="single" w:sz="4" w:space="0" w:color="auto"/>
              <w:left w:val="nil"/>
              <w:bottom w:val="nil"/>
              <w:right w:val="single" w:sz="4" w:space="0" w:color="auto"/>
            </w:tcBorders>
            <w:shd w:val="clear" w:color="000000" w:fill="95B6C6"/>
            <w:vAlign w:val="bottom"/>
            <w:hideMark/>
          </w:tcPr>
          <w:p w14:paraId="11DEF5AE"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Открытость и доступность информации</w:t>
            </w:r>
          </w:p>
        </w:tc>
        <w:tc>
          <w:tcPr>
            <w:tcW w:w="969" w:type="dxa"/>
            <w:tcBorders>
              <w:top w:val="single" w:sz="4" w:space="0" w:color="auto"/>
              <w:left w:val="nil"/>
              <w:bottom w:val="nil"/>
              <w:right w:val="single" w:sz="4" w:space="0" w:color="auto"/>
            </w:tcBorders>
            <w:shd w:val="clear" w:color="000000" w:fill="95B6C6"/>
            <w:vAlign w:val="bottom"/>
            <w:hideMark/>
          </w:tcPr>
          <w:p w14:paraId="3183CF41"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Комфортность условий</w:t>
            </w:r>
          </w:p>
        </w:tc>
        <w:tc>
          <w:tcPr>
            <w:tcW w:w="969" w:type="dxa"/>
            <w:tcBorders>
              <w:top w:val="single" w:sz="4" w:space="0" w:color="auto"/>
              <w:left w:val="nil"/>
              <w:bottom w:val="nil"/>
              <w:right w:val="single" w:sz="4" w:space="0" w:color="auto"/>
            </w:tcBorders>
            <w:shd w:val="clear" w:color="000000" w:fill="95B6C6"/>
            <w:vAlign w:val="bottom"/>
            <w:hideMark/>
          </w:tcPr>
          <w:p w14:paraId="28B2CF8D"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Доступность для инвалидов</w:t>
            </w:r>
          </w:p>
        </w:tc>
        <w:tc>
          <w:tcPr>
            <w:tcW w:w="969" w:type="dxa"/>
            <w:tcBorders>
              <w:top w:val="single" w:sz="4" w:space="0" w:color="auto"/>
              <w:left w:val="nil"/>
              <w:bottom w:val="nil"/>
              <w:right w:val="single" w:sz="4" w:space="0" w:color="auto"/>
            </w:tcBorders>
            <w:shd w:val="clear" w:color="000000" w:fill="95B6C6"/>
            <w:vAlign w:val="bottom"/>
            <w:hideMark/>
          </w:tcPr>
          <w:p w14:paraId="6ED10D04"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Доброжелательность, вежливость работников</w:t>
            </w:r>
          </w:p>
        </w:tc>
        <w:tc>
          <w:tcPr>
            <w:tcW w:w="969" w:type="dxa"/>
            <w:tcBorders>
              <w:top w:val="single" w:sz="4" w:space="0" w:color="auto"/>
              <w:left w:val="nil"/>
              <w:bottom w:val="nil"/>
              <w:right w:val="single" w:sz="4" w:space="0" w:color="auto"/>
            </w:tcBorders>
            <w:shd w:val="clear" w:color="000000" w:fill="95B6C6"/>
            <w:vAlign w:val="bottom"/>
            <w:hideMark/>
          </w:tcPr>
          <w:p w14:paraId="64ED4684"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Удовлетворенность условиями</w:t>
            </w:r>
          </w:p>
        </w:tc>
        <w:tc>
          <w:tcPr>
            <w:tcW w:w="969" w:type="dxa"/>
            <w:tcBorders>
              <w:top w:val="single" w:sz="4" w:space="0" w:color="auto"/>
              <w:left w:val="nil"/>
              <w:bottom w:val="nil"/>
              <w:right w:val="single" w:sz="4" w:space="0" w:color="auto"/>
            </w:tcBorders>
            <w:shd w:val="clear" w:color="000000" w:fill="95B6C6"/>
            <w:vAlign w:val="bottom"/>
            <w:hideMark/>
          </w:tcPr>
          <w:p w14:paraId="7DB71DBA"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Итоговый балл</w:t>
            </w:r>
          </w:p>
        </w:tc>
        <w:tc>
          <w:tcPr>
            <w:tcW w:w="969" w:type="dxa"/>
            <w:tcBorders>
              <w:top w:val="nil"/>
              <w:left w:val="nil"/>
              <w:bottom w:val="nil"/>
              <w:right w:val="single" w:sz="4" w:space="0" w:color="auto"/>
            </w:tcBorders>
            <w:shd w:val="clear" w:color="000000" w:fill="95B6C6"/>
            <w:vAlign w:val="bottom"/>
            <w:hideMark/>
          </w:tcPr>
          <w:p w14:paraId="74FC585C" w14:textId="77777777" w:rsidR="00A41A59" w:rsidRPr="00EA4D53" w:rsidRDefault="00A41A59" w:rsidP="00A41A59">
            <w:pPr>
              <w:spacing w:line="240" w:lineRule="auto"/>
              <w:ind w:firstLine="0"/>
              <w:jc w:val="center"/>
              <w:rPr>
                <w:bCs/>
                <w:color w:val="000000"/>
                <w:sz w:val="22"/>
                <w:szCs w:val="22"/>
              </w:rPr>
            </w:pPr>
            <w:r w:rsidRPr="00EA4D53">
              <w:rPr>
                <w:color w:val="000000"/>
                <w:sz w:val="22"/>
                <w:szCs w:val="22"/>
              </w:rPr>
              <w:t>Место в рейтинге</w:t>
            </w:r>
          </w:p>
        </w:tc>
      </w:tr>
      <w:tr w:rsidR="004A1CBD" w:rsidRPr="00EA4D53" w14:paraId="0F0A63AF" w14:textId="77777777" w:rsidTr="00475404">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621F66" w14:textId="55E2769F" w:rsidR="004A1CBD" w:rsidRPr="00EA4D53" w:rsidRDefault="00475404" w:rsidP="004A1CBD">
            <w:pPr>
              <w:spacing w:line="240" w:lineRule="auto"/>
              <w:ind w:firstLine="0"/>
              <w:jc w:val="center"/>
              <w:rPr>
                <w:bCs/>
                <w:color w:val="000000"/>
                <w:sz w:val="22"/>
                <w:szCs w:val="22"/>
              </w:rPr>
            </w:pPr>
            <w:r>
              <w:rPr>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14:paraId="455B781A" w14:textId="77777777" w:rsidR="004A1CBD" w:rsidRPr="00EA4D53" w:rsidRDefault="004A1CBD" w:rsidP="004A1CBD">
            <w:pPr>
              <w:spacing w:line="240" w:lineRule="auto"/>
              <w:ind w:firstLine="0"/>
              <w:jc w:val="center"/>
              <w:rPr>
                <w:bCs/>
                <w:color w:val="000000"/>
                <w:sz w:val="22"/>
                <w:szCs w:val="22"/>
              </w:rPr>
            </w:pPr>
            <w:r>
              <w:rPr>
                <w:color w:val="000000"/>
                <w:sz w:val="20"/>
                <w:szCs w:val="20"/>
              </w:rPr>
              <w:t>ГБОУ «СОШ№3 «С.П. Долаково»</w:t>
            </w:r>
          </w:p>
        </w:tc>
        <w:tc>
          <w:tcPr>
            <w:tcW w:w="969" w:type="dxa"/>
            <w:tcBorders>
              <w:top w:val="nil"/>
              <w:left w:val="nil"/>
              <w:bottom w:val="single" w:sz="4" w:space="0" w:color="auto"/>
              <w:right w:val="single" w:sz="4" w:space="0" w:color="auto"/>
            </w:tcBorders>
            <w:shd w:val="clear" w:color="auto" w:fill="auto"/>
            <w:noWrap/>
            <w:vAlign w:val="bottom"/>
            <w:hideMark/>
          </w:tcPr>
          <w:p w14:paraId="611B5496" w14:textId="77777777" w:rsidR="004A1CBD" w:rsidRPr="00EA4D53" w:rsidRDefault="004A1CBD" w:rsidP="004A1CBD">
            <w:pPr>
              <w:spacing w:line="240" w:lineRule="auto"/>
              <w:ind w:firstLine="0"/>
              <w:jc w:val="center"/>
              <w:rPr>
                <w:bCs/>
                <w:color w:val="000000"/>
                <w:sz w:val="22"/>
                <w:szCs w:val="22"/>
              </w:rPr>
            </w:pPr>
            <w:r>
              <w:rPr>
                <w:color w:val="000000"/>
                <w:sz w:val="20"/>
                <w:szCs w:val="20"/>
              </w:rPr>
              <w:t>99,6</w:t>
            </w:r>
          </w:p>
        </w:tc>
        <w:tc>
          <w:tcPr>
            <w:tcW w:w="969" w:type="dxa"/>
            <w:tcBorders>
              <w:top w:val="nil"/>
              <w:left w:val="nil"/>
              <w:bottom w:val="single" w:sz="4" w:space="0" w:color="auto"/>
              <w:right w:val="single" w:sz="4" w:space="0" w:color="auto"/>
            </w:tcBorders>
            <w:shd w:val="clear" w:color="auto" w:fill="auto"/>
            <w:noWrap/>
            <w:vAlign w:val="bottom"/>
            <w:hideMark/>
          </w:tcPr>
          <w:p w14:paraId="7088E1D8" w14:textId="77777777" w:rsidR="004A1CBD" w:rsidRPr="00EA4D53" w:rsidRDefault="004A1CBD" w:rsidP="004A1CBD">
            <w:pPr>
              <w:spacing w:line="240" w:lineRule="auto"/>
              <w:ind w:firstLine="0"/>
              <w:jc w:val="center"/>
              <w:rPr>
                <w:bCs/>
                <w:color w:val="000000"/>
                <w:sz w:val="22"/>
                <w:szCs w:val="22"/>
              </w:rPr>
            </w:pPr>
            <w:r>
              <w:rPr>
                <w:color w:val="000000"/>
                <w:sz w:val="20"/>
                <w:szCs w:val="20"/>
              </w:rPr>
              <w:t>99,5</w:t>
            </w:r>
          </w:p>
        </w:tc>
        <w:tc>
          <w:tcPr>
            <w:tcW w:w="969" w:type="dxa"/>
            <w:tcBorders>
              <w:top w:val="nil"/>
              <w:left w:val="nil"/>
              <w:bottom w:val="single" w:sz="4" w:space="0" w:color="auto"/>
              <w:right w:val="single" w:sz="4" w:space="0" w:color="auto"/>
            </w:tcBorders>
            <w:shd w:val="clear" w:color="auto" w:fill="auto"/>
            <w:noWrap/>
            <w:vAlign w:val="bottom"/>
            <w:hideMark/>
          </w:tcPr>
          <w:p w14:paraId="4E4D1620" w14:textId="77777777" w:rsidR="004A1CBD" w:rsidRPr="00EA4D53" w:rsidRDefault="004A1CBD" w:rsidP="004A1CBD">
            <w:pPr>
              <w:spacing w:line="240" w:lineRule="auto"/>
              <w:ind w:firstLine="0"/>
              <w:jc w:val="center"/>
              <w:rPr>
                <w:bCs/>
                <w:color w:val="000000"/>
                <w:sz w:val="22"/>
                <w:szCs w:val="22"/>
              </w:rPr>
            </w:pPr>
            <w:r>
              <w:rPr>
                <w:color w:val="000000"/>
                <w:sz w:val="20"/>
                <w:szCs w:val="20"/>
              </w:rPr>
              <w:t>71,7</w:t>
            </w:r>
          </w:p>
        </w:tc>
        <w:tc>
          <w:tcPr>
            <w:tcW w:w="969" w:type="dxa"/>
            <w:tcBorders>
              <w:top w:val="nil"/>
              <w:left w:val="nil"/>
              <w:bottom w:val="single" w:sz="4" w:space="0" w:color="auto"/>
              <w:right w:val="single" w:sz="4" w:space="0" w:color="auto"/>
            </w:tcBorders>
            <w:shd w:val="clear" w:color="auto" w:fill="auto"/>
            <w:noWrap/>
            <w:vAlign w:val="bottom"/>
            <w:hideMark/>
          </w:tcPr>
          <w:p w14:paraId="7E56B0CC" w14:textId="77777777" w:rsidR="004A1CBD" w:rsidRPr="00EA4D53" w:rsidRDefault="004A1CBD" w:rsidP="004A1CBD">
            <w:pPr>
              <w:spacing w:line="240" w:lineRule="auto"/>
              <w:ind w:firstLine="0"/>
              <w:jc w:val="center"/>
              <w:rPr>
                <w:bCs/>
                <w:color w:val="000000"/>
                <w:sz w:val="22"/>
                <w:szCs w:val="22"/>
              </w:rPr>
            </w:pPr>
            <w:r>
              <w:rPr>
                <w:color w:val="000000"/>
                <w:sz w:val="20"/>
                <w:szCs w:val="20"/>
              </w:rPr>
              <w:t>96</w:t>
            </w:r>
          </w:p>
        </w:tc>
        <w:tc>
          <w:tcPr>
            <w:tcW w:w="969" w:type="dxa"/>
            <w:tcBorders>
              <w:top w:val="nil"/>
              <w:left w:val="nil"/>
              <w:bottom w:val="single" w:sz="4" w:space="0" w:color="auto"/>
              <w:right w:val="single" w:sz="4" w:space="0" w:color="auto"/>
            </w:tcBorders>
            <w:shd w:val="clear" w:color="auto" w:fill="auto"/>
            <w:noWrap/>
            <w:vAlign w:val="bottom"/>
            <w:hideMark/>
          </w:tcPr>
          <w:p w14:paraId="5EC986E1" w14:textId="77777777" w:rsidR="004A1CBD" w:rsidRPr="00EA4D53" w:rsidRDefault="004A1CBD" w:rsidP="004A1CBD">
            <w:pPr>
              <w:spacing w:line="240" w:lineRule="auto"/>
              <w:ind w:firstLine="0"/>
              <w:jc w:val="center"/>
              <w:rPr>
                <w:bCs/>
                <w:color w:val="000000"/>
                <w:sz w:val="22"/>
                <w:szCs w:val="22"/>
              </w:rPr>
            </w:pPr>
            <w:r>
              <w:rPr>
                <w:color w:val="000000"/>
                <w:sz w:val="20"/>
                <w:szCs w:val="20"/>
              </w:rPr>
              <w:t>97,3</w:t>
            </w:r>
          </w:p>
        </w:tc>
        <w:tc>
          <w:tcPr>
            <w:tcW w:w="969" w:type="dxa"/>
            <w:tcBorders>
              <w:top w:val="nil"/>
              <w:left w:val="nil"/>
              <w:bottom w:val="single" w:sz="4" w:space="0" w:color="auto"/>
              <w:right w:val="single" w:sz="4" w:space="0" w:color="auto"/>
            </w:tcBorders>
            <w:shd w:val="clear" w:color="auto" w:fill="auto"/>
            <w:noWrap/>
            <w:vAlign w:val="bottom"/>
            <w:hideMark/>
          </w:tcPr>
          <w:p w14:paraId="744860D8" w14:textId="77777777" w:rsidR="004A1CBD" w:rsidRPr="00EA4D53" w:rsidRDefault="004A1CBD" w:rsidP="004A1CBD">
            <w:pPr>
              <w:spacing w:line="240" w:lineRule="auto"/>
              <w:ind w:firstLine="0"/>
              <w:jc w:val="center"/>
              <w:rPr>
                <w:bCs/>
                <w:color w:val="000000"/>
                <w:sz w:val="22"/>
                <w:szCs w:val="22"/>
              </w:rPr>
            </w:pPr>
            <w:r>
              <w:rPr>
                <w:color w:val="000000"/>
                <w:sz w:val="20"/>
                <w:szCs w:val="20"/>
              </w:rPr>
              <w:t>92,82</w:t>
            </w:r>
          </w:p>
        </w:tc>
        <w:tc>
          <w:tcPr>
            <w:tcW w:w="969" w:type="dxa"/>
            <w:tcBorders>
              <w:top w:val="nil"/>
              <w:left w:val="nil"/>
              <w:bottom w:val="single" w:sz="4" w:space="0" w:color="auto"/>
              <w:right w:val="single" w:sz="4" w:space="0" w:color="auto"/>
            </w:tcBorders>
            <w:shd w:val="clear" w:color="auto" w:fill="auto"/>
            <w:noWrap/>
            <w:vAlign w:val="bottom"/>
            <w:hideMark/>
          </w:tcPr>
          <w:p w14:paraId="17B82905" w14:textId="77777777" w:rsidR="004A1CBD" w:rsidRPr="00EA4D53" w:rsidRDefault="004A1CBD" w:rsidP="004A1CBD">
            <w:pPr>
              <w:spacing w:line="240" w:lineRule="auto"/>
              <w:ind w:firstLine="0"/>
              <w:jc w:val="center"/>
              <w:rPr>
                <w:bCs/>
                <w:color w:val="000000"/>
                <w:sz w:val="22"/>
                <w:szCs w:val="22"/>
              </w:rPr>
            </w:pPr>
            <w:r>
              <w:rPr>
                <w:color w:val="000000"/>
                <w:sz w:val="20"/>
                <w:szCs w:val="20"/>
              </w:rPr>
              <w:t>82</w:t>
            </w:r>
          </w:p>
        </w:tc>
      </w:tr>
    </w:tbl>
    <w:p w14:paraId="2ADA524A" w14:textId="77777777" w:rsidR="001B53C3" w:rsidRDefault="001B53C3" w:rsidP="00A41A59">
      <w:pPr>
        <w:spacing w:after="200" w:line="240" w:lineRule="auto"/>
        <w:ind w:firstLine="0"/>
        <w:jc w:val="left"/>
        <w:rPr>
          <w:rFonts w:eastAsia="Calibri"/>
          <w:b/>
          <w:color w:val="002060"/>
        </w:rPr>
      </w:pPr>
      <w:r>
        <w:br w:type="page"/>
      </w:r>
    </w:p>
    <w:p w14:paraId="1493BA2A" w14:textId="77777777" w:rsidR="001B53C3" w:rsidRDefault="001B53C3" w:rsidP="00A41A59">
      <w:pPr>
        <w:pStyle w:val="21"/>
        <w:sectPr w:rsidR="001B53C3" w:rsidSect="00A41A59">
          <w:footerReference w:type="default" r:id="rId11"/>
          <w:footerReference w:type="first" r:id="rId12"/>
          <w:pgSz w:w="11906" w:h="16838"/>
          <w:pgMar w:top="720" w:right="720" w:bottom="720" w:left="720" w:header="709" w:footer="709" w:gutter="0"/>
          <w:cols w:space="708"/>
          <w:docGrid w:linePitch="381"/>
        </w:sectPr>
      </w:pPr>
    </w:p>
    <w:p w14:paraId="33A962A7" w14:textId="77777777" w:rsidR="001B53C3" w:rsidRPr="0035156E" w:rsidRDefault="001B53C3" w:rsidP="00A41A59">
      <w:pPr>
        <w:tabs>
          <w:tab w:val="left" w:pos="5880"/>
        </w:tabs>
        <w:spacing w:line="240" w:lineRule="auto"/>
        <w:ind w:firstLine="0"/>
        <w:contextualSpacing/>
        <w:outlineLvl w:val="1"/>
        <w:rPr>
          <w:rFonts w:eastAsia="Calibri"/>
          <w:b/>
        </w:rPr>
      </w:pPr>
      <w:bookmarkStart w:id="60" w:name="_Toc166220739"/>
      <w:bookmarkStart w:id="61" w:name="_Toc179092702"/>
      <w:r w:rsidRPr="0035156E">
        <w:rPr>
          <w:rFonts w:eastAsia="Calibri"/>
          <w:b/>
        </w:rPr>
        <w:lastRenderedPageBreak/>
        <w:t>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55"/>
      <w:bookmarkEnd w:id="56"/>
      <w:r w:rsidRPr="0035156E">
        <w:rPr>
          <w:rFonts w:eastAsia="Calibri"/>
          <w:b/>
        </w:rPr>
        <w:t>»</w:t>
      </w:r>
      <w:bookmarkEnd w:id="57"/>
      <w:bookmarkEnd w:id="58"/>
      <w:bookmarkEnd w:id="60"/>
      <w:bookmarkEnd w:id="61"/>
    </w:p>
    <w:p w14:paraId="043A82E7" w14:textId="77777777" w:rsidR="001B53C3" w:rsidRPr="0035156E" w:rsidRDefault="001B53C3" w:rsidP="00A41A59">
      <w:pPr>
        <w:spacing w:line="240" w:lineRule="auto"/>
        <w:rPr>
          <w:bCs/>
          <w:iCs/>
        </w:rPr>
      </w:pPr>
    </w:p>
    <w:p w14:paraId="53BC906A" w14:textId="77777777" w:rsidR="001B53C3" w:rsidRPr="0035156E" w:rsidRDefault="001B53C3" w:rsidP="00A41A59">
      <w:pPr>
        <w:spacing w:line="240" w:lineRule="auto"/>
        <w:rPr>
          <w:bCs/>
          <w:iCs/>
          <w:sz w:val="24"/>
          <w:szCs w:val="24"/>
        </w:rPr>
      </w:pPr>
      <w:r w:rsidRPr="0035156E">
        <w:rPr>
          <w:iCs/>
          <w:sz w:val="24"/>
          <w:szCs w:val="24"/>
        </w:rPr>
        <w:t xml:space="preserve">Критерий раскрывается через следующие показатели: </w:t>
      </w:r>
    </w:p>
    <w:p w14:paraId="03FD0AB4" w14:textId="77777777" w:rsidR="001B53C3" w:rsidRPr="0035156E" w:rsidRDefault="001B53C3" w:rsidP="00A41A59">
      <w:pPr>
        <w:spacing w:line="240" w:lineRule="auto"/>
        <w:rPr>
          <w:iCs/>
          <w:sz w:val="24"/>
          <w:szCs w:val="24"/>
        </w:rPr>
      </w:pPr>
      <w:r w:rsidRPr="0035156E">
        <w:rPr>
          <w:iCs/>
          <w:sz w:val="24"/>
          <w:szCs w:val="24"/>
        </w:rPr>
        <w:t xml:space="preserve">Показатель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w:t>
      </w:r>
    </w:p>
    <w:p w14:paraId="1D9046DA" w14:textId="77777777" w:rsidR="001B53C3" w:rsidRPr="0035156E" w:rsidRDefault="001B53C3" w:rsidP="00A41A59">
      <w:pPr>
        <w:spacing w:line="240" w:lineRule="auto"/>
        <w:rPr>
          <w:iCs/>
          <w:sz w:val="24"/>
          <w:szCs w:val="24"/>
        </w:rPr>
      </w:pPr>
      <w:r w:rsidRPr="0035156E">
        <w:rPr>
          <w:iCs/>
          <w:sz w:val="24"/>
          <w:szCs w:val="24"/>
        </w:rPr>
        <w:t xml:space="preserve">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 </w:t>
      </w:r>
    </w:p>
    <w:p w14:paraId="42FADA29" w14:textId="77777777" w:rsidR="001B53C3" w:rsidRPr="0035156E" w:rsidRDefault="001B53C3" w:rsidP="00A41A59">
      <w:pPr>
        <w:spacing w:line="240" w:lineRule="auto"/>
        <w:rPr>
          <w:bCs/>
          <w:iCs/>
          <w:sz w:val="24"/>
          <w:szCs w:val="24"/>
        </w:rPr>
      </w:pPr>
      <w:r w:rsidRPr="0035156E">
        <w:rPr>
          <w:iCs/>
          <w:sz w:val="24"/>
          <w:szCs w:val="24"/>
        </w:rPr>
        <w:t xml:space="preserve">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w:t>
      </w:r>
    </w:p>
    <w:p w14:paraId="2C901CE1" w14:textId="77777777" w:rsidR="001B53C3" w:rsidRPr="0035156E" w:rsidRDefault="001B53C3" w:rsidP="00A41A59">
      <w:pPr>
        <w:spacing w:line="240" w:lineRule="auto"/>
        <w:rPr>
          <w:bCs/>
          <w:iCs/>
          <w:sz w:val="24"/>
          <w:szCs w:val="24"/>
        </w:rPr>
      </w:pPr>
      <w:r w:rsidRPr="0035156E">
        <w:rPr>
          <w:iCs/>
          <w:sz w:val="24"/>
          <w:szCs w:val="24"/>
        </w:rPr>
        <w:t>Все 100% организаций поучили отличные оценки</w:t>
      </w:r>
      <w:r>
        <w:rPr>
          <w:iCs/>
          <w:sz w:val="24"/>
          <w:szCs w:val="24"/>
        </w:rPr>
        <w:t xml:space="preserve"> по всем показателям.</w:t>
      </w:r>
    </w:p>
    <w:p w14:paraId="2FB0B03E" w14:textId="77777777" w:rsidR="001B53C3" w:rsidRPr="0035156E" w:rsidRDefault="001B53C3" w:rsidP="00A41A59">
      <w:pPr>
        <w:spacing w:line="240" w:lineRule="auto"/>
        <w:rPr>
          <w:bCs/>
          <w:iCs/>
          <w:sz w:val="24"/>
          <w:szCs w:val="24"/>
        </w:rPr>
      </w:pPr>
    </w:p>
    <w:p w14:paraId="2865FF76"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 xml:space="preserve">Таблица 10. </w:t>
      </w:r>
      <w:r>
        <w:rPr>
          <w:color w:val="595959"/>
          <w:sz w:val="24"/>
          <w:szCs w:val="24"/>
        </w:rPr>
        <w:t xml:space="preserve">Группировка </w:t>
      </w:r>
      <w:r w:rsidRPr="0035156E">
        <w:rPr>
          <w:color w:val="595959"/>
          <w:sz w:val="24"/>
          <w:szCs w:val="24"/>
        </w:rPr>
        <w:t>организаций по уровню открытости и доступности информации (в %)</w:t>
      </w:r>
    </w:p>
    <w:p w14:paraId="6C060989" w14:textId="77777777" w:rsidR="001B53C3" w:rsidRPr="0035156E" w:rsidRDefault="001B53C3" w:rsidP="00A41A59">
      <w:pPr>
        <w:keepNext/>
        <w:spacing w:after="120" w:line="240" w:lineRule="auto"/>
        <w:ind w:firstLine="0"/>
        <w:jc w:val="center"/>
        <w:rPr>
          <w:color w:val="595959"/>
          <w:sz w:val="24"/>
          <w:szCs w:val="24"/>
        </w:rPr>
      </w:pPr>
    </w:p>
    <w:tbl>
      <w:tblPr>
        <w:tblW w:w="0" w:type="auto"/>
        <w:jc w:val="center"/>
        <w:tblLayout w:type="fixed"/>
        <w:tblLook w:val="04A0" w:firstRow="1" w:lastRow="0" w:firstColumn="1" w:lastColumn="0" w:noHBand="0" w:noVBand="1"/>
      </w:tblPr>
      <w:tblGrid>
        <w:gridCol w:w="2438"/>
        <w:gridCol w:w="2648"/>
        <w:gridCol w:w="2417"/>
        <w:gridCol w:w="1502"/>
        <w:gridCol w:w="1061"/>
      </w:tblGrid>
      <w:tr w:rsidR="001B53C3" w:rsidRPr="0035156E" w14:paraId="59D19902" w14:textId="77777777" w:rsidTr="00475404">
        <w:trPr>
          <w:trHeight w:val="299"/>
          <w:jc w:val="center"/>
        </w:trPr>
        <w:tc>
          <w:tcPr>
            <w:tcW w:w="2438" w:type="dxa"/>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3EA8CB6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Оценка</w:t>
            </w:r>
          </w:p>
        </w:tc>
        <w:tc>
          <w:tcPr>
            <w:tcW w:w="2648" w:type="dxa"/>
            <w:tcBorders>
              <w:top w:val="single" w:sz="4" w:space="0" w:color="auto"/>
              <w:left w:val="nil"/>
              <w:bottom w:val="single" w:sz="4" w:space="0" w:color="auto"/>
              <w:right w:val="single" w:sz="4" w:space="0" w:color="auto"/>
            </w:tcBorders>
            <w:shd w:val="clear" w:color="000000" w:fill="FAF0D3"/>
            <w:noWrap/>
            <w:vAlign w:val="center"/>
            <w:hideMark/>
          </w:tcPr>
          <w:p w14:paraId="6C8FE0FE"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tc>
        <w:tc>
          <w:tcPr>
            <w:tcW w:w="2417" w:type="dxa"/>
            <w:tcBorders>
              <w:top w:val="single" w:sz="4" w:space="0" w:color="auto"/>
              <w:left w:val="nil"/>
              <w:bottom w:val="single" w:sz="4" w:space="0" w:color="auto"/>
              <w:right w:val="single" w:sz="4" w:space="0" w:color="auto"/>
            </w:tcBorders>
            <w:shd w:val="clear" w:color="000000" w:fill="FAF0D3"/>
            <w:noWrap/>
            <w:vAlign w:val="center"/>
            <w:hideMark/>
          </w:tcPr>
          <w:p w14:paraId="66B7616A"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Наличие на сайте организации информации о дистанционных способах обратной связи и взаимодействия с получателями услуг и их функционировании</w:t>
            </w:r>
          </w:p>
        </w:tc>
        <w:tc>
          <w:tcPr>
            <w:tcW w:w="1502" w:type="dxa"/>
            <w:tcBorders>
              <w:top w:val="single" w:sz="4" w:space="0" w:color="auto"/>
              <w:left w:val="nil"/>
              <w:bottom w:val="single" w:sz="4" w:space="0" w:color="auto"/>
              <w:right w:val="single" w:sz="4" w:space="0" w:color="auto"/>
            </w:tcBorders>
            <w:shd w:val="clear" w:color="000000" w:fill="FAF0D3"/>
            <w:noWrap/>
            <w:vAlign w:val="center"/>
            <w:hideMark/>
          </w:tcPr>
          <w:p w14:paraId="24210423"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открытостью, полнотой и доступностью информации о деятельности организации</w:t>
            </w:r>
          </w:p>
        </w:tc>
        <w:tc>
          <w:tcPr>
            <w:tcW w:w="1061" w:type="dxa"/>
            <w:tcBorders>
              <w:top w:val="single" w:sz="4" w:space="0" w:color="auto"/>
              <w:left w:val="nil"/>
              <w:bottom w:val="single" w:sz="4" w:space="0" w:color="auto"/>
              <w:right w:val="single" w:sz="4" w:space="0" w:color="auto"/>
            </w:tcBorders>
            <w:shd w:val="clear" w:color="000000" w:fill="FAF0D3"/>
            <w:noWrap/>
            <w:vAlign w:val="center"/>
            <w:hideMark/>
          </w:tcPr>
          <w:p w14:paraId="21A88A6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Всего по критерию 1</w:t>
            </w:r>
          </w:p>
        </w:tc>
      </w:tr>
      <w:tr w:rsidR="001B53C3" w:rsidRPr="0035156E" w14:paraId="1C7AF198" w14:textId="77777777" w:rsidTr="00475404">
        <w:trPr>
          <w:trHeight w:val="299"/>
          <w:jc w:val="center"/>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BF89" w14:textId="77777777" w:rsidR="001B53C3" w:rsidRPr="0035156E" w:rsidRDefault="001B53C3" w:rsidP="00A41A59">
            <w:pPr>
              <w:spacing w:line="240" w:lineRule="auto"/>
              <w:ind w:firstLine="0"/>
              <w:jc w:val="left"/>
              <w:rPr>
                <w:color w:val="000000"/>
                <w:sz w:val="22"/>
                <w:szCs w:val="22"/>
              </w:rPr>
            </w:pPr>
            <w:r w:rsidRPr="0035156E">
              <w:rPr>
                <w:color w:val="000000"/>
                <w:sz w:val="22"/>
                <w:szCs w:val="22"/>
              </w:rPr>
              <w:t xml:space="preserve">Отлично </w:t>
            </w:r>
          </w:p>
          <w:p w14:paraId="4DABD47E"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(81 -100 баллов)</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5403CAED" w14:textId="77777777" w:rsidR="001B53C3" w:rsidRPr="0035156E" w:rsidRDefault="001B53C3" w:rsidP="00A41A59">
            <w:pPr>
              <w:spacing w:line="240" w:lineRule="auto"/>
              <w:ind w:firstLine="0"/>
              <w:jc w:val="center"/>
              <w:rPr>
                <w:bCs/>
                <w:color w:val="000000"/>
                <w:sz w:val="22"/>
                <w:szCs w:val="22"/>
              </w:rPr>
            </w:pPr>
            <w:r>
              <w:rPr>
                <w:color w:val="000000"/>
                <w:sz w:val="22"/>
                <w:szCs w:val="22"/>
              </w:rPr>
              <w:t>100</w:t>
            </w:r>
            <w:r w:rsidRPr="0035156E">
              <w:rPr>
                <w:color w:val="000000"/>
                <w:sz w:val="22"/>
                <w:szCs w:val="22"/>
              </w:rPr>
              <w:t>%</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308CC82E"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23E85DA3" w14:textId="77777777" w:rsidR="001B53C3" w:rsidRPr="0035156E" w:rsidRDefault="001B53C3" w:rsidP="00A41A59">
            <w:pPr>
              <w:spacing w:line="240" w:lineRule="auto"/>
              <w:ind w:firstLine="0"/>
              <w:jc w:val="center"/>
              <w:rPr>
                <w:bCs/>
                <w:color w:val="000000"/>
                <w:sz w:val="22"/>
                <w:szCs w:val="22"/>
              </w:rPr>
            </w:pPr>
            <w:r>
              <w:rPr>
                <w:color w:val="000000"/>
                <w:sz w:val="22"/>
                <w:szCs w:val="22"/>
              </w:rPr>
              <w:t>100</w:t>
            </w:r>
            <w:r w:rsidRPr="0035156E">
              <w:rPr>
                <w:color w:val="000000"/>
                <w:sz w:val="22"/>
                <w:szCs w:val="22"/>
              </w:rPr>
              <w:t>%</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45CF04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r>
      <w:tr w:rsidR="001B53C3" w:rsidRPr="0035156E" w14:paraId="3F21F2E5" w14:textId="77777777" w:rsidTr="00475404">
        <w:trPr>
          <w:trHeight w:val="299"/>
          <w:jc w:val="center"/>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33931C3A" w14:textId="77777777" w:rsidR="001B53C3" w:rsidRPr="0035156E" w:rsidRDefault="001B53C3" w:rsidP="00A41A59">
            <w:pPr>
              <w:spacing w:line="240" w:lineRule="auto"/>
              <w:ind w:firstLine="0"/>
              <w:jc w:val="left"/>
              <w:rPr>
                <w:color w:val="000000"/>
                <w:sz w:val="22"/>
                <w:szCs w:val="22"/>
              </w:rPr>
            </w:pPr>
            <w:r w:rsidRPr="0035156E">
              <w:rPr>
                <w:color w:val="000000"/>
                <w:sz w:val="22"/>
                <w:szCs w:val="22"/>
              </w:rPr>
              <w:t xml:space="preserve">Хорошо </w:t>
            </w:r>
          </w:p>
          <w:p w14:paraId="2DAEA5E7"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(61-80 баллов)</w:t>
            </w:r>
          </w:p>
        </w:tc>
        <w:tc>
          <w:tcPr>
            <w:tcW w:w="2648" w:type="dxa"/>
            <w:tcBorders>
              <w:top w:val="nil"/>
              <w:left w:val="nil"/>
              <w:bottom w:val="single" w:sz="4" w:space="0" w:color="auto"/>
              <w:right w:val="single" w:sz="4" w:space="0" w:color="auto"/>
            </w:tcBorders>
            <w:shd w:val="clear" w:color="auto" w:fill="auto"/>
            <w:noWrap/>
            <w:vAlign w:val="center"/>
            <w:hideMark/>
          </w:tcPr>
          <w:p w14:paraId="201F57AD" w14:textId="77777777" w:rsidR="001B53C3" w:rsidRPr="0035156E" w:rsidRDefault="001B53C3" w:rsidP="00A41A59">
            <w:pPr>
              <w:spacing w:line="240" w:lineRule="auto"/>
              <w:ind w:firstLine="0"/>
              <w:jc w:val="center"/>
              <w:rPr>
                <w:bCs/>
                <w:color w:val="000000"/>
                <w:sz w:val="22"/>
                <w:szCs w:val="22"/>
              </w:rPr>
            </w:pPr>
            <w:r>
              <w:rPr>
                <w:color w:val="000000"/>
                <w:sz w:val="22"/>
                <w:szCs w:val="22"/>
              </w:rPr>
              <w:t>0</w:t>
            </w:r>
            <w:r w:rsidRPr="0035156E">
              <w:rPr>
                <w:color w:val="000000"/>
                <w:sz w:val="22"/>
                <w:szCs w:val="22"/>
              </w:rPr>
              <w:t>%</w:t>
            </w:r>
          </w:p>
        </w:tc>
        <w:tc>
          <w:tcPr>
            <w:tcW w:w="2417" w:type="dxa"/>
            <w:tcBorders>
              <w:top w:val="nil"/>
              <w:left w:val="nil"/>
              <w:bottom w:val="single" w:sz="4" w:space="0" w:color="auto"/>
              <w:right w:val="single" w:sz="4" w:space="0" w:color="auto"/>
            </w:tcBorders>
            <w:shd w:val="clear" w:color="auto" w:fill="auto"/>
            <w:noWrap/>
            <w:vAlign w:val="center"/>
            <w:hideMark/>
          </w:tcPr>
          <w:p w14:paraId="6D7349A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502" w:type="dxa"/>
            <w:tcBorders>
              <w:top w:val="nil"/>
              <w:left w:val="nil"/>
              <w:bottom w:val="single" w:sz="4" w:space="0" w:color="auto"/>
              <w:right w:val="single" w:sz="4" w:space="0" w:color="auto"/>
            </w:tcBorders>
            <w:shd w:val="clear" w:color="auto" w:fill="auto"/>
            <w:noWrap/>
            <w:vAlign w:val="center"/>
            <w:hideMark/>
          </w:tcPr>
          <w:p w14:paraId="7ADCB81F" w14:textId="77777777" w:rsidR="001B53C3" w:rsidRPr="0035156E" w:rsidRDefault="001B53C3" w:rsidP="00A41A59">
            <w:pPr>
              <w:spacing w:line="240" w:lineRule="auto"/>
              <w:ind w:firstLine="0"/>
              <w:jc w:val="center"/>
              <w:rPr>
                <w:bCs/>
                <w:color w:val="000000"/>
                <w:sz w:val="22"/>
                <w:szCs w:val="22"/>
              </w:rPr>
            </w:pPr>
            <w:r>
              <w:rPr>
                <w:color w:val="000000"/>
                <w:sz w:val="22"/>
                <w:szCs w:val="22"/>
              </w:rPr>
              <w:t>0</w:t>
            </w:r>
            <w:r w:rsidRPr="0035156E">
              <w:rPr>
                <w:color w:val="000000"/>
                <w:sz w:val="22"/>
                <w:szCs w:val="22"/>
              </w:rPr>
              <w:t>%</w:t>
            </w:r>
          </w:p>
        </w:tc>
        <w:tc>
          <w:tcPr>
            <w:tcW w:w="1061" w:type="dxa"/>
            <w:tcBorders>
              <w:top w:val="nil"/>
              <w:left w:val="nil"/>
              <w:bottom w:val="single" w:sz="4" w:space="0" w:color="auto"/>
              <w:right w:val="single" w:sz="4" w:space="0" w:color="auto"/>
            </w:tcBorders>
            <w:shd w:val="clear" w:color="auto" w:fill="auto"/>
            <w:noWrap/>
            <w:vAlign w:val="center"/>
            <w:hideMark/>
          </w:tcPr>
          <w:p w14:paraId="0090693D"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0DAF478B" w14:textId="77777777" w:rsidTr="00475404">
        <w:trPr>
          <w:trHeight w:val="299"/>
          <w:jc w:val="center"/>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4701BB4"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Удовлетворительно (41-60 баллов)</w:t>
            </w:r>
          </w:p>
        </w:tc>
        <w:tc>
          <w:tcPr>
            <w:tcW w:w="2648" w:type="dxa"/>
            <w:tcBorders>
              <w:top w:val="nil"/>
              <w:left w:val="nil"/>
              <w:bottom w:val="single" w:sz="4" w:space="0" w:color="auto"/>
              <w:right w:val="single" w:sz="4" w:space="0" w:color="auto"/>
            </w:tcBorders>
            <w:shd w:val="clear" w:color="auto" w:fill="auto"/>
            <w:noWrap/>
            <w:vAlign w:val="center"/>
            <w:hideMark/>
          </w:tcPr>
          <w:p w14:paraId="2BE3858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417" w:type="dxa"/>
            <w:tcBorders>
              <w:top w:val="nil"/>
              <w:left w:val="nil"/>
              <w:bottom w:val="single" w:sz="4" w:space="0" w:color="auto"/>
              <w:right w:val="single" w:sz="4" w:space="0" w:color="auto"/>
            </w:tcBorders>
            <w:shd w:val="clear" w:color="auto" w:fill="auto"/>
            <w:noWrap/>
            <w:vAlign w:val="center"/>
            <w:hideMark/>
          </w:tcPr>
          <w:p w14:paraId="528694A3"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502" w:type="dxa"/>
            <w:tcBorders>
              <w:top w:val="nil"/>
              <w:left w:val="nil"/>
              <w:bottom w:val="single" w:sz="4" w:space="0" w:color="auto"/>
              <w:right w:val="single" w:sz="4" w:space="0" w:color="auto"/>
            </w:tcBorders>
            <w:shd w:val="clear" w:color="auto" w:fill="auto"/>
            <w:noWrap/>
            <w:vAlign w:val="center"/>
            <w:hideMark/>
          </w:tcPr>
          <w:p w14:paraId="1001101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center"/>
            <w:hideMark/>
          </w:tcPr>
          <w:p w14:paraId="13D2811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4A34ACAF" w14:textId="77777777" w:rsidTr="00475404">
        <w:trPr>
          <w:trHeight w:val="299"/>
          <w:jc w:val="center"/>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8586076"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Неудовлетворительно (58-40 баллов)</w:t>
            </w:r>
          </w:p>
        </w:tc>
        <w:tc>
          <w:tcPr>
            <w:tcW w:w="2648" w:type="dxa"/>
            <w:tcBorders>
              <w:top w:val="nil"/>
              <w:left w:val="nil"/>
              <w:bottom w:val="single" w:sz="4" w:space="0" w:color="auto"/>
              <w:right w:val="single" w:sz="4" w:space="0" w:color="auto"/>
            </w:tcBorders>
            <w:shd w:val="clear" w:color="auto" w:fill="auto"/>
            <w:noWrap/>
            <w:vAlign w:val="center"/>
            <w:hideMark/>
          </w:tcPr>
          <w:p w14:paraId="117954DA"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417" w:type="dxa"/>
            <w:tcBorders>
              <w:top w:val="nil"/>
              <w:left w:val="nil"/>
              <w:bottom w:val="single" w:sz="4" w:space="0" w:color="auto"/>
              <w:right w:val="single" w:sz="4" w:space="0" w:color="auto"/>
            </w:tcBorders>
            <w:shd w:val="clear" w:color="auto" w:fill="auto"/>
            <w:noWrap/>
            <w:vAlign w:val="center"/>
            <w:hideMark/>
          </w:tcPr>
          <w:p w14:paraId="76B8FBB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502" w:type="dxa"/>
            <w:tcBorders>
              <w:top w:val="nil"/>
              <w:left w:val="nil"/>
              <w:bottom w:val="single" w:sz="4" w:space="0" w:color="auto"/>
              <w:right w:val="single" w:sz="4" w:space="0" w:color="auto"/>
            </w:tcBorders>
            <w:shd w:val="clear" w:color="auto" w:fill="auto"/>
            <w:noWrap/>
            <w:vAlign w:val="center"/>
            <w:hideMark/>
          </w:tcPr>
          <w:p w14:paraId="319CC6F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center"/>
            <w:hideMark/>
          </w:tcPr>
          <w:p w14:paraId="6689A96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3CC2874F" w14:textId="77777777" w:rsidTr="00475404">
        <w:trPr>
          <w:trHeight w:val="299"/>
          <w:jc w:val="center"/>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61D18E5D" w14:textId="77777777" w:rsidR="001B53C3" w:rsidRPr="0035156E" w:rsidRDefault="001B53C3" w:rsidP="00A41A59">
            <w:pPr>
              <w:spacing w:line="240" w:lineRule="auto"/>
              <w:ind w:firstLine="0"/>
              <w:jc w:val="left"/>
              <w:rPr>
                <w:color w:val="000000"/>
                <w:sz w:val="22"/>
                <w:szCs w:val="22"/>
              </w:rPr>
            </w:pPr>
            <w:r w:rsidRPr="0035156E">
              <w:rPr>
                <w:color w:val="000000"/>
                <w:sz w:val="22"/>
                <w:szCs w:val="22"/>
              </w:rPr>
              <w:t xml:space="preserve">Плохо </w:t>
            </w:r>
          </w:p>
          <w:p w14:paraId="3F4F68FE"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(0 - 20 баллов)</w:t>
            </w:r>
          </w:p>
        </w:tc>
        <w:tc>
          <w:tcPr>
            <w:tcW w:w="2648" w:type="dxa"/>
            <w:tcBorders>
              <w:top w:val="nil"/>
              <w:left w:val="nil"/>
              <w:bottom w:val="single" w:sz="4" w:space="0" w:color="auto"/>
              <w:right w:val="single" w:sz="4" w:space="0" w:color="auto"/>
            </w:tcBorders>
            <w:shd w:val="clear" w:color="auto" w:fill="auto"/>
            <w:noWrap/>
            <w:vAlign w:val="center"/>
            <w:hideMark/>
          </w:tcPr>
          <w:p w14:paraId="647B9EA1"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417" w:type="dxa"/>
            <w:tcBorders>
              <w:top w:val="nil"/>
              <w:left w:val="nil"/>
              <w:bottom w:val="single" w:sz="4" w:space="0" w:color="auto"/>
              <w:right w:val="single" w:sz="4" w:space="0" w:color="auto"/>
            </w:tcBorders>
            <w:shd w:val="clear" w:color="auto" w:fill="auto"/>
            <w:noWrap/>
            <w:vAlign w:val="center"/>
            <w:hideMark/>
          </w:tcPr>
          <w:p w14:paraId="758175D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502" w:type="dxa"/>
            <w:tcBorders>
              <w:top w:val="nil"/>
              <w:left w:val="nil"/>
              <w:bottom w:val="single" w:sz="4" w:space="0" w:color="auto"/>
              <w:right w:val="single" w:sz="4" w:space="0" w:color="auto"/>
            </w:tcBorders>
            <w:shd w:val="clear" w:color="auto" w:fill="auto"/>
            <w:noWrap/>
            <w:vAlign w:val="center"/>
            <w:hideMark/>
          </w:tcPr>
          <w:p w14:paraId="02924313"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center"/>
            <w:hideMark/>
          </w:tcPr>
          <w:p w14:paraId="4023E98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bl>
    <w:p w14:paraId="0DCDB313" w14:textId="77777777" w:rsidR="001B53C3" w:rsidRPr="0035156E" w:rsidRDefault="001B53C3" w:rsidP="00A41A59">
      <w:pPr>
        <w:spacing w:line="240" w:lineRule="auto"/>
        <w:rPr>
          <w:bCs/>
          <w:iCs/>
          <w:sz w:val="24"/>
          <w:szCs w:val="24"/>
        </w:rPr>
      </w:pPr>
    </w:p>
    <w:p w14:paraId="275B9D6C" w14:textId="77777777" w:rsidR="001B53C3" w:rsidRDefault="001B53C3" w:rsidP="00A41A59">
      <w:pPr>
        <w:spacing w:after="200" w:line="240" w:lineRule="auto"/>
        <w:ind w:firstLine="0"/>
        <w:jc w:val="left"/>
        <w:rPr>
          <w:bCs/>
          <w:iCs/>
          <w:sz w:val="24"/>
          <w:szCs w:val="24"/>
        </w:rPr>
      </w:pPr>
      <w:r>
        <w:rPr>
          <w:iCs/>
          <w:sz w:val="24"/>
          <w:szCs w:val="24"/>
        </w:rPr>
        <w:br w:type="page"/>
      </w:r>
    </w:p>
    <w:p w14:paraId="00B2F096" w14:textId="3C6DF6B5" w:rsidR="001B53C3" w:rsidRPr="0035156E" w:rsidRDefault="001B53C3" w:rsidP="00A41A59">
      <w:pPr>
        <w:spacing w:line="240" w:lineRule="auto"/>
        <w:rPr>
          <w:bCs/>
          <w:iCs/>
          <w:sz w:val="24"/>
          <w:szCs w:val="24"/>
        </w:rPr>
      </w:pPr>
      <w:r w:rsidRPr="0035156E">
        <w:rPr>
          <w:iCs/>
          <w:sz w:val="24"/>
          <w:szCs w:val="24"/>
        </w:rPr>
        <w:lastRenderedPageBreak/>
        <w:t>Средний балл по критерию в целом составил 9</w:t>
      </w:r>
      <w:r w:rsidR="008917AB">
        <w:rPr>
          <w:iCs/>
          <w:sz w:val="24"/>
          <w:szCs w:val="24"/>
        </w:rPr>
        <w:t>9</w:t>
      </w:r>
      <w:r w:rsidRPr="0035156E">
        <w:rPr>
          <w:iCs/>
          <w:sz w:val="24"/>
          <w:szCs w:val="24"/>
        </w:rPr>
        <w:t>,</w:t>
      </w:r>
      <w:r w:rsidR="008917AB">
        <w:rPr>
          <w:iCs/>
          <w:sz w:val="24"/>
          <w:szCs w:val="24"/>
        </w:rPr>
        <w:t>0</w:t>
      </w:r>
      <w:r w:rsidRPr="0035156E">
        <w:rPr>
          <w:iCs/>
          <w:sz w:val="24"/>
          <w:szCs w:val="24"/>
        </w:rPr>
        <w:t>:</w:t>
      </w:r>
    </w:p>
    <w:p w14:paraId="6BC44E61" w14:textId="77777777" w:rsidR="001B53C3" w:rsidRPr="0035156E" w:rsidRDefault="001B53C3" w:rsidP="00A41A59">
      <w:pPr>
        <w:spacing w:line="240" w:lineRule="auto"/>
        <w:rPr>
          <w:bCs/>
          <w:iCs/>
          <w:sz w:val="24"/>
          <w:szCs w:val="24"/>
        </w:rPr>
      </w:pPr>
      <w:r w:rsidRPr="0035156E">
        <w:rPr>
          <w:iCs/>
          <w:sz w:val="24"/>
          <w:szCs w:val="24"/>
        </w:rPr>
        <w:t xml:space="preserve">Средняя величина: </w:t>
      </w:r>
    </w:p>
    <w:p w14:paraId="64FFDFAA" w14:textId="77777777" w:rsidR="001B53C3" w:rsidRPr="0035156E" w:rsidRDefault="001B53C3" w:rsidP="00A41A59">
      <w:pPr>
        <w:spacing w:line="240" w:lineRule="auto"/>
        <w:rPr>
          <w:bCs/>
          <w:iCs/>
          <w:sz w:val="24"/>
          <w:szCs w:val="24"/>
        </w:rPr>
      </w:pPr>
      <w:r w:rsidRPr="0035156E">
        <w:rPr>
          <w:iCs/>
          <w:sz w:val="24"/>
          <w:szCs w:val="24"/>
        </w:rPr>
        <w:t xml:space="preserve">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w:t>
      </w:r>
      <w:r>
        <w:rPr>
          <w:iCs/>
          <w:sz w:val="24"/>
          <w:szCs w:val="24"/>
        </w:rPr>
        <w:t>100 баллов</w:t>
      </w:r>
      <w:r w:rsidRPr="0035156E">
        <w:rPr>
          <w:iCs/>
          <w:sz w:val="24"/>
          <w:szCs w:val="24"/>
        </w:rPr>
        <w:t>;</w:t>
      </w:r>
    </w:p>
    <w:p w14:paraId="47346EE0" w14:textId="77777777" w:rsidR="001B53C3" w:rsidRPr="0035156E" w:rsidRDefault="001B53C3" w:rsidP="00A41A59">
      <w:pPr>
        <w:spacing w:line="240" w:lineRule="auto"/>
        <w:rPr>
          <w:bCs/>
          <w:iCs/>
          <w:sz w:val="24"/>
          <w:szCs w:val="24"/>
        </w:rPr>
      </w:pPr>
      <w:r w:rsidRPr="0035156E">
        <w:rPr>
          <w:iCs/>
          <w:sz w:val="24"/>
          <w:szCs w:val="24"/>
        </w:rPr>
        <w:t xml:space="preserve">показателя 1.2. Наличие на сайте организации информации о дистанционных способах обратной связи и взаимодействия с получателями услуг и их функционировании – </w:t>
      </w:r>
      <w:r>
        <w:rPr>
          <w:iCs/>
          <w:sz w:val="24"/>
          <w:szCs w:val="24"/>
        </w:rPr>
        <w:t>100</w:t>
      </w:r>
      <w:r w:rsidRPr="0035156E">
        <w:rPr>
          <w:iCs/>
          <w:sz w:val="24"/>
          <w:szCs w:val="24"/>
        </w:rPr>
        <w:t xml:space="preserve"> баллов; </w:t>
      </w:r>
    </w:p>
    <w:p w14:paraId="418E535A" w14:textId="6907954E" w:rsidR="001B53C3" w:rsidRPr="0035156E" w:rsidRDefault="001B53C3" w:rsidP="00A41A59">
      <w:pPr>
        <w:spacing w:line="240" w:lineRule="auto"/>
        <w:rPr>
          <w:bCs/>
          <w:iCs/>
          <w:sz w:val="24"/>
          <w:szCs w:val="24"/>
        </w:rPr>
      </w:pPr>
      <w:r w:rsidRPr="0035156E">
        <w:rPr>
          <w:iCs/>
          <w:sz w:val="24"/>
          <w:szCs w:val="24"/>
        </w:rPr>
        <w:t xml:space="preserve">показателя 1.3. Доля получателей услуг, удовлетворенных открытостью, полнотой и доступностью информации о деятельности организации – </w:t>
      </w:r>
      <w:r w:rsidR="008917AB">
        <w:rPr>
          <w:iCs/>
          <w:sz w:val="24"/>
          <w:szCs w:val="24"/>
        </w:rPr>
        <w:t>97,5 балла</w:t>
      </w:r>
      <w:r w:rsidRPr="0035156E">
        <w:rPr>
          <w:iCs/>
          <w:sz w:val="24"/>
          <w:szCs w:val="24"/>
        </w:rPr>
        <w:t xml:space="preserve">. </w:t>
      </w:r>
    </w:p>
    <w:p w14:paraId="0C208495" w14:textId="77777777" w:rsidR="001B53C3" w:rsidRPr="0035156E" w:rsidRDefault="001B53C3" w:rsidP="00A41A59">
      <w:pPr>
        <w:spacing w:after="200" w:line="240" w:lineRule="auto"/>
        <w:ind w:firstLine="0"/>
        <w:jc w:val="center"/>
      </w:pPr>
      <w:r w:rsidRPr="0035156E">
        <w:rPr>
          <w:noProof/>
          <w:lang w:eastAsia="ru-RU"/>
        </w:rPr>
        <w:drawing>
          <wp:inline distT="0" distB="0" distL="0" distR="0" wp14:anchorId="24D0DBAE" wp14:editId="62FCD685">
            <wp:extent cx="5629274" cy="4848225"/>
            <wp:effectExtent l="0" t="0" r="10160" b="9525"/>
            <wp:docPr id="3" name="Диаграмма 3">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8AF649" w14:textId="77777777" w:rsidR="001B53C3" w:rsidRPr="0035156E" w:rsidRDefault="001B53C3" w:rsidP="00A41A59">
      <w:pPr>
        <w:keepNext/>
        <w:spacing w:after="120" w:line="240" w:lineRule="auto"/>
        <w:ind w:firstLine="0"/>
        <w:jc w:val="center"/>
        <w:rPr>
          <w:color w:val="595959"/>
          <w:sz w:val="24"/>
          <w:szCs w:val="24"/>
        </w:rPr>
      </w:pPr>
      <w:bookmarkStart w:id="62" w:name="_Hlk76435084"/>
      <w:r w:rsidRPr="0035156E">
        <w:rPr>
          <w:color w:val="595959"/>
          <w:sz w:val="24"/>
          <w:szCs w:val="24"/>
        </w:rPr>
        <w:t xml:space="preserve">Рисунок </w:t>
      </w:r>
      <w:r w:rsidRPr="0035156E">
        <w:rPr>
          <w:color w:val="595959"/>
          <w:sz w:val="24"/>
          <w:szCs w:val="24"/>
        </w:rPr>
        <w:fldChar w:fldCharType="begin"/>
      </w:r>
      <w:r w:rsidRPr="0035156E">
        <w:rPr>
          <w:color w:val="595959"/>
          <w:sz w:val="24"/>
          <w:szCs w:val="24"/>
        </w:rPr>
        <w:instrText xml:space="preserve"> SEQ Рисунок \* ARABIC </w:instrText>
      </w:r>
      <w:r w:rsidRPr="0035156E">
        <w:rPr>
          <w:color w:val="595959"/>
          <w:sz w:val="24"/>
          <w:szCs w:val="24"/>
        </w:rPr>
        <w:fldChar w:fldCharType="separate"/>
      </w:r>
      <w:r>
        <w:rPr>
          <w:noProof/>
          <w:color w:val="595959"/>
          <w:sz w:val="24"/>
          <w:szCs w:val="24"/>
        </w:rPr>
        <w:t>4</w:t>
      </w:r>
      <w:r w:rsidRPr="0035156E">
        <w:rPr>
          <w:color w:val="595959"/>
          <w:sz w:val="24"/>
          <w:szCs w:val="24"/>
        </w:rPr>
        <w:fldChar w:fldCharType="end"/>
      </w:r>
      <w:r w:rsidRPr="0035156E">
        <w:rPr>
          <w:color w:val="595959"/>
          <w:sz w:val="24"/>
          <w:szCs w:val="24"/>
        </w:rPr>
        <w:t>. Средняя величина показателей, характеризующих критерий «Открытость и доступность информации об организациях, осуществляющих образовательную деятельность»</w:t>
      </w:r>
    </w:p>
    <w:bookmarkEnd w:id="62"/>
    <w:p w14:paraId="64689406" w14:textId="77777777" w:rsidR="008917AB" w:rsidRDefault="008917AB" w:rsidP="00A41A59">
      <w:pPr>
        <w:spacing w:line="240" w:lineRule="auto"/>
        <w:rPr>
          <w:iCs/>
          <w:sz w:val="24"/>
          <w:szCs w:val="24"/>
        </w:rPr>
      </w:pPr>
    </w:p>
    <w:p w14:paraId="14D6B43B" w14:textId="0813386E" w:rsidR="001B53C3" w:rsidRPr="0035156E" w:rsidRDefault="001B53C3" w:rsidP="00A41A59">
      <w:pPr>
        <w:spacing w:line="240" w:lineRule="auto"/>
        <w:rPr>
          <w:iCs/>
          <w:sz w:val="24"/>
          <w:szCs w:val="24"/>
        </w:rPr>
      </w:pPr>
      <w:r w:rsidRPr="0035156E">
        <w:rPr>
          <w:iCs/>
          <w:sz w:val="24"/>
          <w:szCs w:val="24"/>
        </w:rPr>
        <w:t>Таблица 11. Показатели, характеризующие открытость и доступность информации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D37E" w:themeFill="accent3" w:themeFillTint="99"/>
        <w:tblLayout w:type="fixed"/>
        <w:tblLook w:val="04A0" w:firstRow="1" w:lastRow="0" w:firstColumn="1" w:lastColumn="0" w:noHBand="0" w:noVBand="1"/>
      </w:tblPr>
      <w:tblGrid>
        <w:gridCol w:w="704"/>
        <w:gridCol w:w="5276"/>
        <w:gridCol w:w="799"/>
        <w:gridCol w:w="844"/>
        <w:gridCol w:w="997"/>
        <w:gridCol w:w="788"/>
        <w:gridCol w:w="1048"/>
      </w:tblGrid>
      <w:tr w:rsidR="001B53C3" w:rsidRPr="003E4448" w14:paraId="5F387A71" w14:textId="77777777" w:rsidTr="008B64A6">
        <w:trPr>
          <w:trHeight w:val="300"/>
        </w:trPr>
        <w:tc>
          <w:tcPr>
            <w:tcW w:w="704" w:type="dxa"/>
            <w:shd w:val="clear" w:color="auto" w:fill="F0D37E" w:themeFill="accent3" w:themeFillTint="99"/>
            <w:noWrap/>
            <w:vAlign w:val="center"/>
          </w:tcPr>
          <w:p w14:paraId="0BCCF2E2" w14:textId="77777777" w:rsidR="001B53C3" w:rsidRPr="00A51273" w:rsidRDefault="001B53C3" w:rsidP="00A41A59">
            <w:pPr>
              <w:spacing w:line="240" w:lineRule="auto"/>
              <w:ind w:firstLine="0"/>
              <w:jc w:val="center"/>
              <w:rPr>
                <w:bCs/>
                <w:color w:val="000000"/>
                <w:sz w:val="22"/>
                <w:szCs w:val="22"/>
              </w:rPr>
            </w:pPr>
            <w:r w:rsidRPr="003E4448">
              <w:rPr>
                <w:color w:val="000000"/>
                <w:sz w:val="22"/>
                <w:szCs w:val="22"/>
              </w:rPr>
              <w:t>№ п/п</w:t>
            </w:r>
          </w:p>
        </w:tc>
        <w:tc>
          <w:tcPr>
            <w:tcW w:w="5276" w:type="dxa"/>
            <w:shd w:val="clear" w:color="auto" w:fill="F0D37E" w:themeFill="accent3" w:themeFillTint="99"/>
            <w:noWrap/>
            <w:vAlign w:val="center"/>
          </w:tcPr>
          <w:p w14:paraId="508E8B76" w14:textId="77777777" w:rsidR="001B53C3" w:rsidRPr="00A51273" w:rsidRDefault="001B53C3" w:rsidP="00A41A59">
            <w:pPr>
              <w:spacing w:line="240" w:lineRule="auto"/>
              <w:ind w:firstLine="0"/>
              <w:jc w:val="center"/>
              <w:rPr>
                <w:bCs/>
                <w:color w:val="000000"/>
                <w:sz w:val="22"/>
                <w:szCs w:val="22"/>
              </w:rPr>
            </w:pPr>
            <w:r w:rsidRPr="003E4448">
              <w:rPr>
                <w:color w:val="000000"/>
                <w:sz w:val="22"/>
                <w:szCs w:val="22"/>
              </w:rPr>
              <w:t>Наименование учреждения</w:t>
            </w:r>
          </w:p>
        </w:tc>
        <w:tc>
          <w:tcPr>
            <w:tcW w:w="799" w:type="dxa"/>
            <w:shd w:val="clear" w:color="auto" w:fill="F0D37E" w:themeFill="accent3" w:themeFillTint="99"/>
            <w:noWrap/>
            <w:vAlign w:val="center"/>
          </w:tcPr>
          <w:p w14:paraId="07891306" w14:textId="77777777" w:rsidR="001B53C3" w:rsidRPr="00A51273" w:rsidRDefault="001B53C3" w:rsidP="00A41A59">
            <w:pPr>
              <w:spacing w:line="240" w:lineRule="auto"/>
              <w:ind w:firstLine="0"/>
              <w:jc w:val="center"/>
              <w:rPr>
                <w:bCs/>
                <w:color w:val="000000"/>
                <w:sz w:val="22"/>
                <w:szCs w:val="22"/>
              </w:rPr>
            </w:pPr>
            <w:r w:rsidRPr="0035156E">
              <w:rPr>
                <w:color w:val="000000"/>
                <w:sz w:val="22"/>
                <w:szCs w:val="22"/>
              </w:rPr>
              <w:t xml:space="preserve">Соответствие информации о деятельности </w:t>
            </w:r>
            <w:r w:rsidRPr="00A51273">
              <w:rPr>
                <w:color w:val="000000"/>
                <w:sz w:val="22"/>
                <w:szCs w:val="22"/>
              </w:rPr>
              <w:t>организаци</w:t>
            </w:r>
            <w:r w:rsidRPr="00A51273">
              <w:rPr>
                <w:color w:val="000000"/>
                <w:sz w:val="22"/>
                <w:szCs w:val="22"/>
              </w:rPr>
              <w:lastRenderedPageBreak/>
              <w:t>и требований</w:t>
            </w:r>
            <w:r w:rsidRPr="0035156E">
              <w:rPr>
                <w:color w:val="000000"/>
                <w:sz w:val="22"/>
                <w:szCs w:val="22"/>
              </w:rPr>
              <w:t xml:space="preserve"> </w:t>
            </w:r>
            <w:r w:rsidRPr="00A51273">
              <w:rPr>
                <w:color w:val="000000"/>
                <w:sz w:val="22"/>
                <w:szCs w:val="22"/>
              </w:rPr>
              <w:t>…</w:t>
            </w:r>
            <w:r w:rsidRPr="0035156E">
              <w:rPr>
                <w:color w:val="000000"/>
                <w:sz w:val="22"/>
                <w:szCs w:val="22"/>
              </w:rPr>
              <w:t>.</w:t>
            </w:r>
          </w:p>
        </w:tc>
        <w:tc>
          <w:tcPr>
            <w:tcW w:w="844" w:type="dxa"/>
            <w:shd w:val="clear" w:color="auto" w:fill="F0D37E" w:themeFill="accent3" w:themeFillTint="99"/>
            <w:noWrap/>
            <w:vAlign w:val="center"/>
          </w:tcPr>
          <w:p w14:paraId="30AB88E6" w14:textId="77777777" w:rsidR="001B53C3" w:rsidRPr="00A51273" w:rsidRDefault="001B53C3" w:rsidP="00A41A59">
            <w:pPr>
              <w:spacing w:line="240" w:lineRule="auto"/>
              <w:ind w:firstLine="0"/>
              <w:jc w:val="center"/>
              <w:rPr>
                <w:bCs/>
                <w:color w:val="000000"/>
                <w:sz w:val="22"/>
                <w:szCs w:val="22"/>
              </w:rPr>
            </w:pPr>
            <w:r w:rsidRPr="0035156E">
              <w:rPr>
                <w:color w:val="000000"/>
                <w:sz w:val="22"/>
                <w:szCs w:val="22"/>
              </w:rPr>
              <w:lastRenderedPageBreak/>
              <w:t>Наличие на сайте организации информации о дистанцион</w:t>
            </w:r>
            <w:r w:rsidRPr="0035156E">
              <w:rPr>
                <w:color w:val="000000"/>
                <w:sz w:val="22"/>
                <w:szCs w:val="22"/>
              </w:rPr>
              <w:lastRenderedPageBreak/>
              <w:t>ных способах обратной связи</w:t>
            </w:r>
          </w:p>
        </w:tc>
        <w:tc>
          <w:tcPr>
            <w:tcW w:w="997" w:type="dxa"/>
            <w:shd w:val="clear" w:color="auto" w:fill="F0D37E" w:themeFill="accent3" w:themeFillTint="99"/>
            <w:noWrap/>
            <w:vAlign w:val="center"/>
          </w:tcPr>
          <w:p w14:paraId="3FAFB07A" w14:textId="77777777" w:rsidR="001B53C3" w:rsidRPr="00A51273" w:rsidRDefault="001B53C3" w:rsidP="00A41A59">
            <w:pPr>
              <w:spacing w:line="240" w:lineRule="auto"/>
              <w:ind w:firstLine="0"/>
              <w:jc w:val="center"/>
              <w:rPr>
                <w:bCs/>
                <w:color w:val="000000"/>
                <w:sz w:val="22"/>
                <w:szCs w:val="22"/>
              </w:rPr>
            </w:pPr>
            <w:r w:rsidRPr="0035156E">
              <w:rPr>
                <w:color w:val="000000"/>
                <w:sz w:val="22"/>
                <w:szCs w:val="22"/>
              </w:rPr>
              <w:lastRenderedPageBreak/>
              <w:t xml:space="preserve">Доля получателей услуг, удовлетворенных открытостью, полнотой и </w:t>
            </w:r>
            <w:r w:rsidRPr="0035156E">
              <w:rPr>
                <w:color w:val="000000"/>
                <w:sz w:val="22"/>
                <w:szCs w:val="22"/>
              </w:rPr>
              <w:lastRenderedPageBreak/>
              <w:t xml:space="preserve">доступностью информации </w:t>
            </w:r>
          </w:p>
        </w:tc>
        <w:tc>
          <w:tcPr>
            <w:tcW w:w="788" w:type="dxa"/>
            <w:shd w:val="clear" w:color="auto" w:fill="F0D37E" w:themeFill="accent3" w:themeFillTint="99"/>
            <w:noWrap/>
            <w:vAlign w:val="center"/>
          </w:tcPr>
          <w:p w14:paraId="521218C1" w14:textId="77777777" w:rsidR="001B53C3" w:rsidRPr="00A51273" w:rsidRDefault="001B53C3" w:rsidP="00A41A59">
            <w:pPr>
              <w:spacing w:line="240" w:lineRule="auto"/>
              <w:ind w:firstLine="0"/>
              <w:jc w:val="center"/>
              <w:rPr>
                <w:bCs/>
                <w:color w:val="000000"/>
                <w:sz w:val="22"/>
                <w:szCs w:val="22"/>
              </w:rPr>
            </w:pPr>
            <w:r w:rsidRPr="0035156E">
              <w:rPr>
                <w:color w:val="000000"/>
                <w:sz w:val="22"/>
                <w:szCs w:val="22"/>
              </w:rPr>
              <w:lastRenderedPageBreak/>
              <w:t>Всего по критерию 1</w:t>
            </w:r>
          </w:p>
        </w:tc>
        <w:tc>
          <w:tcPr>
            <w:tcW w:w="1048" w:type="dxa"/>
            <w:shd w:val="clear" w:color="auto" w:fill="F0D37E" w:themeFill="accent3" w:themeFillTint="99"/>
            <w:noWrap/>
            <w:vAlign w:val="center"/>
          </w:tcPr>
          <w:p w14:paraId="1B4C7530" w14:textId="77777777" w:rsidR="001B53C3" w:rsidRPr="00A51273" w:rsidRDefault="001B53C3" w:rsidP="00A41A59">
            <w:pPr>
              <w:spacing w:line="240" w:lineRule="auto"/>
              <w:ind w:firstLine="0"/>
              <w:jc w:val="center"/>
              <w:rPr>
                <w:bCs/>
                <w:color w:val="000000"/>
                <w:sz w:val="22"/>
                <w:szCs w:val="22"/>
              </w:rPr>
            </w:pPr>
            <w:r w:rsidRPr="003E4448">
              <w:rPr>
                <w:color w:val="000000"/>
                <w:sz w:val="22"/>
                <w:szCs w:val="22"/>
              </w:rPr>
              <w:t>место в рейтинге</w:t>
            </w:r>
          </w:p>
        </w:tc>
      </w:tr>
      <w:tr w:rsidR="008B64A6" w:rsidRPr="003E4448" w14:paraId="1419448B" w14:textId="77777777" w:rsidTr="008B64A6">
        <w:trPr>
          <w:trHeight w:val="300"/>
        </w:trPr>
        <w:tc>
          <w:tcPr>
            <w:tcW w:w="704" w:type="dxa"/>
            <w:shd w:val="clear" w:color="auto" w:fill="FFFFFF" w:themeFill="background1"/>
            <w:noWrap/>
            <w:vAlign w:val="bottom"/>
            <w:hideMark/>
          </w:tcPr>
          <w:p w14:paraId="24F9E357" w14:textId="77777777" w:rsidR="008B64A6" w:rsidRPr="003E4448" w:rsidRDefault="008B64A6" w:rsidP="008B64A6">
            <w:pPr>
              <w:spacing w:line="240" w:lineRule="auto"/>
              <w:ind w:firstLine="0"/>
              <w:jc w:val="center"/>
              <w:rPr>
                <w:bCs/>
                <w:color w:val="000000"/>
                <w:sz w:val="22"/>
                <w:szCs w:val="22"/>
              </w:rPr>
            </w:pPr>
            <w:r>
              <w:rPr>
                <w:color w:val="000000"/>
                <w:sz w:val="22"/>
                <w:szCs w:val="22"/>
              </w:rPr>
              <w:lastRenderedPageBreak/>
              <w:t>66</w:t>
            </w:r>
          </w:p>
        </w:tc>
        <w:tc>
          <w:tcPr>
            <w:tcW w:w="5276" w:type="dxa"/>
            <w:shd w:val="clear" w:color="auto" w:fill="FFFFFF" w:themeFill="background1"/>
            <w:noWrap/>
            <w:vAlign w:val="bottom"/>
            <w:hideMark/>
          </w:tcPr>
          <w:p w14:paraId="21933EE0" w14:textId="77777777" w:rsidR="008B64A6" w:rsidRPr="003E4448" w:rsidRDefault="008B64A6" w:rsidP="008B64A6">
            <w:pPr>
              <w:spacing w:line="240" w:lineRule="auto"/>
              <w:ind w:firstLine="0"/>
              <w:jc w:val="center"/>
              <w:rPr>
                <w:bCs/>
                <w:color w:val="000000"/>
                <w:sz w:val="22"/>
                <w:szCs w:val="22"/>
              </w:rPr>
            </w:pPr>
            <w:r>
              <w:rPr>
                <w:color w:val="000000"/>
                <w:sz w:val="22"/>
                <w:szCs w:val="22"/>
              </w:rPr>
              <w:t>ГБОУ «СОШ№3 «С.П. Долаково»</w:t>
            </w:r>
          </w:p>
        </w:tc>
        <w:tc>
          <w:tcPr>
            <w:tcW w:w="799" w:type="dxa"/>
            <w:shd w:val="clear" w:color="auto" w:fill="FFFFFF" w:themeFill="background1"/>
            <w:noWrap/>
            <w:vAlign w:val="bottom"/>
            <w:hideMark/>
          </w:tcPr>
          <w:p w14:paraId="28DFC8AE" w14:textId="77777777" w:rsidR="008B64A6" w:rsidRPr="003E4448" w:rsidRDefault="008B64A6" w:rsidP="008B64A6">
            <w:pPr>
              <w:spacing w:line="240" w:lineRule="auto"/>
              <w:ind w:firstLine="0"/>
              <w:jc w:val="center"/>
              <w:rPr>
                <w:bCs/>
                <w:color w:val="000000"/>
                <w:sz w:val="22"/>
                <w:szCs w:val="22"/>
              </w:rPr>
            </w:pPr>
            <w:r>
              <w:rPr>
                <w:color w:val="000000"/>
                <w:sz w:val="22"/>
                <w:szCs w:val="22"/>
              </w:rPr>
              <w:t>100</w:t>
            </w:r>
          </w:p>
        </w:tc>
        <w:tc>
          <w:tcPr>
            <w:tcW w:w="844" w:type="dxa"/>
            <w:shd w:val="clear" w:color="auto" w:fill="FFFFFF" w:themeFill="background1"/>
            <w:noWrap/>
            <w:vAlign w:val="bottom"/>
            <w:hideMark/>
          </w:tcPr>
          <w:p w14:paraId="2C22829E" w14:textId="77777777" w:rsidR="008B64A6" w:rsidRPr="003E4448" w:rsidRDefault="008B64A6" w:rsidP="008B64A6">
            <w:pPr>
              <w:spacing w:line="240" w:lineRule="auto"/>
              <w:ind w:firstLine="0"/>
              <w:jc w:val="center"/>
              <w:rPr>
                <w:bCs/>
                <w:color w:val="000000"/>
                <w:sz w:val="22"/>
                <w:szCs w:val="22"/>
              </w:rPr>
            </w:pPr>
            <w:r>
              <w:rPr>
                <w:color w:val="000000"/>
                <w:sz w:val="22"/>
                <w:szCs w:val="22"/>
              </w:rPr>
              <w:t>100</w:t>
            </w:r>
          </w:p>
        </w:tc>
        <w:tc>
          <w:tcPr>
            <w:tcW w:w="997" w:type="dxa"/>
            <w:shd w:val="clear" w:color="auto" w:fill="FFFFFF" w:themeFill="background1"/>
            <w:noWrap/>
            <w:vAlign w:val="bottom"/>
            <w:hideMark/>
          </w:tcPr>
          <w:p w14:paraId="42F9C535" w14:textId="77777777" w:rsidR="008B64A6" w:rsidRPr="003E4448" w:rsidRDefault="008B64A6" w:rsidP="008B64A6">
            <w:pPr>
              <w:spacing w:line="240" w:lineRule="auto"/>
              <w:ind w:firstLine="0"/>
              <w:jc w:val="center"/>
              <w:rPr>
                <w:bCs/>
                <w:color w:val="000000"/>
                <w:sz w:val="22"/>
                <w:szCs w:val="22"/>
              </w:rPr>
            </w:pPr>
            <w:r>
              <w:rPr>
                <w:color w:val="000000"/>
                <w:sz w:val="22"/>
                <w:szCs w:val="22"/>
              </w:rPr>
              <w:t>99</w:t>
            </w:r>
          </w:p>
        </w:tc>
        <w:tc>
          <w:tcPr>
            <w:tcW w:w="788" w:type="dxa"/>
            <w:shd w:val="clear" w:color="auto" w:fill="FFFFFF" w:themeFill="background1"/>
            <w:noWrap/>
            <w:vAlign w:val="bottom"/>
            <w:hideMark/>
          </w:tcPr>
          <w:p w14:paraId="030F6BFB" w14:textId="77777777" w:rsidR="008B64A6" w:rsidRPr="003E4448" w:rsidRDefault="008B64A6" w:rsidP="008B64A6">
            <w:pPr>
              <w:spacing w:line="240" w:lineRule="auto"/>
              <w:ind w:firstLine="0"/>
              <w:jc w:val="center"/>
              <w:rPr>
                <w:bCs/>
                <w:color w:val="000000"/>
                <w:sz w:val="22"/>
                <w:szCs w:val="22"/>
              </w:rPr>
            </w:pPr>
            <w:r>
              <w:rPr>
                <w:color w:val="000000"/>
                <w:sz w:val="22"/>
                <w:szCs w:val="22"/>
              </w:rPr>
              <w:t>99,6</w:t>
            </w:r>
          </w:p>
        </w:tc>
        <w:tc>
          <w:tcPr>
            <w:tcW w:w="1048" w:type="dxa"/>
            <w:shd w:val="clear" w:color="auto" w:fill="FFFFFF" w:themeFill="background1"/>
            <w:noWrap/>
            <w:vAlign w:val="bottom"/>
            <w:hideMark/>
          </w:tcPr>
          <w:p w14:paraId="01AE3AFA" w14:textId="77777777" w:rsidR="008B64A6" w:rsidRPr="003E4448" w:rsidRDefault="008B64A6" w:rsidP="008B64A6">
            <w:pPr>
              <w:spacing w:line="240" w:lineRule="auto"/>
              <w:ind w:firstLine="0"/>
              <w:jc w:val="center"/>
              <w:rPr>
                <w:bCs/>
                <w:color w:val="000000"/>
                <w:sz w:val="22"/>
                <w:szCs w:val="22"/>
              </w:rPr>
            </w:pPr>
            <w:r>
              <w:rPr>
                <w:color w:val="000000"/>
                <w:sz w:val="22"/>
                <w:szCs w:val="22"/>
              </w:rPr>
              <w:t>11-34</w:t>
            </w:r>
          </w:p>
        </w:tc>
      </w:tr>
    </w:tbl>
    <w:p w14:paraId="648D1C13" w14:textId="77777777" w:rsidR="00475404" w:rsidRDefault="00475404" w:rsidP="00A41A59">
      <w:pPr>
        <w:tabs>
          <w:tab w:val="left" w:pos="5880"/>
        </w:tabs>
        <w:spacing w:line="240" w:lineRule="auto"/>
        <w:ind w:firstLine="0"/>
        <w:contextualSpacing/>
        <w:jc w:val="center"/>
        <w:outlineLvl w:val="1"/>
        <w:rPr>
          <w:rFonts w:eastAsia="Calibri"/>
          <w:b/>
        </w:rPr>
      </w:pPr>
      <w:bookmarkStart w:id="63" w:name="_Toc75694164"/>
      <w:bookmarkStart w:id="64" w:name="_Toc76435526"/>
      <w:bookmarkStart w:id="65" w:name="_Toc82731268"/>
      <w:bookmarkStart w:id="66" w:name="_Toc112015487"/>
      <w:bookmarkStart w:id="67" w:name="_Toc166220740"/>
      <w:bookmarkStart w:id="68" w:name="_Toc179092703"/>
    </w:p>
    <w:p w14:paraId="5818DD4A" w14:textId="5483EFA3" w:rsidR="001B53C3" w:rsidRPr="0035156E" w:rsidRDefault="001B53C3" w:rsidP="00A41A59">
      <w:pPr>
        <w:tabs>
          <w:tab w:val="left" w:pos="5880"/>
        </w:tabs>
        <w:spacing w:line="240" w:lineRule="auto"/>
        <w:ind w:firstLine="0"/>
        <w:contextualSpacing/>
        <w:jc w:val="center"/>
        <w:outlineLvl w:val="1"/>
        <w:rPr>
          <w:rFonts w:eastAsia="Calibri"/>
          <w:b/>
        </w:rPr>
      </w:pPr>
      <w:r w:rsidRPr="0035156E">
        <w:rPr>
          <w:rFonts w:eastAsia="Calibri"/>
          <w:b/>
        </w:rPr>
        <w:t>Показатели, характеризующие общий критерий «Комфортность условий, в которых осуществляется образовательная деятельность</w:t>
      </w:r>
      <w:bookmarkEnd w:id="63"/>
      <w:bookmarkEnd w:id="64"/>
      <w:r w:rsidRPr="0035156E">
        <w:rPr>
          <w:rFonts w:eastAsia="Calibri"/>
          <w:b/>
        </w:rPr>
        <w:t>»</w:t>
      </w:r>
      <w:bookmarkEnd w:id="65"/>
      <w:bookmarkEnd w:id="66"/>
      <w:bookmarkEnd w:id="67"/>
      <w:bookmarkEnd w:id="68"/>
    </w:p>
    <w:p w14:paraId="4CEE3E11" w14:textId="77777777" w:rsidR="001B53C3" w:rsidRPr="0035156E" w:rsidRDefault="001B53C3" w:rsidP="00A41A59">
      <w:pPr>
        <w:spacing w:line="240" w:lineRule="auto"/>
        <w:rPr>
          <w:iCs/>
        </w:rPr>
      </w:pPr>
    </w:p>
    <w:p w14:paraId="6ACFF860" w14:textId="77777777" w:rsidR="001B53C3" w:rsidRPr="0035156E" w:rsidRDefault="001B53C3" w:rsidP="00A41A59">
      <w:pPr>
        <w:spacing w:line="240" w:lineRule="auto"/>
        <w:rPr>
          <w:iCs/>
          <w:sz w:val="24"/>
          <w:szCs w:val="24"/>
        </w:rPr>
      </w:pPr>
      <w:r w:rsidRPr="0035156E">
        <w:rPr>
          <w:iCs/>
          <w:sz w:val="24"/>
          <w:szCs w:val="24"/>
        </w:rPr>
        <w:t xml:space="preserve">Критерий раскрывается через следующие показатели: </w:t>
      </w:r>
    </w:p>
    <w:p w14:paraId="477871C9" w14:textId="77777777" w:rsidR="001B53C3" w:rsidRPr="0035156E" w:rsidRDefault="001B53C3" w:rsidP="00A41A59">
      <w:pPr>
        <w:spacing w:line="240" w:lineRule="auto"/>
        <w:rPr>
          <w:iCs/>
          <w:sz w:val="24"/>
          <w:szCs w:val="24"/>
        </w:rPr>
      </w:pPr>
      <w:r w:rsidRPr="0035156E">
        <w:rPr>
          <w:iCs/>
          <w:sz w:val="24"/>
          <w:szCs w:val="24"/>
        </w:rPr>
        <w:t xml:space="preserve">Показатель 2.1. Обеспечение в организации комфортных условий предоставления услуг: </w:t>
      </w:r>
    </w:p>
    <w:p w14:paraId="72B2100C" w14:textId="77777777" w:rsidR="001B53C3" w:rsidRPr="0035156E" w:rsidRDefault="001B53C3" w:rsidP="00A41A59">
      <w:pPr>
        <w:spacing w:line="240" w:lineRule="auto"/>
        <w:rPr>
          <w:iCs/>
          <w:sz w:val="24"/>
          <w:szCs w:val="24"/>
        </w:rPr>
      </w:pPr>
      <w:r w:rsidRPr="0035156E">
        <w:rPr>
          <w:iCs/>
          <w:sz w:val="24"/>
          <w:szCs w:val="24"/>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341E8902" w14:textId="264CB544" w:rsidR="001B53C3" w:rsidRPr="0035156E" w:rsidRDefault="001B53C3" w:rsidP="00A41A59">
      <w:pPr>
        <w:spacing w:line="240" w:lineRule="auto"/>
        <w:rPr>
          <w:iCs/>
          <w:sz w:val="24"/>
          <w:szCs w:val="24"/>
        </w:rPr>
      </w:pPr>
      <w:r w:rsidRPr="0035156E">
        <w:rPr>
          <w:iCs/>
          <w:sz w:val="24"/>
          <w:szCs w:val="24"/>
        </w:rPr>
        <w:t>По данному критерию 100% организаций получили отличные оценки</w:t>
      </w:r>
      <w:r w:rsidR="008B64A6">
        <w:rPr>
          <w:iCs/>
          <w:sz w:val="24"/>
          <w:szCs w:val="24"/>
        </w:rPr>
        <w:t xml:space="preserve"> по критерию и всем показателям</w:t>
      </w:r>
      <w:r w:rsidR="008917AB">
        <w:rPr>
          <w:iCs/>
          <w:sz w:val="24"/>
          <w:szCs w:val="24"/>
        </w:rPr>
        <w:t>.</w:t>
      </w:r>
    </w:p>
    <w:p w14:paraId="3CF5C926" w14:textId="77777777" w:rsidR="008917AB" w:rsidRDefault="008917AB" w:rsidP="00A41A59">
      <w:pPr>
        <w:keepNext/>
        <w:spacing w:after="120" w:line="240" w:lineRule="auto"/>
        <w:ind w:firstLine="0"/>
        <w:jc w:val="center"/>
        <w:rPr>
          <w:color w:val="595959"/>
          <w:sz w:val="24"/>
          <w:szCs w:val="24"/>
        </w:rPr>
      </w:pPr>
    </w:p>
    <w:p w14:paraId="0D1F9438" w14:textId="6F341AD1"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12. Распределение организаций по уровню комфортности условий осуществления образовательной деятельности</w:t>
      </w:r>
    </w:p>
    <w:tbl>
      <w:tblPr>
        <w:tblW w:w="0" w:type="auto"/>
        <w:jc w:val="center"/>
        <w:tblLayout w:type="fixed"/>
        <w:tblLook w:val="04A0" w:firstRow="1" w:lastRow="0" w:firstColumn="1" w:lastColumn="0" w:noHBand="0" w:noVBand="1"/>
      </w:tblPr>
      <w:tblGrid>
        <w:gridCol w:w="3397"/>
        <w:gridCol w:w="2127"/>
        <w:gridCol w:w="2268"/>
        <w:gridCol w:w="1984"/>
      </w:tblGrid>
      <w:tr w:rsidR="001B53C3" w:rsidRPr="0035156E" w14:paraId="59F1A899" w14:textId="77777777" w:rsidTr="00475404">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000000" w:fill="F9C7C6"/>
            <w:noWrap/>
            <w:vAlign w:val="center"/>
            <w:hideMark/>
          </w:tcPr>
          <w:p w14:paraId="0F85D94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Оценка</w:t>
            </w:r>
          </w:p>
        </w:tc>
        <w:tc>
          <w:tcPr>
            <w:tcW w:w="2127" w:type="dxa"/>
            <w:tcBorders>
              <w:top w:val="single" w:sz="4" w:space="0" w:color="auto"/>
              <w:left w:val="nil"/>
              <w:bottom w:val="single" w:sz="4" w:space="0" w:color="auto"/>
              <w:right w:val="single" w:sz="4" w:space="0" w:color="auto"/>
            </w:tcBorders>
            <w:shd w:val="clear" w:color="000000" w:fill="F9C7C6"/>
            <w:noWrap/>
            <w:vAlign w:val="center"/>
            <w:hideMark/>
          </w:tcPr>
          <w:p w14:paraId="1CED1D5C"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Обеспечение в организации комфортных условий предоставления услуг:</w:t>
            </w:r>
          </w:p>
        </w:tc>
        <w:tc>
          <w:tcPr>
            <w:tcW w:w="2268" w:type="dxa"/>
            <w:tcBorders>
              <w:top w:val="single" w:sz="4" w:space="0" w:color="auto"/>
              <w:left w:val="nil"/>
              <w:bottom w:val="single" w:sz="4" w:space="0" w:color="auto"/>
              <w:right w:val="single" w:sz="4" w:space="0" w:color="auto"/>
            </w:tcBorders>
            <w:shd w:val="clear" w:color="000000" w:fill="F9C7C6"/>
            <w:noWrap/>
            <w:vAlign w:val="center"/>
            <w:hideMark/>
          </w:tcPr>
          <w:p w14:paraId="4F8C1E7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образовательных услуг, удовлетворенных комфортностью условий</w:t>
            </w:r>
            <w:r>
              <w:rPr>
                <w:color w:val="000000"/>
                <w:sz w:val="22"/>
                <w:szCs w:val="22"/>
              </w:rPr>
              <w:t>…</w:t>
            </w:r>
          </w:p>
        </w:tc>
        <w:tc>
          <w:tcPr>
            <w:tcW w:w="1984" w:type="dxa"/>
            <w:tcBorders>
              <w:top w:val="single" w:sz="4" w:space="0" w:color="auto"/>
              <w:left w:val="nil"/>
              <w:bottom w:val="single" w:sz="4" w:space="0" w:color="auto"/>
              <w:right w:val="single" w:sz="4" w:space="0" w:color="auto"/>
            </w:tcBorders>
            <w:shd w:val="clear" w:color="000000" w:fill="F9C7C6"/>
            <w:noWrap/>
            <w:vAlign w:val="center"/>
            <w:hideMark/>
          </w:tcPr>
          <w:p w14:paraId="4D79EFC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Всего по критерию 2</w:t>
            </w:r>
          </w:p>
        </w:tc>
      </w:tr>
      <w:tr w:rsidR="001B53C3" w:rsidRPr="0035156E" w14:paraId="38110EC4" w14:textId="77777777" w:rsidTr="00475404">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DDCB9A"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Отлично</w:t>
            </w:r>
          </w:p>
          <w:p w14:paraId="25D89A81"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(81 -100 баллов)</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0C40"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5EAE5E" w14:textId="36754B92" w:rsidR="001B53C3" w:rsidRPr="0035156E" w:rsidRDefault="008B64A6" w:rsidP="00A41A59">
            <w:pPr>
              <w:spacing w:line="240" w:lineRule="auto"/>
              <w:ind w:firstLine="0"/>
              <w:jc w:val="center"/>
              <w:rPr>
                <w:bCs/>
                <w:color w:val="000000"/>
                <w:sz w:val="22"/>
                <w:szCs w:val="22"/>
              </w:rPr>
            </w:pPr>
            <w:r>
              <w:rPr>
                <w:color w:val="000000"/>
                <w:sz w:val="22"/>
                <w:szCs w:val="22"/>
              </w:rPr>
              <w:t>100</w:t>
            </w:r>
            <w:r w:rsidR="001B53C3" w:rsidRPr="0035156E">
              <w:rPr>
                <w:color w:val="000000"/>
                <w:sz w:val="22"/>
                <w:szCs w:val="22"/>
              </w:rPr>
              <w: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B54320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r>
      <w:tr w:rsidR="001B53C3" w:rsidRPr="0035156E" w14:paraId="79E3D777" w14:textId="77777777" w:rsidTr="00475404">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1703A37"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Хорошо </w:t>
            </w:r>
          </w:p>
          <w:p w14:paraId="49760E9F"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(61-80 баллов)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11BBDE8"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bottom"/>
            <w:hideMark/>
          </w:tcPr>
          <w:p w14:paraId="305151E9" w14:textId="1BFFCEDF" w:rsidR="001B53C3" w:rsidRPr="0035156E" w:rsidRDefault="008B64A6" w:rsidP="00A41A59">
            <w:pPr>
              <w:spacing w:line="240" w:lineRule="auto"/>
              <w:ind w:firstLine="0"/>
              <w:jc w:val="center"/>
              <w:rPr>
                <w:bCs/>
                <w:color w:val="000000"/>
                <w:sz w:val="22"/>
                <w:szCs w:val="22"/>
              </w:rPr>
            </w:pPr>
            <w:r>
              <w:rPr>
                <w:color w:val="000000"/>
                <w:sz w:val="22"/>
                <w:szCs w:val="22"/>
              </w:rPr>
              <w:t>0</w:t>
            </w:r>
            <w:r w:rsidR="001B53C3" w:rsidRPr="0035156E">
              <w:rPr>
                <w:color w:val="000000"/>
                <w:sz w:val="22"/>
                <w:szCs w:val="22"/>
              </w:rPr>
              <w:t>%</w:t>
            </w:r>
          </w:p>
        </w:tc>
        <w:tc>
          <w:tcPr>
            <w:tcW w:w="1984" w:type="dxa"/>
            <w:tcBorders>
              <w:top w:val="nil"/>
              <w:left w:val="nil"/>
              <w:bottom w:val="single" w:sz="4" w:space="0" w:color="auto"/>
              <w:right w:val="single" w:sz="4" w:space="0" w:color="auto"/>
            </w:tcBorders>
            <w:shd w:val="clear" w:color="auto" w:fill="auto"/>
            <w:noWrap/>
            <w:vAlign w:val="bottom"/>
            <w:hideMark/>
          </w:tcPr>
          <w:p w14:paraId="3AC02F50"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24DED8E1" w14:textId="77777777" w:rsidTr="00475404">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4CDF468"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Удовлетворительно (41-60 баллов)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C25FD2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bottom"/>
            <w:hideMark/>
          </w:tcPr>
          <w:p w14:paraId="386D333B"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984" w:type="dxa"/>
            <w:tcBorders>
              <w:top w:val="nil"/>
              <w:left w:val="nil"/>
              <w:bottom w:val="single" w:sz="4" w:space="0" w:color="auto"/>
              <w:right w:val="single" w:sz="4" w:space="0" w:color="auto"/>
            </w:tcBorders>
            <w:shd w:val="clear" w:color="auto" w:fill="auto"/>
            <w:noWrap/>
            <w:vAlign w:val="bottom"/>
            <w:hideMark/>
          </w:tcPr>
          <w:p w14:paraId="5053408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08F50676" w14:textId="77777777" w:rsidTr="00475404">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432E9D0"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Неудовлетворительно (21-40 баллов)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407B4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bottom"/>
            <w:hideMark/>
          </w:tcPr>
          <w:p w14:paraId="44C5F470"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984" w:type="dxa"/>
            <w:tcBorders>
              <w:top w:val="nil"/>
              <w:left w:val="nil"/>
              <w:bottom w:val="single" w:sz="4" w:space="0" w:color="auto"/>
              <w:right w:val="single" w:sz="4" w:space="0" w:color="auto"/>
            </w:tcBorders>
            <w:shd w:val="clear" w:color="auto" w:fill="auto"/>
            <w:noWrap/>
            <w:vAlign w:val="bottom"/>
            <w:hideMark/>
          </w:tcPr>
          <w:p w14:paraId="793F358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3E74AA80" w14:textId="77777777" w:rsidTr="00475404">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0599EF"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Плохо </w:t>
            </w:r>
          </w:p>
          <w:p w14:paraId="60EF4116"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(0 - 20 баллов)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5A0CBF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2268" w:type="dxa"/>
            <w:tcBorders>
              <w:top w:val="nil"/>
              <w:left w:val="nil"/>
              <w:bottom w:val="single" w:sz="4" w:space="0" w:color="auto"/>
              <w:right w:val="single" w:sz="4" w:space="0" w:color="auto"/>
            </w:tcBorders>
            <w:shd w:val="clear" w:color="auto" w:fill="auto"/>
            <w:noWrap/>
            <w:vAlign w:val="bottom"/>
            <w:hideMark/>
          </w:tcPr>
          <w:p w14:paraId="14BDE74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984" w:type="dxa"/>
            <w:tcBorders>
              <w:top w:val="nil"/>
              <w:left w:val="nil"/>
              <w:bottom w:val="single" w:sz="4" w:space="0" w:color="auto"/>
              <w:right w:val="single" w:sz="4" w:space="0" w:color="auto"/>
            </w:tcBorders>
            <w:shd w:val="clear" w:color="auto" w:fill="auto"/>
            <w:noWrap/>
            <w:vAlign w:val="bottom"/>
            <w:hideMark/>
          </w:tcPr>
          <w:p w14:paraId="545E3DC6" w14:textId="77777777" w:rsidR="001B53C3" w:rsidRPr="0035156E" w:rsidRDefault="001B53C3" w:rsidP="00A41A59">
            <w:pPr>
              <w:keepNext/>
              <w:spacing w:line="240" w:lineRule="auto"/>
              <w:ind w:firstLine="0"/>
              <w:jc w:val="center"/>
              <w:rPr>
                <w:bCs/>
                <w:color w:val="000000"/>
                <w:sz w:val="22"/>
                <w:szCs w:val="22"/>
              </w:rPr>
            </w:pPr>
            <w:r w:rsidRPr="0035156E">
              <w:rPr>
                <w:color w:val="000000"/>
                <w:sz w:val="22"/>
                <w:szCs w:val="22"/>
              </w:rPr>
              <w:t>0%</w:t>
            </w:r>
          </w:p>
        </w:tc>
      </w:tr>
    </w:tbl>
    <w:p w14:paraId="1CBDB49D" w14:textId="77777777" w:rsidR="001B53C3" w:rsidRDefault="001B53C3" w:rsidP="00A41A59">
      <w:pPr>
        <w:spacing w:line="240" w:lineRule="auto"/>
        <w:rPr>
          <w:bCs/>
          <w:iCs/>
          <w:sz w:val="24"/>
          <w:szCs w:val="24"/>
        </w:rPr>
      </w:pPr>
    </w:p>
    <w:p w14:paraId="34C6A2C8" w14:textId="4DE57DA4" w:rsidR="001B53C3" w:rsidRPr="0035156E" w:rsidRDefault="001B53C3" w:rsidP="00A41A59">
      <w:pPr>
        <w:spacing w:line="240" w:lineRule="auto"/>
        <w:rPr>
          <w:bCs/>
          <w:iCs/>
          <w:sz w:val="24"/>
          <w:szCs w:val="24"/>
        </w:rPr>
      </w:pPr>
      <w:r w:rsidRPr="0035156E">
        <w:rPr>
          <w:iCs/>
          <w:sz w:val="24"/>
          <w:szCs w:val="24"/>
        </w:rPr>
        <w:t>Средний балл по критерию в целом составил 9</w:t>
      </w:r>
      <w:r w:rsidR="008B64A6">
        <w:rPr>
          <w:iCs/>
          <w:sz w:val="24"/>
          <w:szCs w:val="24"/>
        </w:rPr>
        <w:t>8</w:t>
      </w:r>
      <w:r w:rsidRPr="0035156E">
        <w:rPr>
          <w:iCs/>
          <w:sz w:val="24"/>
          <w:szCs w:val="24"/>
        </w:rPr>
        <w:t>,</w:t>
      </w:r>
      <w:r w:rsidR="008B64A6">
        <w:rPr>
          <w:iCs/>
          <w:sz w:val="24"/>
          <w:szCs w:val="24"/>
        </w:rPr>
        <w:t>2</w:t>
      </w:r>
      <w:r w:rsidRPr="0035156E">
        <w:rPr>
          <w:iCs/>
          <w:sz w:val="24"/>
          <w:szCs w:val="24"/>
        </w:rPr>
        <w:t xml:space="preserve">. </w:t>
      </w:r>
    </w:p>
    <w:p w14:paraId="49384C7F" w14:textId="74ECA99C" w:rsidR="001B53C3" w:rsidRPr="0035156E" w:rsidRDefault="001B53C3" w:rsidP="00A41A59">
      <w:pPr>
        <w:spacing w:line="240" w:lineRule="auto"/>
        <w:rPr>
          <w:bCs/>
          <w:iCs/>
          <w:sz w:val="24"/>
          <w:szCs w:val="24"/>
        </w:rPr>
      </w:pPr>
      <w:r w:rsidRPr="0035156E">
        <w:rPr>
          <w:iCs/>
          <w:sz w:val="24"/>
          <w:szCs w:val="24"/>
        </w:rPr>
        <w:t>Среднее значение:</w:t>
      </w:r>
      <w:r w:rsidR="008917AB">
        <w:rPr>
          <w:iCs/>
          <w:sz w:val="24"/>
          <w:szCs w:val="24"/>
        </w:rPr>
        <w:t xml:space="preserve"> </w:t>
      </w:r>
      <w:r w:rsidRPr="0035156E">
        <w:rPr>
          <w:iCs/>
          <w:sz w:val="24"/>
          <w:szCs w:val="24"/>
        </w:rPr>
        <w:t>показателя 2.1. Обеспечение в организации комфортных условий предоставления услуг составило 100 баллов;</w:t>
      </w:r>
      <w:r w:rsidR="008917AB">
        <w:rPr>
          <w:iCs/>
          <w:sz w:val="24"/>
          <w:szCs w:val="24"/>
        </w:rPr>
        <w:t xml:space="preserve"> </w:t>
      </w:r>
    </w:p>
    <w:p w14:paraId="0FDB87B8" w14:textId="5A98CE36" w:rsidR="001B53C3" w:rsidRDefault="001B53C3" w:rsidP="00A41A59">
      <w:pPr>
        <w:spacing w:line="240" w:lineRule="auto"/>
        <w:rPr>
          <w:bCs/>
          <w:iCs/>
          <w:sz w:val="24"/>
          <w:szCs w:val="24"/>
        </w:rPr>
      </w:pPr>
      <w:r w:rsidRPr="0035156E">
        <w:rPr>
          <w:iCs/>
          <w:sz w:val="24"/>
          <w:szCs w:val="24"/>
        </w:rPr>
        <w:t>показателя 2.2. Доля получателей образовательных услуг, удовлетворенных комфортностью условий, в которых осуществляется образовательная деятельность, составило 9</w:t>
      </w:r>
      <w:r w:rsidR="008B64A6">
        <w:rPr>
          <w:iCs/>
          <w:sz w:val="24"/>
          <w:szCs w:val="24"/>
        </w:rPr>
        <w:t>6</w:t>
      </w:r>
      <w:r w:rsidRPr="0035156E">
        <w:rPr>
          <w:iCs/>
          <w:sz w:val="24"/>
          <w:szCs w:val="24"/>
        </w:rPr>
        <w:t>,</w:t>
      </w:r>
      <w:r w:rsidR="008B64A6">
        <w:rPr>
          <w:iCs/>
          <w:sz w:val="24"/>
          <w:szCs w:val="24"/>
        </w:rPr>
        <w:t>3</w:t>
      </w:r>
      <w:r w:rsidRPr="0035156E">
        <w:rPr>
          <w:iCs/>
          <w:sz w:val="24"/>
          <w:szCs w:val="24"/>
        </w:rPr>
        <w:t xml:space="preserve"> балла. </w:t>
      </w:r>
    </w:p>
    <w:p w14:paraId="73F260AD" w14:textId="77777777" w:rsidR="001B53C3" w:rsidRDefault="001B53C3" w:rsidP="00A41A59">
      <w:pPr>
        <w:spacing w:after="200" w:line="240" w:lineRule="auto"/>
        <w:ind w:firstLine="0"/>
        <w:jc w:val="left"/>
        <w:rPr>
          <w:bCs/>
          <w:iCs/>
          <w:sz w:val="24"/>
          <w:szCs w:val="24"/>
        </w:rPr>
      </w:pPr>
      <w:r>
        <w:rPr>
          <w:iCs/>
          <w:sz w:val="24"/>
          <w:szCs w:val="24"/>
        </w:rPr>
        <w:br w:type="page"/>
      </w:r>
    </w:p>
    <w:p w14:paraId="3473CDF3" w14:textId="77777777" w:rsidR="001B53C3" w:rsidRPr="0035156E" w:rsidRDefault="001B53C3" w:rsidP="00A41A59">
      <w:pPr>
        <w:spacing w:line="240" w:lineRule="auto"/>
        <w:rPr>
          <w:bCs/>
          <w:iCs/>
          <w:sz w:val="24"/>
          <w:szCs w:val="24"/>
        </w:rPr>
      </w:pPr>
    </w:p>
    <w:p w14:paraId="59B0BBEB" w14:textId="77777777" w:rsidR="001B53C3" w:rsidRPr="0035156E" w:rsidRDefault="001B53C3" w:rsidP="00A41A59">
      <w:pPr>
        <w:spacing w:line="240" w:lineRule="auto"/>
        <w:rPr>
          <w:bCs/>
          <w:iCs/>
          <w:sz w:val="24"/>
          <w:szCs w:val="24"/>
        </w:rPr>
      </w:pPr>
      <w:r w:rsidRPr="0035156E">
        <w:rPr>
          <w:noProof/>
          <w:lang w:eastAsia="ru-RU"/>
        </w:rPr>
        <w:drawing>
          <wp:inline distT="0" distB="0" distL="0" distR="0" wp14:anchorId="3B3770FC" wp14:editId="67AF4331">
            <wp:extent cx="5628640" cy="3657600"/>
            <wp:effectExtent l="0" t="0" r="10160" b="0"/>
            <wp:docPr id="4" name="Диаграмма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25FBA3"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 xml:space="preserve">Рисунок </w:t>
      </w:r>
      <w:r w:rsidRPr="0035156E">
        <w:rPr>
          <w:color w:val="595959"/>
          <w:sz w:val="24"/>
          <w:szCs w:val="24"/>
        </w:rPr>
        <w:fldChar w:fldCharType="begin"/>
      </w:r>
      <w:r w:rsidRPr="0035156E">
        <w:rPr>
          <w:color w:val="595959"/>
          <w:sz w:val="24"/>
          <w:szCs w:val="24"/>
        </w:rPr>
        <w:instrText xml:space="preserve"> SEQ Рисунок \* ARABIC </w:instrText>
      </w:r>
      <w:r w:rsidRPr="0035156E">
        <w:rPr>
          <w:color w:val="595959"/>
          <w:sz w:val="24"/>
          <w:szCs w:val="24"/>
        </w:rPr>
        <w:fldChar w:fldCharType="separate"/>
      </w:r>
      <w:r>
        <w:rPr>
          <w:noProof/>
          <w:color w:val="595959"/>
          <w:sz w:val="24"/>
          <w:szCs w:val="24"/>
        </w:rPr>
        <w:t>5</w:t>
      </w:r>
      <w:r w:rsidRPr="0035156E">
        <w:rPr>
          <w:color w:val="595959"/>
          <w:sz w:val="24"/>
          <w:szCs w:val="24"/>
        </w:rPr>
        <w:fldChar w:fldCharType="end"/>
      </w:r>
      <w:r w:rsidRPr="0035156E">
        <w:rPr>
          <w:color w:val="595959"/>
          <w:sz w:val="24"/>
          <w:szCs w:val="24"/>
        </w:rPr>
        <w:t>. Средняя величина показателей, характеризующих критерий «Комфортность условий, в которых осуществляется образовательная деятельность»</w:t>
      </w:r>
    </w:p>
    <w:p w14:paraId="19C8EA70" w14:textId="77777777" w:rsidR="001B53C3" w:rsidRPr="0035156E" w:rsidRDefault="001B53C3" w:rsidP="00A41A59">
      <w:pPr>
        <w:spacing w:line="240" w:lineRule="auto"/>
        <w:rPr>
          <w:bCs/>
          <w:sz w:val="24"/>
          <w:szCs w:val="24"/>
        </w:rPr>
      </w:pPr>
    </w:p>
    <w:p w14:paraId="4BD68BF3" w14:textId="77777777" w:rsidR="001B53C3" w:rsidRPr="0035156E" w:rsidRDefault="001B53C3" w:rsidP="00A41A59">
      <w:pPr>
        <w:spacing w:line="240" w:lineRule="auto"/>
        <w:rPr>
          <w:iCs/>
          <w:sz w:val="24"/>
          <w:szCs w:val="24"/>
        </w:rPr>
      </w:pPr>
      <w:r w:rsidRPr="0035156E">
        <w:rPr>
          <w:sz w:val="24"/>
          <w:szCs w:val="24"/>
        </w:rPr>
        <w:t xml:space="preserve">Значение показателей по каждой организации отражено </w:t>
      </w:r>
      <w:r w:rsidRPr="0035156E">
        <w:rPr>
          <w:iCs/>
          <w:sz w:val="24"/>
          <w:szCs w:val="24"/>
        </w:rPr>
        <w:t xml:space="preserve">в Таблице 13. </w:t>
      </w:r>
    </w:p>
    <w:p w14:paraId="00C3CB23" w14:textId="77777777" w:rsidR="001B53C3" w:rsidRPr="0035156E" w:rsidRDefault="001B53C3" w:rsidP="00A41A59">
      <w:pPr>
        <w:spacing w:line="240" w:lineRule="auto"/>
        <w:rPr>
          <w:iCs/>
          <w:noProof/>
          <w:sz w:val="32"/>
        </w:rPr>
      </w:pPr>
    </w:p>
    <w:p w14:paraId="7254B9BB"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13. Показатели, характеризующие комфортность условий, в которых осуществляется образовательная деятельность</w:t>
      </w:r>
    </w:p>
    <w:tbl>
      <w:tblPr>
        <w:tblW w:w="10456" w:type="dxa"/>
        <w:tblLayout w:type="fixed"/>
        <w:tblLook w:val="04A0" w:firstRow="1" w:lastRow="0" w:firstColumn="1" w:lastColumn="0" w:noHBand="0" w:noVBand="1"/>
      </w:tblPr>
      <w:tblGrid>
        <w:gridCol w:w="704"/>
        <w:gridCol w:w="5245"/>
        <w:gridCol w:w="1276"/>
        <w:gridCol w:w="1417"/>
        <w:gridCol w:w="851"/>
        <w:gridCol w:w="963"/>
      </w:tblGrid>
      <w:tr w:rsidR="001B53C3" w:rsidRPr="006E1531" w14:paraId="49901640" w14:textId="77777777" w:rsidTr="008B64A6">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F9C6C6" w:themeFill="accent1" w:themeFillTint="33"/>
            <w:noWrap/>
            <w:vAlign w:val="bottom"/>
          </w:tcPr>
          <w:p w14:paraId="376627BB" w14:textId="77777777" w:rsidR="001B53C3" w:rsidRPr="006E1531" w:rsidRDefault="001B53C3" w:rsidP="00A41A59">
            <w:pPr>
              <w:spacing w:line="240" w:lineRule="auto"/>
              <w:ind w:firstLine="0"/>
              <w:jc w:val="center"/>
              <w:rPr>
                <w:bCs/>
                <w:color w:val="000000"/>
                <w:sz w:val="22"/>
                <w:szCs w:val="22"/>
              </w:rPr>
            </w:pPr>
            <w:r w:rsidRPr="00AB76B4">
              <w:rPr>
                <w:color w:val="000000"/>
                <w:sz w:val="22"/>
                <w:szCs w:val="22"/>
              </w:rPr>
              <w:t>№ п/п</w:t>
            </w:r>
          </w:p>
        </w:tc>
        <w:tc>
          <w:tcPr>
            <w:tcW w:w="5245" w:type="dxa"/>
            <w:tcBorders>
              <w:top w:val="single" w:sz="4" w:space="0" w:color="auto"/>
              <w:left w:val="single" w:sz="4" w:space="0" w:color="auto"/>
              <w:bottom w:val="single" w:sz="4" w:space="0" w:color="auto"/>
              <w:right w:val="single" w:sz="4" w:space="0" w:color="auto"/>
            </w:tcBorders>
            <w:shd w:val="clear" w:color="auto" w:fill="F9C6C6" w:themeFill="accent1" w:themeFillTint="33"/>
            <w:noWrap/>
            <w:vAlign w:val="bottom"/>
          </w:tcPr>
          <w:p w14:paraId="650F0C6B" w14:textId="77777777" w:rsidR="001B53C3" w:rsidRPr="006E1531" w:rsidRDefault="001B53C3" w:rsidP="00A41A59">
            <w:pPr>
              <w:spacing w:line="240" w:lineRule="auto"/>
              <w:ind w:firstLine="0"/>
              <w:jc w:val="center"/>
              <w:rPr>
                <w:bCs/>
                <w:color w:val="000000"/>
                <w:sz w:val="22"/>
                <w:szCs w:val="22"/>
              </w:rPr>
            </w:pPr>
            <w:r w:rsidRPr="00AB76B4">
              <w:rPr>
                <w:color w:val="000000"/>
                <w:sz w:val="22"/>
                <w:szCs w:val="22"/>
              </w:rPr>
              <w:t>Наименование учреждения</w:t>
            </w:r>
          </w:p>
        </w:tc>
        <w:tc>
          <w:tcPr>
            <w:tcW w:w="1276" w:type="dxa"/>
            <w:tcBorders>
              <w:top w:val="single" w:sz="4" w:space="0" w:color="auto"/>
              <w:left w:val="nil"/>
              <w:bottom w:val="single" w:sz="4" w:space="0" w:color="auto"/>
              <w:right w:val="single" w:sz="4" w:space="0" w:color="auto"/>
            </w:tcBorders>
            <w:shd w:val="clear" w:color="auto" w:fill="F9C6C6" w:themeFill="accent1" w:themeFillTint="33"/>
            <w:noWrap/>
            <w:vAlign w:val="center"/>
          </w:tcPr>
          <w:p w14:paraId="0D5C5CC3" w14:textId="77777777" w:rsidR="001B53C3" w:rsidRPr="006E1531" w:rsidRDefault="001B53C3" w:rsidP="00A41A59">
            <w:pPr>
              <w:spacing w:line="240" w:lineRule="auto"/>
              <w:ind w:firstLine="0"/>
              <w:jc w:val="center"/>
              <w:rPr>
                <w:bCs/>
                <w:color w:val="000000"/>
                <w:sz w:val="22"/>
                <w:szCs w:val="22"/>
              </w:rPr>
            </w:pPr>
            <w:r w:rsidRPr="0035156E">
              <w:rPr>
                <w:color w:val="000000"/>
                <w:sz w:val="22"/>
                <w:szCs w:val="22"/>
              </w:rPr>
              <w:t>Обеспечение в организации комфортных условий предоставления услуг:</w:t>
            </w:r>
          </w:p>
        </w:tc>
        <w:tc>
          <w:tcPr>
            <w:tcW w:w="1417" w:type="dxa"/>
            <w:tcBorders>
              <w:top w:val="single" w:sz="4" w:space="0" w:color="auto"/>
              <w:left w:val="nil"/>
              <w:bottom w:val="single" w:sz="4" w:space="0" w:color="auto"/>
              <w:right w:val="single" w:sz="4" w:space="0" w:color="auto"/>
            </w:tcBorders>
            <w:shd w:val="clear" w:color="auto" w:fill="F9C6C6" w:themeFill="accent1" w:themeFillTint="33"/>
            <w:noWrap/>
            <w:vAlign w:val="center"/>
          </w:tcPr>
          <w:p w14:paraId="2B5F49EE" w14:textId="77777777" w:rsidR="001B53C3" w:rsidRPr="006E1531" w:rsidRDefault="001B53C3" w:rsidP="00A41A59">
            <w:pPr>
              <w:spacing w:line="240" w:lineRule="auto"/>
              <w:ind w:firstLine="0"/>
              <w:jc w:val="center"/>
              <w:rPr>
                <w:bCs/>
                <w:color w:val="000000"/>
                <w:sz w:val="22"/>
                <w:szCs w:val="22"/>
              </w:rPr>
            </w:pPr>
            <w:r w:rsidRPr="0035156E">
              <w:rPr>
                <w:color w:val="000000"/>
                <w:sz w:val="22"/>
                <w:szCs w:val="22"/>
              </w:rPr>
              <w:t>Доля получателей образовательных услуг, удовлетворенных комфортностью условий</w:t>
            </w:r>
            <w:r w:rsidRPr="006E1531">
              <w:rPr>
                <w:color w:val="000000"/>
                <w:sz w:val="22"/>
                <w:szCs w:val="22"/>
              </w:rPr>
              <w:t>…</w:t>
            </w:r>
          </w:p>
        </w:tc>
        <w:tc>
          <w:tcPr>
            <w:tcW w:w="851" w:type="dxa"/>
            <w:tcBorders>
              <w:top w:val="single" w:sz="4" w:space="0" w:color="auto"/>
              <w:left w:val="nil"/>
              <w:bottom w:val="single" w:sz="4" w:space="0" w:color="auto"/>
              <w:right w:val="single" w:sz="4" w:space="0" w:color="auto"/>
            </w:tcBorders>
            <w:shd w:val="clear" w:color="auto" w:fill="F9C6C6" w:themeFill="accent1" w:themeFillTint="33"/>
            <w:noWrap/>
            <w:vAlign w:val="center"/>
          </w:tcPr>
          <w:p w14:paraId="01A405EF" w14:textId="77777777" w:rsidR="001B53C3" w:rsidRPr="006E1531" w:rsidRDefault="001B53C3" w:rsidP="00A41A59">
            <w:pPr>
              <w:spacing w:line="240" w:lineRule="auto"/>
              <w:ind w:firstLine="0"/>
              <w:jc w:val="center"/>
              <w:rPr>
                <w:bCs/>
                <w:color w:val="000000"/>
                <w:sz w:val="22"/>
                <w:szCs w:val="22"/>
              </w:rPr>
            </w:pPr>
            <w:r w:rsidRPr="0035156E">
              <w:rPr>
                <w:color w:val="000000"/>
                <w:sz w:val="22"/>
                <w:szCs w:val="22"/>
              </w:rPr>
              <w:t>Всего по критерию 2</w:t>
            </w:r>
          </w:p>
        </w:tc>
        <w:tc>
          <w:tcPr>
            <w:tcW w:w="963" w:type="dxa"/>
            <w:tcBorders>
              <w:top w:val="single" w:sz="4" w:space="0" w:color="auto"/>
              <w:left w:val="nil"/>
              <w:bottom w:val="single" w:sz="4" w:space="0" w:color="auto"/>
              <w:right w:val="single" w:sz="4" w:space="0" w:color="auto"/>
            </w:tcBorders>
            <w:shd w:val="clear" w:color="auto" w:fill="F9C6C6" w:themeFill="accent1" w:themeFillTint="33"/>
            <w:noWrap/>
            <w:vAlign w:val="center"/>
          </w:tcPr>
          <w:p w14:paraId="0C844678" w14:textId="77777777" w:rsidR="001B53C3" w:rsidRPr="006E1531" w:rsidRDefault="001B53C3" w:rsidP="00A41A59">
            <w:pPr>
              <w:spacing w:line="240" w:lineRule="auto"/>
              <w:ind w:firstLine="0"/>
              <w:jc w:val="center"/>
              <w:rPr>
                <w:bCs/>
                <w:color w:val="000000"/>
                <w:sz w:val="22"/>
                <w:szCs w:val="22"/>
              </w:rPr>
            </w:pPr>
            <w:r w:rsidRPr="006E1531">
              <w:rPr>
                <w:color w:val="000000"/>
                <w:sz w:val="22"/>
                <w:szCs w:val="22"/>
              </w:rPr>
              <w:t>Место в рейтинге</w:t>
            </w:r>
          </w:p>
        </w:tc>
      </w:tr>
      <w:tr w:rsidR="008B64A6" w:rsidRPr="006E1531" w14:paraId="756D9201" w14:textId="77777777" w:rsidTr="008B64A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2218C8" w14:textId="77777777" w:rsidR="008B64A6" w:rsidRPr="00AB76B4" w:rsidRDefault="008B64A6" w:rsidP="008B64A6">
            <w:pPr>
              <w:spacing w:line="240" w:lineRule="auto"/>
              <w:ind w:firstLine="0"/>
              <w:jc w:val="center"/>
              <w:rPr>
                <w:bCs/>
                <w:color w:val="000000"/>
                <w:sz w:val="22"/>
                <w:szCs w:val="22"/>
              </w:rPr>
            </w:pPr>
            <w:r>
              <w:rPr>
                <w:color w:val="000000"/>
                <w:sz w:val="22"/>
                <w:szCs w:val="22"/>
              </w:rPr>
              <w:t>66</w:t>
            </w:r>
          </w:p>
        </w:tc>
        <w:tc>
          <w:tcPr>
            <w:tcW w:w="5245" w:type="dxa"/>
            <w:tcBorders>
              <w:top w:val="nil"/>
              <w:left w:val="nil"/>
              <w:bottom w:val="single" w:sz="4" w:space="0" w:color="auto"/>
              <w:right w:val="single" w:sz="4" w:space="0" w:color="auto"/>
            </w:tcBorders>
            <w:shd w:val="clear" w:color="auto" w:fill="auto"/>
            <w:noWrap/>
            <w:vAlign w:val="bottom"/>
            <w:hideMark/>
          </w:tcPr>
          <w:p w14:paraId="1D1D621D" w14:textId="77777777" w:rsidR="008B64A6" w:rsidRPr="00AB76B4" w:rsidRDefault="008B64A6" w:rsidP="008B64A6">
            <w:pPr>
              <w:spacing w:line="240" w:lineRule="auto"/>
              <w:ind w:firstLine="0"/>
              <w:jc w:val="center"/>
              <w:rPr>
                <w:bCs/>
                <w:color w:val="000000"/>
                <w:sz w:val="22"/>
                <w:szCs w:val="22"/>
              </w:rPr>
            </w:pPr>
            <w:r>
              <w:rPr>
                <w:color w:val="000000"/>
                <w:sz w:val="22"/>
                <w:szCs w:val="22"/>
              </w:rPr>
              <w:t>ГБОУ «СОШ№3 «С.П. Долаково»</w:t>
            </w:r>
          </w:p>
        </w:tc>
        <w:tc>
          <w:tcPr>
            <w:tcW w:w="1276" w:type="dxa"/>
            <w:tcBorders>
              <w:top w:val="nil"/>
              <w:left w:val="nil"/>
              <w:bottom w:val="single" w:sz="4" w:space="0" w:color="auto"/>
              <w:right w:val="single" w:sz="4" w:space="0" w:color="auto"/>
            </w:tcBorders>
            <w:shd w:val="clear" w:color="auto" w:fill="auto"/>
            <w:noWrap/>
            <w:vAlign w:val="bottom"/>
            <w:hideMark/>
          </w:tcPr>
          <w:p w14:paraId="0B49A185" w14:textId="77777777" w:rsidR="008B64A6" w:rsidRPr="00AB76B4" w:rsidRDefault="008B64A6" w:rsidP="008B64A6">
            <w:pPr>
              <w:spacing w:line="240" w:lineRule="auto"/>
              <w:ind w:firstLine="0"/>
              <w:jc w:val="center"/>
              <w:rPr>
                <w:bCs/>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2C61A86" w14:textId="77777777" w:rsidR="008B64A6" w:rsidRPr="00AB76B4" w:rsidRDefault="008B64A6" w:rsidP="008B64A6">
            <w:pPr>
              <w:spacing w:line="240" w:lineRule="auto"/>
              <w:ind w:firstLine="0"/>
              <w:jc w:val="center"/>
              <w:rPr>
                <w:bCs/>
                <w:color w:val="000000"/>
                <w:sz w:val="22"/>
                <w:szCs w:val="22"/>
              </w:rPr>
            </w:pPr>
            <w:r>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hideMark/>
          </w:tcPr>
          <w:p w14:paraId="24F44ACB" w14:textId="77777777" w:rsidR="008B64A6" w:rsidRPr="00AB76B4" w:rsidRDefault="008B64A6" w:rsidP="008B64A6">
            <w:pPr>
              <w:spacing w:line="240" w:lineRule="auto"/>
              <w:ind w:firstLine="0"/>
              <w:jc w:val="center"/>
              <w:rPr>
                <w:bCs/>
                <w:color w:val="000000"/>
                <w:sz w:val="22"/>
                <w:szCs w:val="22"/>
              </w:rPr>
            </w:pPr>
            <w:r>
              <w:rPr>
                <w:color w:val="000000"/>
                <w:sz w:val="22"/>
                <w:szCs w:val="22"/>
              </w:rPr>
              <w:t>99,5</w:t>
            </w:r>
          </w:p>
        </w:tc>
        <w:tc>
          <w:tcPr>
            <w:tcW w:w="963" w:type="dxa"/>
            <w:tcBorders>
              <w:top w:val="nil"/>
              <w:left w:val="nil"/>
              <w:bottom w:val="single" w:sz="4" w:space="0" w:color="auto"/>
              <w:right w:val="single" w:sz="4" w:space="0" w:color="auto"/>
            </w:tcBorders>
            <w:shd w:val="clear" w:color="auto" w:fill="auto"/>
            <w:noWrap/>
            <w:vAlign w:val="bottom"/>
            <w:hideMark/>
          </w:tcPr>
          <w:p w14:paraId="4AE6057E" w14:textId="77777777" w:rsidR="008B64A6" w:rsidRPr="00AB76B4" w:rsidRDefault="008B64A6" w:rsidP="008B64A6">
            <w:pPr>
              <w:spacing w:line="240" w:lineRule="auto"/>
              <w:ind w:firstLine="0"/>
              <w:jc w:val="center"/>
              <w:rPr>
                <w:bCs/>
                <w:color w:val="000000"/>
                <w:sz w:val="22"/>
                <w:szCs w:val="22"/>
              </w:rPr>
            </w:pPr>
            <w:r>
              <w:rPr>
                <w:color w:val="000000"/>
                <w:sz w:val="22"/>
                <w:szCs w:val="22"/>
              </w:rPr>
              <w:t>20-38</w:t>
            </w:r>
          </w:p>
        </w:tc>
      </w:tr>
    </w:tbl>
    <w:p w14:paraId="0DCBE155" w14:textId="77777777" w:rsidR="001B53C3" w:rsidRPr="0035156E" w:rsidRDefault="001B53C3" w:rsidP="00A41A59">
      <w:pPr>
        <w:keepNext/>
        <w:spacing w:after="120" w:line="240" w:lineRule="auto"/>
        <w:ind w:firstLine="0"/>
        <w:jc w:val="center"/>
        <w:rPr>
          <w:color w:val="595959"/>
          <w:sz w:val="24"/>
          <w:szCs w:val="24"/>
        </w:rPr>
      </w:pPr>
    </w:p>
    <w:p w14:paraId="6190404F" w14:textId="77777777" w:rsidR="001B53C3" w:rsidRPr="0035156E" w:rsidRDefault="001B53C3" w:rsidP="00A41A59">
      <w:pPr>
        <w:spacing w:line="240" w:lineRule="auto"/>
        <w:ind w:firstLine="0"/>
        <w:jc w:val="left"/>
        <w:rPr>
          <w:rFonts w:ascii="Arial" w:eastAsia="Calibri" w:hAnsi="Arial" w:cs="Arial"/>
          <w:bCs/>
          <w:sz w:val="20"/>
          <w:szCs w:val="20"/>
        </w:rPr>
      </w:pPr>
      <w:bookmarkStart w:id="69" w:name="_Toc75694165"/>
    </w:p>
    <w:p w14:paraId="76000D02" w14:textId="1AB97606" w:rsidR="001B53C3" w:rsidRPr="0035156E" w:rsidRDefault="001B53C3" w:rsidP="00A41A59">
      <w:pPr>
        <w:tabs>
          <w:tab w:val="left" w:pos="5880"/>
        </w:tabs>
        <w:spacing w:line="240" w:lineRule="auto"/>
        <w:ind w:firstLine="0"/>
        <w:contextualSpacing/>
        <w:jc w:val="center"/>
        <w:outlineLvl w:val="1"/>
        <w:rPr>
          <w:rFonts w:eastAsia="Calibri"/>
          <w:b/>
        </w:rPr>
      </w:pPr>
      <w:bookmarkStart w:id="70" w:name="_Toc76435527"/>
      <w:bookmarkStart w:id="71" w:name="_Toc82731269"/>
      <w:bookmarkStart w:id="72" w:name="_Toc112015488"/>
      <w:bookmarkStart w:id="73" w:name="_Toc166220741"/>
      <w:bookmarkStart w:id="74" w:name="_Toc179092704"/>
      <w:r w:rsidRPr="0035156E">
        <w:rPr>
          <w:rFonts w:eastAsia="Calibri"/>
          <w:b/>
        </w:rPr>
        <w:t>Показатели, характеризующие общий критерий «Доступность услуг для инвалидов</w:t>
      </w:r>
      <w:bookmarkEnd w:id="69"/>
      <w:bookmarkEnd w:id="70"/>
      <w:r w:rsidRPr="0035156E">
        <w:rPr>
          <w:rFonts w:eastAsia="Calibri"/>
          <w:b/>
        </w:rPr>
        <w:t>»</w:t>
      </w:r>
      <w:bookmarkEnd w:id="71"/>
      <w:bookmarkEnd w:id="72"/>
      <w:bookmarkEnd w:id="73"/>
      <w:bookmarkEnd w:id="74"/>
    </w:p>
    <w:p w14:paraId="7AFFFEA8" w14:textId="77777777" w:rsidR="001B53C3" w:rsidRPr="0035156E" w:rsidRDefault="001B53C3" w:rsidP="00A41A59">
      <w:pPr>
        <w:spacing w:line="240" w:lineRule="auto"/>
        <w:ind w:firstLine="0"/>
        <w:jc w:val="left"/>
        <w:rPr>
          <w:rFonts w:eastAsia="Calibri"/>
          <w:bCs/>
          <w:color w:val="00000A"/>
          <w:sz w:val="24"/>
          <w:szCs w:val="24"/>
        </w:rPr>
      </w:pPr>
    </w:p>
    <w:p w14:paraId="49D979D4" w14:textId="77777777" w:rsidR="001B53C3" w:rsidRPr="0035156E" w:rsidRDefault="001B53C3" w:rsidP="00A41A59">
      <w:pPr>
        <w:spacing w:line="240" w:lineRule="auto"/>
        <w:rPr>
          <w:iCs/>
          <w:sz w:val="24"/>
          <w:szCs w:val="24"/>
        </w:rPr>
      </w:pPr>
      <w:bookmarkStart w:id="75" w:name="_Hlk75685003"/>
      <w:r w:rsidRPr="0035156E">
        <w:rPr>
          <w:iCs/>
          <w:sz w:val="24"/>
          <w:szCs w:val="24"/>
        </w:rPr>
        <w:t xml:space="preserve">Данный критерий, характеризуют следующие показатели: </w:t>
      </w:r>
    </w:p>
    <w:p w14:paraId="37238B2A" w14:textId="77777777" w:rsidR="001B53C3" w:rsidRPr="0035156E" w:rsidRDefault="001B53C3" w:rsidP="00A41A59">
      <w:pPr>
        <w:spacing w:line="240" w:lineRule="auto"/>
        <w:rPr>
          <w:iCs/>
          <w:sz w:val="24"/>
          <w:szCs w:val="24"/>
        </w:rPr>
      </w:pPr>
      <w:r w:rsidRPr="0035156E">
        <w:rPr>
          <w:iCs/>
          <w:sz w:val="24"/>
          <w:szCs w:val="24"/>
        </w:rPr>
        <w:t xml:space="preserve">Показатель 3.1 Оборудование помещений организации и прилегающей к ней территории с учетом доступности для инвалидов. </w:t>
      </w:r>
    </w:p>
    <w:p w14:paraId="699E993B" w14:textId="77777777" w:rsidR="001B53C3" w:rsidRPr="0035156E" w:rsidRDefault="001B53C3" w:rsidP="00A41A59">
      <w:pPr>
        <w:spacing w:line="240" w:lineRule="auto"/>
        <w:rPr>
          <w:iCs/>
          <w:sz w:val="24"/>
          <w:szCs w:val="24"/>
        </w:rPr>
      </w:pPr>
      <w:r w:rsidRPr="0035156E">
        <w:rPr>
          <w:iCs/>
          <w:sz w:val="24"/>
          <w:szCs w:val="24"/>
        </w:rPr>
        <w:t xml:space="preserve">Показатель 3.2 Обеспечение в организации условий доступности, позволяющих инвалидам получать образовательные услуги наравне с другими. </w:t>
      </w:r>
    </w:p>
    <w:p w14:paraId="04695783" w14:textId="77777777" w:rsidR="001B53C3" w:rsidRPr="0035156E" w:rsidRDefault="001B53C3" w:rsidP="00A41A59">
      <w:pPr>
        <w:spacing w:line="240" w:lineRule="auto"/>
        <w:rPr>
          <w:iCs/>
          <w:sz w:val="24"/>
          <w:szCs w:val="24"/>
        </w:rPr>
      </w:pPr>
      <w:r w:rsidRPr="0035156E">
        <w:rPr>
          <w:iCs/>
          <w:sz w:val="24"/>
          <w:szCs w:val="24"/>
        </w:rPr>
        <w:t xml:space="preserve">Показатель 3.3 Доля получателей услуг, удовлетворенных доступностью услуг для инвалидов (в % от общего числа опрошенных получателей услуг - инвалидов). </w:t>
      </w:r>
    </w:p>
    <w:p w14:paraId="584EDF5B" w14:textId="5FA62667" w:rsidR="001B53C3" w:rsidRPr="0035156E" w:rsidRDefault="001B53C3" w:rsidP="00A41A59">
      <w:pPr>
        <w:spacing w:line="240" w:lineRule="auto"/>
        <w:rPr>
          <w:iCs/>
          <w:sz w:val="24"/>
          <w:szCs w:val="24"/>
        </w:rPr>
      </w:pPr>
      <w:r w:rsidRPr="0035156E">
        <w:rPr>
          <w:iCs/>
          <w:sz w:val="24"/>
          <w:szCs w:val="24"/>
        </w:rPr>
        <w:lastRenderedPageBreak/>
        <w:t xml:space="preserve">Всего по критерию </w:t>
      </w:r>
      <w:r>
        <w:rPr>
          <w:iCs/>
          <w:sz w:val="24"/>
          <w:szCs w:val="24"/>
        </w:rPr>
        <w:t>5</w:t>
      </w:r>
      <w:r w:rsidR="008917AB">
        <w:rPr>
          <w:iCs/>
          <w:sz w:val="24"/>
          <w:szCs w:val="24"/>
        </w:rPr>
        <w:t>3</w:t>
      </w:r>
      <w:r w:rsidRPr="0035156E">
        <w:rPr>
          <w:iCs/>
          <w:sz w:val="24"/>
          <w:szCs w:val="24"/>
        </w:rPr>
        <w:t>% организаций получили отличные оценки, 3</w:t>
      </w:r>
      <w:r w:rsidR="008917AB">
        <w:rPr>
          <w:iCs/>
          <w:sz w:val="24"/>
          <w:szCs w:val="24"/>
        </w:rPr>
        <w:t>3</w:t>
      </w:r>
      <w:r w:rsidRPr="0035156E">
        <w:rPr>
          <w:iCs/>
          <w:sz w:val="24"/>
          <w:szCs w:val="24"/>
        </w:rPr>
        <w:t xml:space="preserve">% - хорошие, </w:t>
      </w:r>
      <w:r w:rsidR="008917AB">
        <w:rPr>
          <w:iCs/>
          <w:sz w:val="24"/>
          <w:szCs w:val="24"/>
        </w:rPr>
        <w:t>14</w:t>
      </w:r>
      <w:r w:rsidRPr="0035156E">
        <w:rPr>
          <w:iCs/>
          <w:sz w:val="24"/>
          <w:szCs w:val="24"/>
        </w:rPr>
        <w:t>% - удовлетворительные.</w:t>
      </w:r>
    </w:p>
    <w:p w14:paraId="64DB8AAF" w14:textId="77777777" w:rsidR="001B53C3" w:rsidRPr="0035156E" w:rsidRDefault="001B53C3" w:rsidP="00A41A59">
      <w:pPr>
        <w:spacing w:line="240" w:lineRule="auto"/>
        <w:rPr>
          <w:iCs/>
          <w:sz w:val="24"/>
          <w:szCs w:val="24"/>
        </w:rPr>
      </w:pPr>
      <w:r w:rsidRPr="0035156E">
        <w:rPr>
          <w:iCs/>
          <w:sz w:val="24"/>
          <w:szCs w:val="24"/>
        </w:rPr>
        <w:t xml:space="preserve">Наиболее низкие оценки получены по показателю 3.1 Оборудование помещений организации и прилегающей к ней территории с учетом доступности для инвалидов: </w:t>
      </w:r>
    </w:p>
    <w:p w14:paraId="5564599A" w14:textId="26263ECF" w:rsidR="001B53C3" w:rsidRPr="0035156E" w:rsidRDefault="008917AB" w:rsidP="00A41A59">
      <w:pPr>
        <w:spacing w:line="240" w:lineRule="auto"/>
        <w:rPr>
          <w:iCs/>
          <w:sz w:val="24"/>
          <w:szCs w:val="24"/>
        </w:rPr>
      </w:pPr>
      <w:r>
        <w:rPr>
          <w:iCs/>
          <w:sz w:val="24"/>
          <w:szCs w:val="24"/>
        </w:rPr>
        <w:t>1</w:t>
      </w:r>
      <w:r w:rsidR="008B64A6">
        <w:rPr>
          <w:iCs/>
          <w:sz w:val="24"/>
          <w:szCs w:val="24"/>
        </w:rPr>
        <w:t>4</w:t>
      </w:r>
      <w:r w:rsidR="001B53C3">
        <w:rPr>
          <w:iCs/>
          <w:sz w:val="24"/>
          <w:szCs w:val="24"/>
        </w:rPr>
        <w:t>%организаций – отличные оценки;</w:t>
      </w:r>
    </w:p>
    <w:p w14:paraId="05CE56B8" w14:textId="32C14E72" w:rsidR="001B53C3" w:rsidRPr="0035156E" w:rsidRDefault="008B64A6" w:rsidP="00A41A59">
      <w:pPr>
        <w:spacing w:line="240" w:lineRule="auto"/>
        <w:rPr>
          <w:iCs/>
          <w:sz w:val="24"/>
          <w:szCs w:val="24"/>
        </w:rPr>
      </w:pPr>
      <w:r>
        <w:rPr>
          <w:iCs/>
          <w:sz w:val="24"/>
          <w:szCs w:val="24"/>
        </w:rPr>
        <w:t>33</w:t>
      </w:r>
      <w:r w:rsidR="001B53C3" w:rsidRPr="0035156E">
        <w:rPr>
          <w:iCs/>
          <w:sz w:val="24"/>
          <w:szCs w:val="24"/>
        </w:rPr>
        <w:t>% организаций - хорошие оценки;</w:t>
      </w:r>
    </w:p>
    <w:p w14:paraId="57E1884A" w14:textId="6B196E04" w:rsidR="001B53C3" w:rsidRPr="0035156E" w:rsidRDefault="001B53C3" w:rsidP="00A41A59">
      <w:pPr>
        <w:spacing w:line="240" w:lineRule="auto"/>
        <w:rPr>
          <w:iCs/>
          <w:sz w:val="24"/>
          <w:szCs w:val="24"/>
        </w:rPr>
      </w:pPr>
      <w:r>
        <w:rPr>
          <w:iCs/>
          <w:sz w:val="24"/>
          <w:szCs w:val="24"/>
        </w:rPr>
        <w:t>2</w:t>
      </w:r>
      <w:r w:rsidR="008B64A6">
        <w:rPr>
          <w:iCs/>
          <w:sz w:val="24"/>
          <w:szCs w:val="24"/>
        </w:rPr>
        <w:t>7</w:t>
      </w:r>
      <w:r w:rsidRPr="0035156E">
        <w:rPr>
          <w:iCs/>
          <w:sz w:val="24"/>
          <w:szCs w:val="24"/>
        </w:rPr>
        <w:t>% - удовлетворительные оценки;</w:t>
      </w:r>
    </w:p>
    <w:p w14:paraId="0236689C" w14:textId="5EEF2055" w:rsidR="001B53C3" w:rsidRPr="0035156E" w:rsidRDefault="001B53C3" w:rsidP="00A41A59">
      <w:pPr>
        <w:spacing w:line="240" w:lineRule="auto"/>
        <w:rPr>
          <w:iCs/>
          <w:sz w:val="24"/>
          <w:szCs w:val="24"/>
        </w:rPr>
      </w:pPr>
      <w:r>
        <w:rPr>
          <w:iCs/>
          <w:sz w:val="24"/>
          <w:szCs w:val="24"/>
        </w:rPr>
        <w:t>1</w:t>
      </w:r>
      <w:r w:rsidR="008B64A6">
        <w:rPr>
          <w:iCs/>
          <w:sz w:val="24"/>
          <w:szCs w:val="24"/>
        </w:rPr>
        <w:t>4</w:t>
      </w:r>
      <w:r w:rsidRPr="0035156E">
        <w:rPr>
          <w:iCs/>
          <w:sz w:val="24"/>
          <w:szCs w:val="24"/>
        </w:rPr>
        <w:t>% - неудовлетворительные;</w:t>
      </w:r>
    </w:p>
    <w:p w14:paraId="7C57E775" w14:textId="38EEEAC7" w:rsidR="001B53C3" w:rsidRPr="0035156E" w:rsidRDefault="001B53C3" w:rsidP="00A41A59">
      <w:pPr>
        <w:spacing w:line="240" w:lineRule="auto"/>
        <w:rPr>
          <w:iCs/>
          <w:sz w:val="24"/>
          <w:szCs w:val="24"/>
        </w:rPr>
      </w:pPr>
      <w:r>
        <w:rPr>
          <w:iCs/>
          <w:sz w:val="24"/>
          <w:szCs w:val="24"/>
        </w:rPr>
        <w:t>1</w:t>
      </w:r>
      <w:r w:rsidR="008B64A6">
        <w:rPr>
          <w:iCs/>
          <w:sz w:val="24"/>
          <w:szCs w:val="24"/>
        </w:rPr>
        <w:t>2</w:t>
      </w:r>
      <w:r w:rsidRPr="0035156E">
        <w:rPr>
          <w:iCs/>
          <w:sz w:val="24"/>
          <w:szCs w:val="24"/>
        </w:rPr>
        <w:t xml:space="preserve">% – плохие. </w:t>
      </w:r>
    </w:p>
    <w:p w14:paraId="53577BF3" w14:textId="77777777" w:rsidR="001B53C3" w:rsidRPr="0035156E" w:rsidRDefault="001B53C3" w:rsidP="00A41A59">
      <w:pPr>
        <w:spacing w:line="240" w:lineRule="auto"/>
        <w:rPr>
          <w:iCs/>
          <w:sz w:val="24"/>
          <w:szCs w:val="24"/>
        </w:rPr>
      </w:pPr>
      <w:r w:rsidRPr="0035156E">
        <w:rPr>
          <w:iCs/>
          <w:sz w:val="24"/>
          <w:szCs w:val="24"/>
        </w:rPr>
        <w:t>Значительно выше оценивается Показатель 3.2 Обеспечение в организации условий доступности, позволяющих инвалидам получать образовательные услуги наравне с другими:</w:t>
      </w:r>
    </w:p>
    <w:p w14:paraId="5E3B0134" w14:textId="79A91495" w:rsidR="001B53C3" w:rsidRPr="0035156E" w:rsidRDefault="001B53C3" w:rsidP="00A41A59">
      <w:pPr>
        <w:spacing w:line="240" w:lineRule="auto"/>
        <w:rPr>
          <w:iCs/>
          <w:sz w:val="24"/>
          <w:szCs w:val="24"/>
        </w:rPr>
      </w:pPr>
      <w:r>
        <w:rPr>
          <w:iCs/>
          <w:sz w:val="24"/>
          <w:szCs w:val="24"/>
        </w:rPr>
        <w:t>5</w:t>
      </w:r>
      <w:r w:rsidR="008B64A6">
        <w:rPr>
          <w:iCs/>
          <w:sz w:val="24"/>
          <w:szCs w:val="24"/>
        </w:rPr>
        <w:t>4</w:t>
      </w:r>
      <w:r w:rsidRPr="0035156E">
        <w:rPr>
          <w:iCs/>
          <w:sz w:val="24"/>
          <w:szCs w:val="24"/>
        </w:rPr>
        <w:t>% организаций были оценены отлично;</w:t>
      </w:r>
    </w:p>
    <w:p w14:paraId="18A9FF42" w14:textId="7B50622C" w:rsidR="001B53C3" w:rsidRPr="0035156E" w:rsidRDefault="008917AB" w:rsidP="00A41A59">
      <w:pPr>
        <w:spacing w:line="240" w:lineRule="auto"/>
        <w:rPr>
          <w:iCs/>
          <w:sz w:val="24"/>
          <w:szCs w:val="24"/>
        </w:rPr>
      </w:pPr>
      <w:r>
        <w:rPr>
          <w:iCs/>
          <w:sz w:val="24"/>
          <w:szCs w:val="24"/>
        </w:rPr>
        <w:t>1</w:t>
      </w:r>
      <w:r w:rsidR="008B64A6">
        <w:rPr>
          <w:iCs/>
          <w:sz w:val="24"/>
          <w:szCs w:val="24"/>
        </w:rPr>
        <w:t>8</w:t>
      </w:r>
      <w:r w:rsidR="001B53C3" w:rsidRPr="0035156E">
        <w:rPr>
          <w:iCs/>
          <w:sz w:val="24"/>
          <w:szCs w:val="24"/>
        </w:rPr>
        <w:t>% - хорошо;</w:t>
      </w:r>
    </w:p>
    <w:p w14:paraId="4CB258DF" w14:textId="7F0DB127" w:rsidR="001B53C3" w:rsidRPr="0035156E" w:rsidRDefault="008B64A6" w:rsidP="00A41A59">
      <w:pPr>
        <w:spacing w:line="240" w:lineRule="auto"/>
        <w:rPr>
          <w:iCs/>
          <w:sz w:val="24"/>
          <w:szCs w:val="24"/>
        </w:rPr>
      </w:pPr>
      <w:r>
        <w:rPr>
          <w:iCs/>
          <w:sz w:val="24"/>
          <w:szCs w:val="24"/>
        </w:rPr>
        <w:t>28</w:t>
      </w:r>
      <w:r w:rsidR="001B53C3" w:rsidRPr="0035156E">
        <w:rPr>
          <w:iCs/>
          <w:sz w:val="24"/>
          <w:szCs w:val="24"/>
        </w:rPr>
        <w:t>% - удовлетворительно;</w:t>
      </w:r>
    </w:p>
    <w:p w14:paraId="0798B04D" w14:textId="1AD020A2" w:rsidR="00340B90" w:rsidRPr="0035156E" w:rsidRDefault="001B53C3" w:rsidP="008B64A6">
      <w:pPr>
        <w:spacing w:line="240" w:lineRule="auto"/>
        <w:rPr>
          <w:iCs/>
          <w:sz w:val="24"/>
          <w:szCs w:val="24"/>
        </w:rPr>
      </w:pPr>
      <w:r w:rsidRPr="0035156E">
        <w:rPr>
          <w:iCs/>
          <w:sz w:val="24"/>
          <w:szCs w:val="24"/>
        </w:rPr>
        <w:t>По показателю 3.3. Доля получателей услуг, удовлетворенных доступностью услуг для инвалидов</w:t>
      </w:r>
      <w:r w:rsidR="008B64A6">
        <w:rPr>
          <w:iCs/>
          <w:sz w:val="24"/>
          <w:szCs w:val="24"/>
        </w:rPr>
        <w:t xml:space="preserve"> 100</w:t>
      </w:r>
      <w:r w:rsidRPr="0035156E">
        <w:rPr>
          <w:iCs/>
          <w:sz w:val="24"/>
          <w:szCs w:val="24"/>
        </w:rPr>
        <w:t>% организаций были оценены отлично</w:t>
      </w:r>
      <w:r w:rsidR="008B64A6">
        <w:rPr>
          <w:iCs/>
          <w:sz w:val="24"/>
          <w:szCs w:val="24"/>
        </w:rPr>
        <w:t>.</w:t>
      </w:r>
    </w:p>
    <w:p w14:paraId="60A2AEDA" w14:textId="77777777" w:rsidR="001B53C3" w:rsidRPr="0035156E" w:rsidRDefault="001B53C3" w:rsidP="00A41A59">
      <w:pPr>
        <w:spacing w:line="240" w:lineRule="auto"/>
        <w:rPr>
          <w:iCs/>
          <w:sz w:val="24"/>
          <w:szCs w:val="24"/>
        </w:rPr>
      </w:pPr>
    </w:p>
    <w:p w14:paraId="5C1ABCAE"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14. Распределение организаций по уровню доступности услуг для инвалидов</w:t>
      </w:r>
    </w:p>
    <w:tbl>
      <w:tblPr>
        <w:tblW w:w="10828" w:type="dxa"/>
        <w:jc w:val="center"/>
        <w:tblLook w:val="04A0" w:firstRow="1" w:lastRow="0" w:firstColumn="1" w:lastColumn="0" w:noHBand="0" w:noVBand="1"/>
      </w:tblPr>
      <w:tblGrid>
        <w:gridCol w:w="3302"/>
        <w:gridCol w:w="2161"/>
        <w:gridCol w:w="2357"/>
        <w:gridCol w:w="1871"/>
        <w:gridCol w:w="1137"/>
      </w:tblGrid>
      <w:tr w:rsidR="001B53C3" w:rsidRPr="0035156E" w14:paraId="4DDC1F86" w14:textId="77777777" w:rsidTr="00475404">
        <w:trPr>
          <w:trHeight w:val="300"/>
          <w:jc w:val="center"/>
        </w:trPr>
        <w:tc>
          <w:tcPr>
            <w:tcW w:w="3302" w:type="dxa"/>
            <w:tcBorders>
              <w:top w:val="single" w:sz="4" w:space="0" w:color="auto"/>
              <w:left w:val="single" w:sz="4" w:space="0" w:color="auto"/>
              <w:bottom w:val="single" w:sz="4" w:space="0" w:color="auto"/>
              <w:right w:val="single" w:sz="4" w:space="0" w:color="auto"/>
            </w:tcBorders>
            <w:shd w:val="clear" w:color="000000" w:fill="C4E7EA"/>
            <w:noWrap/>
            <w:vAlign w:val="center"/>
            <w:hideMark/>
          </w:tcPr>
          <w:p w14:paraId="08C5571A"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Оценка</w:t>
            </w:r>
          </w:p>
        </w:tc>
        <w:tc>
          <w:tcPr>
            <w:tcW w:w="2161" w:type="dxa"/>
            <w:tcBorders>
              <w:top w:val="single" w:sz="4" w:space="0" w:color="auto"/>
              <w:left w:val="nil"/>
              <w:bottom w:val="single" w:sz="4" w:space="0" w:color="auto"/>
              <w:right w:val="single" w:sz="4" w:space="0" w:color="auto"/>
            </w:tcBorders>
            <w:shd w:val="clear" w:color="000000" w:fill="C4E7EA"/>
            <w:noWrap/>
            <w:vAlign w:val="center"/>
            <w:hideMark/>
          </w:tcPr>
          <w:p w14:paraId="15AB258A"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Оборудование помещений организации и прилегающей к ней территории с учетом доступности для инвалидов</w:t>
            </w:r>
          </w:p>
        </w:tc>
        <w:tc>
          <w:tcPr>
            <w:tcW w:w="2357" w:type="dxa"/>
            <w:tcBorders>
              <w:top w:val="single" w:sz="4" w:space="0" w:color="auto"/>
              <w:left w:val="nil"/>
              <w:bottom w:val="single" w:sz="4" w:space="0" w:color="auto"/>
              <w:right w:val="single" w:sz="4" w:space="0" w:color="auto"/>
            </w:tcBorders>
            <w:shd w:val="clear" w:color="000000" w:fill="C4E7EA"/>
            <w:noWrap/>
            <w:vAlign w:val="center"/>
            <w:hideMark/>
          </w:tcPr>
          <w:p w14:paraId="61CBCF3C"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871" w:type="dxa"/>
            <w:tcBorders>
              <w:top w:val="single" w:sz="4" w:space="0" w:color="auto"/>
              <w:left w:val="nil"/>
              <w:bottom w:val="single" w:sz="4" w:space="0" w:color="auto"/>
              <w:right w:val="single" w:sz="4" w:space="0" w:color="auto"/>
            </w:tcBorders>
            <w:shd w:val="clear" w:color="000000" w:fill="C4E7EA"/>
            <w:noWrap/>
            <w:vAlign w:val="center"/>
            <w:hideMark/>
          </w:tcPr>
          <w:p w14:paraId="62DA222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доступностью услуг для инвалидов</w:t>
            </w:r>
          </w:p>
        </w:tc>
        <w:tc>
          <w:tcPr>
            <w:tcW w:w="1137" w:type="dxa"/>
            <w:tcBorders>
              <w:top w:val="single" w:sz="4" w:space="0" w:color="auto"/>
              <w:left w:val="nil"/>
              <w:bottom w:val="single" w:sz="4" w:space="0" w:color="auto"/>
              <w:right w:val="single" w:sz="4" w:space="0" w:color="auto"/>
            </w:tcBorders>
            <w:shd w:val="clear" w:color="000000" w:fill="C4E7EA"/>
            <w:noWrap/>
            <w:vAlign w:val="center"/>
            <w:hideMark/>
          </w:tcPr>
          <w:p w14:paraId="655D784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Всего по критерию 3</w:t>
            </w:r>
          </w:p>
        </w:tc>
      </w:tr>
      <w:tr w:rsidR="008B64A6" w:rsidRPr="0035156E" w14:paraId="0D068570" w14:textId="77777777" w:rsidTr="00475404">
        <w:trPr>
          <w:trHeight w:val="300"/>
          <w:jc w:val="center"/>
        </w:trPr>
        <w:tc>
          <w:tcPr>
            <w:tcW w:w="3302" w:type="dxa"/>
            <w:tcBorders>
              <w:top w:val="nil"/>
              <w:left w:val="single" w:sz="4" w:space="0" w:color="auto"/>
              <w:bottom w:val="single" w:sz="4" w:space="0" w:color="auto"/>
              <w:right w:val="single" w:sz="4" w:space="0" w:color="auto"/>
            </w:tcBorders>
            <w:shd w:val="clear" w:color="auto" w:fill="auto"/>
            <w:noWrap/>
            <w:vAlign w:val="center"/>
            <w:hideMark/>
          </w:tcPr>
          <w:p w14:paraId="10B22875"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Отлично </w:t>
            </w:r>
          </w:p>
          <w:p w14:paraId="1DC6BCA4"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(81 -100 баллов)</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9287" w14:textId="3358EF37" w:rsidR="008B64A6" w:rsidRPr="0035156E" w:rsidRDefault="008B64A6" w:rsidP="008B64A6">
            <w:pPr>
              <w:spacing w:line="240" w:lineRule="auto"/>
              <w:ind w:firstLine="0"/>
              <w:jc w:val="center"/>
              <w:rPr>
                <w:color w:val="000000"/>
                <w:sz w:val="22"/>
                <w:szCs w:val="22"/>
              </w:rPr>
            </w:pPr>
            <w:r>
              <w:rPr>
                <w:color w:val="000000"/>
                <w:sz w:val="22"/>
                <w:szCs w:val="22"/>
              </w:rPr>
              <w:t>14%</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5DE532A9" w14:textId="5E582285" w:rsidR="008B64A6" w:rsidRPr="0035156E" w:rsidRDefault="008B64A6" w:rsidP="008B64A6">
            <w:pPr>
              <w:spacing w:line="240" w:lineRule="auto"/>
              <w:ind w:firstLine="0"/>
              <w:jc w:val="center"/>
              <w:rPr>
                <w:bCs/>
                <w:color w:val="000000"/>
                <w:sz w:val="22"/>
                <w:szCs w:val="22"/>
              </w:rPr>
            </w:pPr>
            <w:r>
              <w:rPr>
                <w:color w:val="000000"/>
                <w:sz w:val="22"/>
                <w:szCs w:val="22"/>
              </w:rPr>
              <w:t>54%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3CD573B5" w14:textId="56D2A060" w:rsidR="008B64A6" w:rsidRPr="0035156E" w:rsidRDefault="008B64A6" w:rsidP="008B64A6">
            <w:pPr>
              <w:spacing w:line="240" w:lineRule="auto"/>
              <w:ind w:firstLine="0"/>
              <w:jc w:val="center"/>
              <w:rPr>
                <w:bCs/>
                <w:color w:val="000000"/>
                <w:sz w:val="22"/>
                <w:szCs w:val="22"/>
              </w:rPr>
            </w:pPr>
            <w:r>
              <w:rPr>
                <w:color w:val="000000"/>
                <w:sz w:val="22"/>
                <w:szCs w:val="22"/>
              </w:rPr>
              <w:t>100%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63C4B953" w14:textId="0977B589" w:rsidR="008B64A6" w:rsidRPr="0035156E" w:rsidRDefault="008B64A6" w:rsidP="008B64A6">
            <w:pPr>
              <w:spacing w:line="240" w:lineRule="auto"/>
              <w:ind w:firstLine="0"/>
              <w:jc w:val="center"/>
              <w:rPr>
                <w:bCs/>
                <w:color w:val="000000"/>
                <w:sz w:val="22"/>
                <w:szCs w:val="22"/>
              </w:rPr>
            </w:pPr>
            <w:r>
              <w:rPr>
                <w:color w:val="000000"/>
                <w:sz w:val="22"/>
                <w:szCs w:val="22"/>
              </w:rPr>
              <w:t>60%</w:t>
            </w:r>
          </w:p>
        </w:tc>
      </w:tr>
      <w:tr w:rsidR="008B64A6" w:rsidRPr="0035156E" w14:paraId="50ED11A1" w14:textId="77777777" w:rsidTr="00475404">
        <w:trPr>
          <w:trHeight w:val="300"/>
          <w:jc w:val="center"/>
        </w:trPr>
        <w:tc>
          <w:tcPr>
            <w:tcW w:w="3302" w:type="dxa"/>
            <w:tcBorders>
              <w:top w:val="nil"/>
              <w:left w:val="single" w:sz="4" w:space="0" w:color="auto"/>
              <w:bottom w:val="single" w:sz="4" w:space="0" w:color="auto"/>
              <w:right w:val="single" w:sz="4" w:space="0" w:color="auto"/>
            </w:tcBorders>
            <w:shd w:val="clear" w:color="auto" w:fill="auto"/>
            <w:noWrap/>
            <w:vAlign w:val="center"/>
            <w:hideMark/>
          </w:tcPr>
          <w:p w14:paraId="4E39DCD3"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Хорошо </w:t>
            </w:r>
          </w:p>
          <w:p w14:paraId="1CD95AE7"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(61-80 баллов)</w:t>
            </w:r>
          </w:p>
        </w:tc>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598117FF" w14:textId="42127155" w:rsidR="008B64A6" w:rsidRPr="0035156E" w:rsidRDefault="008B64A6" w:rsidP="008B64A6">
            <w:pPr>
              <w:spacing w:line="240" w:lineRule="auto"/>
              <w:ind w:firstLine="0"/>
              <w:jc w:val="center"/>
              <w:rPr>
                <w:color w:val="000000"/>
                <w:sz w:val="22"/>
                <w:szCs w:val="22"/>
              </w:rPr>
            </w:pPr>
            <w:r>
              <w:rPr>
                <w:color w:val="000000"/>
                <w:sz w:val="22"/>
                <w:szCs w:val="22"/>
              </w:rPr>
              <w:t>33%</w:t>
            </w:r>
          </w:p>
        </w:tc>
        <w:tc>
          <w:tcPr>
            <w:tcW w:w="2357" w:type="dxa"/>
            <w:tcBorders>
              <w:top w:val="nil"/>
              <w:left w:val="nil"/>
              <w:bottom w:val="single" w:sz="4" w:space="0" w:color="auto"/>
              <w:right w:val="single" w:sz="4" w:space="0" w:color="auto"/>
            </w:tcBorders>
            <w:shd w:val="clear" w:color="auto" w:fill="auto"/>
            <w:noWrap/>
            <w:vAlign w:val="bottom"/>
            <w:hideMark/>
          </w:tcPr>
          <w:p w14:paraId="488287CC" w14:textId="0AF62EA9" w:rsidR="008B64A6" w:rsidRPr="0035156E" w:rsidRDefault="008B64A6" w:rsidP="008B64A6">
            <w:pPr>
              <w:spacing w:line="240" w:lineRule="auto"/>
              <w:ind w:firstLine="0"/>
              <w:jc w:val="center"/>
              <w:rPr>
                <w:bCs/>
                <w:color w:val="000000"/>
                <w:sz w:val="22"/>
                <w:szCs w:val="22"/>
              </w:rPr>
            </w:pPr>
            <w:r>
              <w:rPr>
                <w:color w:val="000000"/>
                <w:sz w:val="22"/>
                <w:szCs w:val="22"/>
              </w:rPr>
              <w:t>18%</w:t>
            </w:r>
          </w:p>
        </w:tc>
        <w:tc>
          <w:tcPr>
            <w:tcW w:w="1871" w:type="dxa"/>
            <w:tcBorders>
              <w:top w:val="nil"/>
              <w:left w:val="nil"/>
              <w:bottom w:val="single" w:sz="4" w:space="0" w:color="auto"/>
              <w:right w:val="single" w:sz="4" w:space="0" w:color="auto"/>
            </w:tcBorders>
            <w:shd w:val="clear" w:color="auto" w:fill="auto"/>
            <w:noWrap/>
            <w:vAlign w:val="bottom"/>
            <w:hideMark/>
          </w:tcPr>
          <w:p w14:paraId="52A0881B" w14:textId="497BD02F"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137" w:type="dxa"/>
            <w:tcBorders>
              <w:top w:val="nil"/>
              <w:left w:val="nil"/>
              <w:bottom w:val="single" w:sz="4" w:space="0" w:color="auto"/>
              <w:right w:val="single" w:sz="4" w:space="0" w:color="auto"/>
            </w:tcBorders>
            <w:shd w:val="clear" w:color="auto" w:fill="auto"/>
            <w:noWrap/>
            <w:vAlign w:val="bottom"/>
            <w:hideMark/>
          </w:tcPr>
          <w:p w14:paraId="73925C55" w14:textId="3149F832" w:rsidR="008B64A6" w:rsidRPr="0035156E" w:rsidRDefault="008B64A6" w:rsidP="008B64A6">
            <w:pPr>
              <w:spacing w:line="240" w:lineRule="auto"/>
              <w:ind w:firstLine="0"/>
              <w:jc w:val="center"/>
              <w:rPr>
                <w:bCs/>
                <w:color w:val="000000"/>
                <w:sz w:val="22"/>
                <w:szCs w:val="22"/>
              </w:rPr>
            </w:pPr>
            <w:r>
              <w:rPr>
                <w:color w:val="000000"/>
                <w:sz w:val="22"/>
                <w:szCs w:val="22"/>
              </w:rPr>
              <w:t>35%</w:t>
            </w:r>
          </w:p>
        </w:tc>
      </w:tr>
      <w:tr w:rsidR="008B64A6" w:rsidRPr="0035156E" w14:paraId="44911A82" w14:textId="77777777" w:rsidTr="00475404">
        <w:trPr>
          <w:trHeight w:val="300"/>
          <w:jc w:val="center"/>
        </w:trPr>
        <w:tc>
          <w:tcPr>
            <w:tcW w:w="3302" w:type="dxa"/>
            <w:tcBorders>
              <w:top w:val="nil"/>
              <w:left w:val="single" w:sz="4" w:space="0" w:color="auto"/>
              <w:bottom w:val="single" w:sz="4" w:space="0" w:color="auto"/>
              <w:right w:val="single" w:sz="4" w:space="0" w:color="auto"/>
            </w:tcBorders>
            <w:shd w:val="clear" w:color="auto" w:fill="auto"/>
            <w:noWrap/>
            <w:vAlign w:val="center"/>
            <w:hideMark/>
          </w:tcPr>
          <w:p w14:paraId="31CA24EE"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Удовлетворительно </w:t>
            </w:r>
          </w:p>
          <w:p w14:paraId="32F79754"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(41-60 баллов)</w:t>
            </w:r>
          </w:p>
        </w:tc>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5F753553" w14:textId="4D6D6AE1" w:rsidR="008B64A6" w:rsidRPr="0035156E" w:rsidRDefault="008B64A6" w:rsidP="008B64A6">
            <w:pPr>
              <w:spacing w:line="240" w:lineRule="auto"/>
              <w:ind w:firstLine="0"/>
              <w:jc w:val="center"/>
              <w:rPr>
                <w:color w:val="000000"/>
                <w:sz w:val="22"/>
                <w:szCs w:val="22"/>
              </w:rPr>
            </w:pPr>
            <w:r>
              <w:rPr>
                <w:color w:val="000000"/>
                <w:sz w:val="22"/>
                <w:szCs w:val="22"/>
              </w:rPr>
              <w:t>27%</w:t>
            </w:r>
          </w:p>
        </w:tc>
        <w:tc>
          <w:tcPr>
            <w:tcW w:w="2357" w:type="dxa"/>
            <w:tcBorders>
              <w:top w:val="nil"/>
              <w:left w:val="nil"/>
              <w:bottom w:val="single" w:sz="4" w:space="0" w:color="auto"/>
              <w:right w:val="single" w:sz="4" w:space="0" w:color="auto"/>
            </w:tcBorders>
            <w:shd w:val="clear" w:color="auto" w:fill="auto"/>
            <w:noWrap/>
            <w:vAlign w:val="bottom"/>
            <w:hideMark/>
          </w:tcPr>
          <w:p w14:paraId="2E8B99C1" w14:textId="0EC34F2A" w:rsidR="008B64A6" w:rsidRPr="0035156E" w:rsidRDefault="008B64A6" w:rsidP="008B64A6">
            <w:pPr>
              <w:spacing w:line="240" w:lineRule="auto"/>
              <w:ind w:firstLine="0"/>
              <w:jc w:val="center"/>
              <w:rPr>
                <w:bCs/>
                <w:color w:val="000000"/>
                <w:sz w:val="22"/>
                <w:szCs w:val="22"/>
              </w:rPr>
            </w:pPr>
            <w:r>
              <w:rPr>
                <w:color w:val="000000"/>
                <w:sz w:val="22"/>
                <w:szCs w:val="22"/>
              </w:rPr>
              <w:t>28%</w:t>
            </w:r>
          </w:p>
        </w:tc>
        <w:tc>
          <w:tcPr>
            <w:tcW w:w="1871" w:type="dxa"/>
            <w:tcBorders>
              <w:top w:val="nil"/>
              <w:left w:val="nil"/>
              <w:bottom w:val="single" w:sz="4" w:space="0" w:color="auto"/>
              <w:right w:val="single" w:sz="4" w:space="0" w:color="auto"/>
            </w:tcBorders>
            <w:shd w:val="clear" w:color="auto" w:fill="auto"/>
            <w:noWrap/>
            <w:vAlign w:val="bottom"/>
            <w:hideMark/>
          </w:tcPr>
          <w:p w14:paraId="3C964A78" w14:textId="7A7561BA"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137" w:type="dxa"/>
            <w:tcBorders>
              <w:top w:val="nil"/>
              <w:left w:val="nil"/>
              <w:bottom w:val="single" w:sz="4" w:space="0" w:color="auto"/>
              <w:right w:val="single" w:sz="4" w:space="0" w:color="auto"/>
            </w:tcBorders>
            <w:shd w:val="clear" w:color="auto" w:fill="auto"/>
            <w:noWrap/>
            <w:vAlign w:val="bottom"/>
            <w:hideMark/>
          </w:tcPr>
          <w:p w14:paraId="6CB3B0C3" w14:textId="374E3067" w:rsidR="008B64A6" w:rsidRPr="0035156E" w:rsidRDefault="008B64A6" w:rsidP="008B64A6">
            <w:pPr>
              <w:spacing w:line="240" w:lineRule="auto"/>
              <w:ind w:firstLine="0"/>
              <w:jc w:val="center"/>
              <w:rPr>
                <w:bCs/>
                <w:color w:val="000000"/>
                <w:sz w:val="22"/>
                <w:szCs w:val="22"/>
              </w:rPr>
            </w:pPr>
            <w:r>
              <w:rPr>
                <w:color w:val="000000"/>
                <w:sz w:val="22"/>
                <w:szCs w:val="22"/>
              </w:rPr>
              <w:t>5%</w:t>
            </w:r>
          </w:p>
        </w:tc>
      </w:tr>
      <w:tr w:rsidR="008B64A6" w:rsidRPr="0035156E" w14:paraId="2736A562" w14:textId="77777777" w:rsidTr="00475404">
        <w:trPr>
          <w:trHeight w:val="300"/>
          <w:jc w:val="center"/>
        </w:trPr>
        <w:tc>
          <w:tcPr>
            <w:tcW w:w="3302" w:type="dxa"/>
            <w:tcBorders>
              <w:top w:val="nil"/>
              <w:left w:val="single" w:sz="4" w:space="0" w:color="auto"/>
              <w:bottom w:val="single" w:sz="4" w:space="0" w:color="auto"/>
              <w:right w:val="single" w:sz="4" w:space="0" w:color="auto"/>
            </w:tcBorders>
            <w:shd w:val="clear" w:color="auto" w:fill="auto"/>
            <w:noWrap/>
            <w:vAlign w:val="center"/>
            <w:hideMark/>
          </w:tcPr>
          <w:p w14:paraId="0DB2B5D6"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Неудовлетворительно </w:t>
            </w:r>
          </w:p>
          <w:p w14:paraId="1BF68698"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(21-40 баллов)</w:t>
            </w:r>
          </w:p>
        </w:tc>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5B96435E" w14:textId="1B9F9AD1" w:rsidR="008B64A6" w:rsidRPr="0035156E" w:rsidRDefault="008B64A6" w:rsidP="008B64A6">
            <w:pPr>
              <w:spacing w:line="240" w:lineRule="auto"/>
              <w:ind w:firstLine="0"/>
              <w:jc w:val="center"/>
              <w:rPr>
                <w:color w:val="000000"/>
                <w:sz w:val="22"/>
                <w:szCs w:val="22"/>
              </w:rPr>
            </w:pPr>
            <w:r>
              <w:rPr>
                <w:color w:val="000000"/>
                <w:sz w:val="22"/>
                <w:szCs w:val="22"/>
              </w:rPr>
              <w:t>14%</w:t>
            </w:r>
          </w:p>
        </w:tc>
        <w:tc>
          <w:tcPr>
            <w:tcW w:w="2357" w:type="dxa"/>
            <w:tcBorders>
              <w:top w:val="nil"/>
              <w:left w:val="nil"/>
              <w:bottom w:val="single" w:sz="4" w:space="0" w:color="auto"/>
              <w:right w:val="single" w:sz="4" w:space="0" w:color="auto"/>
            </w:tcBorders>
            <w:shd w:val="clear" w:color="auto" w:fill="auto"/>
            <w:noWrap/>
            <w:vAlign w:val="bottom"/>
            <w:hideMark/>
          </w:tcPr>
          <w:p w14:paraId="2EA3584C" w14:textId="703E408A"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871" w:type="dxa"/>
            <w:tcBorders>
              <w:top w:val="nil"/>
              <w:left w:val="nil"/>
              <w:bottom w:val="single" w:sz="4" w:space="0" w:color="auto"/>
              <w:right w:val="single" w:sz="4" w:space="0" w:color="auto"/>
            </w:tcBorders>
            <w:shd w:val="clear" w:color="auto" w:fill="auto"/>
            <w:noWrap/>
            <w:vAlign w:val="bottom"/>
            <w:hideMark/>
          </w:tcPr>
          <w:p w14:paraId="4B7F2BB5" w14:textId="4CE843F3"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137" w:type="dxa"/>
            <w:tcBorders>
              <w:top w:val="nil"/>
              <w:left w:val="nil"/>
              <w:bottom w:val="single" w:sz="4" w:space="0" w:color="auto"/>
              <w:right w:val="single" w:sz="4" w:space="0" w:color="auto"/>
            </w:tcBorders>
            <w:shd w:val="clear" w:color="auto" w:fill="auto"/>
            <w:noWrap/>
            <w:vAlign w:val="bottom"/>
            <w:hideMark/>
          </w:tcPr>
          <w:p w14:paraId="68BC9F42" w14:textId="276F2237" w:rsidR="008B64A6" w:rsidRPr="0035156E" w:rsidRDefault="008B64A6" w:rsidP="008B64A6">
            <w:pPr>
              <w:spacing w:line="240" w:lineRule="auto"/>
              <w:ind w:firstLine="0"/>
              <w:jc w:val="center"/>
              <w:rPr>
                <w:bCs/>
                <w:color w:val="000000"/>
                <w:sz w:val="22"/>
                <w:szCs w:val="22"/>
              </w:rPr>
            </w:pPr>
            <w:r>
              <w:rPr>
                <w:color w:val="000000"/>
                <w:sz w:val="22"/>
                <w:szCs w:val="22"/>
              </w:rPr>
              <w:t>0%</w:t>
            </w:r>
          </w:p>
        </w:tc>
      </w:tr>
      <w:tr w:rsidR="008B64A6" w:rsidRPr="0035156E" w14:paraId="612BB764" w14:textId="77777777" w:rsidTr="00475404">
        <w:trPr>
          <w:trHeight w:val="300"/>
          <w:jc w:val="center"/>
        </w:trPr>
        <w:tc>
          <w:tcPr>
            <w:tcW w:w="3302" w:type="dxa"/>
            <w:tcBorders>
              <w:top w:val="nil"/>
              <w:left w:val="single" w:sz="4" w:space="0" w:color="auto"/>
              <w:bottom w:val="single" w:sz="4" w:space="0" w:color="auto"/>
              <w:right w:val="single" w:sz="4" w:space="0" w:color="auto"/>
            </w:tcBorders>
            <w:shd w:val="clear" w:color="auto" w:fill="auto"/>
            <w:noWrap/>
            <w:vAlign w:val="center"/>
            <w:hideMark/>
          </w:tcPr>
          <w:p w14:paraId="7673647C"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Плохо </w:t>
            </w:r>
          </w:p>
          <w:p w14:paraId="43E2D89D"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(0 - 20 баллов)</w:t>
            </w:r>
          </w:p>
        </w:tc>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709CEAB4" w14:textId="7153D136" w:rsidR="008B64A6" w:rsidRPr="0035156E" w:rsidRDefault="008B64A6" w:rsidP="008B64A6">
            <w:pPr>
              <w:spacing w:line="240" w:lineRule="auto"/>
              <w:ind w:firstLine="0"/>
              <w:jc w:val="center"/>
              <w:rPr>
                <w:color w:val="000000"/>
                <w:sz w:val="22"/>
                <w:szCs w:val="22"/>
              </w:rPr>
            </w:pPr>
            <w:r>
              <w:rPr>
                <w:color w:val="000000"/>
                <w:sz w:val="22"/>
                <w:szCs w:val="22"/>
              </w:rPr>
              <w:t>12%</w:t>
            </w:r>
          </w:p>
        </w:tc>
        <w:tc>
          <w:tcPr>
            <w:tcW w:w="2357" w:type="dxa"/>
            <w:tcBorders>
              <w:top w:val="nil"/>
              <w:left w:val="nil"/>
              <w:bottom w:val="single" w:sz="4" w:space="0" w:color="auto"/>
              <w:right w:val="single" w:sz="4" w:space="0" w:color="auto"/>
            </w:tcBorders>
            <w:shd w:val="clear" w:color="auto" w:fill="auto"/>
            <w:noWrap/>
            <w:vAlign w:val="bottom"/>
            <w:hideMark/>
          </w:tcPr>
          <w:p w14:paraId="4EE4FC44" w14:textId="5D30CB7C"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871" w:type="dxa"/>
            <w:tcBorders>
              <w:top w:val="nil"/>
              <w:left w:val="nil"/>
              <w:bottom w:val="single" w:sz="4" w:space="0" w:color="auto"/>
              <w:right w:val="single" w:sz="4" w:space="0" w:color="auto"/>
            </w:tcBorders>
            <w:shd w:val="clear" w:color="auto" w:fill="auto"/>
            <w:noWrap/>
            <w:vAlign w:val="bottom"/>
            <w:hideMark/>
          </w:tcPr>
          <w:p w14:paraId="41AEA6BA" w14:textId="48133881" w:rsidR="008B64A6" w:rsidRPr="0035156E" w:rsidRDefault="008B64A6" w:rsidP="008B64A6">
            <w:pPr>
              <w:spacing w:line="240" w:lineRule="auto"/>
              <w:ind w:firstLine="0"/>
              <w:jc w:val="center"/>
              <w:rPr>
                <w:bCs/>
                <w:color w:val="000000"/>
                <w:sz w:val="22"/>
                <w:szCs w:val="22"/>
              </w:rPr>
            </w:pPr>
            <w:r>
              <w:rPr>
                <w:color w:val="000000"/>
                <w:sz w:val="22"/>
                <w:szCs w:val="22"/>
              </w:rPr>
              <w:t>0%</w:t>
            </w:r>
          </w:p>
        </w:tc>
        <w:tc>
          <w:tcPr>
            <w:tcW w:w="1137" w:type="dxa"/>
            <w:tcBorders>
              <w:top w:val="nil"/>
              <w:left w:val="nil"/>
              <w:bottom w:val="single" w:sz="4" w:space="0" w:color="auto"/>
              <w:right w:val="single" w:sz="4" w:space="0" w:color="auto"/>
            </w:tcBorders>
            <w:shd w:val="clear" w:color="auto" w:fill="auto"/>
            <w:noWrap/>
            <w:vAlign w:val="bottom"/>
            <w:hideMark/>
          </w:tcPr>
          <w:p w14:paraId="643F083B" w14:textId="4D324C84" w:rsidR="008B64A6" w:rsidRPr="0035156E" w:rsidRDefault="008B64A6" w:rsidP="008B64A6">
            <w:pPr>
              <w:spacing w:line="240" w:lineRule="auto"/>
              <w:ind w:firstLine="0"/>
              <w:jc w:val="center"/>
              <w:rPr>
                <w:bCs/>
                <w:color w:val="000000"/>
                <w:sz w:val="22"/>
                <w:szCs w:val="22"/>
              </w:rPr>
            </w:pPr>
            <w:r>
              <w:rPr>
                <w:color w:val="000000"/>
                <w:sz w:val="22"/>
                <w:szCs w:val="22"/>
              </w:rPr>
              <w:t>0%</w:t>
            </w:r>
          </w:p>
        </w:tc>
      </w:tr>
    </w:tbl>
    <w:p w14:paraId="6527701C" w14:textId="77777777" w:rsidR="001B53C3" w:rsidRPr="0035156E" w:rsidRDefault="001B53C3" w:rsidP="00A41A59">
      <w:pPr>
        <w:keepNext/>
        <w:spacing w:after="120" w:line="240" w:lineRule="auto"/>
        <w:ind w:firstLine="0"/>
        <w:jc w:val="center"/>
        <w:rPr>
          <w:b/>
          <w:color w:val="595959"/>
          <w:sz w:val="24"/>
          <w:szCs w:val="24"/>
        </w:rPr>
      </w:pPr>
    </w:p>
    <w:p w14:paraId="3504DAE2" w14:textId="7C626846" w:rsidR="001B53C3" w:rsidRPr="0035156E" w:rsidRDefault="001B53C3" w:rsidP="00A41A59">
      <w:pPr>
        <w:spacing w:line="240" w:lineRule="auto"/>
        <w:rPr>
          <w:bCs/>
          <w:iCs/>
          <w:sz w:val="24"/>
          <w:szCs w:val="24"/>
        </w:rPr>
      </w:pPr>
      <w:r w:rsidRPr="0035156E">
        <w:rPr>
          <w:iCs/>
          <w:sz w:val="24"/>
          <w:szCs w:val="24"/>
        </w:rPr>
        <w:t xml:space="preserve">Средний балл по критерию в целом составил </w:t>
      </w:r>
      <w:r>
        <w:rPr>
          <w:iCs/>
          <w:sz w:val="24"/>
          <w:szCs w:val="24"/>
        </w:rPr>
        <w:t>8</w:t>
      </w:r>
      <w:r w:rsidR="008B64A6">
        <w:rPr>
          <w:iCs/>
          <w:sz w:val="24"/>
          <w:szCs w:val="24"/>
        </w:rPr>
        <w:t>2</w:t>
      </w:r>
      <w:r>
        <w:rPr>
          <w:iCs/>
          <w:sz w:val="24"/>
          <w:szCs w:val="24"/>
        </w:rPr>
        <w:t>,</w:t>
      </w:r>
      <w:r w:rsidR="008B64A6">
        <w:rPr>
          <w:iCs/>
          <w:sz w:val="24"/>
          <w:szCs w:val="24"/>
        </w:rPr>
        <w:t>5</w:t>
      </w:r>
      <w:r w:rsidRPr="0035156E">
        <w:rPr>
          <w:iCs/>
          <w:sz w:val="24"/>
          <w:szCs w:val="24"/>
        </w:rPr>
        <w:t xml:space="preserve">. Средняя величина показателя 3. 1. составила </w:t>
      </w:r>
      <w:r>
        <w:rPr>
          <w:iCs/>
          <w:sz w:val="24"/>
          <w:szCs w:val="24"/>
        </w:rPr>
        <w:t>6</w:t>
      </w:r>
      <w:r w:rsidR="008B64A6">
        <w:rPr>
          <w:iCs/>
          <w:sz w:val="24"/>
          <w:szCs w:val="24"/>
        </w:rPr>
        <w:t>4</w:t>
      </w:r>
      <w:r w:rsidRPr="0035156E">
        <w:rPr>
          <w:iCs/>
          <w:sz w:val="24"/>
          <w:szCs w:val="24"/>
        </w:rPr>
        <w:t>,</w:t>
      </w:r>
      <w:r w:rsidR="008B64A6">
        <w:rPr>
          <w:iCs/>
          <w:sz w:val="24"/>
          <w:szCs w:val="24"/>
        </w:rPr>
        <w:t>4</w:t>
      </w:r>
      <w:r w:rsidRPr="0035156E">
        <w:rPr>
          <w:iCs/>
          <w:sz w:val="24"/>
          <w:szCs w:val="24"/>
        </w:rPr>
        <w:t xml:space="preserve"> балла. Среднее значение показателя 3.2 – </w:t>
      </w:r>
      <w:r>
        <w:rPr>
          <w:iCs/>
          <w:sz w:val="24"/>
          <w:szCs w:val="24"/>
        </w:rPr>
        <w:t>8</w:t>
      </w:r>
      <w:r w:rsidR="008B64A6">
        <w:rPr>
          <w:iCs/>
          <w:sz w:val="24"/>
          <w:szCs w:val="24"/>
        </w:rPr>
        <w:t>5</w:t>
      </w:r>
      <w:r w:rsidRPr="0035156E">
        <w:rPr>
          <w:iCs/>
          <w:sz w:val="24"/>
          <w:szCs w:val="24"/>
        </w:rPr>
        <w:t>,</w:t>
      </w:r>
      <w:r w:rsidR="00340B90">
        <w:rPr>
          <w:iCs/>
          <w:sz w:val="24"/>
          <w:szCs w:val="24"/>
        </w:rPr>
        <w:t>2</w:t>
      </w:r>
      <w:r w:rsidRPr="0035156E">
        <w:rPr>
          <w:iCs/>
          <w:sz w:val="24"/>
          <w:szCs w:val="24"/>
        </w:rPr>
        <w:t xml:space="preserve"> балла. Наиболее высоким является значение показателя 3,3, которое составило  составляет </w:t>
      </w:r>
      <w:r w:rsidR="008B64A6">
        <w:rPr>
          <w:iCs/>
          <w:sz w:val="24"/>
          <w:szCs w:val="24"/>
        </w:rPr>
        <w:t>97,0</w:t>
      </w:r>
      <w:r w:rsidRPr="0035156E">
        <w:rPr>
          <w:iCs/>
          <w:sz w:val="24"/>
          <w:szCs w:val="24"/>
        </w:rPr>
        <w:t xml:space="preserve"> балла. </w:t>
      </w:r>
    </w:p>
    <w:p w14:paraId="164DDB7B" w14:textId="77777777" w:rsidR="001B53C3" w:rsidRPr="0035156E" w:rsidRDefault="001B53C3" w:rsidP="00A41A59">
      <w:pPr>
        <w:spacing w:after="200" w:line="240" w:lineRule="auto"/>
        <w:ind w:firstLine="0"/>
        <w:jc w:val="center"/>
      </w:pPr>
      <w:r w:rsidRPr="0035156E">
        <w:rPr>
          <w:noProof/>
          <w:lang w:eastAsia="ru-RU"/>
        </w:rPr>
        <w:lastRenderedPageBreak/>
        <w:drawing>
          <wp:inline distT="0" distB="0" distL="0" distR="0" wp14:anchorId="7C5F9C7F" wp14:editId="0C07DAB4">
            <wp:extent cx="5628640" cy="4457700"/>
            <wp:effectExtent l="0" t="0" r="10160" b="0"/>
            <wp:docPr id="5" name="Диаграм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E9CD2F"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 xml:space="preserve">Рисунок </w:t>
      </w:r>
      <w:r w:rsidRPr="0035156E">
        <w:rPr>
          <w:color w:val="595959"/>
          <w:sz w:val="24"/>
          <w:szCs w:val="24"/>
        </w:rPr>
        <w:fldChar w:fldCharType="begin"/>
      </w:r>
      <w:r w:rsidRPr="0035156E">
        <w:rPr>
          <w:color w:val="595959"/>
          <w:sz w:val="24"/>
          <w:szCs w:val="24"/>
        </w:rPr>
        <w:instrText xml:space="preserve"> SEQ Рисунок \* ARABIC </w:instrText>
      </w:r>
      <w:r w:rsidRPr="0035156E">
        <w:rPr>
          <w:color w:val="595959"/>
          <w:sz w:val="24"/>
          <w:szCs w:val="24"/>
        </w:rPr>
        <w:fldChar w:fldCharType="separate"/>
      </w:r>
      <w:r>
        <w:rPr>
          <w:noProof/>
          <w:color w:val="595959"/>
          <w:sz w:val="24"/>
          <w:szCs w:val="24"/>
        </w:rPr>
        <w:t>6</w:t>
      </w:r>
      <w:r w:rsidRPr="0035156E">
        <w:rPr>
          <w:color w:val="595959"/>
          <w:sz w:val="24"/>
          <w:szCs w:val="24"/>
        </w:rPr>
        <w:fldChar w:fldCharType="end"/>
      </w:r>
      <w:r w:rsidRPr="0035156E">
        <w:rPr>
          <w:color w:val="595959"/>
          <w:sz w:val="24"/>
          <w:szCs w:val="24"/>
        </w:rPr>
        <w:t>. Средняя величина показателей, характеризующих критерий «Доступность услуг для инвалидов»</w:t>
      </w:r>
    </w:p>
    <w:p w14:paraId="7B715332" w14:textId="77777777" w:rsidR="001B53C3" w:rsidRPr="0035156E" w:rsidRDefault="001B53C3" w:rsidP="00A41A59">
      <w:pPr>
        <w:spacing w:after="200" w:line="240" w:lineRule="auto"/>
        <w:ind w:firstLine="0"/>
        <w:jc w:val="left"/>
        <w:rPr>
          <w:bCs/>
          <w:sz w:val="24"/>
          <w:szCs w:val="24"/>
        </w:rPr>
      </w:pPr>
      <w:r w:rsidRPr="0035156E">
        <w:rPr>
          <w:sz w:val="24"/>
          <w:szCs w:val="24"/>
        </w:rPr>
        <w:br w:type="page"/>
      </w:r>
    </w:p>
    <w:p w14:paraId="61593D02" w14:textId="65472606" w:rsidR="001B53C3" w:rsidRPr="008B64A6" w:rsidRDefault="001B53C3" w:rsidP="00A41A59">
      <w:pPr>
        <w:spacing w:line="240" w:lineRule="auto"/>
        <w:rPr>
          <w:iCs/>
          <w:sz w:val="24"/>
          <w:szCs w:val="24"/>
        </w:rPr>
      </w:pPr>
    </w:p>
    <w:p w14:paraId="37866EF6"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15. Показатели, характеризующие доступность услуг для инвалидов</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8"/>
        <w:gridCol w:w="1202"/>
        <w:gridCol w:w="992"/>
        <w:gridCol w:w="956"/>
        <w:gridCol w:w="850"/>
        <w:gridCol w:w="991"/>
      </w:tblGrid>
      <w:tr w:rsidR="00340B90" w:rsidRPr="0035156E" w14:paraId="4F5B4AAA" w14:textId="77777777" w:rsidTr="00475404">
        <w:trPr>
          <w:trHeight w:val="300"/>
          <w:tblHeader/>
          <w:jc w:val="center"/>
        </w:trPr>
        <w:tc>
          <w:tcPr>
            <w:tcW w:w="568" w:type="dxa"/>
            <w:shd w:val="clear" w:color="auto" w:fill="8AD0D5" w:themeFill="text2" w:themeFillTint="66"/>
            <w:noWrap/>
            <w:vAlign w:val="center"/>
          </w:tcPr>
          <w:p w14:paraId="6B86BCD4"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 п/п</w:t>
            </w:r>
          </w:p>
        </w:tc>
        <w:tc>
          <w:tcPr>
            <w:tcW w:w="5108" w:type="dxa"/>
            <w:shd w:val="clear" w:color="auto" w:fill="8AD0D5" w:themeFill="text2" w:themeFillTint="66"/>
            <w:noWrap/>
            <w:vAlign w:val="center"/>
          </w:tcPr>
          <w:p w14:paraId="2B06FA71" w14:textId="77777777" w:rsidR="00340B90" w:rsidRPr="0035156E" w:rsidRDefault="00340B90" w:rsidP="00A41A59">
            <w:pPr>
              <w:spacing w:line="240" w:lineRule="auto"/>
              <w:ind w:firstLine="0"/>
              <w:jc w:val="left"/>
              <w:rPr>
                <w:bCs/>
                <w:color w:val="000000"/>
                <w:sz w:val="22"/>
                <w:szCs w:val="22"/>
              </w:rPr>
            </w:pPr>
            <w:r w:rsidRPr="0035156E">
              <w:rPr>
                <w:color w:val="000000"/>
                <w:sz w:val="22"/>
                <w:szCs w:val="22"/>
              </w:rPr>
              <w:t>Наименование образовательной организации</w:t>
            </w:r>
          </w:p>
        </w:tc>
        <w:tc>
          <w:tcPr>
            <w:tcW w:w="1202" w:type="dxa"/>
            <w:shd w:val="clear" w:color="auto" w:fill="8AD0D5" w:themeFill="text2" w:themeFillTint="66"/>
            <w:noWrap/>
            <w:vAlign w:val="center"/>
          </w:tcPr>
          <w:p w14:paraId="45C28A68"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Оборудование помещений организации и прилегающей к ней территории с учетом доступности для инвалидов.</w:t>
            </w:r>
          </w:p>
        </w:tc>
        <w:tc>
          <w:tcPr>
            <w:tcW w:w="992" w:type="dxa"/>
            <w:shd w:val="clear" w:color="auto" w:fill="8AD0D5" w:themeFill="text2" w:themeFillTint="66"/>
            <w:noWrap/>
            <w:vAlign w:val="center"/>
          </w:tcPr>
          <w:p w14:paraId="53448AF3"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Обеспечение условий доступности, позволяющих инвалидам получать услуги наравне с другими.</w:t>
            </w:r>
          </w:p>
        </w:tc>
        <w:tc>
          <w:tcPr>
            <w:tcW w:w="956" w:type="dxa"/>
            <w:shd w:val="clear" w:color="auto" w:fill="8AD0D5" w:themeFill="text2" w:themeFillTint="66"/>
            <w:noWrap/>
            <w:vAlign w:val="center"/>
          </w:tcPr>
          <w:p w14:paraId="07937DF3"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доступностью услуг для инвалидов</w:t>
            </w:r>
          </w:p>
        </w:tc>
        <w:tc>
          <w:tcPr>
            <w:tcW w:w="850" w:type="dxa"/>
            <w:shd w:val="clear" w:color="auto" w:fill="8AD0D5" w:themeFill="text2" w:themeFillTint="66"/>
            <w:noWrap/>
            <w:vAlign w:val="center"/>
          </w:tcPr>
          <w:p w14:paraId="40537572"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Всего по критерию 3</w:t>
            </w:r>
          </w:p>
        </w:tc>
        <w:tc>
          <w:tcPr>
            <w:tcW w:w="991" w:type="dxa"/>
            <w:shd w:val="clear" w:color="auto" w:fill="8AD0D5" w:themeFill="text2" w:themeFillTint="66"/>
            <w:vAlign w:val="center"/>
          </w:tcPr>
          <w:p w14:paraId="5CCD69A8" w14:textId="77777777" w:rsidR="00340B90" w:rsidRPr="0035156E" w:rsidRDefault="00340B90" w:rsidP="00A41A59">
            <w:pPr>
              <w:spacing w:line="240" w:lineRule="auto"/>
              <w:ind w:firstLine="0"/>
              <w:jc w:val="center"/>
              <w:rPr>
                <w:bCs/>
                <w:color w:val="000000"/>
                <w:sz w:val="22"/>
                <w:szCs w:val="22"/>
              </w:rPr>
            </w:pPr>
            <w:r w:rsidRPr="0035156E">
              <w:rPr>
                <w:color w:val="000000"/>
                <w:sz w:val="22"/>
                <w:szCs w:val="22"/>
              </w:rPr>
              <w:t>Место в рейтинге</w:t>
            </w:r>
          </w:p>
        </w:tc>
      </w:tr>
      <w:tr w:rsidR="008B64A6" w:rsidRPr="006E1531" w14:paraId="08F4DF27" w14:textId="77777777" w:rsidTr="00475404">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BE01" w14:textId="77777777" w:rsidR="008B64A6" w:rsidRPr="007A77B2" w:rsidRDefault="008B64A6" w:rsidP="008B64A6">
            <w:pPr>
              <w:spacing w:line="240" w:lineRule="auto"/>
              <w:ind w:firstLine="0"/>
              <w:jc w:val="center"/>
              <w:rPr>
                <w:bCs/>
                <w:color w:val="000000"/>
                <w:sz w:val="22"/>
                <w:szCs w:val="22"/>
              </w:rPr>
            </w:pPr>
            <w:r>
              <w:rPr>
                <w:color w:val="000000"/>
                <w:sz w:val="22"/>
                <w:szCs w:val="22"/>
              </w:rPr>
              <w:t>66</w:t>
            </w:r>
          </w:p>
        </w:tc>
        <w:tc>
          <w:tcPr>
            <w:tcW w:w="51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8041B" w14:textId="77777777" w:rsidR="008B64A6" w:rsidRPr="007A77B2" w:rsidRDefault="008B64A6" w:rsidP="008B64A6">
            <w:pPr>
              <w:spacing w:line="240" w:lineRule="auto"/>
              <w:ind w:firstLine="0"/>
              <w:jc w:val="left"/>
              <w:rPr>
                <w:bCs/>
                <w:color w:val="000000"/>
                <w:sz w:val="22"/>
                <w:szCs w:val="22"/>
              </w:rPr>
            </w:pPr>
            <w:r>
              <w:rPr>
                <w:color w:val="000000"/>
                <w:sz w:val="22"/>
                <w:szCs w:val="22"/>
              </w:rPr>
              <w:t>ГБОУ «СОШ№3 «С.П. Долаково»</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4E30" w14:textId="77777777" w:rsidR="008B64A6" w:rsidRPr="007A77B2" w:rsidRDefault="008B64A6" w:rsidP="008B64A6">
            <w:pPr>
              <w:spacing w:line="240" w:lineRule="auto"/>
              <w:ind w:firstLine="0"/>
              <w:jc w:val="center"/>
              <w:rPr>
                <w:bCs/>
                <w:color w:val="000000"/>
                <w:sz w:val="22"/>
                <w:szCs w:val="22"/>
              </w:rPr>
            </w:pPr>
            <w:r>
              <w:rPr>
                <w:color w:val="000000"/>
                <w:sz w:val="22"/>
                <w:szCs w:val="22"/>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3AC3" w14:textId="77777777" w:rsidR="008B64A6" w:rsidRPr="007A77B2" w:rsidRDefault="008B64A6" w:rsidP="008B64A6">
            <w:pPr>
              <w:spacing w:line="240" w:lineRule="auto"/>
              <w:ind w:firstLine="0"/>
              <w:jc w:val="center"/>
              <w:rPr>
                <w:bCs/>
                <w:color w:val="000000"/>
                <w:sz w:val="22"/>
                <w:szCs w:val="22"/>
              </w:rPr>
            </w:pPr>
            <w:r>
              <w:rPr>
                <w:color w:val="000000"/>
                <w:sz w:val="22"/>
                <w:szCs w:val="22"/>
              </w:rPr>
              <w:t>60</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134F0" w14:textId="77777777" w:rsidR="008B64A6" w:rsidRPr="007A77B2" w:rsidRDefault="008B64A6" w:rsidP="008B64A6">
            <w:pPr>
              <w:spacing w:line="240" w:lineRule="auto"/>
              <w:ind w:firstLine="0"/>
              <w:jc w:val="center"/>
              <w:rPr>
                <w:bCs/>
                <w:color w:val="000000"/>
                <w:sz w:val="22"/>
                <w:szCs w:val="22"/>
              </w:rPr>
            </w:pPr>
            <w:r>
              <w:rPr>
                <w:color w:val="000000"/>
                <w:sz w:val="22"/>
                <w:szCs w:val="22"/>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BCD1" w14:textId="77777777" w:rsidR="008B64A6" w:rsidRPr="007A77B2" w:rsidRDefault="008B64A6" w:rsidP="008B64A6">
            <w:pPr>
              <w:spacing w:line="240" w:lineRule="auto"/>
              <w:ind w:firstLine="0"/>
              <w:jc w:val="center"/>
              <w:rPr>
                <w:bCs/>
                <w:color w:val="000000"/>
                <w:sz w:val="22"/>
                <w:szCs w:val="22"/>
              </w:rPr>
            </w:pPr>
            <w:r>
              <w:rPr>
                <w:color w:val="000000"/>
                <w:sz w:val="22"/>
                <w:szCs w:val="22"/>
              </w:rPr>
              <w:t>71,7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175091C5" w14:textId="77777777" w:rsidR="008B64A6" w:rsidRPr="007A77B2" w:rsidRDefault="008B64A6" w:rsidP="008B64A6">
            <w:pPr>
              <w:spacing w:line="240" w:lineRule="auto"/>
              <w:ind w:firstLine="0"/>
              <w:jc w:val="center"/>
              <w:rPr>
                <w:bCs/>
                <w:color w:val="000000"/>
                <w:sz w:val="22"/>
                <w:szCs w:val="22"/>
              </w:rPr>
            </w:pPr>
            <w:r>
              <w:rPr>
                <w:color w:val="000000"/>
                <w:sz w:val="22"/>
                <w:szCs w:val="22"/>
              </w:rPr>
              <w:t>79-80</w:t>
            </w:r>
          </w:p>
        </w:tc>
      </w:tr>
    </w:tbl>
    <w:p w14:paraId="5F08A017" w14:textId="77777777" w:rsidR="001B53C3" w:rsidRPr="0035156E" w:rsidRDefault="001B53C3" w:rsidP="00A41A59">
      <w:pPr>
        <w:spacing w:line="240" w:lineRule="auto"/>
        <w:rPr>
          <w:iCs/>
          <w:sz w:val="24"/>
          <w:szCs w:val="24"/>
        </w:rPr>
      </w:pPr>
    </w:p>
    <w:p w14:paraId="68F28931" w14:textId="77777777" w:rsidR="001B53C3" w:rsidRDefault="001B53C3" w:rsidP="00A41A59">
      <w:pPr>
        <w:spacing w:after="200" w:line="240" w:lineRule="auto"/>
        <w:ind w:firstLine="0"/>
        <w:jc w:val="left"/>
        <w:rPr>
          <w:rFonts w:eastAsia="Calibri"/>
          <w:b/>
        </w:rPr>
      </w:pPr>
      <w:bookmarkStart w:id="76" w:name="_Toc75694166"/>
      <w:bookmarkStart w:id="77" w:name="_Toc76435528"/>
      <w:bookmarkStart w:id="78" w:name="_Toc82731270"/>
      <w:bookmarkStart w:id="79" w:name="_Toc112015489"/>
      <w:bookmarkEnd w:id="75"/>
      <w:r>
        <w:rPr>
          <w:rFonts w:eastAsia="Calibri"/>
          <w:b/>
        </w:rPr>
        <w:br w:type="page"/>
      </w:r>
    </w:p>
    <w:p w14:paraId="3B85F9CA" w14:textId="77777777" w:rsidR="001B53C3" w:rsidRPr="0035156E" w:rsidRDefault="001B53C3" w:rsidP="00A41A59">
      <w:pPr>
        <w:tabs>
          <w:tab w:val="left" w:pos="5880"/>
        </w:tabs>
        <w:spacing w:line="240" w:lineRule="auto"/>
        <w:ind w:firstLine="0"/>
        <w:contextualSpacing/>
        <w:jc w:val="center"/>
        <w:outlineLvl w:val="1"/>
        <w:rPr>
          <w:rFonts w:eastAsia="Calibri"/>
          <w:b/>
        </w:rPr>
      </w:pPr>
      <w:bookmarkStart w:id="80" w:name="_Toc166220742"/>
      <w:bookmarkStart w:id="81" w:name="_Toc179092705"/>
      <w:r w:rsidRPr="0035156E">
        <w:rPr>
          <w:rFonts w:eastAsia="Calibri"/>
          <w:b/>
        </w:rPr>
        <w:lastRenderedPageBreak/>
        <w:t>Показатели, характеризующие доброжелательность, вежливость работников организации</w:t>
      </w:r>
      <w:bookmarkEnd w:id="76"/>
      <w:bookmarkEnd w:id="77"/>
      <w:bookmarkEnd w:id="78"/>
      <w:bookmarkEnd w:id="79"/>
      <w:bookmarkEnd w:id="80"/>
      <w:bookmarkEnd w:id="81"/>
    </w:p>
    <w:p w14:paraId="1DCC7DD2" w14:textId="77777777" w:rsidR="001B53C3" w:rsidRPr="0035156E" w:rsidRDefault="001B53C3" w:rsidP="00A41A59">
      <w:pPr>
        <w:spacing w:line="240" w:lineRule="auto"/>
        <w:rPr>
          <w:iCs/>
        </w:rPr>
      </w:pPr>
    </w:p>
    <w:p w14:paraId="4903A70C" w14:textId="77777777" w:rsidR="001B53C3" w:rsidRPr="0035156E" w:rsidRDefault="001B53C3" w:rsidP="00A41A59">
      <w:pPr>
        <w:spacing w:line="240" w:lineRule="auto"/>
        <w:rPr>
          <w:iCs/>
          <w:sz w:val="24"/>
          <w:szCs w:val="24"/>
        </w:rPr>
      </w:pPr>
      <w:r w:rsidRPr="0035156E">
        <w:rPr>
          <w:iCs/>
          <w:sz w:val="24"/>
          <w:szCs w:val="24"/>
        </w:rPr>
        <w:t xml:space="preserve">Данный критерий, характеризующий следующие показатели: </w:t>
      </w:r>
    </w:p>
    <w:p w14:paraId="2C2C5552" w14:textId="77777777" w:rsidR="001B53C3" w:rsidRPr="0035156E" w:rsidRDefault="001B53C3" w:rsidP="00A41A59">
      <w:pPr>
        <w:spacing w:line="240" w:lineRule="auto"/>
        <w:rPr>
          <w:iCs/>
          <w:sz w:val="24"/>
          <w:szCs w:val="24"/>
        </w:rPr>
      </w:pPr>
      <w:bookmarkStart w:id="82" w:name="_Hlk75692134"/>
      <w:r w:rsidRPr="0035156E">
        <w:rPr>
          <w:iCs/>
          <w:sz w:val="24"/>
          <w:szCs w:val="24"/>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услуг);</w:t>
      </w:r>
    </w:p>
    <w:p w14:paraId="3BD1FC16" w14:textId="77777777" w:rsidR="001B53C3" w:rsidRPr="0035156E" w:rsidRDefault="001B53C3" w:rsidP="00A41A59">
      <w:pPr>
        <w:spacing w:line="240" w:lineRule="auto"/>
        <w:rPr>
          <w:iCs/>
          <w:sz w:val="24"/>
          <w:szCs w:val="24"/>
        </w:rPr>
      </w:pPr>
      <w:r w:rsidRPr="0035156E">
        <w:rPr>
          <w:iCs/>
          <w:sz w:val="24"/>
          <w:szCs w:val="24"/>
        </w:rPr>
        <w:t xml:space="preserve">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получателей услуг); </w:t>
      </w:r>
    </w:p>
    <w:p w14:paraId="01C0B4E8" w14:textId="77777777" w:rsidR="001B53C3" w:rsidRPr="0035156E" w:rsidRDefault="001B53C3" w:rsidP="00A41A59">
      <w:pPr>
        <w:spacing w:line="240" w:lineRule="auto"/>
        <w:rPr>
          <w:iCs/>
          <w:sz w:val="24"/>
          <w:szCs w:val="24"/>
        </w:rPr>
      </w:pPr>
      <w:r w:rsidRPr="0035156E">
        <w:rPr>
          <w:iCs/>
          <w:sz w:val="24"/>
          <w:szCs w:val="24"/>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p w14:paraId="58E8E4BF" w14:textId="77777777" w:rsidR="001B53C3" w:rsidRPr="0035156E" w:rsidRDefault="001B53C3" w:rsidP="00A41A59">
      <w:pPr>
        <w:spacing w:line="240" w:lineRule="auto"/>
        <w:rPr>
          <w:iCs/>
          <w:sz w:val="24"/>
          <w:szCs w:val="24"/>
        </w:rPr>
      </w:pPr>
      <w:r w:rsidRPr="0035156E">
        <w:rPr>
          <w:iCs/>
          <w:sz w:val="24"/>
          <w:szCs w:val="24"/>
        </w:rPr>
        <w:t>Все организации показали высокий уровень доброжелательности, вежливости работников организации.</w:t>
      </w:r>
    </w:p>
    <w:bookmarkEnd w:id="82"/>
    <w:p w14:paraId="799C63A1" w14:textId="77777777" w:rsidR="001B53C3" w:rsidRPr="0035156E" w:rsidRDefault="001B53C3" w:rsidP="00A41A59">
      <w:pPr>
        <w:spacing w:after="200" w:line="240" w:lineRule="auto"/>
        <w:ind w:firstLine="0"/>
        <w:jc w:val="left"/>
        <w:rPr>
          <w:color w:val="595959"/>
          <w:sz w:val="24"/>
          <w:szCs w:val="24"/>
        </w:rPr>
      </w:pPr>
    </w:p>
    <w:p w14:paraId="7FA70C13"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16. Распределение организаций по уровню доброжелательности, вежливости работников организации</w:t>
      </w:r>
    </w:p>
    <w:tbl>
      <w:tblPr>
        <w:tblW w:w="7847" w:type="dxa"/>
        <w:tblLook w:val="04A0" w:firstRow="1" w:lastRow="0" w:firstColumn="1" w:lastColumn="0" w:noHBand="0" w:noVBand="1"/>
      </w:tblPr>
      <w:tblGrid>
        <w:gridCol w:w="3096"/>
        <w:gridCol w:w="2101"/>
        <w:gridCol w:w="2101"/>
        <w:gridCol w:w="2101"/>
        <w:gridCol w:w="1021"/>
      </w:tblGrid>
      <w:tr w:rsidR="001B53C3" w:rsidRPr="0035156E" w14:paraId="4269A7F6" w14:textId="77777777" w:rsidTr="00475404">
        <w:trPr>
          <w:trHeight w:val="300"/>
        </w:trPr>
        <w:tc>
          <w:tcPr>
            <w:tcW w:w="3512" w:type="dxa"/>
            <w:tcBorders>
              <w:top w:val="single" w:sz="4" w:space="0" w:color="auto"/>
              <w:left w:val="single" w:sz="4" w:space="0" w:color="auto"/>
              <w:bottom w:val="single" w:sz="4" w:space="0" w:color="auto"/>
              <w:right w:val="single" w:sz="4" w:space="0" w:color="auto"/>
            </w:tcBorders>
            <w:shd w:val="clear" w:color="auto" w:fill="D8BED7" w:themeFill="accent6" w:themeFillTint="66"/>
            <w:noWrap/>
            <w:vAlign w:val="center"/>
            <w:hideMark/>
          </w:tcPr>
          <w:p w14:paraId="46872705"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Оценка</w:t>
            </w:r>
          </w:p>
        </w:tc>
        <w:tc>
          <w:tcPr>
            <w:tcW w:w="960" w:type="dxa"/>
            <w:tcBorders>
              <w:top w:val="single" w:sz="4" w:space="0" w:color="auto"/>
              <w:left w:val="nil"/>
              <w:bottom w:val="single" w:sz="4" w:space="0" w:color="auto"/>
              <w:right w:val="single" w:sz="4" w:space="0" w:color="auto"/>
            </w:tcBorders>
            <w:shd w:val="clear" w:color="auto" w:fill="D8BED7" w:themeFill="accent6" w:themeFillTint="66"/>
            <w:noWrap/>
            <w:vAlign w:val="center"/>
            <w:hideMark/>
          </w:tcPr>
          <w:p w14:paraId="49F0B6DE"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1018" w:type="dxa"/>
            <w:tcBorders>
              <w:top w:val="single" w:sz="4" w:space="0" w:color="auto"/>
              <w:left w:val="nil"/>
              <w:bottom w:val="single" w:sz="4" w:space="0" w:color="auto"/>
              <w:right w:val="single" w:sz="4" w:space="0" w:color="auto"/>
            </w:tcBorders>
            <w:shd w:val="clear" w:color="auto" w:fill="D8BED7" w:themeFill="accent6" w:themeFillTint="66"/>
            <w:noWrap/>
            <w:vAlign w:val="center"/>
            <w:hideMark/>
          </w:tcPr>
          <w:p w14:paraId="32A44A80"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397" w:type="dxa"/>
            <w:tcBorders>
              <w:top w:val="single" w:sz="4" w:space="0" w:color="auto"/>
              <w:left w:val="nil"/>
              <w:bottom w:val="single" w:sz="4" w:space="0" w:color="auto"/>
              <w:right w:val="single" w:sz="4" w:space="0" w:color="auto"/>
            </w:tcBorders>
            <w:shd w:val="clear" w:color="auto" w:fill="D8BED7" w:themeFill="accent6" w:themeFillTint="66"/>
            <w:noWrap/>
            <w:vAlign w:val="center"/>
            <w:hideMark/>
          </w:tcPr>
          <w:p w14:paraId="63CAE0E5"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60" w:type="dxa"/>
            <w:tcBorders>
              <w:top w:val="single" w:sz="4" w:space="0" w:color="auto"/>
              <w:left w:val="nil"/>
              <w:bottom w:val="single" w:sz="4" w:space="0" w:color="auto"/>
              <w:right w:val="single" w:sz="4" w:space="0" w:color="auto"/>
            </w:tcBorders>
            <w:shd w:val="clear" w:color="auto" w:fill="D8BED7" w:themeFill="accent6" w:themeFillTint="66"/>
            <w:noWrap/>
            <w:vAlign w:val="center"/>
            <w:hideMark/>
          </w:tcPr>
          <w:p w14:paraId="7922AD9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Всего по критерию 4</w:t>
            </w:r>
          </w:p>
        </w:tc>
      </w:tr>
      <w:tr w:rsidR="001B53C3" w:rsidRPr="0035156E" w14:paraId="6A398568" w14:textId="77777777" w:rsidTr="00475404">
        <w:trPr>
          <w:trHeight w:val="300"/>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6A5D4DD3"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Отлично </w:t>
            </w:r>
          </w:p>
          <w:p w14:paraId="187F801B"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(81 -100 баллов)</w:t>
            </w:r>
          </w:p>
        </w:tc>
        <w:tc>
          <w:tcPr>
            <w:tcW w:w="960" w:type="dxa"/>
            <w:tcBorders>
              <w:top w:val="nil"/>
              <w:left w:val="nil"/>
              <w:bottom w:val="single" w:sz="4" w:space="0" w:color="auto"/>
              <w:right w:val="single" w:sz="4" w:space="0" w:color="auto"/>
            </w:tcBorders>
            <w:shd w:val="clear" w:color="auto" w:fill="auto"/>
            <w:noWrap/>
            <w:vAlign w:val="center"/>
            <w:hideMark/>
          </w:tcPr>
          <w:p w14:paraId="6E62473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c>
          <w:tcPr>
            <w:tcW w:w="1018" w:type="dxa"/>
            <w:tcBorders>
              <w:top w:val="nil"/>
              <w:left w:val="nil"/>
              <w:bottom w:val="single" w:sz="4" w:space="0" w:color="auto"/>
              <w:right w:val="single" w:sz="4" w:space="0" w:color="auto"/>
            </w:tcBorders>
            <w:shd w:val="clear" w:color="auto" w:fill="auto"/>
            <w:noWrap/>
            <w:vAlign w:val="center"/>
            <w:hideMark/>
          </w:tcPr>
          <w:p w14:paraId="4B53577C"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center"/>
            <w:hideMark/>
          </w:tcPr>
          <w:p w14:paraId="574FFA9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24DB585"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100%</w:t>
            </w:r>
          </w:p>
        </w:tc>
      </w:tr>
      <w:tr w:rsidR="001B53C3" w:rsidRPr="0035156E" w14:paraId="24EBFF89" w14:textId="77777777" w:rsidTr="00475404">
        <w:trPr>
          <w:trHeight w:val="300"/>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3BBFDBAC"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Хорошо </w:t>
            </w:r>
          </w:p>
          <w:p w14:paraId="4A5B16BF"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(61-80 баллов)</w:t>
            </w:r>
          </w:p>
        </w:tc>
        <w:tc>
          <w:tcPr>
            <w:tcW w:w="960" w:type="dxa"/>
            <w:tcBorders>
              <w:top w:val="nil"/>
              <w:left w:val="nil"/>
              <w:bottom w:val="single" w:sz="4" w:space="0" w:color="auto"/>
              <w:right w:val="single" w:sz="4" w:space="0" w:color="auto"/>
            </w:tcBorders>
            <w:shd w:val="clear" w:color="auto" w:fill="auto"/>
            <w:noWrap/>
            <w:vAlign w:val="center"/>
            <w:hideMark/>
          </w:tcPr>
          <w:p w14:paraId="23847F3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18" w:type="dxa"/>
            <w:tcBorders>
              <w:top w:val="nil"/>
              <w:left w:val="nil"/>
              <w:bottom w:val="single" w:sz="4" w:space="0" w:color="auto"/>
              <w:right w:val="single" w:sz="4" w:space="0" w:color="auto"/>
            </w:tcBorders>
            <w:shd w:val="clear" w:color="auto" w:fill="auto"/>
            <w:noWrap/>
            <w:vAlign w:val="center"/>
            <w:hideMark/>
          </w:tcPr>
          <w:p w14:paraId="2D124FE8"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397" w:type="dxa"/>
            <w:tcBorders>
              <w:top w:val="nil"/>
              <w:left w:val="nil"/>
              <w:bottom w:val="single" w:sz="4" w:space="0" w:color="auto"/>
              <w:right w:val="single" w:sz="4" w:space="0" w:color="auto"/>
            </w:tcBorders>
            <w:shd w:val="clear" w:color="auto" w:fill="auto"/>
            <w:noWrap/>
            <w:vAlign w:val="center"/>
            <w:hideMark/>
          </w:tcPr>
          <w:p w14:paraId="32903DB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14:paraId="629C656D"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5E824D76" w14:textId="77777777" w:rsidTr="00475404">
        <w:trPr>
          <w:trHeight w:val="300"/>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0CB6E4B1"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Удовлетворительно </w:t>
            </w:r>
          </w:p>
          <w:p w14:paraId="5F701D6F"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(41-60 баллов)</w:t>
            </w:r>
          </w:p>
        </w:tc>
        <w:tc>
          <w:tcPr>
            <w:tcW w:w="960" w:type="dxa"/>
            <w:tcBorders>
              <w:top w:val="nil"/>
              <w:left w:val="nil"/>
              <w:bottom w:val="single" w:sz="4" w:space="0" w:color="auto"/>
              <w:right w:val="single" w:sz="4" w:space="0" w:color="auto"/>
            </w:tcBorders>
            <w:shd w:val="clear" w:color="auto" w:fill="auto"/>
            <w:noWrap/>
            <w:vAlign w:val="center"/>
            <w:hideMark/>
          </w:tcPr>
          <w:p w14:paraId="6B2621E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18" w:type="dxa"/>
            <w:tcBorders>
              <w:top w:val="nil"/>
              <w:left w:val="nil"/>
              <w:bottom w:val="single" w:sz="4" w:space="0" w:color="auto"/>
              <w:right w:val="single" w:sz="4" w:space="0" w:color="auto"/>
            </w:tcBorders>
            <w:shd w:val="clear" w:color="auto" w:fill="auto"/>
            <w:noWrap/>
            <w:vAlign w:val="center"/>
            <w:hideMark/>
          </w:tcPr>
          <w:p w14:paraId="30F0BC45"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397" w:type="dxa"/>
            <w:tcBorders>
              <w:top w:val="nil"/>
              <w:left w:val="nil"/>
              <w:bottom w:val="single" w:sz="4" w:space="0" w:color="auto"/>
              <w:right w:val="single" w:sz="4" w:space="0" w:color="auto"/>
            </w:tcBorders>
            <w:shd w:val="clear" w:color="auto" w:fill="auto"/>
            <w:noWrap/>
            <w:vAlign w:val="center"/>
            <w:hideMark/>
          </w:tcPr>
          <w:p w14:paraId="1E73730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14:paraId="4E10330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554EA334" w14:textId="77777777" w:rsidTr="00475404">
        <w:trPr>
          <w:trHeight w:val="300"/>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47E2915E"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Неудовлетворительно </w:t>
            </w:r>
          </w:p>
          <w:p w14:paraId="59EF9365"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(21-40 баллов)</w:t>
            </w:r>
          </w:p>
        </w:tc>
        <w:tc>
          <w:tcPr>
            <w:tcW w:w="960" w:type="dxa"/>
            <w:tcBorders>
              <w:top w:val="nil"/>
              <w:left w:val="nil"/>
              <w:bottom w:val="single" w:sz="4" w:space="0" w:color="auto"/>
              <w:right w:val="single" w:sz="4" w:space="0" w:color="auto"/>
            </w:tcBorders>
            <w:shd w:val="clear" w:color="auto" w:fill="auto"/>
            <w:noWrap/>
            <w:vAlign w:val="center"/>
            <w:hideMark/>
          </w:tcPr>
          <w:p w14:paraId="56F6782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18" w:type="dxa"/>
            <w:tcBorders>
              <w:top w:val="nil"/>
              <w:left w:val="nil"/>
              <w:bottom w:val="single" w:sz="4" w:space="0" w:color="auto"/>
              <w:right w:val="single" w:sz="4" w:space="0" w:color="auto"/>
            </w:tcBorders>
            <w:shd w:val="clear" w:color="auto" w:fill="auto"/>
            <w:noWrap/>
            <w:vAlign w:val="center"/>
            <w:hideMark/>
          </w:tcPr>
          <w:p w14:paraId="486BA683"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397" w:type="dxa"/>
            <w:tcBorders>
              <w:top w:val="nil"/>
              <w:left w:val="nil"/>
              <w:bottom w:val="single" w:sz="4" w:space="0" w:color="auto"/>
              <w:right w:val="single" w:sz="4" w:space="0" w:color="auto"/>
            </w:tcBorders>
            <w:shd w:val="clear" w:color="auto" w:fill="auto"/>
            <w:noWrap/>
            <w:vAlign w:val="center"/>
            <w:hideMark/>
          </w:tcPr>
          <w:p w14:paraId="64DFDA9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14:paraId="7AD1950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r w:rsidR="001B53C3" w:rsidRPr="0035156E" w14:paraId="10FE6891" w14:textId="77777777" w:rsidTr="00475404">
        <w:trPr>
          <w:trHeight w:val="300"/>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44D7D955"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 xml:space="preserve">Плохо </w:t>
            </w:r>
          </w:p>
          <w:p w14:paraId="27B96ABF"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(0 - 20 баллов)</w:t>
            </w:r>
          </w:p>
        </w:tc>
        <w:tc>
          <w:tcPr>
            <w:tcW w:w="960" w:type="dxa"/>
            <w:tcBorders>
              <w:top w:val="nil"/>
              <w:left w:val="nil"/>
              <w:bottom w:val="single" w:sz="4" w:space="0" w:color="auto"/>
              <w:right w:val="single" w:sz="4" w:space="0" w:color="auto"/>
            </w:tcBorders>
            <w:shd w:val="clear" w:color="auto" w:fill="auto"/>
            <w:noWrap/>
            <w:vAlign w:val="center"/>
            <w:hideMark/>
          </w:tcPr>
          <w:p w14:paraId="0F40E533"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018" w:type="dxa"/>
            <w:tcBorders>
              <w:top w:val="nil"/>
              <w:left w:val="nil"/>
              <w:bottom w:val="single" w:sz="4" w:space="0" w:color="auto"/>
              <w:right w:val="single" w:sz="4" w:space="0" w:color="auto"/>
            </w:tcBorders>
            <w:shd w:val="clear" w:color="auto" w:fill="auto"/>
            <w:noWrap/>
            <w:vAlign w:val="center"/>
            <w:hideMark/>
          </w:tcPr>
          <w:p w14:paraId="47A597C4"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1397" w:type="dxa"/>
            <w:tcBorders>
              <w:top w:val="nil"/>
              <w:left w:val="nil"/>
              <w:bottom w:val="single" w:sz="4" w:space="0" w:color="auto"/>
              <w:right w:val="single" w:sz="4" w:space="0" w:color="auto"/>
            </w:tcBorders>
            <w:shd w:val="clear" w:color="auto" w:fill="auto"/>
            <w:noWrap/>
            <w:vAlign w:val="center"/>
            <w:hideMark/>
          </w:tcPr>
          <w:p w14:paraId="36BC038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14:paraId="65E1581E"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0%</w:t>
            </w:r>
          </w:p>
        </w:tc>
      </w:tr>
    </w:tbl>
    <w:p w14:paraId="0AFE4B36" w14:textId="77777777" w:rsidR="001B53C3" w:rsidRPr="0035156E" w:rsidRDefault="001B53C3" w:rsidP="00A41A59">
      <w:pPr>
        <w:spacing w:line="240" w:lineRule="auto"/>
        <w:rPr>
          <w:bCs/>
          <w:iCs/>
          <w:sz w:val="24"/>
          <w:szCs w:val="24"/>
        </w:rPr>
      </w:pPr>
    </w:p>
    <w:p w14:paraId="58980380" w14:textId="3BC2B7D3" w:rsidR="001B53C3" w:rsidRPr="0035156E" w:rsidRDefault="001B53C3" w:rsidP="00A41A59">
      <w:pPr>
        <w:spacing w:line="240" w:lineRule="auto"/>
        <w:rPr>
          <w:bCs/>
          <w:iCs/>
          <w:sz w:val="24"/>
          <w:szCs w:val="24"/>
        </w:rPr>
      </w:pPr>
      <w:r w:rsidRPr="0035156E">
        <w:rPr>
          <w:iCs/>
          <w:sz w:val="24"/>
          <w:szCs w:val="24"/>
        </w:rPr>
        <w:t>Средний балл по критерию в целом составил 98,</w:t>
      </w:r>
      <w:r w:rsidR="008B64A6">
        <w:rPr>
          <w:iCs/>
          <w:sz w:val="24"/>
          <w:szCs w:val="24"/>
        </w:rPr>
        <w:t>2</w:t>
      </w:r>
      <w:r w:rsidRPr="0035156E">
        <w:rPr>
          <w:iCs/>
          <w:sz w:val="24"/>
          <w:szCs w:val="24"/>
        </w:rPr>
        <w:t>.</w:t>
      </w:r>
    </w:p>
    <w:p w14:paraId="5ACB17C5" w14:textId="77777777" w:rsidR="001B53C3" w:rsidRPr="0035156E" w:rsidRDefault="001B53C3" w:rsidP="00A41A59">
      <w:pPr>
        <w:spacing w:line="240" w:lineRule="auto"/>
        <w:rPr>
          <w:bCs/>
          <w:iCs/>
          <w:sz w:val="24"/>
          <w:szCs w:val="24"/>
        </w:rPr>
      </w:pPr>
      <w:r w:rsidRPr="0035156E">
        <w:rPr>
          <w:iCs/>
          <w:sz w:val="24"/>
          <w:szCs w:val="24"/>
        </w:rPr>
        <w:t xml:space="preserve">Средняя величина </w:t>
      </w:r>
    </w:p>
    <w:p w14:paraId="3C5BCB57" w14:textId="488FEBE7" w:rsidR="001B53C3" w:rsidRPr="0035156E" w:rsidRDefault="001B53C3" w:rsidP="00A41A59">
      <w:pPr>
        <w:spacing w:line="240" w:lineRule="auto"/>
        <w:rPr>
          <w:bCs/>
          <w:iCs/>
          <w:sz w:val="24"/>
          <w:szCs w:val="24"/>
        </w:rPr>
      </w:pPr>
      <w:r w:rsidRPr="0035156E">
        <w:rPr>
          <w:iCs/>
          <w:sz w:val="24"/>
          <w:szCs w:val="24"/>
        </w:rPr>
        <w:t>показателя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w:t>
      </w:r>
      <w:r w:rsidR="00340B90">
        <w:rPr>
          <w:iCs/>
          <w:sz w:val="24"/>
          <w:szCs w:val="24"/>
        </w:rPr>
        <w:t>7</w:t>
      </w:r>
      <w:r w:rsidRPr="0035156E">
        <w:rPr>
          <w:iCs/>
          <w:sz w:val="24"/>
          <w:szCs w:val="24"/>
        </w:rPr>
        <w:t>,</w:t>
      </w:r>
      <w:r w:rsidR="008B64A6">
        <w:rPr>
          <w:iCs/>
          <w:sz w:val="24"/>
          <w:szCs w:val="24"/>
        </w:rPr>
        <w:t>9</w:t>
      </w:r>
      <w:r w:rsidRPr="0035156E">
        <w:rPr>
          <w:iCs/>
          <w:sz w:val="24"/>
          <w:szCs w:val="24"/>
        </w:rPr>
        <w:t xml:space="preserve"> балла; </w:t>
      </w:r>
    </w:p>
    <w:p w14:paraId="28949C3A" w14:textId="186221B1" w:rsidR="001B53C3" w:rsidRPr="0035156E" w:rsidRDefault="001B53C3" w:rsidP="00A41A59">
      <w:pPr>
        <w:spacing w:line="240" w:lineRule="auto"/>
        <w:rPr>
          <w:bCs/>
          <w:iCs/>
          <w:sz w:val="24"/>
          <w:szCs w:val="24"/>
        </w:rPr>
      </w:pPr>
      <w:r w:rsidRPr="0035156E">
        <w:rPr>
          <w:iCs/>
          <w:sz w:val="24"/>
          <w:szCs w:val="24"/>
        </w:rPr>
        <w:lastRenderedPageBreak/>
        <w:t>показателя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98,</w:t>
      </w:r>
      <w:r w:rsidR="008B64A6">
        <w:rPr>
          <w:iCs/>
          <w:sz w:val="24"/>
          <w:szCs w:val="24"/>
        </w:rPr>
        <w:t>2</w:t>
      </w:r>
      <w:r w:rsidRPr="0035156E">
        <w:rPr>
          <w:iCs/>
          <w:sz w:val="24"/>
          <w:szCs w:val="24"/>
        </w:rPr>
        <w:t xml:space="preserve"> балла;</w:t>
      </w:r>
    </w:p>
    <w:p w14:paraId="683A2BD1" w14:textId="4ED0A73D" w:rsidR="001B53C3" w:rsidRPr="0035156E" w:rsidRDefault="001B53C3" w:rsidP="00A41A59">
      <w:pPr>
        <w:spacing w:line="240" w:lineRule="auto"/>
        <w:rPr>
          <w:bCs/>
          <w:iCs/>
          <w:sz w:val="24"/>
          <w:szCs w:val="24"/>
        </w:rPr>
      </w:pPr>
      <w:r w:rsidRPr="0035156E">
        <w:rPr>
          <w:iCs/>
          <w:sz w:val="24"/>
          <w:szCs w:val="24"/>
        </w:rPr>
        <w:t>показателя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 9</w:t>
      </w:r>
      <w:r w:rsidR="00340B90">
        <w:rPr>
          <w:iCs/>
          <w:sz w:val="24"/>
          <w:szCs w:val="24"/>
        </w:rPr>
        <w:t>8</w:t>
      </w:r>
      <w:r w:rsidRPr="0035156E">
        <w:rPr>
          <w:iCs/>
          <w:sz w:val="24"/>
          <w:szCs w:val="24"/>
        </w:rPr>
        <w:t>,</w:t>
      </w:r>
      <w:r w:rsidR="00340B90">
        <w:rPr>
          <w:iCs/>
          <w:sz w:val="24"/>
          <w:szCs w:val="24"/>
        </w:rPr>
        <w:t>9</w:t>
      </w:r>
      <w:r w:rsidRPr="0035156E">
        <w:rPr>
          <w:iCs/>
          <w:sz w:val="24"/>
          <w:szCs w:val="24"/>
        </w:rPr>
        <w:t xml:space="preserve"> балла. </w:t>
      </w:r>
    </w:p>
    <w:p w14:paraId="1AAFED76" w14:textId="77777777" w:rsidR="001B53C3" w:rsidRPr="0035156E" w:rsidRDefault="001B53C3" w:rsidP="00A41A59">
      <w:pPr>
        <w:spacing w:after="200" w:line="240" w:lineRule="auto"/>
        <w:ind w:firstLine="0"/>
        <w:jc w:val="center"/>
      </w:pPr>
      <w:r w:rsidRPr="0035156E">
        <w:rPr>
          <w:noProof/>
          <w:lang w:eastAsia="ru-RU"/>
        </w:rPr>
        <w:drawing>
          <wp:inline distT="0" distB="0" distL="0" distR="0" wp14:anchorId="55951D19" wp14:editId="512E629D">
            <wp:extent cx="5619750" cy="4705350"/>
            <wp:effectExtent l="0" t="0" r="0" b="0"/>
            <wp:docPr id="6" name="Диаграмма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4000E3"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lastRenderedPageBreak/>
        <w:t>Таблица 17. Показатели, характеризующие доброжелательность, вежливость работников организации</w:t>
      </w:r>
    </w:p>
    <w:p w14:paraId="696EC008" w14:textId="77777777" w:rsidR="001B53C3" w:rsidRPr="0035156E" w:rsidRDefault="001B53C3" w:rsidP="00A41A59">
      <w:pPr>
        <w:keepNext/>
        <w:spacing w:after="120" w:line="240" w:lineRule="auto"/>
        <w:ind w:firstLine="0"/>
        <w:jc w:val="center"/>
        <w:rPr>
          <w:color w:val="595959"/>
          <w:sz w:val="24"/>
          <w:szCs w:val="24"/>
        </w:rPr>
      </w:pPr>
    </w:p>
    <w:tbl>
      <w:tblPr>
        <w:tblW w:w="9975" w:type="dxa"/>
        <w:jc w:val="center"/>
        <w:tblLayout w:type="fixed"/>
        <w:tblLook w:val="04A0" w:firstRow="1" w:lastRow="0" w:firstColumn="1" w:lastColumn="0" w:noHBand="0" w:noVBand="1"/>
      </w:tblPr>
      <w:tblGrid>
        <w:gridCol w:w="704"/>
        <w:gridCol w:w="4001"/>
        <w:gridCol w:w="1276"/>
        <w:gridCol w:w="1276"/>
        <w:gridCol w:w="1134"/>
        <w:gridCol w:w="709"/>
        <w:gridCol w:w="875"/>
      </w:tblGrid>
      <w:tr w:rsidR="00340B90" w:rsidRPr="006E1531" w14:paraId="199EE942" w14:textId="77777777" w:rsidTr="008B64A6">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8BED7" w:themeFill="accent6" w:themeFillTint="66"/>
            <w:noWrap/>
            <w:vAlign w:val="center"/>
          </w:tcPr>
          <w:p w14:paraId="506DDB85" w14:textId="77777777" w:rsidR="00340B90" w:rsidRPr="006E1531" w:rsidRDefault="00340B90" w:rsidP="00A41A59">
            <w:pPr>
              <w:spacing w:line="240" w:lineRule="auto"/>
              <w:ind w:firstLine="0"/>
              <w:jc w:val="center"/>
              <w:rPr>
                <w:bCs/>
                <w:color w:val="000000"/>
                <w:sz w:val="22"/>
                <w:szCs w:val="22"/>
              </w:rPr>
            </w:pPr>
            <w:r w:rsidRPr="0035156E">
              <w:rPr>
                <w:color w:val="000000"/>
                <w:sz w:val="22"/>
                <w:szCs w:val="22"/>
              </w:rPr>
              <w:t>№ п/п</w:t>
            </w:r>
          </w:p>
        </w:tc>
        <w:tc>
          <w:tcPr>
            <w:tcW w:w="4001" w:type="dxa"/>
            <w:tcBorders>
              <w:top w:val="single" w:sz="4" w:space="0" w:color="auto"/>
              <w:left w:val="single" w:sz="4" w:space="0" w:color="auto"/>
              <w:bottom w:val="single" w:sz="4" w:space="0" w:color="auto"/>
              <w:right w:val="single" w:sz="4" w:space="0" w:color="auto"/>
            </w:tcBorders>
            <w:shd w:val="clear" w:color="auto" w:fill="D8BED7" w:themeFill="accent6" w:themeFillTint="66"/>
            <w:noWrap/>
            <w:vAlign w:val="center"/>
          </w:tcPr>
          <w:p w14:paraId="218B5DE7" w14:textId="77777777" w:rsidR="00340B90" w:rsidRPr="006E1531" w:rsidRDefault="00340B90" w:rsidP="00A41A59">
            <w:pPr>
              <w:spacing w:line="240" w:lineRule="auto"/>
              <w:ind w:firstLine="0"/>
              <w:jc w:val="left"/>
              <w:rPr>
                <w:bCs/>
                <w:color w:val="000000"/>
                <w:sz w:val="22"/>
                <w:szCs w:val="22"/>
              </w:rPr>
            </w:pPr>
            <w:r w:rsidRPr="0035156E">
              <w:rPr>
                <w:color w:val="000000"/>
                <w:sz w:val="22"/>
                <w:szCs w:val="22"/>
              </w:rPr>
              <w:t>Наименование образовательной организации</w:t>
            </w:r>
          </w:p>
        </w:tc>
        <w:tc>
          <w:tcPr>
            <w:tcW w:w="1276" w:type="dxa"/>
            <w:tcBorders>
              <w:top w:val="single" w:sz="4" w:space="0" w:color="auto"/>
              <w:left w:val="nil"/>
              <w:bottom w:val="single" w:sz="4" w:space="0" w:color="auto"/>
              <w:right w:val="single" w:sz="4" w:space="0" w:color="auto"/>
            </w:tcBorders>
            <w:shd w:val="clear" w:color="auto" w:fill="D8BED7" w:themeFill="accent6" w:themeFillTint="66"/>
            <w:noWrap/>
            <w:vAlign w:val="center"/>
          </w:tcPr>
          <w:p w14:paraId="7A9E1F8F" w14:textId="77777777" w:rsidR="00340B90" w:rsidRPr="006E1531" w:rsidRDefault="00340B90"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обеспечивающих первичный контакт и информирование</w:t>
            </w:r>
          </w:p>
        </w:tc>
        <w:tc>
          <w:tcPr>
            <w:tcW w:w="1276" w:type="dxa"/>
            <w:tcBorders>
              <w:top w:val="single" w:sz="4" w:space="0" w:color="auto"/>
              <w:left w:val="nil"/>
              <w:bottom w:val="single" w:sz="4" w:space="0" w:color="auto"/>
              <w:right w:val="single" w:sz="4" w:space="0" w:color="auto"/>
            </w:tcBorders>
            <w:shd w:val="clear" w:color="auto" w:fill="D8BED7" w:themeFill="accent6" w:themeFillTint="66"/>
            <w:noWrap/>
            <w:vAlign w:val="center"/>
          </w:tcPr>
          <w:p w14:paraId="1F2DBD71" w14:textId="77777777" w:rsidR="00340B90" w:rsidRPr="006E1531" w:rsidRDefault="00340B90"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обеспечивающих непосредственное оказание образовательной услуги</w:t>
            </w:r>
          </w:p>
        </w:tc>
        <w:tc>
          <w:tcPr>
            <w:tcW w:w="1134" w:type="dxa"/>
            <w:tcBorders>
              <w:top w:val="single" w:sz="4" w:space="0" w:color="auto"/>
              <w:left w:val="nil"/>
              <w:bottom w:val="single" w:sz="4" w:space="0" w:color="auto"/>
              <w:right w:val="single" w:sz="4" w:space="0" w:color="auto"/>
            </w:tcBorders>
            <w:shd w:val="clear" w:color="auto" w:fill="D8BED7" w:themeFill="accent6" w:themeFillTint="66"/>
            <w:noWrap/>
            <w:vAlign w:val="center"/>
          </w:tcPr>
          <w:p w14:paraId="38C961B5" w14:textId="77777777" w:rsidR="00340B90" w:rsidRPr="006E1531" w:rsidRDefault="00340B90"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09" w:type="dxa"/>
            <w:tcBorders>
              <w:top w:val="single" w:sz="4" w:space="0" w:color="auto"/>
              <w:left w:val="single" w:sz="4" w:space="0" w:color="auto"/>
              <w:bottom w:val="single" w:sz="4" w:space="0" w:color="auto"/>
              <w:right w:val="single" w:sz="4" w:space="0" w:color="auto"/>
            </w:tcBorders>
            <w:shd w:val="clear" w:color="auto" w:fill="D8BED7" w:themeFill="accent6" w:themeFillTint="66"/>
            <w:noWrap/>
            <w:vAlign w:val="center"/>
          </w:tcPr>
          <w:p w14:paraId="20B62570" w14:textId="77777777" w:rsidR="00340B90" w:rsidRPr="006E1531" w:rsidRDefault="00340B90" w:rsidP="00A41A59">
            <w:pPr>
              <w:spacing w:line="240" w:lineRule="auto"/>
              <w:ind w:firstLine="0"/>
              <w:jc w:val="center"/>
              <w:rPr>
                <w:bCs/>
                <w:color w:val="000000"/>
                <w:sz w:val="22"/>
                <w:szCs w:val="22"/>
              </w:rPr>
            </w:pPr>
            <w:r w:rsidRPr="0035156E">
              <w:rPr>
                <w:color w:val="000000"/>
                <w:sz w:val="22"/>
                <w:szCs w:val="22"/>
              </w:rPr>
              <w:t xml:space="preserve">Всего по критерию </w:t>
            </w:r>
            <w:r w:rsidRPr="006E1531">
              <w:rPr>
                <w:color w:val="000000"/>
                <w:sz w:val="22"/>
                <w:szCs w:val="22"/>
              </w:rPr>
              <w:t>4</w:t>
            </w:r>
          </w:p>
        </w:tc>
        <w:tc>
          <w:tcPr>
            <w:tcW w:w="875" w:type="dxa"/>
            <w:tcBorders>
              <w:top w:val="single" w:sz="4" w:space="0" w:color="auto"/>
              <w:left w:val="single" w:sz="4" w:space="0" w:color="auto"/>
              <w:bottom w:val="single" w:sz="4" w:space="0" w:color="000000"/>
              <w:right w:val="single" w:sz="4" w:space="0" w:color="auto"/>
            </w:tcBorders>
            <w:shd w:val="clear" w:color="auto" w:fill="D8BED7" w:themeFill="accent6" w:themeFillTint="66"/>
            <w:noWrap/>
            <w:vAlign w:val="center"/>
          </w:tcPr>
          <w:p w14:paraId="06C6F483" w14:textId="77777777" w:rsidR="00340B90" w:rsidRPr="006E1531" w:rsidRDefault="00340B90" w:rsidP="00A41A59">
            <w:pPr>
              <w:spacing w:line="240" w:lineRule="auto"/>
              <w:ind w:firstLine="0"/>
              <w:jc w:val="center"/>
              <w:rPr>
                <w:bCs/>
                <w:color w:val="000000"/>
                <w:sz w:val="22"/>
                <w:szCs w:val="22"/>
              </w:rPr>
            </w:pPr>
            <w:r w:rsidRPr="003E4448">
              <w:rPr>
                <w:color w:val="000000"/>
                <w:sz w:val="22"/>
                <w:szCs w:val="22"/>
              </w:rPr>
              <w:t>место в рейтинге</w:t>
            </w:r>
          </w:p>
        </w:tc>
      </w:tr>
      <w:tr w:rsidR="008B64A6" w:rsidRPr="006E1531" w14:paraId="332E1FE6" w14:textId="77777777" w:rsidTr="00475404">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C6F0655" w14:textId="19E1A58F" w:rsidR="008B64A6" w:rsidRPr="006E1531" w:rsidRDefault="00E414A1" w:rsidP="008B64A6">
            <w:pPr>
              <w:spacing w:line="240" w:lineRule="auto"/>
              <w:ind w:firstLine="0"/>
              <w:jc w:val="center"/>
              <w:rPr>
                <w:bCs/>
                <w:color w:val="000000"/>
                <w:sz w:val="22"/>
                <w:szCs w:val="22"/>
              </w:rPr>
            </w:pPr>
            <w:r>
              <w:rPr>
                <w:color w:val="000000"/>
                <w:sz w:val="22"/>
                <w:szCs w:val="22"/>
              </w:rPr>
              <w:t>1</w:t>
            </w:r>
          </w:p>
        </w:tc>
        <w:tc>
          <w:tcPr>
            <w:tcW w:w="4001" w:type="dxa"/>
            <w:tcBorders>
              <w:top w:val="nil"/>
              <w:left w:val="nil"/>
              <w:bottom w:val="single" w:sz="4" w:space="0" w:color="auto"/>
              <w:right w:val="single" w:sz="4" w:space="0" w:color="auto"/>
            </w:tcBorders>
            <w:shd w:val="clear" w:color="auto" w:fill="auto"/>
            <w:noWrap/>
            <w:vAlign w:val="bottom"/>
          </w:tcPr>
          <w:p w14:paraId="5A52CB76" w14:textId="77777777" w:rsidR="008B64A6" w:rsidRPr="006E1531" w:rsidRDefault="008B64A6" w:rsidP="008B64A6">
            <w:pPr>
              <w:spacing w:line="240" w:lineRule="auto"/>
              <w:ind w:firstLine="0"/>
              <w:jc w:val="left"/>
              <w:rPr>
                <w:bCs/>
                <w:color w:val="000000"/>
                <w:sz w:val="22"/>
                <w:szCs w:val="22"/>
              </w:rPr>
            </w:pPr>
            <w:r>
              <w:rPr>
                <w:color w:val="000000"/>
                <w:sz w:val="22"/>
                <w:szCs w:val="22"/>
              </w:rPr>
              <w:t>ГБОУ «СОШ№3 «С.П. Долаково»</w:t>
            </w:r>
          </w:p>
        </w:tc>
        <w:tc>
          <w:tcPr>
            <w:tcW w:w="1276" w:type="dxa"/>
            <w:tcBorders>
              <w:top w:val="nil"/>
              <w:left w:val="nil"/>
              <w:bottom w:val="single" w:sz="4" w:space="0" w:color="auto"/>
              <w:right w:val="single" w:sz="4" w:space="0" w:color="auto"/>
            </w:tcBorders>
            <w:shd w:val="clear" w:color="auto" w:fill="auto"/>
            <w:noWrap/>
            <w:vAlign w:val="bottom"/>
          </w:tcPr>
          <w:p w14:paraId="35544CE1" w14:textId="77777777" w:rsidR="008B64A6" w:rsidRPr="006E1531" w:rsidRDefault="008B64A6" w:rsidP="008B64A6">
            <w:pPr>
              <w:spacing w:line="240" w:lineRule="auto"/>
              <w:ind w:firstLine="0"/>
              <w:jc w:val="center"/>
              <w:rPr>
                <w:bCs/>
                <w:color w:val="000000"/>
                <w:sz w:val="22"/>
                <w:szCs w:val="22"/>
              </w:rPr>
            </w:pPr>
            <w:r>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14:paraId="7E161380" w14:textId="77777777" w:rsidR="008B64A6" w:rsidRPr="006E1531" w:rsidRDefault="008B64A6" w:rsidP="008B64A6">
            <w:pPr>
              <w:spacing w:line="240" w:lineRule="auto"/>
              <w:ind w:firstLine="0"/>
              <w:jc w:val="center"/>
              <w:rPr>
                <w:bCs/>
                <w:color w:val="000000"/>
                <w:sz w:val="22"/>
                <w:szCs w:val="22"/>
              </w:rPr>
            </w:pPr>
            <w:r>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14:paraId="2FF70572" w14:textId="77777777" w:rsidR="008B64A6" w:rsidRPr="006E1531" w:rsidRDefault="008B64A6" w:rsidP="008B64A6">
            <w:pPr>
              <w:spacing w:line="240" w:lineRule="auto"/>
              <w:ind w:firstLine="0"/>
              <w:jc w:val="center"/>
              <w:rPr>
                <w:bCs/>
                <w:color w:val="000000"/>
                <w:sz w:val="22"/>
                <w:szCs w:val="22"/>
              </w:rPr>
            </w:pPr>
            <w:r>
              <w:rPr>
                <w:color w:val="000000"/>
                <w:sz w:val="22"/>
                <w:szCs w:val="22"/>
              </w:rPr>
              <w:t>96</w:t>
            </w:r>
          </w:p>
        </w:tc>
        <w:tc>
          <w:tcPr>
            <w:tcW w:w="709" w:type="dxa"/>
            <w:tcBorders>
              <w:top w:val="nil"/>
              <w:left w:val="nil"/>
              <w:bottom w:val="single" w:sz="4" w:space="0" w:color="auto"/>
              <w:right w:val="single" w:sz="4" w:space="0" w:color="auto"/>
            </w:tcBorders>
            <w:shd w:val="clear" w:color="auto" w:fill="auto"/>
            <w:noWrap/>
            <w:vAlign w:val="bottom"/>
          </w:tcPr>
          <w:p w14:paraId="3298A847" w14:textId="77777777" w:rsidR="008B64A6" w:rsidRPr="006E1531" w:rsidRDefault="008B64A6" w:rsidP="008B64A6">
            <w:pPr>
              <w:spacing w:line="240" w:lineRule="auto"/>
              <w:ind w:firstLine="0"/>
              <w:jc w:val="center"/>
              <w:rPr>
                <w:bCs/>
                <w:color w:val="000000"/>
                <w:sz w:val="22"/>
                <w:szCs w:val="22"/>
              </w:rPr>
            </w:pPr>
            <w:r>
              <w:rPr>
                <w:color w:val="000000"/>
                <w:sz w:val="22"/>
                <w:szCs w:val="22"/>
              </w:rPr>
              <w:t>96</w:t>
            </w:r>
          </w:p>
        </w:tc>
        <w:tc>
          <w:tcPr>
            <w:tcW w:w="875" w:type="dxa"/>
            <w:tcBorders>
              <w:top w:val="nil"/>
              <w:left w:val="nil"/>
              <w:bottom w:val="single" w:sz="4" w:space="0" w:color="auto"/>
              <w:right w:val="single" w:sz="4" w:space="0" w:color="auto"/>
            </w:tcBorders>
            <w:shd w:val="clear" w:color="auto" w:fill="auto"/>
            <w:noWrap/>
            <w:vAlign w:val="bottom"/>
          </w:tcPr>
          <w:p w14:paraId="257C78AC" w14:textId="77777777" w:rsidR="008B64A6" w:rsidRPr="006E1531" w:rsidRDefault="008B64A6" w:rsidP="008B64A6">
            <w:pPr>
              <w:spacing w:line="240" w:lineRule="auto"/>
              <w:ind w:firstLine="0"/>
              <w:jc w:val="center"/>
              <w:rPr>
                <w:bCs/>
                <w:color w:val="000000"/>
                <w:sz w:val="22"/>
                <w:szCs w:val="22"/>
              </w:rPr>
            </w:pPr>
            <w:r>
              <w:rPr>
                <w:color w:val="000000"/>
                <w:sz w:val="22"/>
                <w:szCs w:val="22"/>
              </w:rPr>
              <w:t>88</w:t>
            </w:r>
          </w:p>
        </w:tc>
      </w:tr>
    </w:tbl>
    <w:p w14:paraId="3184BD1D" w14:textId="77777777" w:rsidR="001B53C3" w:rsidRPr="0035156E" w:rsidRDefault="001B53C3" w:rsidP="00A41A59">
      <w:pPr>
        <w:spacing w:line="240" w:lineRule="auto"/>
      </w:pPr>
    </w:p>
    <w:p w14:paraId="4C57D72E" w14:textId="77777777" w:rsidR="001B53C3" w:rsidRPr="0035156E" w:rsidRDefault="001B53C3" w:rsidP="00A41A59">
      <w:pPr>
        <w:spacing w:after="200" w:line="240" w:lineRule="auto"/>
        <w:ind w:firstLine="0"/>
        <w:jc w:val="left"/>
      </w:pPr>
      <w:r w:rsidRPr="0035156E">
        <w:br w:type="page"/>
      </w:r>
    </w:p>
    <w:p w14:paraId="60E6CACA" w14:textId="77777777" w:rsidR="001B53C3" w:rsidRPr="0035156E" w:rsidRDefault="001B53C3" w:rsidP="00A41A59">
      <w:pPr>
        <w:tabs>
          <w:tab w:val="left" w:pos="5880"/>
        </w:tabs>
        <w:spacing w:line="240" w:lineRule="auto"/>
        <w:ind w:firstLine="0"/>
        <w:contextualSpacing/>
        <w:jc w:val="center"/>
        <w:outlineLvl w:val="1"/>
        <w:rPr>
          <w:rFonts w:eastAsia="Calibri"/>
          <w:b/>
        </w:rPr>
      </w:pPr>
      <w:bookmarkStart w:id="83" w:name="_Toc75694167"/>
      <w:bookmarkStart w:id="84" w:name="_Toc76435529"/>
      <w:bookmarkStart w:id="85" w:name="_Toc82731271"/>
      <w:bookmarkStart w:id="86" w:name="_Toc112015490"/>
      <w:bookmarkStart w:id="87" w:name="_Toc166220743"/>
      <w:bookmarkStart w:id="88" w:name="_Toc179092706"/>
      <w:r w:rsidRPr="0035156E">
        <w:rPr>
          <w:rFonts w:eastAsia="Calibri"/>
          <w:b/>
        </w:rPr>
        <w:lastRenderedPageBreak/>
        <w:t xml:space="preserve">Показатели, характеризующие общий критерий «Удовлетворенность условиями </w:t>
      </w:r>
      <w:bookmarkEnd w:id="83"/>
      <w:bookmarkEnd w:id="84"/>
      <w:r w:rsidRPr="0035156E">
        <w:rPr>
          <w:rFonts w:eastAsia="Calibri"/>
          <w:b/>
        </w:rPr>
        <w:t>оказания услуг»</w:t>
      </w:r>
      <w:bookmarkEnd w:id="85"/>
      <w:bookmarkEnd w:id="86"/>
      <w:bookmarkEnd w:id="87"/>
      <w:bookmarkEnd w:id="88"/>
    </w:p>
    <w:p w14:paraId="10FE8160" w14:textId="77777777" w:rsidR="001B53C3" w:rsidRPr="0035156E" w:rsidRDefault="001B53C3" w:rsidP="00A41A59">
      <w:pPr>
        <w:spacing w:beforeAutospacing="1" w:after="200" w:afterAutospacing="1" w:line="240" w:lineRule="auto"/>
        <w:ind w:firstLine="0"/>
        <w:jc w:val="left"/>
        <w:rPr>
          <w:rFonts w:eastAsia="Calibri"/>
          <w:bCs/>
          <w:color w:val="00000A"/>
          <w:sz w:val="24"/>
          <w:szCs w:val="24"/>
        </w:rPr>
      </w:pPr>
    </w:p>
    <w:p w14:paraId="0EB5F920" w14:textId="77777777" w:rsidR="001B53C3" w:rsidRPr="0035156E" w:rsidRDefault="001B53C3" w:rsidP="00A41A59">
      <w:pPr>
        <w:spacing w:line="240" w:lineRule="auto"/>
        <w:rPr>
          <w:iCs/>
          <w:sz w:val="24"/>
          <w:szCs w:val="24"/>
        </w:rPr>
      </w:pPr>
      <w:r w:rsidRPr="0035156E">
        <w:rPr>
          <w:iCs/>
          <w:sz w:val="24"/>
          <w:szCs w:val="24"/>
        </w:rPr>
        <w:t xml:space="preserve">Данный критерий, характеризующий следующие показатели: </w:t>
      </w:r>
    </w:p>
    <w:p w14:paraId="7622EB68" w14:textId="77777777" w:rsidR="001B53C3" w:rsidRPr="0035156E" w:rsidRDefault="001B53C3" w:rsidP="00A41A59">
      <w:pPr>
        <w:spacing w:line="240" w:lineRule="auto"/>
        <w:rPr>
          <w:iCs/>
          <w:sz w:val="24"/>
          <w:szCs w:val="24"/>
        </w:rPr>
      </w:pPr>
      <w:r w:rsidRPr="0035156E">
        <w:rPr>
          <w:iCs/>
          <w:sz w:val="24"/>
          <w:szCs w:val="24"/>
        </w:rPr>
        <w:t xml:space="preserve">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w:t>
      </w:r>
    </w:p>
    <w:p w14:paraId="34ADEA1F" w14:textId="77777777" w:rsidR="001B53C3" w:rsidRPr="0035156E" w:rsidRDefault="001B53C3" w:rsidP="00A41A59">
      <w:pPr>
        <w:spacing w:line="240" w:lineRule="auto"/>
        <w:rPr>
          <w:iCs/>
          <w:sz w:val="24"/>
          <w:szCs w:val="24"/>
        </w:rPr>
      </w:pPr>
      <w:r w:rsidRPr="0035156E">
        <w:rPr>
          <w:iCs/>
          <w:sz w:val="24"/>
          <w:szCs w:val="24"/>
        </w:rPr>
        <w:t>показатель 5.2. Доля получателей образовательных услуг, удовлетворенных удобством графика работы организации (для ДПО - организационными условиями предоставления услуг) (в % от общего числа опрошенных получателей образовательных услуг);</w:t>
      </w:r>
    </w:p>
    <w:p w14:paraId="0EFB6C20" w14:textId="77777777" w:rsidR="001B53C3" w:rsidRPr="0035156E" w:rsidRDefault="001B53C3" w:rsidP="00A41A59">
      <w:pPr>
        <w:spacing w:line="240" w:lineRule="auto"/>
        <w:rPr>
          <w:iCs/>
          <w:sz w:val="24"/>
          <w:szCs w:val="24"/>
        </w:rPr>
      </w:pPr>
      <w:r w:rsidRPr="0035156E">
        <w:rPr>
          <w:iCs/>
          <w:sz w:val="24"/>
          <w:szCs w:val="24"/>
        </w:rPr>
        <w:t>показатель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5E6FB854" w14:textId="03B85408" w:rsidR="001B53C3" w:rsidRPr="0035156E" w:rsidRDefault="001B53C3" w:rsidP="00A41A59">
      <w:pPr>
        <w:spacing w:line="240" w:lineRule="auto"/>
        <w:rPr>
          <w:iCs/>
          <w:sz w:val="24"/>
          <w:szCs w:val="24"/>
        </w:rPr>
      </w:pPr>
      <w:r w:rsidRPr="0035156E">
        <w:rPr>
          <w:iCs/>
          <w:sz w:val="24"/>
          <w:szCs w:val="24"/>
        </w:rPr>
        <w:t>В целом по критерию</w:t>
      </w:r>
      <w:r w:rsidRPr="006E1531">
        <w:rPr>
          <w:iCs/>
          <w:sz w:val="24"/>
          <w:szCs w:val="24"/>
        </w:rPr>
        <w:t xml:space="preserve"> и всем показателям </w:t>
      </w:r>
      <w:r w:rsidRPr="0035156E">
        <w:rPr>
          <w:iCs/>
          <w:sz w:val="24"/>
          <w:szCs w:val="24"/>
        </w:rPr>
        <w:t>получено 100% положительных оценок.</w:t>
      </w:r>
    </w:p>
    <w:p w14:paraId="7EFF4AE6" w14:textId="77777777" w:rsidR="001B53C3" w:rsidRPr="0035156E" w:rsidRDefault="001B53C3" w:rsidP="00A41A59">
      <w:pPr>
        <w:spacing w:line="240" w:lineRule="auto"/>
        <w:rPr>
          <w:iCs/>
          <w:sz w:val="24"/>
          <w:szCs w:val="24"/>
        </w:rPr>
      </w:pPr>
    </w:p>
    <w:p w14:paraId="22E95856"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t>Таблица 18. Распределение организаций по уровню удовлетворенности условиями оказания услуг</w:t>
      </w:r>
    </w:p>
    <w:p w14:paraId="6CEE9B9A" w14:textId="77777777" w:rsidR="001B53C3" w:rsidRPr="0035156E" w:rsidRDefault="001B53C3" w:rsidP="00A41A59">
      <w:pPr>
        <w:keepNext/>
        <w:spacing w:after="120" w:line="240" w:lineRule="auto"/>
        <w:ind w:firstLine="0"/>
        <w:jc w:val="center"/>
        <w:rPr>
          <w:color w:val="595959"/>
          <w:sz w:val="24"/>
          <w:szCs w:val="24"/>
        </w:rPr>
      </w:pPr>
    </w:p>
    <w:tbl>
      <w:tblPr>
        <w:tblW w:w="10215" w:type="dxa"/>
        <w:jc w:val="center"/>
        <w:tblLook w:val="04A0" w:firstRow="1" w:lastRow="0" w:firstColumn="1" w:lastColumn="0" w:noHBand="0" w:noVBand="1"/>
      </w:tblPr>
      <w:tblGrid>
        <w:gridCol w:w="3512"/>
        <w:gridCol w:w="1824"/>
        <w:gridCol w:w="1871"/>
        <w:gridCol w:w="1871"/>
        <w:gridCol w:w="1137"/>
      </w:tblGrid>
      <w:tr w:rsidR="001B53C3" w:rsidRPr="0035156E" w14:paraId="27DF4185" w14:textId="77777777" w:rsidTr="00475404">
        <w:trPr>
          <w:trHeight w:val="300"/>
          <w:jc w:val="center"/>
        </w:trPr>
        <w:tc>
          <w:tcPr>
            <w:tcW w:w="3512" w:type="dxa"/>
            <w:tcBorders>
              <w:top w:val="single" w:sz="4" w:space="0" w:color="auto"/>
              <w:left w:val="single" w:sz="4" w:space="0" w:color="auto"/>
              <w:bottom w:val="single" w:sz="4" w:space="0" w:color="auto"/>
              <w:right w:val="single" w:sz="4" w:space="0" w:color="auto"/>
            </w:tcBorders>
            <w:shd w:val="clear" w:color="000000" w:fill="C4DDD2"/>
            <w:noWrap/>
            <w:vAlign w:val="center"/>
            <w:hideMark/>
          </w:tcPr>
          <w:p w14:paraId="18D46446"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Оценка</w:t>
            </w:r>
          </w:p>
        </w:tc>
        <w:tc>
          <w:tcPr>
            <w:tcW w:w="1824" w:type="dxa"/>
            <w:tcBorders>
              <w:top w:val="single" w:sz="4" w:space="0" w:color="auto"/>
              <w:left w:val="nil"/>
              <w:bottom w:val="single" w:sz="4" w:space="0" w:color="auto"/>
              <w:right w:val="single" w:sz="4" w:space="0" w:color="auto"/>
            </w:tcBorders>
            <w:shd w:val="clear" w:color="000000" w:fill="C4DDD2"/>
            <w:noWrap/>
            <w:vAlign w:val="center"/>
            <w:hideMark/>
          </w:tcPr>
          <w:p w14:paraId="271798B0"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871" w:type="dxa"/>
            <w:tcBorders>
              <w:top w:val="single" w:sz="4" w:space="0" w:color="auto"/>
              <w:left w:val="nil"/>
              <w:bottom w:val="single" w:sz="4" w:space="0" w:color="auto"/>
              <w:right w:val="single" w:sz="4" w:space="0" w:color="auto"/>
            </w:tcBorders>
            <w:shd w:val="clear" w:color="000000" w:fill="C4DDD2"/>
            <w:noWrap/>
            <w:vAlign w:val="center"/>
            <w:hideMark/>
          </w:tcPr>
          <w:p w14:paraId="4F4967CF"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образовательных услуг, удовлетворенных удобством графика работы организации.</w:t>
            </w:r>
          </w:p>
        </w:tc>
        <w:tc>
          <w:tcPr>
            <w:tcW w:w="1871" w:type="dxa"/>
            <w:tcBorders>
              <w:top w:val="single" w:sz="4" w:space="0" w:color="auto"/>
              <w:left w:val="nil"/>
              <w:bottom w:val="single" w:sz="4" w:space="0" w:color="auto"/>
              <w:right w:val="single" w:sz="4" w:space="0" w:color="auto"/>
            </w:tcBorders>
            <w:shd w:val="clear" w:color="000000" w:fill="C4DDD2"/>
            <w:noWrap/>
            <w:vAlign w:val="center"/>
            <w:hideMark/>
          </w:tcPr>
          <w:p w14:paraId="4E20622A"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образовательных услуг, удовлетворенных условиями оказания образовательных услуг в организации</w:t>
            </w:r>
          </w:p>
        </w:tc>
        <w:tc>
          <w:tcPr>
            <w:tcW w:w="1137" w:type="dxa"/>
            <w:tcBorders>
              <w:top w:val="single" w:sz="4" w:space="0" w:color="auto"/>
              <w:left w:val="nil"/>
              <w:bottom w:val="single" w:sz="4" w:space="0" w:color="auto"/>
              <w:right w:val="single" w:sz="4" w:space="0" w:color="auto"/>
            </w:tcBorders>
            <w:shd w:val="clear" w:color="000000" w:fill="C4DDD2"/>
            <w:noWrap/>
            <w:vAlign w:val="center"/>
            <w:hideMark/>
          </w:tcPr>
          <w:p w14:paraId="4B62C9A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Всего по критерию 5</w:t>
            </w:r>
          </w:p>
        </w:tc>
      </w:tr>
      <w:tr w:rsidR="008B64A6" w:rsidRPr="0035156E" w14:paraId="0A3D9CA5" w14:textId="77777777" w:rsidTr="00475404">
        <w:trPr>
          <w:trHeight w:val="300"/>
          <w:jc w:val="center"/>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3AE15F16"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Отлично </w:t>
            </w:r>
          </w:p>
          <w:p w14:paraId="7309ABAD"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(81 -100 баллов)</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0023" w14:textId="26077D60" w:rsidR="008B64A6" w:rsidRPr="0035156E" w:rsidRDefault="008B64A6" w:rsidP="008B64A6">
            <w:pPr>
              <w:spacing w:line="240" w:lineRule="auto"/>
              <w:ind w:firstLine="0"/>
              <w:jc w:val="center"/>
              <w:rPr>
                <w:bCs/>
                <w:color w:val="000000"/>
                <w:sz w:val="24"/>
                <w:szCs w:val="24"/>
              </w:rPr>
            </w:pPr>
            <w:r w:rsidRPr="0035156E">
              <w:rPr>
                <w:color w:val="000000"/>
                <w:sz w:val="24"/>
                <w:szCs w:val="24"/>
              </w:rPr>
              <w:t>100%</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486E14F5" w14:textId="0442C186" w:rsidR="008B64A6" w:rsidRPr="0035156E" w:rsidRDefault="008B64A6" w:rsidP="008B64A6">
            <w:pPr>
              <w:spacing w:line="240" w:lineRule="auto"/>
              <w:ind w:firstLine="0"/>
              <w:jc w:val="center"/>
              <w:rPr>
                <w:bCs/>
                <w:color w:val="000000"/>
                <w:sz w:val="24"/>
                <w:szCs w:val="24"/>
              </w:rPr>
            </w:pPr>
            <w:r w:rsidRPr="0035156E">
              <w:rPr>
                <w:color w:val="000000"/>
                <w:sz w:val="24"/>
                <w:szCs w:val="24"/>
              </w:rPr>
              <w:t>100%</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4226D777"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100%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6724CF9D"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100%</w:t>
            </w:r>
          </w:p>
        </w:tc>
      </w:tr>
      <w:tr w:rsidR="008B64A6" w:rsidRPr="0035156E" w14:paraId="605775B9" w14:textId="77777777" w:rsidTr="00475404">
        <w:trPr>
          <w:trHeight w:val="300"/>
          <w:jc w:val="center"/>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78AF1AEA"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Хорошо</w:t>
            </w:r>
          </w:p>
          <w:p w14:paraId="70A86CF4"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 (61-80 баллов)</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0868C6DA" w14:textId="243EF93E"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36A15690" w14:textId="75BFA81C"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6682A315"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137" w:type="dxa"/>
            <w:tcBorders>
              <w:top w:val="nil"/>
              <w:left w:val="nil"/>
              <w:bottom w:val="single" w:sz="4" w:space="0" w:color="auto"/>
              <w:right w:val="single" w:sz="4" w:space="0" w:color="auto"/>
            </w:tcBorders>
            <w:shd w:val="clear" w:color="auto" w:fill="auto"/>
            <w:noWrap/>
            <w:vAlign w:val="bottom"/>
            <w:hideMark/>
          </w:tcPr>
          <w:p w14:paraId="3CB7557D"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r>
      <w:tr w:rsidR="008B64A6" w:rsidRPr="0035156E" w14:paraId="3DE44CAB" w14:textId="77777777" w:rsidTr="00475404">
        <w:trPr>
          <w:trHeight w:val="300"/>
          <w:jc w:val="center"/>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164C27D4"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Удовлетворительно </w:t>
            </w:r>
          </w:p>
          <w:p w14:paraId="02A0BFE5"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(41-60 баллов)</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6BEE596E" w14:textId="7221005B"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31E9B55E" w14:textId="4923BCCB"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6DDFB0FC"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137" w:type="dxa"/>
            <w:tcBorders>
              <w:top w:val="nil"/>
              <w:left w:val="nil"/>
              <w:bottom w:val="single" w:sz="4" w:space="0" w:color="auto"/>
              <w:right w:val="single" w:sz="4" w:space="0" w:color="auto"/>
            </w:tcBorders>
            <w:shd w:val="clear" w:color="auto" w:fill="auto"/>
            <w:noWrap/>
            <w:vAlign w:val="bottom"/>
            <w:hideMark/>
          </w:tcPr>
          <w:p w14:paraId="3995AB95"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r>
      <w:tr w:rsidR="008B64A6" w:rsidRPr="0035156E" w14:paraId="6FCD296C" w14:textId="77777777" w:rsidTr="00475404">
        <w:trPr>
          <w:trHeight w:val="300"/>
          <w:jc w:val="center"/>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7A5E1848"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Неудовлетворительно </w:t>
            </w:r>
          </w:p>
          <w:p w14:paraId="06D66C09"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(21-40 баллов)</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6AFB3BB5" w14:textId="5FAE60CB"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432E6F90" w14:textId="78FC98C6"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677AB4DC"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137" w:type="dxa"/>
            <w:tcBorders>
              <w:top w:val="nil"/>
              <w:left w:val="nil"/>
              <w:bottom w:val="single" w:sz="4" w:space="0" w:color="auto"/>
              <w:right w:val="single" w:sz="4" w:space="0" w:color="auto"/>
            </w:tcBorders>
            <w:shd w:val="clear" w:color="auto" w:fill="auto"/>
            <w:noWrap/>
            <w:vAlign w:val="bottom"/>
            <w:hideMark/>
          </w:tcPr>
          <w:p w14:paraId="69795C0C"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r>
      <w:tr w:rsidR="008B64A6" w:rsidRPr="0035156E" w14:paraId="77DBCED3" w14:textId="77777777" w:rsidTr="00475404">
        <w:trPr>
          <w:trHeight w:val="300"/>
          <w:jc w:val="center"/>
        </w:trPr>
        <w:tc>
          <w:tcPr>
            <w:tcW w:w="3512" w:type="dxa"/>
            <w:tcBorders>
              <w:top w:val="nil"/>
              <w:left w:val="single" w:sz="4" w:space="0" w:color="auto"/>
              <w:bottom w:val="single" w:sz="4" w:space="0" w:color="auto"/>
              <w:right w:val="single" w:sz="4" w:space="0" w:color="auto"/>
            </w:tcBorders>
            <w:shd w:val="clear" w:color="auto" w:fill="auto"/>
            <w:noWrap/>
            <w:vAlign w:val="center"/>
            <w:hideMark/>
          </w:tcPr>
          <w:p w14:paraId="2CBB181C"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 xml:space="preserve">Плохо </w:t>
            </w:r>
          </w:p>
          <w:p w14:paraId="2098B806" w14:textId="77777777" w:rsidR="008B64A6" w:rsidRPr="0035156E" w:rsidRDefault="008B64A6" w:rsidP="008B64A6">
            <w:pPr>
              <w:spacing w:line="240" w:lineRule="auto"/>
              <w:ind w:firstLine="0"/>
              <w:jc w:val="left"/>
              <w:rPr>
                <w:bCs/>
                <w:color w:val="000000"/>
                <w:sz w:val="22"/>
                <w:szCs w:val="22"/>
              </w:rPr>
            </w:pPr>
            <w:r w:rsidRPr="0035156E">
              <w:rPr>
                <w:color w:val="000000"/>
                <w:sz w:val="22"/>
                <w:szCs w:val="22"/>
              </w:rPr>
              <w:t>(0 - 20 баллов)</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1DD88D75" w14:textId="6618D82D"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17B77BBA" w14:textId="2FBD1416"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871" w:type="dxa"/>
            <w:tcBorders>
              <w:top w:val="nil"/>
              <w:left w:val="nil"/>
              <w:bottom w:val="single" w:sz="4" w:space="0" w:color="auto"/>
              <w:right w:val="single" w:sz="4" w:space="0" w:color="auto"/>
            </w:tcBorders>
            <w:shd w:val="clear" w:color="auto" w:fill="auto"/>
            <w:noWrap/>
            <w:vAlign w:val="bottom"/>
            <w:hideMark/>
          </w:tcPr>
          <w:p w14:paraId="75124737"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c>
          <w:tcPr>
            <w:tcW w:w="1137" w:type="dxa"/>
            <w:tcBorders>
              <w:top w:val="nil"/>
              <w:left w:val="nil"/>
              <w:bottom w:val="single" w:sz="4" w:space="0" w:color="auto"/>
              <w:right w:val="single" w:sz="4" w:space="0" w:color="auto"/>
            </w:tcBorders>
            <w:shd w:val="clear" w:color="auto" w:fill="auto"/>
            <w:noWrap/>
            <w:vAlign w:val="bottom"/>
            <w:hideMark/>
          </w:tcPr>
          <w:p w14:paraId="5942EF1B" w14:textId="77777777" w:rsidR="008B64A6" w:rsidRPr="0035156E" w:rsidRDefault="008B64A6" w:rsidP="008B64A6">
            <w:pPr>
              <w:spacing w:line="240" w:lineRule="auto"/>
              <w:ind w:firstLine="0"/>
              <w:jc w:val="center"/>
              <w:rPr>
                <w:bCs/>
                <w:color w:val="000000"/>
                <w:sz w:val="24"/>
                <w:szCs w:val="24"/>
              </w:rPr>
            </w:pPr>
            <w:r w:rsidRPr="0035156E">
              <w:rPr>
                <w:color w:val="000000"/>
                <w:sz w:val="24"/>
                <w:szCs w:val="24"/>
              </w:rPr>
              <w:t>0%</w:t>
            </w:r>
          </w:p>
        </w:tc>
      </w:tr>
    </w:tbl>
    <w:p w14:paraId="469A63B2" w14:textId="77777777" w:rsidR="001B53C3" w:rsidRPr="0035156E" w:rsidRDefault="001B53C3" w:rsidP="00A41A59">
      <w:pPr>
        <w:spacing w:line="240" w:lineRule="auto"/>
      </w:pPr>
    </w:p>
    <w:p w14:paraId="2BEF84FF" w14:textId="77777777" w:rsidR="001B53C3" w:rsidRPr="0035156E" w:rsidRDefault="001B53C3" w:rsidP="00A41A59">
      <w:pPr>
        <w:spacing w:after="200" w:line="240" w:lineRule="auto"/>
        <w:ind w:firstLine="0"/>
        <w:jc w:val="left"/>
        <w:rPr>
          <w:b/>
          <w:color w:val="595959"/>
          <w:sz w:val="24"/>
          <w:szCs w:val="24"/>
        </w:rPr>
      </w:pPr>
      <w:r w:rsidRPr="0035156E">
        <w:rPr>
          <w:b/>
        </w:rPr>
        <w:br w:type="page"/>
      </w:r>
    </w:p>
    <w:p w14:paraId="1ECE029B" w14:textId="77777777" w:rsidR="001B53C3" w:rsidRPr="0035156E" w:rsidRDefault="001B53C3" w:rsidP="00A41A59">
      <w:pPr>
        <w:keepNext/>
        <w:spacing w:after="120" w:line="240" w:lineRule="auto"/>
        <w:ind w:firstLine="0"/>
        <w:jc w:val="center"/>
        <w:rPr>
          <w:b/>
          <w:color w:val="595959"/>
          <w:sz w:val="24"/>
          <w:szCs w:val="24"/>
        </w:rPr>
      </w:pPr>
    </w:p>
    <w:p w14:paraId="6046B139" w14:textId="382BE3D0" w:rsidR="001B53C3" w:rsidRPr="0035156E" w:rsidRDefault="001B53C3" w:rsidP="00A41A59">
      <w:pPr>
        <w:spacing w:line="240" w:lineRule="auto"/>
        <w:rPr>
          <w:bCs/>
          <w:iCs/>
          <w:sz w:val="24"/>
          <w:szCs w:val="24"/>
        </w:rPr>
      </w:pPr>
      <w:r w:rsidRPr="0035156E">
        <w:rPr>
          <w:iCs/>
          <w:sz w:val="24"/>
          <w:szCs w:val="24"/>
        </w:rPr>
        <w:t>Средний балл по критерию в целом составил 97,</w:t>
      </w:r>
      <w:r w:rsidR="008B64A6">
        <w:rPr>
          <w:iCs/>
          <w:sz w:val="24"/>
          <w:szCs w:val="24"/>
        </w:rPr>
        <w:t>5</w:t>
      </w:r>
      <w:r w:rsidRPr="0035156E">
        <w:rPr>
          <w:iCs/>
          <w:sz w:val="24"/>
          <w:szCs w:val="24"/>
        </w:rPr>
        <w:t xml:space="preserve"> балла. </w:t>
      </w:r>
    </w:p>
    <w:p w14:paraId="1309CB66" w14:textId="77777777" w:rsidR="001B53C3" w:rsidRPr="0035156E" w:rsidRDefault="001B53C3" w:rsidP="00A41A59">
      <w:pPr>
        <w:spacing w:line="240" w:lineRule="auto"/>
        <w:rPr>
          <w:bCs/>
          <w:iCs/>
          <w:sz w:val="24"/>
          <w:szCs w:val="24"/>
        </w:rPr>
      </w:pPr>
      <w:r w:rsidRPr="0035156E">
        <w:rPr>
          <w:iCs/>
          <w:sz w:val="24"/>
          <w:szCs w:val="24"/>
        </w:rPr>
        <w:t xml:space="preserve">Средняя величина </w:t>
      </w:r>
    </w:p>
    <w:p w14:paraId="79CCCCE9" w14:textId="1FC8D4A8" w:rsidR="001B53C3" w:rsidRPr="0035156E" w:rsidRDefault="001B53C3" w:rsidP="00A41A59">
      <w:pPr>
        <w:spacing w:line="240" w:lineRule="auto"/>
        <w:rPr>
          <w:bCs/>
          <w:iCs/>
          <w:sz w:val="24"/>
          <w:szCs w:val="24"/>
        </w:rPr>
      </w:pPr>
      <w:r w:rsidRPr="0035156E">
        <w:rPr>
          <w:iCs/>
          <w:sz w:val="24"/>
          <w:szCs w:val="24"/>
        </w:rPr>
        <w:t>показателя 5.1. Доля получателей образовательных услуг, которые готовы рекомендовать организацию родственникам и знакомым, составила 9</w:t>
      </w:r>
      <w:r w:rsidR="008B64A6">
        <w:rPr>
          <w:iCs/>
          <w:sz w:val="24"/>
          <w:szCs w:val="24"/>
        </w:rPr>
        <w:t>7</w:t>
      </w:r>
      <w:r w:rsidRPr="0035156E">
        <w:rPr>
          <w:iCs/>
          <w:sz w:val="24"/>
          <w:szCs w:val="24"/>
        </w:rPr>
        <w:t>,</w:t>
      </w:r>
      <w:r w:rsidR="008B64A6">
        <w:rPr>
          <w:iCs/>
          <w:sz w:val="24"/>
          <w:szCs w:val="24"/>
        </w:rPr>
        <w:t>2</w:t>
      </w:r>
      <w:r w:rsidRPr="0035156E">
        <w:rPr>
          <w:iCs/>
          <w:sz w:val="24"/>
          <w:szCs w:val="24"/>
        </w:rPr>
        <w:t xml:space="preserve"> балла;</w:t>
      </w:r>
    </w:p>
    <w:p w14:paraId="40DE0413" w14:textId="7DCDAFF4" w:rsidR="001B53C3" w:rsidRPr="0035156E" w:rsidRDefault="001B53C3" w:rsidP="00A41A59">
      <w:pPr>
        <w:spacing w:line="240" w:lineRule="auto"/>
        <w:rPr>
          <w:bCs/>
          <w:iCs/>
          <w:sz w:val="24"/>
          <w:szCs w:val="24"/>
        </w:rPr>
      </w:pPr>
      <w:r w:rsidRPr="0035156E">
        <w:rPr>
          <w:iCs/>
          <w:sz w:val="24"/>
          <w:szCs w:val="24"/>
        </w:rPr>
        <w:t>показателя 5.2. Доля получателей образовательных услуг, удовлетворенных удобством графика работы организации, составила 9</w:t>
      </w:r>
      <w:r w:rsidR="00340B90">
        <w:rPr>
          <w:iCs/>
          <w:sz w:val="24"/>
          <w:szCs w:val="24"/>
        </w:rPr>
        <w:t>6</w:t>
      </w:r>
      <w:r w:rsidRPr="0035156E">
        <w:rPr>
          <w:iCs/>
          <w:sz w:val="24"/>
          <w:szCs w:val="24"/>
        </w:rPr>
        <w:t>,</w:t>
      </w:r>
      <w:r w:rsidR="008B64A6">
        <w:rPr>
          <w:iCs/>
          <w:sz w:val="24"/>
          <w:szCs w:val="24"/>
        </w:rPr>
        <w:t>9</w:t>
      </w:r>
      <w:r w:rsidRPr="0035156E">
        <w:rPr>
          <w:iCs/>
          <w:sz w:val="24"/>
          <w:szCs w:val="24"/>
        </w:rPr>
        <w:t xml:space="preserve"> балла; </w:t>
      </w:r>
    </w:p>
    <w:p w14:paraId="204F2971" w14:textId="536BF031" w:rsidR="001B53C3" w:rsidRPr="0035156E" w:rsidRDefault="001B53C3" w:rsidP="00A41A59">
      <w:pPr>
        <w:spacing w:line="240" w:lineRule="auto"/>
        <w:rPr>
          <w:bCs/>
          <w:iCs/>
          <w:sz w:val="24"/>
          <w:szCs w:val="24"/>
        </w:rPr>
      </w:pPr>
      <w:r w:rsidRPr="0035156E">
        <w:rPr>
          <w:iCs/>
          <w:sz w:val="24"/>
          <w:szCs w:val="24"/>
        </w:rPr>
        <w:t>показателя 5.3. Доля получателей образовательных услуг, удовлетворенных в целом условиями оказания образовательных услуг в организации, – 9</w:t>
      </w:r>
      <w:r w:rsidR="008B64A6">
        <w:rPr>
          <w:iCs/>
          <w:sz w:val="24"/>
          <w:szCs w:val="24"/>
        </w:rPr>
        <w:t>8</w:t>
      </w:r>
      <w:r w:rsidRPr="0035156E">
        <w:rPr>
          <w:iCs/>
          <w:sz w:val="24"/>
          <w:szCs w:val="24"/>
        </w:rPr>
        <w:t>,</w:t>
      </w:r>
      <w:r w:rsidR="008B64A6">
        <w:rPr>
          <w:iCs/>
          <w:sz w:val="24"/>
          <w:szCs w:val="24"/>
        </w:rPr>
        <w:t>0</w:t>
      </w:r>
      <w:r w:rsidRPr="0035156E">
        <w:rPr>
          <w:iCs/>
          <w:sz w:val="24"/>
          <w:szCs w:val="24"/>
        </w:rPr>
        <w:t xml:space="preserve"> балла. </w:t>
      </w:r>
    </w:p>
    <w:p w14:paraId="17F5940B" w14:textId="77777777" w:rsidR="001B53C3" w:rsidRPr="0035156E" w:rsidRDefault="001B53C3" w:rsidP="00A41A59">
      <w:pPr>
        <w:spacing w:after="200" w:line="240" w:lineRule="auto"/>
        <w:ind w:firstLine="0"/>
        <w:jc w:val="center"/>
      </w:pPr>
      <w:r w:rsidRPr="0035156E">
        <w:rPr>
          <w:noProof/>
          <w:lang w:eastAsia="ru-RU"/>
        </w:rPr>
        <w:drawing>
          <wp:inline distT="0" distB="0" distL="0" distR="0" wp14:anchorId="5191F46C" wp14:editId="72BF5704">
            <wp:extent cx="5695950" cy="4924425"/>
            <wp:effectExtent l="0" t="0" r="0" b="9525"/>
            <wp:docPr id="7" name="Диаграмма 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57D091" w14:textId="77777777" w:rsidR="001B53C3" w:rsidRPr="0035156E" w:rsidRDefault="001B53C3" w:rsidP="00A41A59">
      <w:pPr>
        <w:keepNext/>
        <w:spacing w:after="120" w:line="240" w:lineRule="auto"/>
        <w:ind w:firstLine="0"/>
        <w:jc w:val="center"/>
        <w:rPr>
          <w:color w:val="595959"/>
          <w:sz w:val="24"/>
          <w:szCs w:val="24"/>
        </w:rPr>
      </w:pPr>
      <w:r w:rsidRPr="0035156E">
        <w:rPr>
          <w:color w:val="595959"/>
          <w:sz w:val="24"/>
          <w:szCs w:val="24"/>
        </w:rPr>
        <w:lastRenderedPageBreak/>
        <w:t>Таблица 19. Показатели, характеризующие удовлетворённость условиями оказания услуг</w:t>
      </w:r>
    </w:p>
    <w:p w14:paraId="14E90D24" w14:textId="77777777" w:rsidR="001B53C3" w:rsidRPr="0035156E" w:rsidRDefault="001B53C3" w:rsidP="00A41A59">
      <w:pPr>
        <w:keepNext/>
        <w:spacing w:after="120" w:line="240" w:lineRule="auto"/>
        <w:ind w:firstLine="0"/>
        <w:jc w:val="center"/>
        <w:rPr>
          <w:color w:val="595959"/>
          <w:sz w:val="24"/>
          <w:szCs w:val="24"/>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723"/>
        <w:gridCol w:w="1559"/>
        <w:gridCol w:w="1559"/>
        <w:gridCol w:w="1418"/>
        <w:gridCol w:w="850"/>
        <w:gridCol w:w="884"/>
      </w:tblGrid>
      <w:tr w:rsidR="001B53C3" w:rsidRPr="006E1531" w14:paraId="48260A84" w14:textId="77777777" w:rsidTr="00475404">
        <w:trPr>
          <w:trHeight w:val="300"/>
          <w:tblHeader/>
          <w:jc w:val="center"/>
        </w:trPr>
        <w:tc>
          <w:tcPr>
            <w:tcW w:w="667" w:type="dxa"/>
            <w:shd w:val="clear" w:color="auto" w:fill="A5CDBC" w:themeFill="accent4" w:themeFillTint="99"/>
            <w:vAlign w:val="center"/>
          </w:tcPr>
          <w:p w14:paraId="4BA9D5F9"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 п/п</w:t>
            </w:r>
          </w:p>
        </w:tc>
        <w:tc>
          <w:tcPr>
            <w:tcW w:w="3723" w:type="dxa"/>
            <w:shd w:val="clear" w:color="auto" w:fill="A5CDBC" w:themeFill="accent4" w:themeFillTint="99"/>
            <w:noWrap/>
            <w:vAlign w:val="center"/>
          </w:tcPr>
          <w:p w14:paraId="4D829EA1" w14:textId="77777777" w:rsidR="001B53C3" w:rsidRPr="0035156E" w:rsidRDefault="001B53C3" w:rsidP="00A41A59">
            <w:pPr>
              <w:spacing w:line="240" w:lineRule="auto"/>
              <w:ind w:firstLine="0"/>
              <w:jc w:val="left"/>
              <w:rPr>
                <w:bCs/>
                <w:color w:val="000000"/>
                <w:sz w:val="22"/>
                <w:szCs w:val="22"/>
              </w:rPr>
            </w:pPr>
            <w:r w:rsidRPr="0035156E">
              <w:rPr>
                <w:color w:val="000000"/>
                <w:sz w:val="22"/>
                <w:szCs w:val="22"/>
              </w:rPr>
              <w:t>Наименование образовательной организации</w:t>
            </w:r>
          </w:p>
        </w:tc>
        <w:tc>
          <w:tcPr>
            <w:tcW w:w="1559" w:type="dxa"/>
            <w:shd w:val="clear" w:color="auto" w:fill="A5CDBC" w:themeFill="accent4" w:themeFillTint="99"/>
            <w:noWrap/>
            <w:vAlign w:val="center"/>
          </w:tcPr>
          <w:p w14:paraId="270C52EB"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обеспечивающих первичный контакт и информирование</w:t>
            </w:r>
          </w:p>
        </w:tc>
        <w:tc>
          <w:tcPr>
            <w:tcW w:w="1559" w:type="dxa"/>
            <w:shd w:val="clear" w:color="auto" w:fill="A5CDBC" w:themeFill="accent4" w:themeFillTint="99"/>
            <w:noWrap/>
            <w:vAlign w:val="center"/>
          </w:tcPr>
          <w:p w14:paraId="1ED5BF5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обеспечивающих непосредственное оказание образовательной услуги</w:t>
            </w:r>
          </w:p>
        </w:tc>
        <w:tc>
          <w:tcPr>
            <w:tcW w:w="1418" w:type="dxa"/>
            <w:shd w:val="clear" w:color="auto" w:fill="A5CDBC" w:themeFill="accent4" w:themeFillTint="99"/>
            <w:noWrap/>
            <w:vAlign w:val="center"/>
          </w:tcPr>
          <w:p w14:paraId="091A2867"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850" w:type="dxa"/>
            <w:shd w:val="clear" w:color="auto" w:fill="A5CDBC" w:themeFill="accent4" w:themeFillTint="99"/>
            <w:noWrap/>
            <w:vAlign w:val="center"/>
          </w:tcPr>
          <w:p w14:paraId="4B8CA8F2" w14:textId="77777777" w:rsidR="001B53C3" w:rsidRPr="0035156E" w:rsidRDefault="001B53C3" w:rsidP="00A41A59">
            <w:pPr>
              <w:spacing w:line="240" w:lineRule="auto"/>
              <w:ind w:firstLine="0"/>
              <w:jc w:val="center"/>
              <w:rPr>
                <w:bCs/>
                <w:color w:val="000000"/>
                <w:sz w:val="22"/>
                <w:szCs w:val="22"/>
              </w:rPr>
            </w:pPr>
            <w:r w:rsidRPr="0035156E">
              <w:rPr>
                <w:color w:val="000000"/>
                <w:sz w:val="22"/>
                <w:szCs w:val="22"/>
              </w:rPr>
              <w:t xml:space="preserve">Всего по критерию </w:t>
            </w:r>
            <w:r w:rsidRPr="006E1531">
              <w:rPr>
                <w:color w:val="000000"/>
                <w:sz w:val="22"/>
                <w:szCs w:val="22"/>
              </w:rPr>
              <w:t>4</w:t>
            </w:r>
          </w:p>
        </w:tc>
        <w:tc>
          <w:tcPr>
            <w:tcW w:w="884" w:type="dxa"/>
            <w:shd w:val="clear" w:color="auto" w:fill="A5CDBC" w:themeFill="accent4" w:themeFillTint="99"/>
            <w:noWrap/>
            <w:vAlign w:val="center"/>
          </w:tcPr>
          <w:p w14:paraId="6E3A2839" w14:textId="77777777" w:rsidR="001B53C3" w:rsidRPr="0035156E" w:rsidRDefault="001B53C3" w:rsidP="00A41A59">
            <w:pPr>
              <w:spacing w:line="240" w:lineRule="auto"/>
              <w:ind w:firstLine="0"/>
              <w:jc w:val="center"/>
              <w:rPr>
                <w:bCs/>
                <w:color w:val="000000"/>
                <w:sz w:val="22"/>
                <w:szCs w:val="22"/>
              </w:rPr>
            </w:pPr>
            <w:r w:rsidRPr="003E4448">
              <w:rPr>
                <w:color w:val="000000"/>
                <w:sz w:val="22"/>
                <w:szCs w:val="22"/>
              </w:rPr>
              <w:t>место в рейтинге</w:t>
            </w:r>
          </w:p>
        </w:tc>
      </w:tr>
      <w:tr w:rsidR="001C249D" w:rsidRPr="006E1531" w14:paraId="4B07C8F8" w14:textId="77777777" w:rsidTr="00475404">
        <w:trPr>
          <w:trHeight w:val="30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7A92CD2" w14:textId="59AA43AC" w:rsidR="001C249D" w:rsidRPr="006E1531" w:rsidRDefault="00E414A1" w:rsidP="001C249D">
            <w:pPr>
              <w:spacing w:line="240" w:lineRule="auto"/>
              <w:ind w:firstLine="0"/>
              <w:jc w:val="center"/>
              <w:rPr>
                <w:bCs/>
                <w:color w:val="000000"/>
                <w:sz w:val="22"/>
                <w:szCs w:val="22"/>
              </w:rPr>
            </w:pPr>
            <w:r>
              <w:rPr>
                <w:color w:val="000000"/>
                <w:sz w:val="22"/>
                <w:szCs w:val="22"/>
              </w:rPr>
              <w:t>1</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9369A" w14:textId="2FF116EA" w:rsidR="001C249D" w:rsidRPr="006E1531" w:rsidRDefault="001C249D" w:rsidP="001C249D">
            <w:pPr>
              <w:spacing w:line="240" w:lineRule="auto"/>
              <w:ind w:firstLine="0"/>
              <w:jc w:val="left"/>
              <w:rPr>
                <w:bCs/>
                <w:color w:val="000000"/>
                <w:sz w:val="22"/>
                <w:szCs w:val="22"/>
              </w:rPr>
            </w:pPr>
            <w:r>
              <w:rPr>
                <w:color w:val="000000"/>
                <w:sz w:val="22"/>
                <w:szCs w:val="22"/>
              </w:rPr>
              <w:t>ГБОУ «СОШ</w:t>
            </w:r>
            <w:r w:rsidR="00C32E86">
              <w:rPr>
                <w:color w:val="000000"/>
                <w:sz w:val="22"/>
                <w:szCs w:val="22"/>
              </w:rPr>
              <w:t xml:space="preserve"> </w:t>
            </w:r>
            <w:r>
              <w:rPr>
                <w:color w:val="000000"/>
                <w:sz w:val="22"/>
                <w:szCs w:val="22"/>
              </w:rPr>
              <w:t>№</w:t>
            </w:r>
            <w:r w:rsidR="00C32E86">
              <w:rPr>
                <w:color w:val="000000"/>
                <w:sz w:val="22"/>
                <w:szCs w:val="22"/>
              </w:rPr>
              <w:t xml:space="preserve"> </w:t>
            </w:r>
            <w:r>
              <w:rPr>
                <w:color w:val="000000"/>
                <w:sz w:val="22"/>
                <w:szCs w:val="22"/>
              </w:rPr>
              <w:t>3 «С.П. Долаково»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08244" w14:textId="77777777" w:rsidR="001C249D" w:rsidRPr="006E1531" w:rsidRDefault="001C249D" w:rsidP="001C249D">
            <w:pPr>
              <w:spacing w:line="240" w:lineRule="auto"/>
              <w:ind w:firstLine="0"/>
              <w:jc w:val="center"/>
              <w:rPr>
                <w:bCs/>
                <w:color w:val="000000"/>
                <w:sz w:val="22"/>
                <w:szCs w:val="22"/>
              </w:rPr>
            </w:pPr>
            <w:r>
              <w:rPr>
                <w:color w:val="000000"/>
                <w:sz w:val="22"/>
                <w:szCs w:val="22"/>
              </w:rPr>
              <w:t>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601E" w14:textId="77777777" w:rsidR="001C249D" w:rsidRPr="006E1531" w:rsidRDefault="001C249D" w:rsidP="001C249D">
            <w:pPr>
              <w:spacing w:line="240" w:lineRule="auto"/>
              <w:ind w:firstLine="0"/>
              <w:jc w:val="center"/>
              <w:rPr>
                <w:bCs/>
                <w:color w:val="000000"/>
                <w:sz w:val="22"/>
                <w:szCs w:val="22"/>
              </w:rPr>
            </w:pPr>
            <w:r>
              <w:rPr>
                <w:color w:val="000000"/>
                <w:sz w:val="22"/>
                <w:szCs w:val="22"/>
              </w:rPr>
              <w:t>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E2A94" w14:textId="77777777" w:rsidR="001C249D" w:rsidRPr="006E1531" w:rsidRDefault="001C249D" w:rsidP="001C249D">
            <w:pPr>
              <w:spacing w:line="240" w:lineRule="auto"/>
              <w:ind w:firstLine="0"/>
              <w:jc w:val="center"/>
              <w:rPr>
                <w:bCs/>
                <w:color w:val="000000"/>
                <w:sz w:val="22"/>
                <w:szCs w:val="22"/>
              </w:rPr>
            </w:pPr>
            <w:r>
              <w:rPr>
                <w:color w:val="000000"/>
                <w:sz w:val="22"/>
                <w:szCs w:val="22"/>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434C6" w14:textId="77777777" w:rsidR="001C249D" w:rsidRPr="006E1531" w:rsidRDefault="001C249D" w:rsidP="001C249D">
            <w:pPr>
              <w:spacing w:line="240" w:lineRule="auto"/>
              <w:ind w:firstLine="0"/>
              <w:jc w:val="center"/>
              <w:rPr>
                <w:bCs/>
                <w:color w:val="000000"/>
                <w:sz w:val="22"/>
                <w:szCs w:val="22"/>
              </w:rPr>
            </w:pPr>
            <w:r>
              <w:rPr>
                <w:color w:val="000000"/>
                <w:sz w:val="22"/>
                <w:szCs w:val="22"/>
              </w:rPr>
              <w:t>97,3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974EF" w14:textId="77777777" w:rsidR="001C249D" w:rsidRPr="006E1531" w:rsidRDefault="001C249D" w:rsidP="001C249D">
            <w:pPr>
              <w:spacing w:line="240" w:lineRule="auto"/>
              <w:ind w:firstLine="0"/>
              <w:jc w:val="center"/>
              <w:rPr>
                <w:bCs/>
                <w:color w:val="000000"/>
                <w:sz w:val="22"/>
                <w:szCs w:val="22"/>
              </w:rPr>
            </w:pPr>
            <w:r>
              <w:rPr>
                <w:color w:val="000000"/>
                <w:sz w:val="22"/>
                <w:szCs w:val="22"/>
              </w:rPr>
              <w:t>64-65</w:t>
            </w:r>
          </w:p>
        </w:tc>
      </w:tr>
    </w:tbl>
    <w:p w14:paraId="104E5F71" w14:textId="77777777" w:rsidR="001B53C3" w:rsidRPr="0035156E" w:rsidRDefault="001B53C3" w:rsidP="00A41A59">
      <w:pPr>
        <w:keepNext/>
        <w:spacing w:after="120" w:line="240" w:lineRule="auto"/>
        <w:ind w:firstLine="0"/>
        <w:jc w:val="center"/>
        <w:rPr>
          <w:b/>
          <w:color w:val="595959"/>
          <w:sz w:val="24"/>
          <w:szCs w:val="24"/>
        </w:rPr>
      </w:pPr>
    </w:p>
    <w:p w14:paraId="51DB3DEB" w14:textId="77777777" w:rsidR="00354E68" w:rsidRDefault="00354E68" w:rsidP="00354E68">
      <w:pPr>
        <w:pStyle w:val="14"/>
      </w:pPr>
      <w:bookmarkStart w:id="89" w:name="_Toc179092707"/>
      <w:r>
        <w:lastRenderedPageBreak/>
        <w:t>РЕКОМЕНДАЦИИ</w:t>
      </w:r>
      <w:bookmarkEnd w:id="89"/>
    </w:p>
    <w:tbl>
      <w:tblPr>
        <w:tblW w:w="10420" w:type="dxa"/>
        <w:tblLook w:val="04A0" w:firstRow="1" w:lastRow="0" w:firstColumn="1" w:lastColumn="0" w:noHBand="0" w:noVBand="1"/>
      </w:tblPr>
      <w:tblGrid>
        <w:gridCol w:w="1413"/>
        <w:gridCol w:w="3157"/>
        <w:gridCol w:w="5850"/>
      </w:tblGrid>
      <w:tr w:rsidR="00354E68" w:rsidRPr="00354E68" w14:paraId="6E694D17" w14:textId="77777777" w:rsidTr="00C32E86">
        <w:trPr>
          <w:trHeight w:val="825"/>
        </w:trPr>
        <w:tc>
          <w:tcPr>
            <w:tcW w:w="1413"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70CD9B3" w14:textId="77777777" w:rsidR="00354E68" w:rsidRPr="00354E68" w:rsidRDefault="00354E68" w:rsidP="00354E68">
            <w:pPr>
              <w:spacing w:line="240" w:lineRule="auto"/>
              <w:ind w:firstLine="0"/>
              <w:jc w:val="left"/>
              <w:rPr>
                <w:rFonts w:eastAsia="Times New Roman"/>
                <w:color w:val="000000"/>
                <w:sz w:val="22"/>
                <w:szCs w:val="22"/>
                <w:lang w:eastAsia="ru-RU"/>
              </w:rPr>
            </w:pPr>
            <w:r w:rsidRPr="00354E68">
              <w:rPr>
                <w:rFonts w:eastAsia="Times New Roman"/>
                <w:color w:val="000000"/>
                <w:sz w:val="22"/>
                <w:szCs w:val="22"/>
                <w:lang w:eastAsia="ru-RU"/>
              </w:rPr>
              <w:t>№ организации</w:t>
            </w:r>
          </w:p>
        </w:tc>
        <w:tc>
          <w:tcPr>
            <w:tcW w:w="3157" w:type="dxa"/>
            <w:tcBorders>
              <w:top w:val="single" w:sz="4" w:space="0" w:color="auto"/>
              <w:left w:val="nil"/>
              <w:bottom w:val="single" w:sz="4" w:space="0" w:color="auto"/>
              <w:right w:val="single" w:sz="4" w:space="0" w:color="auto"/>
            </w:tcBorders>
            <w:shd w:val="clear" w:color="000000" w:fill="D6DCE4"/>
            <w:noWrap/>
            <w:vAlign w:val="bottom"/>
            <w:hideMark/>
          </w:tcPr>
          <w:p w14:paraId="73089738" w14:textId="77777777" w:rsidR="00354E68" w:rsidRPr="00354E68" w:rsidRDefault="00354E68" w:rsidP="00354E68">
            <w:pPr>
              <w:spacing w:line="240" w:lineRule="auto"/>
              <w:ind w:firstLine="0"/>
              <w:jc w:val="left"/>
              <w:rPr>
                <w:rFonts w:eastAsia="Times New Roman"/>
                <w:color w:val="000000"/>
                <w:sz w:val="22"/>
                <w:szCs w:val="22"/>
                <w:lang w:eastAsia="ru-RU"/>
              </w:rPr>
            </w:pPr>
            <w:r w:rsidRPr="00354E68">
              <w:rPr>
                <w:rFonts w:eastAsia="Times New Roman"/>
                <w:color w:val="000000"/>
                <w:sz w:val="22"/>
                <w:szCs w:val="22"/>
                <w:lang w:eastAsia="ru-RU"/>
              </w:rPr>
              <w:t>Наименование организации</w:t>
            </w:r>
          </w:p>
        </w:tc>
        <w:tc>
          <w:tcPr>
            <w:tcW w:w="5850" w:type="dxa"/>
            <w:tcBorders>
              <w:top w:val="single" w:sz="4" w:space="0" w:color="auto"/>
              <w:left w:val="nil"/>
              <w:bottom w:val="single" w:sz="4" w:space="0" w:color="auto"/>
              <w:right w:val="single" w:sz="4" w:space="0" w:color="auto"/>
            </w:tcBorders>
            <w:shd w:val="clear" w:color="000000" w:fill="D6DCE4"/>
            <w:noWrap/>
            <w:vAlign w:val="bottom"/>
            <w:hideMark/>
          </w:tcPr>
          <w:p w14:paraId="2B9E2E77" w14:textId="77777777" w:rsidR="00354E68" w:rsidRPr="00354E68" w:rsidRDefault="00354E68" w:rsidP="00354E68">
            <w:pPr>
              <w:spacing w:line="240" w:lineRule="auto"/>
              <w:ind w:firstLine="0"/>
              <w:jc w:val="left"/>
              <w:rPr>
                <w:rFonts w:eastAsia="Times New Roman"/>
                <w:color w:val="000000"/>
                <w:sz w:val="22"/>
                <w:szCs w:val="22"/>
                <w:lang w:eastAsia="ru-RU"/>
              </w:rPr>
            </w:pPr>
            <w:r w:rsidRPr="00354E68">
              <w:rPr>
                <w:rFonts w:eastAsia="Times New Roman"/>
                <w:color w:val="000000"/>
                <w:sz w:val="22"/>
                <w:szCs w:val="22"/>
                <w:lang w:eastAsia="ru-RU"/>
              </w:rPr>
              <w:t>Рекомендации</w:t>
            </w:r>
          </w:p>
        </w:tc>
      </w:tr>
      <w:tr w:rsidR="001C249D" w:rsidRPr="00354E68" w14:paraId="7309D8FB" w14:textId="77777777" w:rsidTr="00C32E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C9D95D" w14:textId="6B398263" w:rsidR="001C249D" w:rsidRPr="00354E68" w:rsidRDefault="00E414A1" w:rsidP="001C249D">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3157" w:type="dxa"/>
            <w:tcBorders>
              <w:top w:val="nil"/>
              <w:left w:val="nil"/>
              <w:bottom w:val="single" w:sz="4" w:space="0" w:color="auto"/>
              <w:right w:val="single" w:sz="4" w:space="0" w:color="auto"/>
            </w:tcBorders>
            <w:shd w:val="clear" w:color="auto" w:fill="auto"/>
            <w:noWrap/>
            <w:vAlign w:val="bottom"/>
            <w:hideMark/>
          </w:tcPr>
          <w:p w14:paraId="68A4BC72" w14:textId="66FE613B" w:rsidR="001C249D" w:rsidRPr="00354E68" w:rsidRDefault="001C249D" w:rsidP="001C249D">
            <w:pPr>
              <w:spacing w:line="240" w:lineRule="auto"/>
              <w:ind w:firstLine="0"/>
              <w:jc w:val="left"/>
              <w:rPr>
                <w:rFonts w:eastAsia="Times New Roman"/>
                <w:color w:val="000000"/>
                <w:sz w:val="22"/>
                <w:szCs w:val="22"/>
                <w:lang w:eastAsia="ru-RU"/>
              </w:rPr>
            </w:pPr>
            <w:r w:rsidRPr="00354E68">
              <w:rPr>
                <w:rFonts w:eastAsia="Times New Roman"/>
                <w:color w:val="000000"/>
                <w:sz w:val="22"/>
                <w:szCs w:val="22"/>
                <w:lang w:eastAsia="ru-RU"/>
              </w:rPr>
              <w:t>ГБОУ «СОШ</w:t>
            </w:r>
            <w:r w:rsidR="00C32E86">
              <w:rPr>
                <w:rFonts w:eastAsia="Times New Roman"/>
                <w:color w:val="000000"/>
                <w:sz w:val="22"/>
                <w:szCs w:val="22"/>
                <w:lang w:eastAsia="ru-RU"/>
              </w:rPr>
              <w:t xml:space="preserve"> </w:t>
            </w:r>
            <w:r w:rsidRPr="00354E68">
              <w:rPr>
                <w:rFonts w:eastAsia="Times New Roman"/>
                <w:color w:val="000000"/>
                <w:sz w:val="22"/>
                <w:szCs w:val="22"/>
                <w:lang w:eastAsia="ru-RU"/>
              </w:rPr>
              <w:t>№</w:t>
            </w:r>
            <w:r w:rsidR="00C32E86">
              <w:rPr>
                <w:rFonts w:eastAsia="Times New Roman"/>
                <w:color w:val="000000"/>
                <w:sz w:val="22"/>
                <w:szCs w:val="22"/>
                <w:lang w:eastAsia="ru-RU"/>
              </w:rPr>
              <w:t xml:space="preserve"> </w:t>
            </w:r>
            <w:r w:rsidRPr="00354E68">
              <w:rPr>
                <w:rFonts w:eastAsia="Times New Roman"/>
                <w:color w:val="000000"/>
                <w:sz w:val="22"/>
                <w:szCs w:val="22"/>
                <w:lang w:eastAsia="ru-RU"/>
              </w:rPr>
              <w:t>3 «С.П. Долаково»</w:t>
            </w:r>
          </w:p>
        </w:tc>
        <w:tc>
          <w:tcPr>
            <w:tcW w:w="5850" w:type="dxa"/>
            <w:tcBorders>
              <w:top w:val="nil"/>
              <w:left w:val="nil"/>
              <w:bottom w:val="single" w:sz="4" w:space="0" w:color="auto"/>
              <w:right w:val="single" w:sz="4" w:space="0" w:color="auto"/>
            </w:tcBorders>
            <w:shd w:val="clear" w:color="auto" w:fill="auto"/>
            <w:noWrap/>
            <w:vAlign w:val="bottom"/>
            <w:hideMark/>
          </w:tcPr>
          <w:p w14:paraId="12DE3E54" w14:textId="73ECD5F4" w:rsidR="001C249D" w:rsidRPr="00354E68" w:rsidRDefault="001C249D" w:rsidP="001C249D">
            <w:pPr>
              <w:spacing w:line="240" w:lineRule="auto"/>
              <w:ind w:firstLine="0"/>
              <w:jc w:val="left"/>
              <w:rPr>
                <w:rFonts w:eastAsia="Times New Roman"/>
                <w:color w:val="000000"/>
                <w:sz w:val="22"/>
                <w:szCs w:val="22"/>
                <w:lang w:eastAsia="ru-RU"/>
              </w:rPr>
            </w:pPr>
            <w:r>
              <w:rPr>
                <w:color w:val="000000"/>
                <w:sz w:val="22"/>
                <w:szCs w:val="22"/>
              </w:rPr>
              <w:t xml:space="preserve">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14:paraId="218188DE" w14:textId="139830DA" w:rsidR="009E7ECB" w:rsidRPr="000C4398" w:rsidRDefault="009E7ECB" w:rsidP="00A41A59">
      <w:pPr>
        <w:keepNext/>
        <w:keepLines/>
        <w:pageBreakBefore/>
        <w:autoSpaceDE w:val="0"/>
        <w:autoSpaceDN w:val="0"/>
        <w:adjustRightInd w:val="0"/>
        <w:spacing w:line="240" w:lineRule="auto"/>
        <w:ind w:firstLine="0"/>
        <w:jc w:val="center"/>
        <w:outlineLvl w:val="0"/>
        <w:rPr>
          <w:rFonts w:eastAsia="Times New Roman"/>
          <w:b/>
          <w:szCs w:val="24"/>
          <w:lang w:eastAsia="ru-RU"/>
        </w:rPr>
      </w:pPr>
      <w:bookmarkStart w:id="90" w:name="_Toc179092708"/>
      <w:r w:rsidRPr="000C4398">
        <w:rPr>
          <w:rFonts w:eastAsia="Times New Roman"/>
          <w:b/>
          <w:szCs w:val="24"/>
          <w:lang w:eastAsia="ru-RU"/>
        </w:rPr>
        <w:lastRenderedPageBreak/>
        <w:t>ПРИЛОЖЕНИЯ</w:t>
      </w:r>
      <w:bookmarkEnd w:id="18"/>
      <w:bookmarkEnd w:id="19"/>
      <w:bookmarkEnd w:id="90"/>
    </w:p>
    <w:p w14:paraId="016C6BF8" w14:textId="77777777" w:rsidR="009E7ECB" w:rsidRPr="000C4398" w:rsidRDefault="009E7ECB" w:rsidP="00A41A59">
      <w:pPr>
        <w:widowControl w:val="0"/>
        <w:tabs>
          <w:tab w:val="left" w:pos="4824"/>
        </w:tabs>
        <w:autoSpaceDE w:val="0"/>
        <w:autoSpaceDN w:val="0"/>
        <w:adjustRightInd w:val="0"/>
        <w:spacing w:line="240" w:lineRule="auto"/>
        <w:ind w:firstLine="0"/>
        <w:jc w:val="center"/>
        <w:rPr>
          <w:rFonts w:eastAsia="Times New Roman"/>
          <w:szCs w:val="24"/>
          <w:lang w:eastAsia="ru-RU"/>
        </w:rPr>
      </w:pPr>
      <w:bookmarkStart w:id="91" w:name="_Hlk51102201"/>
      <w:bookmarkEnd w:id="20"/>
      <w:bookmarkEnd w:id="21"/>
    </w:p>
    <w:p w14:paraId="3776A8DD" w14:textId="77777777" w:rsidR="009E7ECB" w:rsidRPr="00E87A3D" w:rsidRDefault="009E7ECB" w:rsidP="00A41A59">
      <w:pPr>
        <w:tabs>
          <w:tab w:val="left" w:pos="5880"/>
        </w:tabs>
        <w:autoSpaceDE w:val="0"/>
        <w:autoSpaceDN w:val="0"/>
        <w:adjustRightInd w:val="0"/>
        <w:spacing w:line="240" w:lineRule="auto"/>
        <w:ind w:firstLine="0"/>
        <w:jc w:val="center"/>
        <w:outlineLvl w:val="1"/>
        <w:rPr>
          <w:rFonts w:eastAsia="Calibri"/>
          <w:b/>
          <w:bCs/>
          <w:color w:val="2F2F2F"/>
        </w:rPr>
      </w:pPr>
      <w:bookmarkStart w:id="92" w:name="_Приложение_3.1._"/>
      <w:bookmarkStart w:id="93" w:name="_Приложение_3._Электронная"/>
      <w:bookmarkStart w:id="94" w:name="_Toc179092709"/>
      <w:bookmarkStart w:id="95" w:name="_Toc165132486"/>
      <w:bookmarkStart w:id="96" w:name="_Hlk103795132"/>
      <w:bookmarkStart w:id="97" w:name="_Toc53060655"/>
      <w:bookmarkStart w:id="98" w:name="_Toc75694112"/>
      <w:bookmarkStart w:id="99" w:name="_Toc75694181"/>
      <w:bookmarkEnd w:id="91"/>
      <w:bookmarkEnd w:id="92"/>
      <w:bookmarkEnd w:id="93"/>
      <w:r w:rsidRPr="00E87A3D">
        <w:rPr>
          <w:rFonts w:eastAsia="Calibri"/>
          <w:b/>
          <w:bCs/>
          <w:color w:val="2F2F2F"/>
        </w:rPr>
        <w:t xml:space="preserve">ПРИЛОЖЕНИЕ </w:t>
      </w:r>
      <w:r>
        <w:rPr>
          <w:rFonts w:eastAsia="Calibri"/>
          <w:b/>
          <w:bCs/>
          <w:color w:val="2F2F2F"/>
        </w:rPr>
        <w:t>1. Анкета обучающихся и родителей обучающихся</w:t>
      </w:r>
      <w:bookmarkEnd w:id="94"/>
    </w:p>
    <w:p w14:paraId="5E3900B9" w14:textId="77777777" w:rsidR="009E7ECB" w:rsidRPr="00E87A3D" w:rsidRDefault="009E7ECB" w:rsidP="00A41A59">
      <w:pPr>
        <w:widowControl w:val="0"/>
        <w:kinsoku w:val="0"/>
        <w:overflowPunct w:val="0"/>
        <w:autoSpaceDE w:val="0"/>
        <w:autoSpaceDN w:val="0"/>
        <w:adjustRightInd w:val="0"/>
        <w:spacing w:line="240" w:lineRule="auto"/>
        <w:ind w:left="4" w:firstLine="0"/>
        <w:jc w:val="center"/>
        <w:rPr>
          <w:rFonts w:eastAsia="Times New Roman"/>
          <w:sz w:val="24"/>
          <w:szCs w:val="24"/>
          <w:lang w:eastAsia="ru-RU"/>
        </w:rPr>
      </w:pPr>
      <w:r w:rsidRPr="00E87A3D">
        <w:rPr>
          <w:rFonts w:eastAsia="Times New Roman"/>
          <w:b/>
          <w:bCs/>
          <w:spacing w:val="-1"/>
          <w:sz w:val="24"/>
          <w:szCs w:val="24"/>
          <w:lang w:eastAsia="ru-RU"/>
        </w:rPr>
        <w:t>Уважаемый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участник</w:t>
      </w:r>
      <w:r w:rsidRPr="00E87A3D">
        <w:rPr>
          <w:rFonts w:eastAsia="Times New Roman"/>
          <w:b/>
          <w:bCs/>
          <w:spacing w:val="-2"/>
          <w:sz w:val="24"/>
          <w:szCs w:val="24"/>
          <w:lang w:eastAsia="ru-RU"/>
        </w:rPr>
        <w:t xml:space="preserve"> </w:t>
      </w:r>
      <w:r w:rsidRPr="00E87A3D">
        <w:rPr>
          <w:rFonts w:eastAsia="Times New Roman"/>
          <w:b/>
          <w:bCs/>
          <w:spacing w:val="-1"/>
          <w:sz w:val="24"/>
          <w:szCs w:val="24"/>
          <w:lang w:eastAsia="ru-RU"/>
        </w:rPr>
        <w:t>опроса!</w:t>
      </w:r>
    </w:p>
    <w:p w14:paraId="4BDDA7BA" w14:textId="77777777" w:rsidR="009E7ECB" w:rsidRPr="00E87A3D" w:rsidRDefault="009E7ECB" w:rsidP="00A41A59">
      <w:pPr>
        <w:widowControl w:val="0"/>
        <w:kinsoku w:val="0"/>
        <w:overflowPunct w:val="0"/>
        <w:autoSpaceDE w:val="0"/>
        <w:autoSpaceDN w:val="0"/>
        <w:adjustRightInd w:val="0"/>
        <w:spacing w:before="14" w:line="240" w:lineRule="auto"/>
        <w:ind w:firstLine="0"/>
        <w:jc w:val="left"/>
        <w:rPr>
          <w:rFonts w:ascii="Times" w:eastAsia="Times New Roman" w:hAnsi="Times"/>
          <w:sz w:val="26"/>
          <w:szCs w:val="26"/>
          <w:lang w:eastAsia="ru-RU"/>
        </w:rPr>
      </w:pPr>
    </w:p>
    <w:p w14:paraId="11786157" w14:textId="77777777" w:rsidR="009E7ECB" w:rsidRPr="00E87A3D" w:rsidRDefault="009E7ECB" w:rsidP="00A41A59">
      <w:pPr>
        <w:widowControl w:val="0"/>
        <w:kinsoku w:val="0"/>
        <w:overflowPunct w:val="0"/>
        <w:autoSpaceDE w:val="0"/>
        <w:autoSpaceDN w:val="0"/>
        <w:adjustRightInd w:val="0"/>
        <w:spacing w:line="240" w:lineRule="auto"/>
        <w:ind w:left="112" w:right="107" w:firstLine="708"/>
        <w:rPr>
          <w:rFonts w:eastAsia="Times New Roman"/>
          <w:spacing w:val="-1"/>
          <w:sz w:val="24"/>
          <w:szCs w:val="24"/>
          <w:lang w:eastAsia="ru-RU"/>
        </w:rPr>
      </w:pPr>
      <w:r w:rsidRPr="00E87A3D">
        <w:rPr>
          <w:rFonts w:eastAsia="Times New Roman"/>
          <w:sz w:val="24"/>
          <w:szCs w:val="24"/>
          <w:lang w:eastAsia="ru-RU"/>
        </w:rPr>
        <w:t>Опрос</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проводится</w:t>
      </w:r>
      <w:r w:rsidRPr="00E87A3D">
        <w:rPr>
          <w:rFonts w:eastAsia="Times New Roman"/>
          <w:spacing w:val="11"/>
          <w:sz w:val="24"/>
          <w:szCs w:val="24"/>
          <w:lang w:eastAsia="ru-RU"/>
        </w:rPr>
        <w:t xml:space="preserve"> </w:t>
      </w:r>
      <w:r w:rsidRPr="00E87A3D">
        <w:rPr>
          <w:rFonts w:eastAsia="Times New Roman"/>
          <w:sz w:val="24"/>
          <w:szCs w:val="24"/>
          <w:lang w:eastAsia="ru-RU"/>
        </w:rPr>
        <w:t>в</w:t>
      </w:r>
      <w:r w:rsidRPr="00E87A3D">
        <w:rPr>
          <w:rFonts w:eastAsia="Times New Roman"/>
          <w:spacing w:val="8"/>
          <w:sz w:val="24"/>
          <w:szCs w:val="24"/>
          <w:lang w:eastAsia="ru-RU"/>
        </w:rPr>
        <w:t xml:space="preserve"> </w:t>
      </w:r>
      <w:r w:rsidRPr="00E87A3D">
        <w:rPr>
          <w:rFonts w:eastAsia="Times New Roman"/>
          <w:spacing w:val="-1"/>
          <w:sz w:val="24"/>
          <w:szCs w:val="24"/>
          <w:lang w:eastAsia="ru-RU"/>
        </w:rPr>
        <w:t>целях</w:t>
      </w:r>
      <w:r w:rsidRPr="00E87A3D">
        <w:rPr>
          <w:rFonts w:eastAsia="Times New Roman"/>
          <w:spacing w:val="12"/>
          <w:sz w:val="24"/>
          <w:szCs w:val="24"/>
          <w:lang w:eastAsia="ru-RU"/>
        </w:rPr>
        <w:t xml:space="preserve"> </w:t>
      </w:r>
      <w:r w:rsidRPr="00E87A3D">
        <w:rPr>
          <w:rFonts w:eastAsia="Times New Roman"/>
          <w:spacing w:val="-1"/>
          <w:sz w:val="24"/>
          <w:szCs w:val="24"/>
          <w:lang w:eastAsia="ru-RU"/>
        </w:rPr>
        <w:t>выявления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мнения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граждан</w:t>
      </w:r>
      <w:r w:rsidRPr="00E87A3D">
        <w:rPr>
          <w:rFonts w:eastAsia="Times New Roman"/>
          <w:spacing w:val="12"/>
          <w:sz w:val="24"/>
          <w:szCs w:val="24"/>
          <w:lang w:eastAsia="ru-RU"/>
        </w:rPr>
        <w:t xml:space="preserve"> </w:t>
      </w:r>
      <w:r w:rsidRPr="00E87A3D">
        <w:rPr>
          <w:rFonts w:eastAsia="Times New Roman"/>
          <w:sz w:val="24"/>
          <w:szCs w:val="24"/>
          <w:lang w:eastAsia="ru-RU"/>
        </w:rPr>
        <w:t>о</w:t>
      </w:r>
      <w:r w:rsidRPr="00E87A3D">
        <w:rPr>
          <w:rFonts w:eastAsia="Times New Roman"/>
          <w:spacing w:val="9"/>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81"/>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23"/>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деятельность</w:t>
      </w:r>
      <w:r w:rsidRPr="00E87A3D">
        <w:rPr>
          <w:rFonts w:eastAsia="Times New Roman"/>
          <w:spacing w:val="99"/>
          <w:sz w:val="24"/>
          <w:szCs w:val="24"/>
          <w:lang w:eastAsia="ru-RU"/>
        </w:rPr>
        <w:t xml:space="preserve"> </w:t>
      </w:r>
      <w:r w:rsidRPr="00E87A3D">
        <w:rPr>
          <w:rFonts w:eastAsia="Times New Roman"/>
          <w:sz w:val="24"/>
          <w:szCs w:val="24"/>
          <w:lang w:eastAsia="ru-RU"/>
        </w:rPr>
        <w:t>по</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образовательным</w:t>
      </w:r>
      <w:r w:rsidRPr="00E87A3D">
        <w:rPr>
          <w:rFonts w:eastAsia="Times New Roman"/>
          <w:spacing w:val="41"/>
          <w:sz w:val="24"/>
          <w:szCs w:val="24"/>
          <w:lang w:eastAsia="ru-RU"/>
        </w:rPr>
        <w:t xml:space="preserve"> </w:t>
      </w:r>
      <w:r w:rsidRPr="00E87A3D">
        <w:rPr>
          <w:rFonts w:eastAsia="Times New Roman"/>
          <w:sz w:val="24"/>
          <w:szCs w:val="24"/>
          <w:lang w:eastAsia="ru-RU"/>
        </w:rPr>
        <w:t>программам</w:t>
      </w:r>
      <w:r w:rsidRPr="00E87A3D">
        <w:rPr>
          <w:rFonts w:eastAsia="Times New Roman"/>
          <w:spacing w:val="44"/>
          <w:sz w:val="24"/>
          <w:szCs w:val="24"/>
          <w:lang w:eastAsia="ru-RU"/>
        </w:rPr>
        <w:t xml:space="preserve"> </w:t>
      </w:r>
      <w:r w:rsidRPr="00E87A3D">
        <w:rPr>
          <w:rFonts w:eastAsia="Times New Roman"/>
          <w:sz w:val="24"/>
          <w:szCs w:val="24"/>
          <w:lang w:eastAsia="ru-RU"/>
        </w:rPr>
        <w:t>среднего</w:t>
      </w:r>
      <w:r w:rsidRPr="00E87A3D">
        <w:rPr>
          <w:rFonts w:eastAsia="Times New Roman"/>
          <w:spacing w:val="9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образования,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обучения,</w:t>
      </w:r>
      <w:r w:rsidRPr="00E87A3D">
        <w:rPr>
          <w:rFonts w:eastAsia="Times New Roman"/>
          <w:spacing w:val="101"/>
          <w:sz w:val="24"/>
          <w:szCs w:val="24"/>
          <w:lang w:eastAsia="ru-RU"/>
        </w:rPr>
        <w:t xml:space="preserve"> </w:t>
      </w:r>
      <w:r w:rsidRPr="00E87A3D">
        <w:rPr>
          <w:rFonts w:eastAsia="Times New Roman"/>
          <w:spacing w:val="-1"/>
          <w:sz w:val="24"/>
          <w:szCs w:val="24"/>
          <w:lang w:eastAsia="ru-RU"/>
        </w:rPr>
        <w:t>дополнительным</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программам.</w:t>
      </w:r>
    </w:p>
    <w:p w14:paraId="523B071E" w14:textId="77777777" w:rsidR="009E7ECB" w:rsidRPr="00E87A3D" w:rsidRDefault="009E7ECB" w:rsidP="00A41A59">
      <w:pPr>
        <w:widowControl w:val="0"/>
        <w:kinsoku w:val="0"/>
        <w:overflowPunct w:val="0"/>
        <w:autoSpaceDE w:val="0"/>
        <w:autoSpaceDN w:val="0"/>
        <w:adjustRightInd w:val="0"/>
        <w:spacing w:before="3" w:line="240" w:lineRule="auto"/>
        <w:ind w:left="112" w:right="107" w:firstLine="708"/>
        <w:rPr>
          <w:rFonts w:eastAsia="Times New Roman"/>
          <w:sz w:val="24"/>
          <w:szCs w:val="24"/>
          <w:lang w:eastAsia="ru-RU"/>
        </w:rPr>
      </w:pPr>
      <w:r w:rsidRPr="00E87A3D">
        <w:rPr>
          <w:rFonts w:eastAsia="Times New Roman"/>
          <w:sz w:val="24"/>
          <w:szCs w:val="24"/>
          <w:lang w:eastAsia="ru-RU"/>
        </w:rPr>
        <w:t>В</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опросе</w:t>
      </w:r>
      <w:r w:rsidRPr="00E87A3D">
        <w:rPr>
          <w:rFonts w:eastAsia="Times New Roman"/>
          <w:spacing w:val="15"/>
          <w:sz w:val="24"/>
          <w:szCs w:val="24"/>
          <w:lang w:eastAsia="ru-RU"/>
        </w:rPr>
        <w:t xml:space="preserve"> </w:t>
      </w:r>
      <w:r w:rsidRPr="00E87A3D">
        <w:rPr>
          <w:rFonts w:eastAsia="Times New Roman"/>
          <w:sz w:val="24"/>
          <w:szCs w:val="24"/>
          <w:lang w:eastAsia="ru-RU"/>
        </w:rPr>
        <w:t>о</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89"/>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5"/>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5"/>
          <w:sz w:val="24"/>
          <w:szCs w:val="24"/>
          <w:lang w:eastAsia="ru-RU"/>
        </w:rPr>
        <w:t xml:space="preserve"> </w:t>
      </w:r>
      <w:r w:rsidRPr="00E87A3D">
        <w:rPr>
          <w:rFonts w:eastAsia="Times New Roman"/>
          <w:sz w:val="24"/>
          <w:szCs w:val="24"/>
          <w:lang w:eastAsia="ru-RU"/>
        </w:rPr>
        <w:t>деятельность</w:t>
      </w:r>
      <w:r w:rsidRPr="00E87A3D">
        <w:rPr>
          <w:rFonts w:eastAsia="Times New Roman"/>
          <w:spacing w:val="2"/>
          <w:sz w:val="24"/>
          <w:szCs w:val="24"/>
          <w:lang w:eastAsia="ru-RU"/>
        </w:rPr>
        <w:t xml:space="preserve"> </w:t>
      </w:r>
      <w:r w:rsidRPr="00E87A3D">
        <w:rPr>
          <w:rFonts w:eastAsia="Times New Roman"/>
          <w:sz w:val="24"/>
          <w:szCs w:val="24"/>
          <w:lang w:eastAsia="ru-RU"/>
        </w:rPr>
        <w:t>по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83"/>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5"/>
          <w:sz w:val="24"/>
          <w:szCs w:val="24"/>
          <w:lang w:eastAsia="ru-RU"/>
        </w:rPr>
        <w:t xml:space="preserve"> </w:t>
      </w:r>
      <w:r w:rsidRPr="00E87A3D">
        <w:rPr>
          <w:rFonts w:eastAsia="Times New Roman"/>
          <w:sz w:val="24"/>
          <w:szCs w:val="24"/>
          <w:lang w:eastAsia="ru-RU"/>
        </w:rPr>
        <w:t>и</w:t>
      </w:r>
      <w:r w:rsidRPr="00E87A3D">
        <w:rPr>
          <w:rFonts w:eastAsia="Times New Roman"/>
          <w:spacing w:val="36"/>
          <w:sz w:val="24"/>
          <w:szCs w:val="24"/>
          <w:lang w:eastAsia="ru-RU"/>
        </w:rPr>
        <w:t xml:space="preserve"> </w:t>
      </w:r>
      <w:r w:rsidRPr="00E87A3D">
        <w:rPr>
          <w:rFonts w:eastAsia="Times New Roman"/>
          <w:spacing w:val="-1"/>
          <w:sz w:val="24"/>
          <w:szCs w:val="24"/>
          <w:lang w:eastAsia="ru-RU"/>
        </w:rPr>
        <w:t>дополнительным</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5"/>
          <w:sz w:val="24"/>
          <w:szCs w:val="24"/>
          <w:lang w:eastAsia="ru-RU"/>
        </w:rPr>
        <w:t xml:space="preserve"> </w:t>
      </w:r>
      <w:r w:rsidRPr="00E87A3D">
        <w:rPr>
          <w:rFonts w:eastAsia="Times New Roman"/>
          <w:spacing w:val="-1"/>
          <w:sz w:val="24"/>
          <w:szCs w:val="24"/>
          <w:lang w:eastAsia="ru-RU"/>
        </w:rPr>
        <w:t>могут</w:t>
      </w:r>
      <w:r w:rsidRPr="00E87A3D">
        <w:rPr>
          <w:rFonts w:eastAsia="Times New Roman"/>
          <w:spacing w:val="41"/>
          <w:sz w:val="24"/>
          <w:szCs w:val="24"/>
          <w:lang w:eastAsia="ru-RU"/>
        </w:rPr>
        <w:t xml:space="preserve"> </w:t>
      </w:r>
      <w:r w:rsidRPr="00E87A3D">
        <w:rPr>
          <w:rFonts w:eastAsia="Times New Roman"/>
          <w:spacing w:val="-1"/>
          <w:sz w:val="24"/>
          <w:szCs w:val="24"/>
          <w:lang w:eastAsia="ru-RU"/>
        </w:rPr>
        <w:t>участвовать</w:t>
      </w:r>
      <w:r w:rsidRPr="00E87A3D">
        <w:rPr>
          <w:rFonts w:eastAsia="Times New Roman"/>
          <w:spacing w:val="36"/>
          <w:sz w:val="24"/>
          <w:szCs w:val="24"/>
          <w:lang w:eastAsia="ru-RU"/>
        </w:rPr>
        <w:t xml:space="preserve"> </w:t>
      </w:r>
      <w:r w:rsidRPr="00E87A3D">
        <w:rPr>
          <w:rFonts w:eastAsia="Times New Roman"/>
          <w:sz w:val="24"/>
          <w:szCs w:val="24"/>
          <w:lang w:eastAsia="ru-RU"/>
        </w:rPr>
        <w:t>родители</w:t>
      </w:r>
      <w:r w:rsidRPr="00E87A3D">
        <w:rPr>
          <w:rFonts w:eastAsia="Times New Roman"/>
          <w:spacing w:val="83"/>
          <w:sz w:val="24"/>
          <w:szCs w:val="24"/>
          <w:lang w:eastAsia="ru-RU"/>
        </w:rPr>
        <w:t xml:space="preserve"> </w:t>
      </w:r>
      <w:r w:rsidRPr="00E87A3D">
        <w:rPr>
          <w:rFonts w:eastAsia="Times New Roman"/>
          <w:sz w:val="24"/>
          <w:szCs w:val="24"/>
          <w:lang w:eastAsia="ru-RU"/>
        </w:rPr>
        <w:t>(законные</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представители)</w:t>
      </w:r>
      <w:r w:rsidRPr="00E87A3D">
        <w:rPr>
          <w:rFonts w:eastAsia="Times New Roman"/>
          <w:sz w:val="24"/>
          <w:szCs w:val="24"/>
          <w:lang w:eastAsia="ru-RU"/>
        </w:rPr>
        <w:t xml:space="preserve"> </w:t>
      </w:r>
      <w:r w:rsidRPr="00E87A3D">
        <w:rPr>
          <w:rFonts w:eastAsia="Times New Roman"/>
          <w:spacing w:val="-1"/>
          <w:sz w:val="24"/>
          <w:szCs w:val="24"/>
          <w:lang w:eastAsia="ru-RU"/>
        </w:rPr>
        <w:t>обучающихся</w:t>
      </w:r>
      <w:r w:rsidRPr="00E87A3D">
        <w:rPr>
          <w:rFonts w:eastAsia="Times New Roman"/>
          <w:spacing w:val="3"/>
          <w:sz w:val="24"/>
          <w:szCs w:val="24"/>
          <w:lang w:eastAsia="ru-RU"/>
        </w:rPr>
        <w:t xml:space="preserve"> </w:t>
      </w:r>
      <w:r w:rsidRPr="00E87A3D">
        <w:rPr>
          <w:rFonts w:eastAsia="Times New Roman"/>
          <w:sz w:val="24"/>
          <w:szCs w:val="24"/>
          <w:lang w:eastAsia="ru-RU"/>
        </w:rPr>
        <w:t xml:space="preserve">и </w:t>
      </w:r>
      <w:r w:rsidRPr="00E87A3D">
        <w:rPr>
          <w:rFonts w:eastAsia="Times New Roman"/>
          <w:spacing w:val="-1"/>
          <w:sz w:val="24"/>
          <w:szCs w:val="24"/>
          <w:lang w:eastAsia="ru-RU"/>
        </w:rPr>
        <w:t>обучающиеся</w:t>
      </w:r>
      <w:r w:rsidRPr="00E87A3D">
        <w:rPr>
          <w:rFonts w:eastAsia="Times New Roman"/>
          <w:sz w:val="24"/>
          <w:szCs w:val="24"/>
          <w:lang w:eastAsia="ru-RU"/>
        </w:rPr>
        <w:t xml:space="preserve"> старше</w:t>
      </w:r>
      <w:r w:rsidRPr="00E87A3D">
        <w:rPr>
          <w:rFonts w:eastAsia="Times New Roman"/>
          <w:spacing w:val="-1"/>
          <w:sz w:val="24"/>
          <w:szCs w:val="24"/>
          <w:lang w:eastAsia="ru-RU"/>
        </w:rPr>
        <w:t xml:space="preserve"> </w:t>
      </w:r>
      <w:r w:rsidRPr="00E87A3D">
        <w:rPr>
          <w:rFonts w:eastAsia="Times New Roman"/>
          <w:sz w:val="24"/>
          <w:szCs w:val="24"/>
          <w:lang w:eastAsia="ru-RU"/>
        </w:rPr>
        <w:t>14 лет.</w:t>
      </w:r>
    </w:p>
    <w:p w14:paraId="3D8CF2CC" w14:textId="77777777" w:rsidR="009E7ECB" w:rsidRPr="00E87A3D" w:rsidRDefault="009E7ECB" w:rsidP="00A41A59">
      <w:pPr>
        <w:widowControl w:val="0"/>
        <w:kinsoku w:val="0"/>
        <w:overflowPunct w:val="0"/>
        <w:autoSpaceDE w:val="0"/>
        <w:autoSpaceDN w:val="0"/>
        <w:adjustRightInd w:val="0"/>
        <w:spacing w:before="1" w:line="240" w:lineRule="auto"/>
        <w:ind w:left="112" w:right="105" w:firstLine="708"/>
        <w:rPr>
          <w:rFonts w:eastAsia="Times New Roman"/>
          <w:sz w:val="24"/>
          <w:szCs w:val="24"/>
          <w:lang w:eastAsia="ru-RU"/>
        </w:rPr>
      </w:pPr>
      <w:r w:rsidRPr="00E87A3D">
        <w:rPr>
          <w:rFonts w:eastAsia="Times New Roman"/>
          <w:sz w:val="24"/>
          <w:szCs w:val="24"/>
          <w:lang w:eastAsia="ru-RU"/>
        </w:rPr>
        <w:t>В</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опросе</w:t>
      </w:r>
      <w:r w:rsidRPr="00E87A3D">
        <w:rPr>
          <w:rFonts w:eastAsia="Times New Roman"/>
          <w:spacing w:val="15"/>
          <w:sz w:val="24"/>
          <w:szCs w:val="24"/>
          <w:lang w:eastAsia="ru-RU"/>
        </w:rPr>
        <w:t xml:space="preserve"> </w:t>
      </w:r>
      <w:r w:rsidRPr="00E87A3D">
        <w:rPr>
          <w:rFonts w:eastAsia="Times New Roman"/>
          <w:sz w:val="24"/>
          <w:szCs w:val="24"/>
          <w:lang w:eastAsia="ru-RU"/>
        </w:rPr>
        <w:t>о</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25"/>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89"/>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33"/>
          <w:sz w:val="24"/>
          <w:szCs w:val="24"/>
          <w:lang w:eastAsia="ru-RU"/>
        </w:rPr>
        <w:t xml:space="preserve"> </w:t>
      </w:r>
      <w:r w:rsidRPr="00E87A3D">
        <w:rPr>
          <w:rFonts w:eastAsia="Times New Roman"/>
          <w:sz w:val="24"/>
          <w:szCs w:val="24"/>
          <w:lang w:eastAsia="ru-RU"/>
        </w:rPr>
        <w:t>деятельность</w:t>
      </w:r>
      <w:r w:rsidRPr="00E87A3D">
        <w:rPr>
          <w:rFonts w:eastAsia="Times New Roman"/>
          <w:spacing w:val="31"/>
          <w:sz w:val="24"/>
          <w:szCs w:val="24"/>
          <w:lang w:eastAsia="ru-RU"/>
        </w:rPr>
        <w:t xml:space="preserve"> </w:t>
      </w:r>
      <w:r w:rsidRPr="00E87A3D">
        <w:rPr>
          <w:rFonts w:eastAsia="Times New Roman"/>
          <w:sz w:val="24"/>
          <w:szCs w:val="24"/>
          <w:lang w:eastAsia="ru-RU"/>
        </w:rPr>
        <w:t>по</w:t>
      </w:r>
      <w:r w:rsidRPr="00E87A3D">
        <w:rPr>
          <w:rFonts w:eastAsia="Times New Roman"/>
          <w:spacing w:val="33"/>
          <w:sz w:val="24"/>
          <w:szCs w:val="24"/>
          <w:lang w:eastAsia="ru-RU"/>
        </w:rPr>
        <w:t xml:space="preserve"> </w:t>
      </w:r>
      <w:r w:rsidRPr="00E87A3D">
        <w:rPr>
          <w:rFonts w:eastAsia="Times New Roman"/>
          <w:spacing w:val="-1"/>
          <w:sz w:val="24"/>
          <w:szCs w:val="24"/>
          <w:lang w:eastAsia="ru-RU"/>
        </w:rPr>
        <w:t>образовательным</w:t>
      </w:r>
      <w:r w:rsidRPr="00E87A3D">
        <w:rPr>
          <w:rFonts w:eastAsia="Times New Roman"/>
          <w:spacing w:val="32"/>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2"/>
          <w:sz w:val="24"/>
          <w:szCs w:val="24"/>
          <w:lang w:eastAsia="ru-RU"/>
        </w:rPr>
        <w:t xml:space="preserve"> </w:t>
      </w:r>
      <w:r w:rsidRPr="00E87A3D">
        <w:rPr>
          <w:rFonts w:eastAsia="Times New Roman"/>
          <w:sz w:val="24"/>
          <w:szCs w:val="24"/>
          <w:lang w:eastAsia="ru-RU"/>
        </w:rPr>
        <w:t>среднего</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образования</w:t>
      </w:r>
      <w:r w:rsidRPr="00E87A3D">
        <w:rPr>
          <w:rFonts w:eastAsia="Times New Roman"/>
          <w:spacing w:val="2"/>
          <w:sz w:val="24"/>
          <w:szCs w:val="24"/>
          <w:lang w:eastAsia="ru-RU"/>
        </w:rPr>
        <w:t xml:space="preserve"> </w:t>
      </w:r>
      <w:r w:rsidRPr="00E87A3D">
        <w:rPr>
          <w:rFonts w:eastAsia="Times New Roman"/>
          <w:sz w:val="24"/>
          <w:szCs w:val="24"/>
          <w:lang w:eastAsia="ru-RU"/>
        </w:rPr>
        <w:t>и</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обучения,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могут</w:t>
      </w:r>
      <w:r w:rsidRPr="00E87A3D">
        <w:rPr>
          <w:rFonts w:eastAsia="Times New Roman"/>
          <w:spacing w:val="103"/>
          <w:sz w:val="24"/>
          <w:szCs w:val="24"/>
          <w:lang w:eastAsia="ru-RU"/>
        </w:rPr>
        <w:t xml:space="preserve"> </w:t>
      </w:r>
      <w:r w:rsidRPr="00E87A3D">
        <w:rPr>
          <w:rFonts w:eastAsia="Times New Roman"/>
          <w:spacing w:val="-1"/>
          <w:sz w:val="24"/>
          <w:szCs w:val="24"/>
          <w:lang w:eastAsia="ru-RU"/>
        </w:rPr>
        <w:t>участвовать</w:t>
      </w:r>
      <w:r w:rsidRPr="00E87A3D">
        <w:rPr>
          <w:rFonts w:eastAsia="Times New Roman"/>
          <w:sz w:val="24"/>
          <w:szCs w:val="24"/>
          <w:lang w:eastAsia="ru-RU"/>
        </w:rPr>
        <w:t xml:space="preserve"> родители</w:t>
      </w:r>
      <w:r w:rsidRPr="00E87A3D">
        <w:rPr>
          <w:rFonts w:eastAsia="Times New Roman"/>
          <w:spacing w:val="1"/>
          <w:sz w:val="24"/>
          <w:szCs w:val="24"/>
          <w:lang w:eastAsia="ru-RU"/>
        </w:rPr>
        <w:t xml:space="preserve"> </w:t>
      </w:r>
      <w:r w:rsidRPr="00E87A3D">
        <w:rPr>
          <w:rFonts w:eastAsia="Times New Roman"/>
          <w:spacing w:val="-1"/>
          <w:sz w:val="24"/>
          <w:szCs w:val="24"/>
          <w:lang w:eastAsia="ru-RU"/>
        </w:rPr>
        <w:t>(законные</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представители)</w:t>
      </w:r>
      <w:r w:rsidRPr="00E87A3D">
        <w:rPr>
          <w:rFonts w:eastAsia="Times New Roman"/>
          <w:sz w:val="24"/>
          <w:szCs w:val="24"/>
          <w:lang w:eastAsia="ru-RU"/>
        </w:rPr>
        <w:t xml:space="preserve"> </w:t>
      </w:r>
      <w:r w:rsidRPr="00E87A3D">
        <w:rPr>
          <w:rFonts w:eastAsia="Times New Roman"/>
          <w:spacing w:val="-1"/>
          <w:sz w:val="24"/>
          <w:szCs w:val="24"/>
          <w:lang w:eastAsia="ru-RU"/>
        </w:rPr>
        <w:t>обучающихся</w:t>
      </w:r>
      <w:r w:rsidRPr="00E87A3D">
        <w:rPr>
          <w:rFonts w:eastAsia="Times New Roman"/>
          <w:sz w:val="24"/>
          <w:szCs w:val="24"/>
          <w:lang w:eastAsia="ru-RU"/>
        </w:rPr>
        <w:t xml:space="preserve"> и </w:t>
      </w:r>
      <w:r w:rsidRPr="00E87A3D">
        <w:rPr>
          <w:rFonts w:eastAsia="Times New Roman"/>
          <w:spacing w:val="-1"/>
          <w:sz w:val="24"/>
          <w:szCs w:val="24"/>
          <w:lang w:eastAsia="ru-RU"/>
        </w:rPr>
        <w:t>сами</w:t>
      </w:r>
      <w:r w:rsidRPr="00E87A3D">
        <w:rPr>
          <w:rFonts w:eastAsia="Times New Roman"/>
          <w:sz w:val="24"/>
          <w:szCs w:val="24"/>
          <w:lang w:eastAsia="ru-RU"/>
        </w:rPr>
        <w:t xml:space="preserve"> обучающиеся.</w:t>
      </w:r>
    </w:p>
    <w:p w14:paraId="634B6156" w14:textId="77777777" w:rsidR="009E7ECB" w:rsidRPr="00E87A3D" w:rsidRDefault="009E7ECB" w:rsidP="00A41A59">
      <w:pPr>
        <w:widowControl w:val="0"/>
        <w:kinsoku w:val="0"/>
        <w:overflowPunct w:val="0"/>
        <w:autoSpaceDE w:val="0"/>
        <w:autoSpaceDN w:val="0"/>
        <w:adjustRightInd w:val="0"/>
        <w:spacing w:before="19" w:line="240" w:lineRule="auto"/>
        <w:ind w:firstLine="0"/>
        <w:jc w:val="left"/>
        <w:rPr>
          <w:rFonts w:ascii="Times" w:eastAsia="Times New Roman" w:hAnsi="Times"/>
          <w:lang w:eastAsia="ru-RU"/>
        </w:rPr>
      </w:pPr>
    </w:p>
    <w:p w14:paraId="5DE2094A" w14:textId="77777777" w:rsidR="009E7ECB" w:rsidRPr="00E87A3D" w:rsidRDefault="009E7ECB" w:rsidP="00A41A59">
      <w:pPr>
        <w:widowControl w:val="0"/>
        <w:kinsoku w:val="0"/>
        <w:overflowPunct w:val="0"/>
        <w:autoSpaceDE w:val="0"/>
        <w:autoSpaceDN w:val="0"/>
        <w:adjustRightInd w:val="0"/>
        <w:spacing w:line="240" w:lineRule="auto"/>
        <w:ind w:left="112" w:right="113" w:firstLine="708"/>
        <w:rPr>
          <w:rFonts w:eastAsia="Times New Roman"/>
          <w:spacing w:val="-1"/>
          <w:sz w:val="24"/>
          <w:szCs w:val="24"/>
          <w:lang w:eastAsia="ru-RU"/>
        </w:rPr>
      </w:pPr>
      <w:r w:rsidRPr="00E87A3D">
        <w:rPr>
          <w:rFonts w:eastAsia="Times New Roman"/>
          <w:spacing w:val="-1"/>
          <w:sz w:val="24"/>
          <w:szCs w:val="24"/>
          <w:lang w:eastAsia="ru-RU"/>
        </w:rPr>
        <w:t>Пожалуйста,</w:t>
      </w:r>
      <w:r w:rsidRPr="00E87A3D">
        <w:rPr>
          <w:rFonts w:eastAsia="Times New Roman"/>
          <w:spacing w:val="45"/>
          <w:sz w:val="24"/>
          <w:szCs w:val="24"/>
          <w:lang w:eastAsia="ru-RU"/>
        </w:rPr>
        <w:t xml:space="preserve"> </w:t>
      </w:r>
      <w:r w:rsidRPr="00E87A3D">
        <w:rPr>
          <w:rFonts w:eastAsia="Times New Roman"/>
          <w:spacing w:val="-1"/>
          <w:sz w:val="24"/>
          <w:szCs w:val="24"/>
          <w:lang w:eastAsia="ru-RU"/>
        </w:rPr>
        <w:t>ответьте</w:t>
      </w:r>
      <w:r w:rsidRPr="00E87A3D">
        <w:rPr>
          <w:rFonts w:eastAsia="Times New Roman"/>
          <w:spacing w:val="44"/>
          <w:sz w:val="24"/>
          <w:szCs w:val="24"/>
          <w:lang w:eastAsia="ru-RU"/>
        </w:rPr>
        <w:t xml:space="preserve"> </w:t>
      </w:r>
      <w:r w:rsidRPr="00E87A3D">
        <w:rPr>
          <w:rFonts w:eastAsia="Times New Roman"/>
          <w:sz w:val="24"/>
          <w:szCs w:val="24"/>
          <w:lang w:eastAsia="ru-RU"/>
        </w:rPr>
        <w:t>на</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вопросы</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анкеты.</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Ваше</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мнение</w:t>
      </w:r>
      <w:r w:rsidRPr="00E87A3D">
        <w:rPr>
          <w:rFonts w:eastAsia="Times New Roman"/>
          <w:spacing w:val="44"/>
          <w:sz w:val="24"/>
          <w:szCs w:val="24"/>
          <w:lang w:eastAsia="ru-RU"/>
        </w:rPr>
        <w:t xml:space="preserve"> </w:t>
      </w:r>
      <w:r w:rsidRPr="00E87A3D">
        <w:rPr>
          <w:rFonts w:eastAsia="Times New Roman"/>
          <w:sz w:val="24"/>
          <w:szCs w:val="24"/>
          <w:lang w:eastAsia="ru-RU"/>
        </w:rPr>
        <w:t>позволит</w:t>
      </w:r>
      <w:r w:rsidRPr="00E87A3D">
        <w:rPr>
          <w:rFonts w:eastAsia="Times New Roman"/>
          <w:spacing w:val="48"/>
          <w:sz w:val="24"/>
          <w:szCs w:val="24"/>
          <w:lang w:eastAsia="ru-RU"/>
        </w:rPr>
        <w:t xml:space="preserve"> </w:t>
      </w:r>
      <w:r w:rsidRPr="00E87A3D">
        <w:rPr>
          <w:rFonts w:eastAsia="Times New Roman"/>
          <w:spacing w:val="-2"/>
          <w:sz w:val="24"/>
          <w:szCs w:val="24"/>
          <w:lang w:eastAsia="ru-RU"/>
        </w:rPr>
        <w:t>улучшить</w:t>
      </w:r>
      <w:r w:rsidRPr="00E87A3D">
        <w:rPr>
          <w:rFonts w:eastAsia="Times New Roman"/>
          <w:spacing w:val="46"/>
          <w:sz w:val="24"/>
          <w:szCs w:val="24"/>
          <w:lang w:eastAsia="ru-RU"/>
        </w:rPr>
        <w:t xml:space="preserve"> </w:t>
      </w:r>
      <w:r w:rsidRPr="00E87A3D">
        <w:rPr>
          <w:rFonts w:eastAsia="Times New Roman"/>
          <w:sz w:val="24"/>
          <w:szCs w:val="24"/>
          <w:lang w:eastAsia="ru-RU"/>
        </w:rPr>
        <w:t>работу</w:t>
      </w:r>
      <w:r w:rsidRPr="00E87A3D">
        <w:rPr>
          <w:rFonts w:eastAsia="Times New Roman"/>
          <w:spacing w:val="75"/>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2"/>
          <w:sz w:val="24"/>
          <w:szCs w:val="24"/>
          <w:lang w:eastAsia="ru-RU"/>
        </w:rPr>
        <w:t xml:space="preserve"> </w:t>
      </w:r>
      <w:r w:rsidRPr="00E87A3D">
        <w:rPr>
          <w:rFonts w:eastAsia="Times New Roman"/>
          <w:sz w:val="24"/>
          <w:szCs w:val="24"/>
          <w:lang w:eastAsia="ru-RU"/>
        </w:rPr>
        <w:t xml:space="preserve">и </w:t>
      </w:r>
      <w:r w:rsidRPr="00E87A3D">
        <w:rPr>
          <w:rFonts w:eastAsia="Times New Roman"/>
          <w:spacing w:val="-1"/>
          <w:sz w:val="24"/>
          <w:szCs w:val="24"/>
          <w:lang w:eastAsia="ru-RU"/>
        </w:rPr>
        <w:t>повысить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качество</w:t>
      </w:r>
      <w:r w:rsidRPr="00E87A3D">
        <w:rPr>
          <w:rFonts w:eastAsia="Times New Roman"/>
          <w:sz w:val="24"/>
          <w:szCs w:val="24"/>
          <w:lang w:eastAsia="ru-RU"/>
        </w:rPr>
        <w:t xml:space="preserve"> </w:t>
      </w:r>
      <w:r w:rsidRPr="00E87A3D">
        <w:rPr>
          <w:rFonts w:eastAsia="Times New Roman"/>
          <w:spacing w:val="-1"/>
          <w:sz w:val="24"/>
          <w:szCs w:val="24"/>
          <w:lang w:eastAsia="ru-RU"/>
        </w:rPr>
        <w:t>оказания</w:t>
      </w:r>
      <w:r w:rsidRPr="00E87A3D">
        <w:rPr>
          <w:rFonts w:eastAsia="Times New Roman"/>
          <w:sz w:val="24"/>
          <w:szCs w:val="24"/>
          <w:lang w:eastAsia="ru-RU"/>
        </w:rPr>
        <w:t xml:space="preserve"> </w:t>
      </w:r>
      <w:r w:rsidRPr="00E87A3D">
        <w:rPr>
          <w:rFonts w:eastAsia="Times New Roman"/>
          <w:spacing w:val="-1"/>
          <w:sz w:val="24"/>
          <w:szCs w:val="24"/>
          <w:lang w:eastAsia="ru-RU"/>
        </w:rPr>
        <w:t>образовательных</w:t>
      </w:r>
      <w:r w:rsidRPr="00E87A3D">
        <w:rPr>
          <w:rFonts w:eastAsia="Times New Roman"/>
          <w:spacing w:val="4"/>
          <w:sz w:val="24"/>
          <w:szCs w:val="24"/>
          <w:lang w:eastAsia="ru-RU"/>
        </w:rPr>
        <w:t xml:space="preserve"> </w:t>
      </w:r>
      <w:r w:rsidRPr="00E87A3D">
        <w:rPr>
          <w:rFonts w:eastAsia="Times New Roman"/>
          <w:spacing w:val="-2"/>
          <w:sz w:val="24"/>
          <w:szCs w:val="24"/>
          <w:lang w:eastAsia="ru-RU"/>
        </w:rPr>
        <w:t>услуг</w:t>
      </w:r>
      <w:r w:rsidRPr="00E87A3D">
        <w:rPr>
          <w:rFonts w:eastAsia="Times New Roman"/>
          <w:sz w:val="24"/>
          <w:szCs w:val="24"/>
          <w:lang w:eastAsia="ru-RU"/>
        </w:rPr>
        <w:t xml:space="preserve"> </w:t>
      </w:r>
      <w:r w:rsidRPr="00E87A3D">
        <w:rPr>
          <w:rFonts w:eastAsia="Times New Roman"/>
          <w:spacing w:val="-1"/>
          <w:sz w:val="24"/>
          <w:szCs w:val="24"/>
          <w:lang w:eastAsia="ru-RU"/>
        </w:rPr>
        <w:t>населению.</w:t>
      </w:r>
    </w:p>
    <w:p w14:paraId="438B4F0C" w14:textId="77777777" w:rsidR="009E7ECB" w:rsidRPr="00E87A3D" w:rsidRDefault="009E7ECB" w:rsidP="00A41A59">
      <w:pPr>
        <w:widowControl w:val="0"/>
        <w:kinsoku w:val="0"/>
        <w:overflowPunct w:val="0"/>
        <w:autoSpaceDE w:val="0"/>
        <w:autoSpaceDN w:val="0"/>
        <w:adjustRightInd w:val="0"/>
        <w:spacing w:before="3" w:line="240" w:lineRule="auto"/>
        <w:ind w:left="112" w:right="114" w:firstLine="708"/>
        <w:rPr>
          <w:rFonts w:eastAsia="Times New Roman"/>
          <w:spacing w:val="-1"/>
          <w:sz w:val="24"/>
          <w:szCs w:val="24"/>
          <w:lang w:eastAsia="ru-RU"/>
        </w:rPr>
      </w:pPr>
      <w:r w:rsidRPr="00E87A3D">
        <w:rPr>
          <w:rFonts w:eastAsia="Times New Roman"/>
          <w:sz w:val="24"/>
          <w:szCs w:val="24"/>
          <w:lang w:eastAsia="ru-RU"/>
        </w:rPr>
        <w:t>Опрос</w:t>
      </w:r>
      <w:r w:rsidRPr="00E87A3D">
        <w:rPr>
          <w:rFonts w:eastAsia="Times New Roman"/>
          <w:spacing w:val="1"/>
          <w:sz w:val="24"/>
          <w:szCs w:val="24"/>
          <w:lang w:eastAsia="ru-RU"/>
        </w:rPr>
        <w:t xml:space="preserve"> </w:t>
      </w:r>
      <w:r w:rsidRPr="00E87A3D">
        <w:rPr>
          <w:rFonts w:eastAsia="Times New Roman"/>
          <w:spacing w:val="-1"/>
          <w:sz w:val="24"/>
          <w:szCs w:val="24"/>
          <w:lang w:eastAsia="ru-RU"/>
        </w:rPr>
        <w:t>проводится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анонимно.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Ваши</w:t>
      </w:r>
      <w:r w:rsidRPr="00E87A3D">
        <w:rPr>
          <w:rFonts w:eastAsia="Times New Roman"/>
          <w:spacing w:val="3"/>
          <w:sz w:val="24"/>
          <w:szCs w:val="24"/>
          <w:lang w:eastAsia="ru-RU"/>
        </w:rPr>
        <w:t xml:space="preserve"> </w:t>
      </w:r>
      <w:r w:rsidRPr="00E87A3D">
        <w:rPr>
          <w:rFonts w:eastAsia="Times New Roman"/>
          <w:spacing w:val="-1"/>
          <w:sz w:val="24"/>
          <w:szCs w:val="24"/>
          <w:lang w:eastAsia="ru-RU"/>
        </w:rPr>
        <w:t>фамилия,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имя,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отчество,</w:t>
      </w:r>
      <w:r w:rsidRPr="00E87A3D">
        <w:rPr>
          <w:rFonts w:eastAsia="Times New Roman"/>
          <w:spacing w:val="1"/>
          <w:sz w:val="24"/>
          <w:szCs w:val="24"/>
          <w:lang w:eastAsia="ru-RU"/>
        </w:rPr>
        <w:t xml:space="preserve"> </w:t>
      </w:r>
      <w:r w:rsidRPr="00E87A3D">
        <w:rPr>
          <w:rFonts w:eastAsia="Times New Roman"/>
          <w:spacing w:val="-1"/>
          <w:sz w:val="24"/>
          <w:szCs w:val="24"/>
          <w:lang w:eastAsia="ru-RU"/>
        </w:rPr>
        <w:t>контактные</w:t>
      </w:r>
      <w:r w:rsidRPr="00E87A3D">
        <w:rPr>
          <w:rFonts w:eastAsia="Times New Roman"/>
          <w:sz w:val="24"/>
          <w:szCs w:val="24"/>
          <w:lang w:eastAsia="ru-RU"/>
        </w:rPr>
        <w:t xml:space="preserve"> </w:t>
      </w:r>
      <w:r w:rsidRPr="00E87A3D">
        <w:rPr>
          <w:rFonts w:eastAsia="Times New Roman"/>
          <w:spacing w:val="-1"/>
          <w:sz w:val="24"/>
          <w:szCs w:val="24"/>
          <w:lang w:eastAsia="ru-RU"/>
        </w:rPr>
        <w:t>телефоны</w:t>
      </w:r>
      <w:r w:rsidRPr="00E87A3D">
        <w:rPr>
          <w:rFonts w:eastAsia="Times New Roman"/>
          <w:spacing w:val="81"/>
          <w:sz w:val="24"/>
          <w:szCs w:val="24"/>
          <w:lang w:eastAsia="ru-RU"/>
        </w:rPr>
        <w:t xml:space="preserve"> </w:t>
      </w:r>
      <w:r w:rsidRPr="00E87A3D">
        <w:rPr>
          <w:rFonts w:eastAsia="Times New Roman"/>
          <w:spacing w:val="-1"/>
          <w:sz w:val="24"/>
          <w:szCs w:val="24"/>
          <w:lang w:eastAsia="ru-RU"/>
        </w:rPr>
        <w:t>указывать</w:t>
      </w:r>
      <w:r w:rsidRPr="00E87A3D">
        <w:rPr>
          <w:rFonts w:eastAsia="Times New Roman"/>
          <w:sz w:val="24"/>
          <w:szCs w:val="24"/>
          <w:lang w:eastAsia="ru-RU"/>
        </w:rPr>
        <w:t xml:space="preserve"> </w:t>
      </w:r>
      <w:r w:rsidRPr="00E87A3D">
        <w:rPr>
          <w:rFonts w:eastAsia="Times New Roman"/>
          <w:spacing w:val="-1"/>
          <w:sz w:val="24"/>
          <w:szCs w:val="24"/>
          <w:lang w:eastAsia="ru-RU"/>
        </w:rPr>
        <w:t>необязательно.</w:t>
      </w:r>
    </w:p>
    <w:p w14:paraId="5264602A" w14:textId="77777777" w:rsidR="009E7ECB" w:rsidRPr="00E87A3D" w:rsidRDefault="009E7ECB" w:rsidP="00A41A59">
      <w:pPr>
        <w:widowControl w:val="0"/>
        <w:kinsoku w:val="0"/>
        <w:overflowPunct w:val="0"/>
        <w:autoSpaceDE w:val="0"/>
        <w:autoSpaceDN w:val="0"/>
        <w:adjustRightInd w:val="0"/>
        <w:spacing w:before="1" w:line="240" w:lineRule="auto"/>
        <w:ind w:left="112" w:right="115" w:firstLine="708"/>
        <w:rPr>
          <w:rFonts w:eastAsia="Times New Roman"/>
          <w:spacing w:val="-1"/>
          <w:sz w:val="24"/>
          <w:szCs w:val="24"/>
          <w:lang w:eastAsia="ru-RU"/>
        </w:rPr>
      </w:pPr>
      <w:r w:rsidRPr="00E87A3D">
        <w:rPr>
          <w:rFonts w:eastAsia="Times New Roman"/>
          <w:spacing w:val="-1"/>
          <w:sz w:val="24"/>
          <w:szCs w:val="24"/>
          <w:lang w:eastAsia="ru-RU"/>
        </w:rPr>
        <w:t>Конфиденциальность</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высказанного</w:t>
      </w:r>
      <w:r w:rsidRPr="00E87A3D">
        <w:rPr>
          <w:rFonts w:eastAsia="Times New Roman"/>
          <w:spacing w:val="21"/>
          <w:sz w:val="24"/>
          <w:szCs w:val="24"/>
          <w:lang w:eastAsia="ru-RU"/>
        </w:rPr>
        <w:t xml:space="preserve"> </w:t>
      </w:r>
      <w:r w:rsidRPr="00E87A3D">
        <w:rPr>
          <w:rFonts w:eastAsia="Times New Roman"/>
          <w:spacing w:val="-1"/>
          <w:sz w:val="24"/>
          <w:szCs w:val="24"/>
          <w:lang w:eastAsia="ru-RU"/>
        </w:rPr>
        <w:t>Вами</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мнения</w:t>
      </w:r>
      <w:r w:rsidRPr="00E87A3D">
        <w:rPr>
          <w:rFonts w:eastAsia="Times New Roman"/>
          <w:spacing w:val="21"/>
          <w:sz w:val="24"/>
          <w:szCs w:val="24"/>
          <w:lang w:eastAsia="ru-RU"/>
        </w:rPr>
        <w:t xml:space="preserve"> </w:t>
      </w:r>
      <w:r w:rsidRPr="00E87A3D">
        <w:rPr>
          <w:rFonts w:eastAsia="Times New Roman"/>
          <w:sz w:val="24"/>
          <w:szCs w:val="24"/>
          <w:lang w:eastAsia="ru-RU"/>
        </w:rPr>
        <w:t>о</w:t>
      </w:r>
      <w:r w:rsidRPr="00E87A3D">
        <w:rPr>
          <w:rFonts w:eastAsia="Times New Roman"/>
          <w:spacing w:val="21"/>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24"/>
          <w:sz w:val="24"/>
          <w:szCs w:val="24"/>
          <w:lang w:eastAsia="ru-RU"/>
        </w:rPr>
        <w:t xml:space="preserve"> </w:t>
      </w:r>
      <w:r w:rsidRPr="00E87A3D">
        <w:rPr>
          <w:rFonts w:eastAsia="Times New Roman"/>
          <w:spacing w:val="-1"/>
          <w:sz w:val="24"/>
          <w:szCs w:val="24"/>
          <w:lang w:eastAsia="ru-RU"/>
        </w:rPr>
        <w:t>условий</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оказания</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образовательных</w:t>
      </w:r>
      <w:r w:rsidRPr="00E87A3D">
        <w:rPr>
          <w:rFonts w:eastAsia="Times New Roman"/>
          <w:spacing w:val="3"/>
          <w:sz w:val="24"/>
          <w:szCs w:val="24"/>
          <w:lang w:eastAsia="ru-RU"/>
        </w:rPr>
        <w:t xml:space="preserve"> </w:t>
      </w:r>
      <w:r w:rsidRPr="00E87A3D">
        <w:rPr>
          <w:rFonts w:eastAsia="Times New Roman"/>
          <w:spacing w:val="-2"/>
          <w:sz w:val="24"/>
          <w:szCs w:val="24"/>
          <w:lang w:eastAsia="ru-RU"/>
        </w:rPr>
        <w:t>услуг</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образовательными</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z w:val="24"/>
          <w:szCs w:val="24"/>
          <w:lang w:eastAsia="ru-RU"/>
        </w:rPr>
        <w:t xml:space="preserve"> </w:t>
      </w:r>
      <w:r w:rsidRPr="00E87A3D">
        <w:rPr>
          <w:rFonts w:eastAsia="Times New Roman"/>
          <w:spacing w:val="-1"/>
          <w:sz w:val="24"/>
          <w:szCs w:val="24"/>
          <w:lang w:eastAsia="ru-RU"/>
        </w:rPr>
        <w:t>гарантируется.</w:t>
      </w:r>
    </w:p>
    <w:p w14:paraId="6FCA1F2B" w14:textId="77777777" w:rsidR="009E7ECB" w:rsidRPr="00E87A3D" w:rsidRDefault="009E7ECB" w:rsidP="00A41A59">
      <w:pPr>
        <w:widowControl w:val="0"/>
        <w:kinsoku w:val="0"/>
        <w:overflowPunct w:val="0"/>
        <w:autoSpaceDE w:val="0"/>
        <w:autoSpaceDN w:val="0"/>
        <w:adjustRightInd w:val="0"/>
        <w:spacing w:before="3" w:line="240" w:lineRule="auto"/>
        <w:ind w:firstLine="0"/>
        <w:jc w:val="left"/>
        <w:rPr>
          <w:rFonts w:ascii="Times" w:eastAsia="Times New Roman" w:hAnsi="Times"/>
          <w:sz w:val="30"/>
          <w:szCs w:val="30"/>
          <w:lang w:eastAsia="ru-RU"/>
        </w:rPr>
      </w:pPr>
    </w:p>
    <w:p w14:paraId="381AB4C0" w14:textId="77777777" w:rsidR="009E7ECB" w:rsidRPr="00E87A3D" w:rsidRDefault="009E7ECB" w:rsidP="00A41A59">
      <w:pPr>
        <w:widowControl w:val="0"/>
        <w:kinsoku w:val="0"/>
        <w:overflowPunct w:val="0"/>
        <w:autoSpaceDE w:val="0"/>
        <w:autoSpaceDN w:val="0"/>
        <w:adjustRightInd w:val="0"/>
        <w:spacing w:line="240" w:lineRule="auto"/>
        <w:ind w:left="112" w:right="76" w:firstLine="0"/>
        <w:jc w:val="left"/>
        <w:rPr>
          <w:rFonts w:eastAsia="Times New Roman"/>
          <w:sz w:val="24"/>
          <w:szCs w:val="24"/>
          <w:lang w:eastAsia="ru-RU"/>
        </w:rPr>
      </w:pPr>
      <w:r w:rsidRPr="00E87A3D">
        <w:rPr>
          <w:rFonts w:eastAsia="Times New Roman"/>
          <w:b/>
          <w:bCs/>
          <w:spacing w:val="-1"/>
          <w:sz w:val="24"/>
          <w:szCs w:val="24"/>
          <w:lang w:eastAsia="ru-RU"/>
        </w:rPr>
        <w:t>Выберите</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категорию</w:t>
      </w:r>
      <w:r w:rsidRPr="00E87A3D">
        <w:rPr>
          <w:rFonts w:eastAsia="Times New Roman"/>
          <w:b/>
          <w:bCs/>
          <w:spacing w:val="25"/>
          <w:sz w:val="24"/>
          <w:szCs w:val="24"/>
          <w:lang w:eastAsia="ru-RU"/>
        </w:rPr>
        <w:t xml:space="preserve"> </w:t>
      </w:r>
      <w:r w:rsidRPr="00E87A3D">
        <w:rPr>
          <w:rFonts w:eastAsia="Times New Roman"/>
          <w:b/>
          <w:bCs/>
          <w:spacing w:val="-1"/>
          <w:sz w:val="24"/>
          <w:szCs w:val="24"/>
          <w:lang w:eastAsia="ru-RU"/>
        </w:rPr>
        <w:t>получателя</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28"/>
          <w:sz w:val="24"/>
          <w:szCs w:val="24"/>
          <w:lang w:eastAsia="ru-RU"/>
        </w:rPr>
        <w:t xml:space="preserve"> </w:t>
      </w:r>
      <w:r w:rsidRPr="00E87A3D">
        <w:rPr>
          <w:rFonts w:eastAsia="Times New Roman"/>
          <w:b/>
          <w:bCs/>
          <w:sz w:val="24"/>
          <w:szCs w:val="24"/>
          <w:lang w:eastAsia="ru-RU"/>
        </w:rPr>
        <w:t>к</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которой</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относитесь</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(можно</w:t>
      </w:r>
      <w:r w:rsidRPr="00E87A3D">
        <w:rPr>
          <w:rFonts w:eastAsia="Times New Roman"/>
          <w:b/>
          <w:bCs/>
          <w:spacing w:val="89"/>
          <w:sz w:val="24"/>
          <w:szCs w:val="24"/>
          <w:lang w:eastAsia="ru-RU"/>
        </w:rPr>
        <w:t xml:space="preserve"> </w:t>
      </w:r>
      <w:r w:rsidRPr="00E87A3D">
        <w:rPr>
          <w:rFonts w:eastAsia="Times New Roman"/>
          <w:b/>
          <w:bCs/>
          <w:sz w:val="24"/>
          <w:szCs w:val="24"/>
          <w:lang w:eastAsia="ru-RU"/>
        </w:rPr>
        <w:t>выбрать</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только</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одну):</w:t>
      </w:r>
    </w:p>
    <w:p w14:paraId="7394F49A" w14:textId="77777777" w:rsidR="009E7ECB" w:rsidRPr="00E87A3D" w:rsidRDefault="009E7ECB" w:rsidP="00A41A59">
      <w:pPr>
        <w:widowControl w:val="0"/>
        <w:kinsoku w:val="0"/>
        <w:overflowPunct w:val="0"/>
        <w:autoSpaceDE w:val="0"/>
        <w:autoSpaceDN w:val="0"/>
        <w:adjustRightInd w:val="0"/>
        <w:spacing w:line="240" w:lineRule="auto"/>
        <w:ind w:left="821" w:right="6862" w:firstLine="0"/>
        <w:jc w:val="left"/>
        <w:rPr>
          <w:rFonts w:eastAsia="Times New Roman"/>
          <w:sz w:val="24"/>
          <w:szCs w:val="24"/>
          <w:lang w:eastAsia="ru-RU"/>
        </w:rPr>
      </w:pPr>
      <w:r w:rsidRPr="00E87A3D">
        <w:rPr>
          <w:rFonts w:eastAsia="Times New Roman"/>
          <w:spacing w:val="-1"/>
          <w:sz w:val="24"/>
          <w:szCs w:val="24"/>
          <w:lang w:eastAsia="ru-RU"/>
        </w:rPr>
        <w:t>Обучающийся;</w:t>
      </w:r>
    </w:p>
    <w:p w14:paraId="3478A365" w14:textId="77777777" w:rsidR="009E7ECB" w:rsidRPr="00E87A3D" w:rsidRDefault="009E7ECB" w:rsidP="00A41A59">
      <w:pPr>
        <w:widowControl w:val="0"/>
        <w:kinsoku w:val="0"/>
        <w:overflowPunct w:val="0"/>
        <w:autoSpaceDE w:val="0"/>
        <w:autoSpaceDN w:val="0"/>
        <w:adjustRightInd w:val="0"/>
        <w:spacing w:before="21" w:line="240" w:lineRule="auto"/>
        <w:ind w:left="821" w:right="3004" w:firstLine="0"/>
        <w:jc w:val="left"/>
        <w:rPr>
          <w:rFonts w:eastAsia="Times New Roman"/>
          <w:sz w:val="24"/>
          <w:szCs w:val="24"/>
          <w:lang w:eastAsia="ru-RU"/>
        </w:rPr>
      </w:pPr>
      <w:r w:rsidRPr="00E87A3D">
        <w:rPr>
          <w:rFonts w:eastAsia="Times New Roman"/>
          <w:sz w:val="24"/>
          <w:szCs w:val="24"/>
          <w:lang w:eastAsia="ru-RU"/>
        </w:rPr>
        <w:t xml:space="preserve">Родитель </w:t>
      </w:r>
      <w:r w:rsidRPr="00E87A3D">
        <w:rPr>
          <w:rFonts w:eastAsia="Times New Roman"/>
          <w:spacing w:val="-1"/>
          <w:sz w:val="24"/>
          <w:szCs w:val="24"/>
          <w:lang w:eastAsia="ru-RU"/>
        </w:rPr>
        <w:t>(законный</w:t>
      </w:r>
      <w:r w:rsidRPr="00E87A3D">
        <w:rPr>
          <w:rFonts w:eastAsia="Times New Roman"/>
          <w:sz w:val="24"/>
          <w:szCs w:val="24"/>
          <w:lang w:eastAsia="ru-RU"/>
        </w:rPr>
        <w:t xml:space="preserve"> </w:t>
      </w:r>
      <w:r w:rsidRPr="00E87A3D">
        <w:rPr>
          <w:rFonts w:eastAsia="Times New Roman"/>
          <w:spacing w:val="-1"/>
          <w:sz w:val="24"/>
          <w:szCs w:val="24"/>
          <w:lang w:eastAsia="ru-RU"/>
        </w:rPr>
        <w:t>представитель)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обучающегося;</w:t>
      </w:r>
      <w:r w:rsidRPr="00E87A3D">
        <w:rPr>
          <w:rFonts w:eastAsia="Times New Roman"/>
          <w:spacing w:val="41"/>
          <w:w w:val="99"/>
          <w:sz w:val="24"/>
          <w:szCs w:val="24"/>
          <w:lang w:eastAsia="ru-RU"/>
        </w:rPr>
        <w:t xml:space="preserve"> </w:t>
      </w:r>
      <w:r w:rsidRPr="00E87A3D">
        <w:rPr>
          <w:rFonts w:eastAsia="Times New Roman"/>
          <w:spacing w:val="-1"/>
          <w:sz w:val="24"/>
          <w:szCs w:val="24"/>
          <w:lang w:eastAsia="ru-RU"/>
        </w:rPr>
        <w:t>Воспитанник</w:t>
      </w:r>
      <w:r w:rsidRPr="00E87A3D">
        <w:rPr>
          <w:rFonts w:eastAsia="Times New Roman"/>
          <w:sz w:val="24"/>
          <w:szCs w:val="24"/>
          <w:lang w:eastAsia="ru-RU"/>
        </w:rPr>
        <w:t xml:space="preserve"> </w:t>
      </w:r>
      <w:r w:rsidRPr="00E87A3D">
        <w:rPr>
          <w:rFonts w:eastAsia="Times New Roman"/>
          <w:spacing w:val="-1"/>
          <w:sz w:val="24"/>
          <w:szCs w:val="24"/>
          <w:lang w:eastAsia="ru-RU"/>
        </w:rPr>
        <w:t>детского</w:t>
      </w:r>
      <w:r w:rsidRPr="00E87A3D">
        <w:rPr>
          <w:rFonts w:eastAsia="Times New Roman"/>
          <w:spacing w:val="-3"/>
          <w:sz w:val="24"/>
          <w:szCs w:val="24"/>
          <w:lang w:eastAsia="ru-RU"/>
        </w:rPr>
        <w:t xml:space="preserve"> </w:t>
      </w:r>
      <w:r w:rsidRPr="00E87A3D">
        <w:rPr>
          <w:rFonts w:eastAsia="Times New Roman"/>
          <w:sz w:val="24"/>
          <w:szCs w:val="24"/>
          <w:lang w:eastAsia="ru-RU"/>
        </w:rPr>
        <w:t>дома.</w:t>
      </w:r>
    </w:p>
    <w:p w14:paraId="13211F74" w14:textId="77777777" w:rsidR="009E7ECB" w:rsidRPr="00E87A3D" w:rsidRDefault="009E7ECB" w:rsidP="00A41A59">
      <w:pPr>
        <w:widowControl w:val="0"/>
        <w:kinsoku w:val="0"/>
        <w:overflowPunct w:val="0"/>
        <w:autoSpaceDE w:val="0"/>
        <w:autoSpaceDN w:val="0"/>
        <w:adjustRightInd w:val="0"/>
        <w:spacing w:before="6" w:line="240" w:lineRule="auto"/>
        <w:ind w:firstLine="0"/>
        <w:jc w:val="left"/>
        <w:rPr>
          <w:rFonts w:ascii="Times" w:eastAsia="Times New Roman" w:hAnsi="Times"/>
          <w:sz w:val="30"/>
          <w:szCs w:val="30"/>
          <w:lang w:eastAsia="ru-RU"/>
        </w:rPr>
      </w:pPr>
    </w:p>
    <w:p w14:paraId="78C05CBC" w14:textId="77777777" w:rsidR="009E7ECB" w:rsidRPr="00E87A3D" w:rsidRDefault="009E7ECB" w:rsidP="00A41A59">
      <w:pPr>
        <w:widowControl w:val="0"/>
        <w:kinsoku w:val="0"/>
        <w:overflowPunct w:val="0"/>
        <w:autoSpaceDE w:val="0"/>
        <w:autoSpaceDN w:val="0"/>
        <w:adjustRightInd w:val="0"/>
        <w:spacing w:line="240" w:lineRule="auto"/>
        <w:ind w:left="112" w:right="117" w:firstLine="708"/>
        <w:rPr>
          <w:rFonts w:eastAsia="Times New Roman"/>
          <w:sz w:val="24"/>
          <w:szCs w:val="24"/>
          <w:lang w:eastAsia="ru-RU"/>
        </w:rPr>
      </w:pPr>
      <w:r w:rsidRPr="00E87A3D">
        <w:rPr>
          <w:rFonts w:eastAsia="Times New Roman"/>
          <w:b/>
          <w:bCs/>
          <w:spacing w:val="-1"/>
          <w:sz w:val="24"/>
          <w:szCs w:val="24"/>
          <w:lang w:eastAsia="ru-RU"/>
        </w:rPr>
        <w:t>Если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выбрали</w:t>
      </w:r>
      <w:r w:rsidRPr="00E87A3D">
        <w:rPr>
          <w:rFonts w:eastAsia="Times New Roman"/>
          <w:b/>
          <w:bCs/>
          <w:spacing w:val="46"/>
          <w:sz w:val="24"/>
          <w:szCs w:val="24"/>
          <w:lang w:eastAsia="ru-RU"/>
        </w:rPr>
        <w:t xml:space="preserve"> </w:t>
      </w:r>
      <w:r w:rsidRPr="00E87A3D">
        <w:rPr>
          <w:rFonts w:eastAsia="Times New Roman"/>
          <w:b/>
          <w:bCs/>
          <w:spacing w:val="-1"/>
          <w:sz w:val="24"/>
          <w:szCs w:val="24"/>
          <w:lang w:eastAsia="ru-RU"/>
        </w:rPr>
        <w:t>категории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«Обучающийся»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«Воспитанник</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детского</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дома»,</w:t>
      </w:r>
      <w:r w:rsidRPr="00E87A3D">
        <w:rPr>
          <w:rFonts w:eastAsia="Times New Roman"/>
          <w:b/>
          <w:bCs/>
          <w:spacing w:val="67"/>
          <w:sz w:val="24"/>
          <w:szCs w:val="24"/>
          <w:lang w:eastAsia="ru-RU"/>
        </w:rPr>
        <w:t xml:space="preserve"> </w:t>
      </w:r>
      <w:r w:rsidRPr="00E87A3D">
        <w:rPr>
          <w:rFonts w:eastAsia="Times New Roman"/>
          <w:b/>
          <w:bCs/>
          <w:spacing w:val="-1"/>
          <w:sz w:val="24"/>
          <w:szCs w:val="24"/>
          <w:lang w:eastAsia="ru-RU"/>
        </w:rPr>
        <w:t>подтвердите,</w:t>
      </w:r>
      <w:r w:rsidRPr="00E87A3D">
        <w:rPr>
          <w:rFonts w:eastAsia="Times New Roman"/>
          <w:b/>
          <w:bCs/>
          <w:sz w:val="24"/>
          <w:szCs w:val="24"/>
          <w:lang w:eastAsia="ru-RU"/>
        </w:rPr>
        <w:t xml:space="preserve"> что</w:t>
      </w:r>
      <w:r w:rsidRPr="00E87A3D">
        <w:rPr>
          <w:rFonts w:eastAsia="Times New Roman"/>
          <w:b/>
          <w:bCs/>
          <w:spacing w:val="-3"/>
          <w:sz w:val="24"/>
          <w:szCs w:val="24"/>
          <w:lang w:eastAsia="ru-RU"/>
        </w:rPr>
        <w:t xml:space="preserve"> </w:t>
      </w:r>
      <w:r w:rsidRPr="00E87A3D">
        <w:rPr>
          <w:rFonts w:eastAsia="Times New Roman"/>
          <w:b/>
          <w:bCs/>
          <w:sz w:val="24"/>
          <w:szCs w:val="24"/>
          <w:lang w:eastAsia="ru-RU"/>
        </w:rPr>
        <w:t>Вам</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 xml:space="preserve">больше </w:t>
      </w:r>
      <w:r w:rsidRPr="00E87A3D">
        <w:rPr>
          <w:rFonts w:eastAsia="Times New Roman"/>
          <w:b/>
          <w:bCs/>
          <w:sz w:val="24"/>
          <w:szCs w:val="24"/>
          <w:lang w:eastAsia="ru-RU"/>
        </w:rPr>
        <w:t xml:space="preserve">14 </w:t>
      </w:r>
      <w:r w:rsidRPr="00E87A3D">
        <w:rPr>
          <w:rFonts w:eastAsia="Times New Roman"/>
          <w:b/>
          <w:bCs/>
          <w:spacing w:val="-1"/>
          <w:sz w:val="24"/>
          <w:szCs w:val="24"/>
          <w:lang w:eastAsia="ru-RU"/>
        </w:rPr>
        <w:t>лет:</w:t>
      </w:r>
    </w:p>
    <w:p w14:paraId="06B28FF6" w14:textId="77777777" w:rsidR="009E7ECB" w:rsidRPr="00E87A3D" w:rsidRDefault="009E7ECB" w:rsidP="00A41A59">
      <w:pPr>
        <w:widowControl w:val="0"/>
        <w:kinsoku w:val="0"/>
        <w:overflowPunct w:val="0"/>
        <w:autoSpaceDE w:val="0"/>
        <w:autoSpaceDN w:val="0"/>
        <w:adjustRightInd w:val="0"/>
        <w:spacing w:line="240" w:lineRule="auto"/>
        <w:ind w:left="821" w:right="5309" w:firstLine="0"/>
        <w:jc w:val="left"/>
        <w:rPr>
          <w:rFonts w:eastAsia="Times New Roman"/>
          <w:spacing w:val="-1"/>
          <w:sz w:val="24"/>
          <w:szCs w:val="24"/>
          <w:lang w:eastAsia="ru-RU"/>
        </w:rPr>
      </w:pPr>
      <w:r w:rsidRPr="00E87A3D">
        <w:rPr>
          <w:rFonts w:eastAsia="Times New Roman"/>
          <w:sz w:val="24"/>
          <w:szCs w:val="24"/>
          <w:lang w:eastAsia="ru-RU"/>
        </w:rPr>
        <w:t>Да</w:t>
      </w:r>
      <w:r w:rsidRPr="00E87A3D">
        <w:rPr>
          <w:rFonts w:eastAsia="Times New Roman"/>
          <w:spacing w:val="-2"/>
          <w:sz w:val="24"/>
          <w:szCs w:val="24"/>
          <w:lang w:eastAsia="ru-RU"/>
        </w:rPr>
        <w:t xml:space="preserve"> </w:t>
      </w:r>
      <w:r w:rsidRPr="00E87A3D">
        <w:rPr>
          <w:rFonts w:eastAsia="Times New Roman"/>
          <w:spacing w:val="-1"/>
          <w:sz w:val="24"/>
          <w:szCs w:val="24"/>
          <w:lang w:eastAsia="ru-RU"/>
        </w:rPr>
        <w:t>(анкета будет</w:t>
      </w:r>
      <w:r w:rsidRPr="00E87A3D">
        <w:rPr>
          <w:rFonts w:eastAsia="Times New Roman"/>
          <w:sz w:val="24"/>
          <w:szCs w:val="24"/>
          <w:lang w:eastAsia="ru-RU"/>
        </w:rPr>
        <w:t xml:space="preserve"> </w:t>
      </w:r>
      <w:r w:rsidRPr="00E87A3D">
        <w:rPr>
          <w:rFonts w:eastAsia="Times New Roman"/>
          <w:spacing w:val="-1"/>
          <w:sz w:val="24"/>
          <w:szCs w:val="24"/>
          <w:lang w:eastAsia="ru-RU"/>
        </w:rPr>
        <w:t xml:space="preserve">принята </w:t>
      </w:r>
      <w:r w:rsidRPr="00E87A3D">
        <w:rPr>
          <w:rFonts w:eastAsia="Times New Roman"/>
          <w:sz w:val="24"/>
          <w:szCs w:val="24"/>
          <w:lang w:eastAsia="ru-RU"/>
        </w:rPr>
        <w:t xml:space="preserve">в </w:t>
      </w:r>
      <w:r w:rsidRPr="00E87A3D">
        <w:rPr>
          <w:rFonts w:eastAsia="Times New Roman"/>
          <w:spacing w:val="-1"/>
          <w:sz w:val="24"/>
          <w:szCs w:val="24"/>
          <w:lang w:eastAsia="ru-RU"/>
        </w:rPr>
        <w:t>обработку)</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Нет</w:t>
      </w:r>
    </w:p>
    <w:p w14:paraId="0B4986FE" w14:textId="77777777" w:rsidR="009E7ECB" w:rsidRDefault="009E7ECB" w:rsidP="00A41A59">
      <w:pPr>
        <w:spacing w:line="240" w:lineRule="auto"/>
        <w:ind w:firstLine="0"/>
        <w:jc w:val="left"/>
        <w:rPr>
          <w:rFonts w:eastAsia="Times New Roman"/>
          <w:sz w:val="20"/>
          <w:szCs w:val="20"/>
          <w:lang w:eastAsia="ru-RU"/>
        </w:rPr>
      </w:pPr>
    </w:p>
    <w:p w14:paraId="1ECC81B6"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53" w:line="240" w:lineRule="auto"/>
        <w:ind w:right="109" w:firstLine="0"/>
        <w:jc w:val="left"/>
        <w:rPr>
          <w:rFonts w:eastAsia="Times New Roman"/>
          <w:sz w:val="24"/>
          <w:szCs w:val="24"/>
          <w:lang w:eastAsia="ru-RU"/>
        </w:rPr>
      </w:pPr>
      <w:r w:rsidRPr="00E87A3D">
        <w:rPr>
          <w:rFonts w:eastAsia="Times New Roman"/>
          <w:b/>
          <w:bCs/>
          <w:sz w:val="24"/>
          <w:szCs w:val="24"/>
          <w:lang w:eastAsia="ru-RU"/>
        </w:rPr>
        <w:t xml:space="preserve">При </w:t>
      </w:r>
      <w:r w:rsidRPr="00E87A3D">
        <w:rPr>
          <w:rFonts w:eastAsia="Times New Roman"/>
          <w:b/>
          <w:bCs/>
          <w:spacing w:val="-1"/>
          <w:sz w:val="24"/>
          <w:szCs w:val="24"/>
          <w:lang w:eastAsia="ru-RU"/>
        </w:rPr>
        <w:t>посещении</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обращались</w:t>
      </w:r>
      <w:r w:rsidRPr="00E87A3D">
        <w:rPr>
          <w:rFonts w:eastAsia="Times New Roman"/>
          <w:b/>
          <w:bCs/>
          <w:sz w:val="24"/>
          <w:szCs w:val="24"/>
          <w:lang w:eastAsia="ru-RU"/>
        </w:rPr>
        <w:t xml:space="preserve"> ли Вы к </w:t>
      </w:r>
      <w:r w:rsidRPr="00E87A3D">
        <w:rPr>
          <w:rFonts w:eastAsia="Times New Roman"/>
          <w:b/>
          <w:bCs/>
          <w:spacing w:val="-1"/>
          <w:sz w:val="24"/>
          <w:szCs w:val="24"/>
          <w:lang w:eastAsia="ru-RU"/>
        </w:rPr>
        <w:t>информации</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 </w:t>
      </w:r>
      <w:r w:rsidRPr="00E87A3D">
        <w:rPr>
          <w:rFonts w:eastAsia="Times New Roman"/>
          <w:b/>
          <w:bCs/>
          <w:spacing w:val="-1"/>
          <w:sz w:val="24"/>
          <w:szCs w:val="24"/>
          <w:lang w:eastAsia="ru-RU"/>
        </w:rPr>
        <w:t>ее деятельности,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размещенной</w:t>
      </w:r>
      <w:r w:rsidRPr="00E87A3D">
        <w:rPr>
          <w:rFonts w:eastAsia="Times New Roman"/>
          <w:b/>
          <w:bCs/>
          <w:sz w:val="24"/>
          <w:szCs w:val="24"/>
          <w:lang w:eastAsia="ru-RU"/>
        </w:rPr>
        <w:t xml:space="preserve"> на </w:t>
      </w:r>
      <w:r w:rsidRPr="00E87A3D">
        <w:rPr>
          <w:rFonts w:eastAsia="Times New Roman"/>
          <w:b/>
          <w:bCs/>
          <w:spacing w:val="-1"/>
          <w:sz w:val="24"/>
          <w:szCs w:val="24"/>
          <w:lang w:eastAsia="ru-RU"/>
        </w:rPr>
        <w:t>информационных</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стендах</w:t>
      </w:r>
      <w:r w:rsidRPr="00E87A3D">
        <w:rPr>
          <w:rFonts w:eastAsia="Times New Roman"/>
          <w:b/>
          <w:bCs/>
          <w:sz w:val="24"/>
          <w:szCs w:val="24"/>
          <w:lang w:eastAsia="ru-RU"/>
        </w:rPr>
        <w:t xml:space="preserve"> в</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помещениях</w:t>
      </w:r>
      <w:r w:rsidRPr="00E87A3D">
        <w:rPr>
          <w:rFonts w:eastAsia="Times New Roman"/>
          <w:b/>
          <w:bCs/>
          <w:sz w:val="24"/>
          <w:szCs w:val="24"/>
          <w:lang w:eastAsia="ru-RU"/>
        </w:rPr>
        <w:t xml:space="preserve"> организации?</w:t>
      </w:r>
    </w:p>
    <w:p w14:paraId="2698E8E1" w14:textId="77777777" w:rsidR="009E7ECB" w:rsidRPr="00E87A3D" w:rsidRDefault="009E7ECB" w:rsidP="00A41A59">
      <w:pPr>
        <w:widowControl w:val="0"/>
        <w:kinsoku w:val="0"/>
        <w:overflowPunct w:val="0"/>
        <w:autoSpaceDE w:val="0"/>
        <w:autoSpaceDN w:val="0"/>
        <w:adjustRightInd w:val="0"/>
        <w:spacing w:line="240" w:lineRule="auto"/>
        <w:ind w:left="833" w:right="6862" w:firstLine="0"/>
        <w:jc w:val="left"/>
        <w:rPr>
          <w:rFonts w:eastAsia="Times New Roman"/>
          <w:sz w:val="24"/>
          <w:szCs w:val="24"/>
          <w:lang w:eastAsia="ru-RU"/>
        </w:rPr>
      </w:pPr>
      <w:r w:rsidRPr="00E87A3D">
        <w:rPr>
          <w:rFonts w:eastAsia="Times New Roman"/>
          <w:sz w:val="24"/>
          <w:szCs w:val="24"/>
          <w:lang w:eastAsia="ru-RU"/>
        </w:rPr>
        <w:t>Да</w:t>
      </w:r>
    </w:p>
    <w:p w14:paraId="532AB756" w14:textId="77777777" w:rsidR="009E7ECB" w:rsidRPr="00E87A3D" w:rsidRDefault="009E7ECB" w:rsidP="00A41A59">
      <w:pPr>
        <w:widowControl w:val="0"/>
        <w:kinsoku w:val="0"/>
        <w:overflowPunct w:val="0"/>
        <w:autoSpaceDE w:val="0"/>
        <w:autoSpaceDN w:val="0"/>
        <w:adjustRightInd w:val="0"/>
        <w:spacing w:before="41"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3)</w:t>
      </w:r>
    </w:p>
    <w:p w14:paraId="28C82F8B"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45" w:line="240" w:lineRule="auto"/>
        <w:ind w:right="108"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 xml:space="preserve">Вы </w:t>
      </w:r>
      <w:r w:rsidRPr="00E87A3D">
        <w:rPr>
          <w:rFonts w:eastAsia="Times New Roman"/>
          <w:b/>
          <w:bCs/>
          <w:spacing w:val="-1"/>
          <w:sz w:val="24"/>
          <w:szCs w:val="24"/>
          <w:lang w:eastAsia="ru-RU"/>
        </w:rPr>
        <w:t>открытостью,</w:t>
      </w:r>
      <w:r w:rsidRPr="00E87A3D">
        <w:rPr>
          <w:rFonts w:eastAsia="Times New Roman"/>
          <w:b/>
          <w:bCs/>
          <w:sz w:val="24"/>
          <w:szCs w:val="24"/>
          <w:lang w:eastAsia="ru-RU"/>
        </w:rPr>
        <w:t xml:space="preserve"> полнотой и </w:t>
      </w:r>
      <w:r w:rsidRPr="00E87A3D">
        <w:rPr>
          <w:rFonts w:eastAsia="Times New Roman"/>
          <w:b/>
          <w:bCs/>
          <w:spacing w:val="-1"/>
          <w:sz w:val="24"/>
          <w:szCs w:val="24"/>
          <w:lang w:eastAsia="ru-RU"/>
        </w:rPr>
        <w:t>доступностью</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информации</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о</w:t>
      </w:r>
      <w:r w:rsidRPr="00E87A3D">
        <w:rPr>
          <w:rFonts w:eastAsia="Times New Roman"/>
          <w:b/>
          <w:bCs/>
          <w:spacing w:val="57"/>
          <w:sz w:val="24"/>
          <w:szCs w:val="24"/>
          <w:lang w:eastAsia="ru-RU"/>
        </w:rPr>
        <w:t xml:space="preserve"> </w:t>
      </w:r>
      <w:r w:rsidRPr="00E87A3D">
        <w:rPr>
          <w:rFonts w:eastAsia="Times New Roman"/>
          <w:b/>
          <w:bCs/>
          <w:spacing w:val="-1"/>
          <w:sz w:val="24"/>
          <w:szCs w:val="24"/>
          <w:lang w:eastAsia="ru-RU"/>
        </w:rPr>
        <w:t>деятельности</w:t>
      </w:r>
      <w:r w:rsidRPr="00E87A3D">
        <w:rPr>
          <w:rFonts w:eastAsia="Times New Roman"/>
          <w:b/>
          <w:bCs/>
          <w:spacing w:val="55"/>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55"/>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54"/>
          <w:sz w:val="24"/>
          <w:szCs w:val="24"/>
          <w:lang w:eastAsia="ru-RU"/>
        </w:rPr>
        <w:t xml:space="preserve"> </w:t>
      </w:r>
      <w:r w:rsidRPr="00E87A3D">
        <w:rPr>
          <w:rFonts w:eastAsia="Times New Roman"/>
          <w:b/>
          <w:bCs/>
          <w:sz w:val="24"/>
          <w:szCs w:val="24"/>
          <w:lang w:eastAsia="ru-RU"/>
        </w:rPr>
        <w:t>размещенной</w:t>
      </w:r>
      <w:r w:rsidRPr="00E87A3D">
        <w:rPr>
          <w:rFonts w:eastAsia="Times New Roman"/>
          <w:b/>
          <w:bCs/>
          <w:spacing w:val="58"/>
          <w:sz w:val="24"/>
          <w:szCs w:val="24"/>
          <w:lang w:eastAsia="ru-RU"/>
        </w:rPr>
        <w:t xml:space="preserve"> </w:t>
      </w:r>
      <w:r w:rsidRPr="00E87A3D">
        <w:rPr>
          <w:rFonts w:eastAsia="Times New Roman"/>
          <w:b/>
          <w:bCs/>
          <w:sz w:val="24"/>
          <w:szCs w:val="24"/>
          <w:lang w:eastAsia="ru-RU"/>
        </w:rPr>
        <w:t>на</w:t>
      </w:r>
      <w:r w:rsidRPr="00E87A3D">
        <w:rPr>
          <w:rFonts w:eastAsia="Times New Roman"/>
          <w:b/>
          <w:bCs/>
          <w:spacing w:val="54"/>
          <w:sz w:val="24"/>
          <w:szCs w:val="24"/>
          <w:lang w:eastAsia="ru-RU"/>
        </w:rPr>
        <w:t xml:space="preserve"> </w:t>
      </w:r>
      <w:r w:rsidRPr="00E87A3D">
        <w:rPr>
          <w:rFonts w:eastAsia="Times New Roman"/>
          <w:b/>
          <w:bCs/>
          <w:spacing w:val="-1"/>
          <w:sz w:val="24"/>
          <w:szCs w:val="24"/>
          <w:lang w:eastAsia="ru-RU"/>
        </w:rPr>
        <w:t>информационных</w:t>
      </w:r>
      <w:r w:rsidRPr="00E87A3D">
        <w:rPr>
          <w:rFonts w:eastAsia="Times New Roman"/>
          <w:b/>
          <w:bCs/>
          <w:spacing w:val="57"/>
          <w:sz w:val="24"/>
          <w:szCs w:val="24"/>
          <w:lang w:eastAsia="ru-RU"/>
        </w:rPr>
        <w:t xml:space="preserve"> </w:t>
      </w:r>
      <w:r w:rsidRPr="00E87A3D">
        <w:rPr>
          <w:rFonts w:eastAsia="Times New Roman"/>
          <w:b/>
          <w:bCs/>
          <w:spacing w:val="-1"/>
          <w:sz w:val="24"/>
          <w:szCs w:val="24"/>
          <w:lang w:eastAsia="ru-RU"/>
        </w:rPr>
        <w:t>стендах</w:t>
      </w:r>
      <w:r w:rsidRPr="00E87A3D">
        <w:rPr>
          <w:rFonts w:eastAsia="Times New Roman"/>
          <w:b/>
          <w:bCs/>
          <w:spacing w:val="79"/>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помещении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организации?</w:t>
      </w:r>
    </w:p>
    <w:p w14:paraId="22D49E0C"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51BFEED3"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4" w:line="240" w:lineRule="auto"/>
        <w:ind w:right="113" w:firstLine="0"/>
        <w:jc w:val="left"/>
        <w:rPr>
          <w:rFonts w:eastAsia="Times New Roman"/>
          <w:sz w:val="24"/>
          <w:szCs w:val="24"/>
          <w:lang w:eastAsia="ru-RU"/>
        </w:rPr>
      </w:pPr>
      <w:r w:rsidRPr="00E87A3D">
        <w:rPr>
          <w:rFonts w:eastAsia="Times New Roman"/>
          <w:b/>
          <w:bCs/>
          <w:spacing w:val="-1"/>
          <w:sz w:val="24"/>
          <w:szCs w:val="24"/>
          <w:lang w:eastAsia="ru-RU"/>
        </w:rPr>
        <w:t>Пользовались</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официальным</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сайтом</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34"/>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чтобы</w:t>
      </w:r>
      <w:r w:rsidRPr="00E87A3D">
        <w:rPr>
          <w:rFonts w:eastAsia="Times New Roman"/>
          <w:b/>
          <w:bCs/>
          <w:spacing w:val="73"/>
          <w:sz w:val="24"/>
          <w:szCs w:val="24"/>
          <w:lang w:eastAsia="ru-RU"/>
        </w:rPr>
        <w:t xml:space="preserve"> </w:t>
      </w:r>
      <w:r w:rsidRPr="00E87A3D">
        <w:rPr>
          <w:rFonts w:eastAsia="Times New Roman"/>
          <w:b/>
          <w:bCs/>
          <w:spacing w:val="-1"/>
          <w:sz w:val="24"/>
          <w:szCs w:val="24"/>
          <w:lang w:eastAsia="ru-RU"/>
        </w:rPr>
        <w:t>получить</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 xml:space="preserve">информацию </w:t>
      </w:r>
      <w:r w:rsidRPr="00E87A3D">
        <w:rPr>
          <w:rFonts w:eastAsia="Times New Roman"/>
          <w:b/>
          <w:bCs/>
          <w:sz w:val="24"/>
          <w:szCs w:val="24"/>
          <w:lang w:eastAsia="ru-RU"/>
        </w:rPr>
        <w:t xml:space="preserve">о </w:t>
      </w:r>
      <w:r w:rsidRPr="00E87A3D">
        <w:rPr>
          <w:rFonts w:eastAsia="Times New Roman"/>
          <w:b/>
          <w:bCs/>
          <w:spacing w:val="-1"/>
          <w:sz w:val="24"/>
          <w:szCs w:val="24"/>
          <w:lang w:eastAsia="ru-RU"/>
        </w:rPr>
        <w:t>ее деятельности?</w:t>
      </w:r>
    </w:p>
    <w:p w14:paraId="4B3A04E5" w14:textId="77777777" w:rsidR="009E7ECB" w:rsidRPr="00E87A3D" w:rsidRDefault="009E7ECB" w:rsidP="00A41A59">
      <w:pPr>
        <w:widowControl w:val="0"/>
        <w:kinsoku w:val="0"/>
        <w:overflowPunct w:val="0"/>
        <w:autoSpaceDE w:val="0"/>
        <w:autoSpaceDN w:val="0"/>
        <w:adjustRightInd w:val="0"/>
        <w:spacing w:line="240" w:lineRule="auto"/>
        <w:ind w:left="833" w:right="6862" w:firstLine="0"/>
        <w:jc w:val="left"/>
        <w:rPr>
          <w:rFonts w:eastAsia="Times New Roman"/>
          <w:sz w:val="24"/>
          <w:szCs w:val="24"/>
          <w:lang w:eastAsia="ru-RU"/>
        </w:rPr>
      </w:pPr>
      <w:r w:rsidRPr="00E87A3D">
        <w:rPr>
          <w:rFonts w:eastAsia="Times New Roman"/>
          <w:sz w:val="24"/>
          <w:szCs w:val="24"/>
          <w:lang w:eastAsia="ru-RU"/>
        </w:rPr>
        <w:t>Да</w:t>
      </w:r>
    </w:p>
    <w:p w14:paraId="0BDAA2C8" w14:textId="77777777" w:rsidR="009E7ECB" w:rsidRPr="00E87A3D" w:rsidRDefault="009E7ECB" w:rsidP="00A41A59">
      <w:pPr>
        <w:widowControl w:val="0"/>
        <w:kinsoku w:val="0"/>
        <w:overflowPunct w:val="0"/>
        <w:autoSpaceDE w:val="0"/>
        <w:autoSpaceDN w:val="0"/>
        <w:adjustRightInd w:val="0"/>
        <w:spacing w:before="41"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5)</w:t>
      </w:r>
    </w:p>
    <w:p w14:paraId="5DA3811C"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48" w:line="240" w:lineRule="auto"/>
        <w:ind w:right="107" w:firstLine="0"/>
        <w:jc w:val="left"/>
        <w:rPr>
          <w:rFonts w:eastAsia="Times New Roman"/>
          <w:sz w:val="24"/>
          <w:szCs w:val="24"/>
          <w:lang w:eastAsia="ru-RU"/>
        </w:rPr>
      </w:pPr>
      <w:r w:rsidRPr="00E87A3D">
        <w:rPr>
          <w:rFonts w:eastAsia="Times New Roman"/>
          <w:b/>
          <w:bCs/>
          <w:spacing w:val="-1"/>
          <w:sz w:val="24"/>
          <w:szCs w:val="24"/>
          <w:lang w:eastAsia="ru-RU"/>
        </w:rPr>
        <w:lastRenderedPageBreak/>
        <w:t>Удовлетворены</w:t>
      </w:r>
      <w:r w:rsidRPr="00E87A3D">
        <w:rPr>
          <w:rFonts w:eastAsia="Times New Roman"/>
          <w:b/>
          <w:bCs/>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z w:val="24"/>
          <w:szCs w:val="24"/>
          <w:lang w:eastAsia="ru-RU"/>
        </w:rPr>
        <w:t xml:space="preserve"> Вы </w:t>
      </w:r>
      <w:r w:rsidRPr="00E87A3D">
        <w:rPr>
          <w:rFonts w:eastAsia="Times New Roman"/>
          <w:b/>
          <w:bCs/>
          <w:spacing w:val="-1"/>
          <w:sz w:val="24"/>
          <w:szCs w:val="24"/>
          <w:lang w:eastAsia="ru-RU"/>
        </w:rPr>
        <w:t>открытостью,</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полнотой</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 xml:space="preserve">и </w:t>
      </w:r>
      <w:r w:rsidRPr="00E87A3D">
        <w:rPr>
          <w:rFonts w:eastAsia="Times New Roman"/>
          <w:b/>
          <w:bCs/>
          <w:spacing w:val="-1"/>
          <w:sz w:val="24"/>
          <w:szCs w:val="24"/>
          <w:lang w:eastAsia="ru-RU"/>
        </w:rPr>
        <w:t>доступностью</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информации</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о</w:t>
      </w:r>
      <w:r w:rsidRPr="00E87A3D">
        <w:rPr>
          <w:rFonts w:eastAsia="Times New Roman"/>
          <w:b/>
          <w:bCs/>
          <w:spacing w:val="42"/>
          <w:sz w:val="24"/>
          <w:szCs w:val="24"/>
          <w:lang w:eastAsia="ru-RU"/>
        </w:rPr>
        <w:t xml:space="preserve"> </w:t>
      </w:r>
      <w:r w:rsidRPr="00E87A3D">
        <w:rPr>
          <w:rFonts w:eastAsia="Times New Roman"/>
          <w:b/>
          <w:bCs/>
          <w:spacing w:val="-1"/>
          <w:sz w:val="24"/>
          <w:szCs w:val="24"/>
          <w:lang w:eastAsia="ru-RU"/>
        </w:rPr>
        <w:t>деятельности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43"/>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40"/>
          <w:sz w:val="24"/>
          <w:szCs w:val="24"/>
          <w:lang w:eastAsia="ru-RU"/>
        </w:rPr>
        <w:t xml:space="preserve"> </w:t>
      </w:r>
      <w:r w:rsidRPr="00E87A3D">
        <w:rPr>
          <w:rFonts w:eastAsia="Times New Roman"/>
          <w:b/>
          <w:bCs/>
          <w:sz w:val="24"/>
          <w:szCs w:val="24"/>
          <w:lang w:eastAsia="ru-RU"/>
        </w:rPr>
        <w:t xml:space="preserve">размещенной на </w:t>
      </w:r>
      <w:r w:rsidRPr="00E87A3D">
        <w:rPr>
          <w:rFonts w:eastAsia="Times New Roman"/>
          <w:b/>
          <w:bCs/>
          <w:spacing w:val="-1"/>
          <w:sz w:val="24"/>
          <w:szCs w:val="24"/>
          <w:lang w:eastAsia="ru-RU"/>
        </w:rPr>
        <w:t>ее</w:t>
      </w:r>
      <w:r w:rsidRPr="00E87A3D">
        <w:rPr>
          <w:rFonts w:eastAsia="Times New Roman"/>
          <w:b/>
          <w:bCs/>
          <w:spacing w:val="42"/>
          <w:sz w:val="24"/>
          <w:szCs w:val="24"/>
          <w:lang w:eastAsia="ru-RU"/>
        </w:rPr>
        <w:t xml:space="preserve"> </w:t>
      </w:r>
      <w:r w:rsidRPr="00E87A3D">
        <w:rPr>
          <w:rFonts w:eastAsia="Times New Roman"/>
          <w:b/>
          <w:bCs/>
          <w:spacing w:val="-1"/>
          <w:sz w:val="24"/>
          <w:szCs w:val="24"/>
          <w:lang w:eastAsia="ru-RU"/>
        </w:rPr>
        <w:t>официальном</w:t>
      </w:r>
      <w:r w:rsidRPr="00E87A3D">
        <w:rPr>
          <w:rFonts w:eastAsia="Times New Roman"/>
          <w:b/>
          <w:bCs/>
          <w:spacing w:val="42"/>
          <w:sz w:val="24"/>
          <w:szCs w:val="24"/>
          <w:lang w:eastAsia="ru-RU"/>
        </w:rPr>
        <w:t xml:space="preserve"> </w:t>
      </w:r>
      <w:r w:rsidRPr="00E87A3D">
        <w:rPr>
          <w:rFonts w:eastAsia="Times New Roman"/>
          <w:b/>
          <w:bCs/>
          <w:sz w:val="24"/>
          <w:szCs w:val="24"/>
          <w:lang w:eastAsia="ru-RU"/>
        </w:rPr>
        <w:t>сайте</w:t>
      </w:r>
      <w:r w:rsidRPr="00E87A3D">
        <w:rPr>
          <w:rFonts w:eastAsia="Times New Roman"/>
          <w:b/>
          <w:bCs/>
          <w:spacing w:val="67"/>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информационно-телекоммуникационной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сети</w:t>
      </w:r>
      <w:r w:rsidRPr="00E87A3D">
        <w:rPr>
          <w:rFonts w:eastAsia="Times New Roman"/>
          <w:b/>
          <w:bCs/>
          <w:sz w:val="24"/>
          <w:szCs w:val="24"/>
          <w:lang w:eastAsia="ru-RU"/>
        </w:rPr>
        <w:t xml:space="preserve"> «Интернет»?</w:t>
      </w:r>
    </w:p>
    <w:p w14:paraId="649D00B0"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763040E4"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6" w:line="240" w:lineRule="auto"/>
        <w:ind w:right="106"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комфортностью</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условий</w:t>
      </w:r>
      <w:r w:rsidRPr="00E87A3D">
        <w:rPr>
          <w:rFonts w:eastAsia="Times New Roman"/>
          <w:b/>
          <w:bCs/>
          <w:spacing w:val="49"/>
          <w:sz w:val="24"/>
          <w:szCs w:val="24"/>
          <w:lang w:eastAsia="ru-RU"/>
        </w:rPr>
        <w:t xml:space="preserve"> </w:t>
      </w:r>
      <w:r w:rsidRPr="00E87A3D">
        <w:rPr>
          <w:rFonts w:eastAsia="Times New Roman"/>
          <w:b/>
          <w:bCs/>
          <w:sz w:val="24"/>
          <w:szCs w:val="24"/>
          <w:lang w:eastAsia="ru-RU"/>
        </w:rPr>
        <w:t>предоставления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образовательных</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организации</w:t>
      </w:r>
      <w:r w:rsidRPr="00E87A3D">
        <w:rPr>
          <w:rFonts w:eastAsia="Times New Roman"/>
          <w:b/>
          <w:bCs/>
          <w:spacing w:val="16"/>
          <w:sz w:val="24"/>
          <w:szCs w:val="24"/>
          <w:lang w:eastAsia="ru-RU"/>
        </w:rPr>
        <w:t xml:space="preserve"> </w:t>
      </w:r>
      <w:r w:rsidRPr="00E87A3D">
        <w:rPr>
          <w:rFonts w:eastAsia="Times New Roman"/>
          <w:spacing w:val="-1"/>
          <w:sz w:val="24"/>
          <w:szCs w:val="24"/>
          <w:lang w:eastAsia="ru-RU"/>
        </w:rPr>
        <w:t>(обеспечение</w:t>
      </w:r>
      <w:r w:rsidRPr="00E87A3D">
        <w:rPr>
          <w:rFonts w:eastAsia="Times New Roman"/>
          <w:spacing w:val="13"/>
          <w:sz w:val="24"/>
          <w:szCs w:val="24"/>
          <w:lang w:eastAsia="ru-RU"/>
        </w:rPr>
        <w:t xml:space="preserve"> </w:t>
      </w:r>
      <w:r w:rsidRPr="00E87A3D">
        <w:rPr>
          <w:rFonts w:eastAsia="Times New Roman"/>
          <w:sz w:val="24"/>
          <w:szCs w:val="24"/>
          <w:lang w:eastAsia="ru-RU"/>
        </w:rPr>
        <w:t>в</w:t>
      </w:r>
      <w:r w:rsidRPr="00E87A3D">
        <w:rPr>
          <w:rFonts w:eastAsia="Times New Roman"/>
          <w:spacing w:val="13"/>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12"/>
          <w:sz w:val="24"/>
          <w:szCs w:val="24"/>
          <w:lang w:eastAsia="ru-RU"/>
        </w:rPr>
        <w:t xml:space="preserve"> </w:t>
      </w:r>
      <w:r w:rsidRPr="00E87A3D">
        <w:rPr>
          <w:rFonts w:eastAsia="Times New Roman"/>
          <w:spacing w:val="-1"/>
          <w:sz w:val="24"/>
          <w:szCs w:val="24"/>
          <w:lang w:eastAsia="ru-RU"/>
        </w:rPr>
        <w:t>комфортных</w:t>
      </w:r>
      <w:r w:rsidRPr="00E87A3D">
        <w:rPr>
          <w:rFonts w:eastAsia="Times New Roman"/>
          <w:spacing w:val="18"/>
          <w:sz w:val="24"/>
          <w:szCs w:val="24"/>
          <w:lang w:eastAsia="ru-RU"/>
        </w:rPr>
        <w:t xml:space="preserve"> </w:t>
      </w:r>
      <w:r w:rsidRPr="00E87A3D">
        <w:rPr>
          <w:rFonts w:eastAsia="Times New Roman"/>
          <w:spacing w:val="-2"/>
          <w:sz w:val="24"/>
          <w:szCs w:val="24"/>
          <w:lang w:eastAsia="ru-RU"/>
        </w:rPr>
        <w:t>условий,</w:t>
      </w:r>
      <w:r w:rsidRPr="00E87A3D">
        <w:rPr>
          <w:rFonts w:eastAsia="Times New Roman"/>
          <w:spacing w:val="14"/>
          <w:sz w:val="24"/>
          <w:szCs w:val="24"/>
          <w:lang w:eastAsia="ru-RU"/>
        </w:rPr>
        <w:t xml:space="preserve"> </w:t>
      </w:r>
      <w:r w:rsidRPr="00E87A3D">
        <w:rPr>
          <w:rFonts w:eastAsia="Times New Roman"/>
          <w:sz w:val="24"/>
          <w:szCs w:val="24"/>
          <w:lang w:eastAsia="ru-RU"/>
        </w:rPr>
        <w:t>в</w:t>
      </w:r>
      <w:r w:rsidRPr="00E87A3D">
        <w:rPr>
          <w:rFonts w:eastAsia="Times New Roman"/>
          <w:spacing w:val="13"/>
          <w:sz w:val="24"/>
          <w:szCs w:val="24"/>
          <w:lang w:eastAsia="ru-RU"/>
        </w:rPr>
        <w:t xml:space="preserve"> </w:t>
      </w:r>
      <w:r w:rsidRPr="00E87A3D">
        <w:rPr>
          <w:rFonts w:eastAsia="Times New Roman"/>
          <w:spacing w:val="-1"/>
          <w:sz w:val="24"/>
          <w:szCs w:val="24"/>
          <w:lang w:eastAsia="ru-RU"/>
        </w:rPr>
        <w:t>которых</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осуществляется</w:t>
      </w:r>
      <w:r w:rsidRPr="00E87A3D">
        <w:rPr>
          <w:rFonts w:eastAsia="Times New Roman"/>
          <w:spacing w:val="91"/>
          <w:sz w:val="24"/>
          <w:szCs w:val="24"/>
          <w:lang w:eastAsia="ru-RU"/>
        </w:rPr>
        <w:t xml:space="preserve"> </w:t>
      </w:r>
      <w:r w:rsidRPr="00E87A3D">
        <w:rPr>
          <w:rFonts w:eastAsia="Times New Roman"/>
          <w:spacing w:val="-1"/>
          <w:sz w:val="24"/>
          <w:szCs w:val="24"/>
          <w:lang w:eastAsia="ru-RU"/>
        </w:rPr>
        <w:t>образовательная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деятельность: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z w:val="24"/>
          <w:szCs w:val="24"/>
          <w:lang w:eastAsia="ru-RU"/>
        </w:rPr>
        <w:t>зоны</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отдыха</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(ожидания);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z w:val="24"/>
          <w:szCs w:val="24"/>
          <w:lang w:eastAsia="ru-RU"/>
        </w:rPr>
        <w:t>и</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понятность</w:t>
      </w:r>
      <w:r w:rsidRPr="00E87A3D">
        <w:rPr>
          <w:rFonts w:eastAsia="Times New Roman"/>
          <w:spacing w:val="5"/>
          <w:sz w:val="24"/>
          <w:szCs w:val="24"/>
          <w:lang w:eastAsia="ru-RU"/>
        </w:rPr>
        <w:t xml:space="preserve"> </w:t>
      </w:r>
      <w:r w:rsidRPr="00E87A3D">
        <w:rPr>
          <w:rFonts w:eastAsia="Times New Roman"/>
          <w:spacing w:val="-1"/>
          <w:sz w:val="24"/>
          <w:szCs w:val="24"/>
          <w:lang w:eastAsia="ru-RU"/>
        </w:rPr>
        <w:t>навигации</w:t>
      </w:r>
      <w:r w:rsidRPr="00E87A3D">
        <w:rPr>
          <w:rFonts w:eastAsia="Times New Roman"/>
          <w:spacing w:val="107"/>
          <w:sz w:val="24"/>
          <w:szCs w:val="24"/>
          <w:lang w:eastAsia="ru-RU"/>
        </w:rPr>
        <w:t xml:space="preserve"> </w:t>
      </w:r>
      <w:r w:rsidRPr="00E87A3D">
        <w:rPr>
          <w:rFonts w:eastAsia="Times New Roman"/>
          <w:spacing w:val="-1"/>
          <w:sz w:val="24"/>
          <w:szCs w:val="24"/>
          <w:lang w:eastAsia="ru-RU"/>
        </w:rPr>
        <w:t>внутри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38"/>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9"/>
          <w:sz w:val="24"/>
          <w:szCs w:val="24"/>
          <w:lang w:eastAsia="ru-RU"/>
        </w:rPr>
        <w:t xml:space="preserve"> </w:t>
      </w:r>
      <w:r w:rsidRPr="00E87A3D">
        <w:rPr>
          <w:rFonts w:eastAsia="Times New Roman"/>
          <w:sz w:val="24"/>
          <w:szCs w:val="24"/>
          <w:lang w:eastAsia="ru-RU"/>
        </w:rPr>
        <w:t>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доступность</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питьевой</w:t>
      </w:r>
      <w:r w:rsidRPr="00E87A3D">
        <w:rPr>
          <w:rFonts w:eastAsia="Times New Roman"/>
          <w:spacing w:val="41"/>
          <w:sz w:val="24"/>
          <w:szCs w:val="24"/>
          <w:lang w:eastAsia="ru-RU"/>
        </w:rPr>
        <w:t xml:space="preserve"> </w:t>
      </w:r>
      <w:r w:rsidRPr="00E87A3D">
        <w:rPr>
          <w:rFonts w:eastAsia="Times New Roman"/>
          <w:sz w:val="24"/>
          <w:szCs w:val="24"/>
          <w:lang w:eastAsia="ru-RU"/>
        </w:rPr>
        <w:t>воды;</w:t>
      </w:r>
      <w:r w:rsidRPr="00E87A3D">
        <w:rPr>
          <w:rFonts w:eastAsia="Times New Roman"/>
          <w:spacing w:val="40"/>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9"/>
          <w:sz w:val="24"/>
          <w:szCs w:val="24"/>
          <w:lang w:eastAsia="ru-RU"/>
        </w:rPr>
        <w:t xml:space="preserve"> </w:t>
      </w:r>
      <w:r w:rsidRPr="00E87A3D">
        <w:rPr>
          <w:rFonts w:eastAsia="Times New Roman"/>
          <w:sz w:val="24"/>
          <w:szCs w:val="24"/>
          <w:lang w:eastAsia="ru-RU"/>
        </w:rPr>
        <w:t>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доступность</w:t>
      </w:r>
      <w:r w:rsidRPr="00E87A3D">
        <w:rPr>
          <w:rFonts w:eastAsia="Times New Roman"/>
          <w:spacing w:val="41"/>
          <w:sz w:val="24"/>
          <w:szCs w:val="24"/>
          <w:lang w:eastAsia="ru-RU"/>
        </w:rPr>
        <w:t xml:space="preserve"> </w:t>
      </w:r>
      <w:r w:rsidRPr="00E87A3D">
        <w:rPr>
          <w:rFonts w:eastAsia="Times New Roman"/>
          <w:sz w:val="24"/>
          <w:szCs w:val="24"/>
          <w:lang w:eastAsia="ru-RU"/>
        </w:rPr>
        <w:t>санитарно-</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гигиенических помещений;</w:t>
      </w:r>
      <w:r w:rsidRPr="00E87A3D">
        <w:rPr>
          <w:rFonts w:eastAsia="Times New Roman"/>
          <w:sz w:val="24"/>
          <w:szCs w:val="24"/>
          <w:lang w:eastAsia="ru-RU"/>
        </w:rPr>
        <w:t xml:space="preserve"> </w:t>
      </w:r>
      <w:r w:rsidRPr="00E87A3D">
        <w:rPr>
          <w:rFonts w:eastAsia="Times New Roman"/>
          <w:spacing w:val="-1"/>
          <w:sz w:val="24"/>
          <w:szCs w:val="24"/>
          <w:lang w:eastAsia="ru-RU"/>
        </w:rPr>
        <w:t>санитарное состояние помещений</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организации)?</w:t>
      </w:r>
    </w:p>
    <w:p w14:paraId="34366CAE" w14:textId="77777777" w:rsidR="009E7ECB" w:rsidRPr="00E87A3D" w:rsidRDefault="009E7ECB" w:rsidP="00A41A59">
      <w:pPr>
        <w:widowControl w:val="0"/>
        <w:kinsoku w:val="0"/>
        <w:overflowPunct w:val="0"/>
        <w:autoSpaceDE w:val="0"/>
        <w:autoSpaceDN w:val="0"/>
        <w:adjustRightInd w:val="0"/>
        <w:spacing w:before="1"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26F420CF"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6" w:line="240" w:lineRule="auto"/>
        <w:ind w:right="106" w:firstLine="0"/>
        <w:jc w:val="left"/>
        <w:rPr>
          <w:rFonts w:eastAsia="Times New Roman"/>
          <w:sz w:val="24"/>
          <w:szCs w:val="24"/>
          <w:lang w:eastAsia="ru-RU"/>
        </w:rPr>
      </w:pPr>
      <w:r w:rsidRPr="00E87A3D">
        <w:rPr>
          <w:rFonts w:eastAsia="Times New Roman"/>
          <w:b/>
          <w:bCs/>
          <w:spacing w:val="-1"/>
          <w:sz w:val="24"/>
          <w:szCs w:val="24"/>
          <w:lang w:eastAsia="ru-RU"/>
        </w:rPr>
        <w:t>Имеете</w:t>
      </w:r>
      <w:r w:rsidRPr="00E87A3D">
        <w:rPr>
          <w:rFonts w:eastAsia="Times New Roman"/>
          <w:b/>
          <w:bCs/>
          <w:spacing w:val="20"/>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(или</w:t>
      </w:r>
      <w:r w:rsidRPr="00E87A3D">
        <w:rPr>
          <w:rFonts w:eastAsia="Times New Roman"/>
          <w:b/>
          <w:bCs/>
          <w:spacing w:val="19"/>
          <w:sz w:val="24"/>
          <w:szCs w:val="24"/>
          <w:lang w:eastAsia="ru-RU"/>
        </w:rPr>
        <w:t xml:space="preserve"> </w:t>
      </w:r>
      <w:r w:rsidRPr="00E87A3D">
        <w:rPr>
          <w:rFonts w:eastAsia="Times New Roman"/>
          <w:b/>
          <w:bCs/>
          <w:sz w:val="24"/>
          <w:szCs w:val="24"/>
          <w:lang w:eastAsia="ru-RU"/>
        </w:rPr>
        <w:t>лицо,</w:t>
      </w:r>
      <w:r w:rsidRPr="00E87A3D">
        <w:rPr>
          <w:rFonts w:eastAsia="Times New Roman"/>
          <w:b/>
          <w:bCs/>
          <w:spacing w:val="18"/>
          <w:sz w:val="24"/>
          <w:szCs w:val="24"/>
          <w:lang w:eastAsia="ru-RU"/>
        </w:rPr>
        <w:t xml:space="preserve"> </w:t>
      </w:r>
      <w:r w:rsidRPr="00E87A3D">
        <w:rPr>
          <w:rFonts w:eastAsia="Times New Roman"/>
          <w:b/>
          <w:bCs/>
          <w:spacing w:val="-1"/>
          <w:sz w:val="24"/>
          <w:szCs w:val="24"/>
          <w:lang w:eastAsia="ru-RU"/>
        </w:rPr>
        <w:t>представителем</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которого</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являетесь)</w:t>
      </w:r>
      <w:r w:rsidRPr="00E87A3D">
        <w:rPr>
          <w:rFonts w:eastAsia="Times New Roman"/>
          <w:b/>
          <w:bCs/>
          <w:spacing w:val="20"/>
          <w:sz w:val="24"/>
          <w:szCs w:val="24"/>
          <w:lang w:eastAsia="ru-RU"/>
        </w:rPr>
        <w:t xml:space="preserve"> </w:t>
      </w:r>
      <w:r w:rsidRPr="00E87A3D">
        <w:rPr>
          <w:rFonts w:eastAsia="Times New Roman"/>
          <w:b/>
          <w:bCs/>
          <w:sz w:val="24"/>
          <w:szCs w:val="24"/>
          <w:lang w:eastAsia="ru-RU"/>
        </w:rPr>
        <w:t>установленную</w:t>
      </w:r>
      <w:r w:rsidRPr="00E87A3D">
        <w:rPr>
          <w:rFonts w:eastAsia="Times New Roman"/>
          <w:b/>
          <w:bCs/>
          <w:spacing w:val="18"/>
          <w:sz w:val="24"/>
          <w:szCs w:val="24"/>
          <w:lang w:eastAsia="ru-RU"/>
        </w:rPr>
        <w:t xml:space="preserve"> </w:t>
      </w:r>
      <w:r w:rsidRPr="00E87A3D">
        <w:rPr>
          <w:rFonts w:eastAsia="Times New Roman"/>
          <w:b/>
          <w:bCs/>
          <w:spacing w:val="-1"/>
          <w:sz w:val="24"/>
          <w:szCs w:val="24"/>
          <w:lang w:eastAsia="ru-RU"/>
        </w:rPr>
        <w:t>группу</w:t>
      </w:r>
      <w:r w:rsidRPr="00E87A3D">
        <w:rPr>
          <w:rFonts w:eastAsia="Times New Roman"/>
          <w:b/>
          <w:bCs/>
          <w:spacing w:val="65"/>
          <w:sz w:val="24"/>
          <w:szCs w:val="24"/>
          <w:lang w:eastAsia="ru-RU"/>
        </w:rPr>
        <w:t xml:space="preserve"> </w:t>
      </w:r>
      <w:r w:rsidRPr="00E87A3D">
        <w:rPr>
          <w:rFonts w:eastAsia="Times New Roman"/>
          <w:b/>
          <w:bCs/>
          <w:spacing w:val="-1"/>
          <w:sz w:val="24"/>
          <w:szCs w:val="24"/>
          <w:lang w:eastAsia="ru-RU"/>
        </w:rPr>
        <w:t>инвалидности?</w:t>
      </w:r>
    </w:p>
    <w:p w14:paraId="7E9B779E" w14:textId="77777777" w:rsidR="009E7ECB" w:rsidRPr="00E87A3D" w:rsidRDefault="009E7ECB" w:rsidP="00A41A59">
      <w:pPr>
        <w:widowControl w:val="0"/>
        <w:kinsoku w:val="0"/>
        <w:overflowPunct w:val="0"/>
        <w:autoSpaceDE w:val="0"/>
        <w:autoSpaceDN w:val="0"/>
        <w:adjustRightInd w:val="0"/>
        <w:spacing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Да</w:t>
      </w:r>
    </w:p>
    <w:p w14:paraId="2D48E11C" w14:textId="77777777" w:rsidR="009E7ECB" w:rsidRPr="00E87A3D" w:rsidRDefault="009E7ECB" w:rsidP="00A41A59">
      <w:pPr>
        <w:widowControl w:val="0"/>
        <w:kinsoku w:val="0"/>
        <w:overflowPunct w:val="0"/>
        <w:autoSpaceDE w:val="0"/>
        <w:autoSpaceDN w:val="0"/>
        <w:adjustRightInd w:val="0"/>
        <w:spacing w:before="43"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8)</w:t>
      </w:r>
    </w:p>
    <w:p w14:paraId="5FF0BA9F"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45" w:line="240" w:lineRule="auto"/>
        <w:ind w:right="11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3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доступностью</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предоставления</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32"/>
          <w:sz w:val="24"/>
          <w:szCs w:val="24"/>
          <w:lang w:eastAsia="ru-RU"/>
        </w:rPr>
        <w:t xml:space="preserve"> </w:t>
      </w:r>
      <w:r w:rsidRPr="00E87A3D">
        <w:rPr>
          <w:rFonts w:eastAsia="Times New Roman"/>
          <w:b/>
          <w:bCs/>
          <w:sz w:val="24"/>
          <w:szCs w:val="24"/>
          <w:lang w:eastAsia="ru-RU"/>
        </w:rPr>
        <w:t>для</w:t>
      </w:r>
      <w:r w:rsidRPr="00E87A3D">
        <w:rPr>
          <w:rFonts w:eastAsia="Times New Roman"/>
          <w:b/>
          <w:bCs/>
          <w:spacing w:val="95"/>
          <w:sz w:val="24"/>
          <w:szCs w:val="24"/>
          <w:lang w:eastAsia="ru-RU"/>
        </w:rPr>
        <w:t xml:space="preserve"> </w:t>
      </w:r>
      <w:r w:rsidRPr="00E87A3D">
        <w:rPr>
          <w:rFonts w:eastAsia="Times New Roman"/>
          <w:b/>
          <w:bCs/>
          <w:sz w:val="24"/>
          <w:szCs w:val="24"/>
          <w:lang w:eastAsia="ru-RU"/>
        </w:rPr>
        <w:t xml:space="preserve">инвалидов в </w:t>
      </w:r>
      <w:r w:rsidRPr="00E87A3D">
        <w:rPr>
          <w:rFonts w:eastAsia="Times New Roman"/>
          <w:b/>
          <w:bCs/>
          <w:spacing w:val="-1"/>
          <w:sz w:val="24"/>
          <w:szCs w:val="24"/>
          <w:lang w:eastAsia="ru-RU"/>
        </w:rPr>
        <w:t>организации?</w:t>
      </w:r>
    </w:p>
    <w:p w14:paraId="31346298"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41B72C39"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8" w:line="240" w:lineRule="auto"/>
        <w:ind w:right="106"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доброжелательностью</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7"/>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69"/>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обеспечивающих</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первичный</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контакт</w:t>
      </w:r>
      <w:r w:rsidRPr="00E87A3D">
        <w:rPr>
          <w:rFonts w:eastAsia="Times New Roman"/>
          <w:b/>
          <w:bCs/>
          <w:sz w:val="24"/>
          <w:szCs w:val="24"/>
          <w:lang w:eastAsia="ru-RU"/>
        </w:rPr>
        <w:t xml:space="preserve"> с посетителями и </w:t>
      </w:r>
      <w:r w:rsidRPr="00E87A3D">
        <w:rPr>
          <w:rFonts w:eastAsia="Times New Roman"/>
          <w:b/>
          <w:bCs/>
          <w:spacing w:val="-1"/>
          <w:sz w:val="24"/>
          <w:szCs w:val="24"/>
          <w:lang w:eastAsia="ru-RU"/>
        </w:rPr>
        <w:t>информирование</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об </w:t>
      </w:r>
      <w:r w:rsidRPr="00E87A3D">
        <w:rPr>
          <w:rFonts w:eastAsia="Times New Roman"/>
          <w:b/>
          <w:bCs/>
          <w:spacing w:val="-1"/>
          <w:sz w:val="24"/>
          <w:szCs w:val="24"/>
          <w:lang w:eastAsia="ru-RU"/>
        </w:rPr>
        <w:t>услугах</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при</w:t>
      </w:r>
      <w:r w:rsidRPr="00E87A3D">
        <w:rPr>
          <w:rFonts w:eastAsia="Times New Roman"/>
          <w:b/>
          <w:bCs/>
          <w:spacing w:val="24"/>
          <w:sz w:val="24"/>
          <w:szCs w:val="24"/>
          <w:lang w:eastAsia="ru-RU"/>
        </w:rPr>
        <w:t xml:space="preserve"> </w:t>
      </w:r>
      <w:r w:rsidRPr="00E87A3D">
        <w:rPr>
          <w:rFonts w:eastAsia="Times New Roman"/>
          <w:b/>
          <w:bCs/>
          <w:spacing w:val="-1"/>
          <w:sz w:val="24"/>
          <w:szCs w:val="24"/>
          <w:lang w:eastAsia="ru-RU"/>
        </w:rPr>
        <w:t>непосредственном</w:t>
      </w:r>
      <w:r w:rsidRPr="00E87A3D">
        <w:rPr>
          <w:rFonts w:eastAsia="Times New Roman"/>
          <w:b/>
          <w:bCs/>
          <w:spacing w:val="23"/>
          <w:sz w:val="24"/>
          <w:szCs w:val="24"/>
          <w:lang w:eastAsia="ru-RU"/>
        </w:rPr>
        <w:t xml:space="preserve"> </w:t>
      </w:r>
      <w:r w:rsidRPr="00E87A3D">
        <w:rPr>
          <w:rFonts w:eastAsia="Times New Roman"/>
          <w:b/>
          <w:bCs/>
          <w:spacing w:val="-1"/>
          <w:sz w:val="24"/>
          <w:szCs w:val="24"/>
          <w:lang w:eastAsia="ru-RU"/>
        </w:rPr>
        <w:t>обращении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в</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организацию</w:t>
      </w:r>
      <w:r w:rsidRPr="00E87A3D">
        <w:rPr>
          <w:rFonts w:eastAsia="Times New Roman"/>
          <w:b/>
          <w:bCs/>
          <w:spacing w:val="29"/>
          <w:sz w:val="24"/>
          <w:szCs w:val="24"/>
          <w:lang w:eastAsia="ru-RU"/>
        </w:rPr>
        <w:t xml:space="preserve"> </w:t>
      </w:r>
      <w:r w:rsidRPr="00E87A3D">
        <w:rPr>
          <w:rFonts w:eastAsia="Times New Roman"/>
          <w:spacing w:val="-1"/>
          <w:sz w:val="24"/>
          <w:szCs w:val="24"/>
          <w:lang w:eastAsia="ru-RU"/>
        </w:rPr>
        <w:t>(работники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приемной</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комиссии,</w:t>
      </w:r>
      <w:r w:rsidRPr="00E87A3D">
        <w:rPr>
          <w:rFonts w:eastAsia="Times New Roman"/>
          <w:spacing w:val="61"/>
          <w:sz w:val="24"/>
          <w:szCs w:val="24"/>
          <w:lang w:eastAsia="ru-RU"/>
        </w:rPr>
        <w:t xml:space="preserve"> </w:t>
      </w:r>
      <w:r w:rsidRPr="00E87A3D">
        <w:rPr>
          <w:rFonts w:eastAsia="Times New Roman"/>
          <w:spacing w:val="-1"/>
          <w:sz w:val="24"/>
          <w:szCs w:val="24"/>
          <w:lang w:eastAsia="ru-RU"/>
        </w:rPr>
        <w:t>секретариата,</w:t>
      </w:r>
      <w:r w:rsidRPr="00E87A3D">
        <w:rPr>
          <w:rFonts w:eastAsia="Times New Roman"/>
          <w:spacing w:val="4"/>
          <w:sz w:val="24"/>
          <w:szCs w:val="24"/>
          <w:lang w:eastAsia="ru-RU"/>
        </w:rPr>
        <w:t xml:space="preserve"> </w:t>
      </w:r>
      <w:r w:rsidRPr="00E87A3D">
        <w:rPr>
          <w:rFonts w:eastAsia="Times New Roman"/>
          <w:spacing w:val="-1"/>
          <w:sz w:val="24"/>
          <w:szCs w:val="24"/>
          <w:lang w:eastAsia="ru-RU"/>
        </w:rPr>
        <w:t>учебной</w:t>
      </w:r>
      <w:r w:rsidRPr="00E87A3D">
        <w:rPr>
          <w:rFonts w:eastAsia="Times New Roman"/>
          <w:spacing w:val="-2"/>
          <w:sz w:val="24"/>
          <w:szCs w:val="24"/>
          <w:lang w:eastAsia="ru-RU"/>
        </w:rPr>
        <w:t xml:space="preserve"> </w:t>
      </w:r>
      <w:r w:rsidRPr="00E87A3D">
        <w:rPr>
          <w:rFonts w:eastAsia="Times New Roman"/>
          <w:spacing w:val="-1"/>
          <w:sz w:val="24"/>
          <w:szCs w:val="24"/>
          <w:lang w:eastAsia="ru-RU"/>
        </w:rPr>
        <w:t>части)?</w:t>
      </w:r>
    </w:p>
    <w:p w14:paraId="2B2859BB" w14:textId="77777777" w:rsidR="009E7ECB" w:rsidRPr="00E87A3D" w:rsidRDefault="009E7ECB" w:rsidP="00A41A59">
      <w:pPr>
        <w:widowControl w:val="0"/>
        <w:kinsoku w:val="0"/>
        <w:overflowPunct w:val="0"/>
        <w:autoSpaceDE w:val="0"/>
        <w:autoSpaceDN w:val="0"/>
        <w:adjustRightInd w:val="0"/>
        <w:spacing w:before="3"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4607184D" w14:textId="77777777" w:rsidR="009E7ECB" w:rsidRPr="00E87A3D" w:rsidRDefault="009E7ECB" w:rsidP="00406AE6">
      <w:pPr>
        <w:widowControl w:val="0"/>
        <w:numPr>
          <w:ilvl w:val="0"/>
          <w:numId w:val="39"/>
        </w:numPr>
        <w:tabs>
          <w:tab w:val="left" w:pos="354"/>
        </w:tabs>
        <w:kinsoku w:val="0"/>
        <w:overflowPunct w:val="0"/>
        <w:autoSpaceDE w:val="0"/>
        <w:autoSpaceDN w:val="0"/>
        <w:adjustRightInd w:val="0"/>
        <w:spacing w:before="6" w:line="240" w:lineRule="auto"/>
        <w:ind w:right="110"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доброжелательностью</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7"/>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69"/>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обеспечивающих</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непосредственное</w:t>
      </w:r>
      <w:r w:rsidRPr="00E87A3D">
        <w:rPr>
          <w:rFonts w:eastAsia="Times New Roman"/>
          <w:b/>
          <w:bCs/>
          <w:spacing w:val="44"/>
          <w:sz w:val="24"/>
          <w:szCs w:val="24"/>
          <w:lang w:eastAsia="ru-RU"/>
        </w:rPr>
        <w:t xml:space="preserve"> </w:t>
      </w:r>
      <w:r w:rsidRPr="00E87A3D">
        <w:rPr>
          <w:rFonts w:eastAsia="Times New Roman"/>
          <w:b/>
          <w:bCs/>
          <w:sz w:val="24"/>
          <w:szCs w:val="24"/>
          <w:lang w:eastAsia="ru-RU"/>
        </w:rPr>
        <w:t>оказание</w:t>
      </w:r>
      <w:r w:rsidRPr="00E87A3D">
        <w:rPr>
          <w:rFonts w:eastAsia="Times New Roman"/>
          <w:b/>
          <w:bCs/>
          <w:spacing w:val="44"/>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46"/>
          <w:sz w:val="24"/>
          <w:szCs w:val="24"/>
          <w:lang w:eastAsia="ru-RU"/>
        </w:rPr>
        <w:t xml:space="preserve"> </w:t>
      </w:r>
      <w:r w:rsidRPr="00E87A3D">
        <w:rPr>
          <w:rFonts w:eastAsia="Times New Roman"/>
          <w:b/>
          <w:bCs/>
          <w:spacing w:val="-1"/>
          <w:sz w:val="24"/>
          <w:szCs w:val="24"/>
          <w:lang w:eastAsia="ru-RU"/>
        </w:rPr>
        <w:t>услуги</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при</w:t>
      </w:r>
      <w:r w:rsidRPr="00E87A3D">
        <w:rPr>
          <w:rFonts w:eastAsia="Times New Roman"/>
          <w:b/>
          <w:bCs/>
          <w:spacing w:val="93"/>
          <w:sz w:val="24"/>
          <w:szCs w:val="24"/>
          <w:lang w:eastAsia="ru-RU"/>
        </w:rPr>
        <w:t xml:space="preserve"> </w:t>
      </w:r>
      <w:r w:rsidRPr="00E87A3D">
        <w:rPr>
          <w:rFonts w:eastAsia="Times New Roman"/>
          <w:b/>
          <w:bCs/>
          <w:spacing w:val="-1"/>
          <w:sz w:val="24"/>
          <w:szCs w:val="24"/>
          <w:lang w:eastAsia="ru-RU"/>
        </w:rPr>
        <w:t>обращении</w:t>
      </w:r>
      <w:r w:rsidRPr="00E87A3D">
        <w:rPr>
          <w:rFonts w:eastAsia="Times New Roman"/>
          <w:b/>
          <w:bCs/>
          <w:sz w:val="24"/>
          <w:szCs w:val="24"/>
          <w:lang w:eastAsia="ru-RU"/>
        </w:rPr>
        <w:t xml:space="preserve"> в организацию</w:t>
      </w:r>
      <w:r w:rsidRPr="00E87A3D">
        <w:rPr>
          <w:rFonts w:eastAsia="Times New Roman"/>
          <w:b/>
          <w:bCs/>
          <w:spacing w:val="2"/>
          <w:sz w:val="24"/>
          <w:szCs w:val="24"/>
          <w:lang w:eastAsia="ru-RU"/>
        </w:rPr>
        <w:t xml:space="preserve"> </w:t>
      </w:r>
      <w:r w:rsidRPr="00E87A3D">
        <w:rPr>
          <w:rFonts w:eastAsia="Times New Roman"/>
          <w:spacing w:val="-1"/>
          <w:sz w:val="24"/>
          <w:szCs w:val="24"/>
          <w:lang w:eastAsia="ru-RU"/>
        </w:rPr>
        <w:t>(преподаватели,</w:t>
      </w:r>
      <w:r w:rsidRPr="00E87A3D">
        <w:rPr>
          <w:rFonts w:eastAsia="Times New Roman"/>
          <w:sz w:val="24"/>
          <w:szCs w:val="24"/>
          <w:lang w:eastAsia="ru-RU"/>
        </w:rPr>
        <w:t xml:space="preserve"> </w:t>
      </w:r>
      <w:r w:rsidRPr="00E87A3D">
        <w:rPr>
          <w:rFonts w:eastAsia="Times New Roman"/>
          <w:spacing w:val="-1"/>
          <w:sz w:val="24"/>
          <w:szCs w:val="24"/>
          <w:lang w:eastAsia="ru-RU"/>
        </w:rPr>
        <w:t>воспитатели,</w:t>
      </w:r>
      <w:r w:rsidRPr="00E87A3D">
        <w:rPr>
          <w:rFonts w:eastAsia="Times New Roman"/>
          <w:sz w:val="24"/>
          <w:szCs w:val="24"/>
          <w:lang w:eastAsia="ru-RU"/>
        </w:rPr>
        <w:t xml:space="preserve"> </w:t>
      </w:r>
      <w:r w:rsidRPr="00E87A3D">
        <w:rPr>
          <w:rFonts w:eastAsia="Times New Roman"/>
          <w:spacing w:val="-1"/>
          <w:sz w:val="24"/>
          <w:szCs w:val="24"/>
          <w:lang w:eastAsia="ru-RU"/>
        </w:rPr>
        <w:t>тренеры,</w:t>
      </w:r>
      <w:r w:rsidRPr="00E87A3D">
        <w:rPr>
          <w:rFonts w:eastAsia="Times New Roman"/>
          <w:sz w:val="24"/>
          <w:szCs w:val="24"/>
          <w:lang w:eastAsia="ru-RU"/>
        </w:rPr>
        <w:t xml:space="preserve"> </w:t>
      </w:r>
      <w:r w:rsidRPr="00E87A3D">
        <w:rPr>
          <w:rFonts w:eastAsia="Times New Roman"/>
          <w:spacing w:val="-1"/>
          <w:sz w:val="24"/>
          <w:szCs w:val="24"/>
          <w:lang w:eastAsia="ru-RU"/>
        </w:rPr>
        <w:t>инструкторы)?</w:t>
      </w:r>
    </w:p>
    <w:p w14:paraId="193C12C0" w14:textId="77777777" w:rsidR="009E7ECB" w:rsidRPr="00E87A3D" w:rsidRDefault="009E7ECB" w:rsidP="00A41A59">
      <w:pPr>
        <w:widowControl w:val="0"/>
        <w:kinsoku w:val="0"/>
        <w:overflowPunct w:val="0"/>
        <w:autoSpaceDE w:val="0"/>
        <w:autoSpaceDN w:val="0"/>
        <w:adjustRightInd w:val="0"/>
        <w:spacing w:before="2"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30A7FBE2"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before="48" w:line="240" w:lineRule="auto"/>
        <w:ind w:right="111" w:firstLine="0"/>
        <w:jc w:val="left"/>
        <w:rPr>
          <w:rFonts w:ascii="Times" w:eastAsia="Times New Roman" w:hAnsi="Times"/>
          <w:sz w:val="24"/>
          <w:szCs w:val="24"/>
          <w:lang w:eastAsia="ru-RU"/>
        </w:rPr>
      </w:pPr>
      <w:r w:rsidRPr="00E87A3D">
        <w:rPr>
          <w:rFonts w:eastAsia="Times New Roman"/>
          <w:b/>
          <w:bCs/>
          <w:spacing w:val="-1"/>
          <w:sz w:val="24"/>
          <w:szCs w:val="24"/>
          <w:lang w:eastAsia="ru-RU"/>
        </w:rPr>
        <w:t>Пользовались</w:t>
      </w:r>
      <w:r w:rsidRPr="00E87A3D">
        <w:rPr>
          <w:rFonts w:eastAsia="Times New Roman"/>
          <w:b/>
          <w:bCs/>
          <w:sz w:val="24"/>
          <w:szCs w:val="24"/>
          <w:lang w:eastAsia="ru-RU"/>
        </w:rPr>
        <w:t xml:space="preserve"> ли Вы какими-либо</w:t>
      </w:r>
      <w:r w:rsidRPr="00E87A3D">
        <w:rPr>
          <w:rFonts w:eastAsia="Times New Roman"/>
          <w:b/>
          <w:bCs/>
          <w:spacing w:val="59"/>
          <w:sz w:val="24"/>
          <w:szCs w:val="24"/>
          <w:lang w:eastAsia="ru-RU"/>
        </w:rPr>
        <w:t xml:space="preserve"> </w:t>
      </w:r>
      <w:r w:rsidRPr="00E87A3D">
        <w:rPr>
          <w:rFonts w:eastAsia="Times New Roman"/>
          <w:b/>
          <w:bCs/>
          <w:spacing w:val="-1"/>
          <w:sz w:val="24"/>
          <w:szCs w:val="24"/>
          <w:lang w:eastAsia="ru-RU"/>
        </w:rPr>
        <w:t>дистанционными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способами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взаимодействия</w:t>
      </w:r>
      <w:r w:rsidRPr="00E87A3D">
        <w:rPr>
          <w:rFonts w:eastAsia="Times New Roman"/>
          <w:b/>
          <w:bCs/>
          <w:spacing w:val="89"/>
          <w:sz w:val="24"/>
          <w:szCs w:val="24"/>
          <w:lang w:eastAsia="ru-RU"/>
        </w:rPr>
        <w:t xml:space="preserve"> </w:t>
      </w:r>
      <w:r w:rsidRPr="00E87A3D">
        <w:rPr>
          <w:rFonts w:eastAsia="Times New Roman"/>
          <w:b/>
          <w:bCs/>
          <w:sz w:val="24"/>
          <w:szCs w:val="24"/>
          <w:lang w:eastAsia="ru-RU"/>
        </w:rPr>
        <w:t>с</w:t>
      </w:r>
      <w:r w:rsidRPr="00E87A3D">
        <w:rPr>
          <w:rFonts w:eastAsia="Times New Roman"/>
          <w:b/>
          <w:bCs/>
          <w:spacing w:val="-1"/>
          <w:sz w:val="24"/>
          <w:szCs w:val="24"/>
          <w:lang w:eastAsia="ru-RU"/>
        </w:rPr>
        <w:t xml:space="preserve"> </w:t>
      </w:r>
      <w:r w:rsidRPr="00E87A3D">
        <w:rPr>
          <w:rFonts w:eastAsia="Times New Roman"/>
          <w:b/>
          <w:bCs/>
          <w:sz w:val="24"/>
          <w:szCs w:val="24"/>
          <w:lang w:eastAsia="ru-RU"/>
        </w:rPr>
        <w:t>образовательной</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организацией</w:t>
      </w:r>
      <w:r w:rsidRPr="00E87A3D">
        <w:rPr>
          <w:rFonts w:eastAsia="Times New Roman"/>
          <w:b/>
          <w:bCs/>
          <w:spacing w:val="31"/>
          <w:sz w:val="24"/>
          <w:szCs w:val="24"/>
          <w:lang w:eastAsia="ru-RU"/>
        </w:rPr>
        <w:t xml:space="preserve"> </w:t>
      </w:r>
      <w:r w:rsidRPr="00E87A3D">
        <w:rPr>
          <w:rFonts w:eastAsia="Times New Roman"/>
          <w:spacing w:val="-1"/>
          <w:sz w:val="24"/>
          <w:szCs w:val="24"/>
          <w:lang w:eastAsia="ru-RU"/>
        </w:rPr>
        <w:t>(телефон,</w:t>
      </w:r>
      <w:r w:rsidRPr="00E87A3D">
        <w:rPr>
          <w:rFonts w:eastAsia="Times New Roman"/>
          <w:spacing w:val="26"/>
          <w:sz w:val="24"/>
          <w:szCs w:val="24"/>
          <w:lang w:eastAsia="ru-RU"/>
        </w:rPr>
        <w:t xml:space="preserve"> </w:t>
      </w:r>
      <w:r w:rsidRPr="00E87A3D">
        <w:rPr>
          <w:rFonts w:eastAsia="Times New Roman"/>
          <w:spacing w:val="-1"/>
          <w:sz w:val="24"/>
          <w:szCs w:val="24"/>
          <w:lang w:eastAsia="ru-RU"/>
        </w:rPr>
        <w:t>электронная</w:t>
      </w:r>
      <w:r w:rsidRPr="00E87A3D">
        <w:rPr>
          <w:rFonts w:eastAsia="Times New Roman"/>
          <w:spacing w:val="26"/>
          <w:sz w:val="24"/>
          <w:szCs w:val="24"/>
          <w:lang w:eastAsia="ru-RU"/>
        </w:rPr>
        <w:t xml:space="preserve"> </w:t>
      </w:r>
      <w:r w:rsidRPr="00E87A3D">
        <w:rPr>
          <w:rFonts w:eastAsia="Times New Roman"/>
          <w:spacing w:val="-1"/>
          <w:sz w:val="24"/>
          <w:szCs w:val="24"/>
          <w:lang w:eastAsia="ru-RU"/>
        </w:rPr>
        <w:t>почта,</w:t>
      </w:r>
      <w:r w:rsidRPr="00E87A3D">
        <w:rPr>
          <w:rFonts w:eastAsia="Times New Roman"/>
          <w:spacing w:val="28"/>
          <w:sz w:val="24"/>
          <w:szCs w:val="24"/>
          <w:lang w:eastAsia="ru-RU"/>
        </w:rPr>
        <w:t xml:space="preserve"> </w:t>
      </w:r>
      <w:r w:rsidRPr="00E87A3D">
        <w:rPr>
          <w:rFonts w:eastAsia="Times New Roman"/>
          <w:spacing w:val="-1"/>
          <w:sz w:val="24"/>
          <w:szCs w:val="24"/>
          <w:lang w:eastAsia="ru-RU"/>
        </w:rPr>
        <w:t>электронный</w:t>
      </w:r>
      <w:r w:rsidRPr="00E87A3D">
        <w:rPr>
          <w:rFonts w:eastAsia="Times New Roman"/>
          <w:spacing w:val="29"/>
          <w:sz w:val="24"/>
          <w:szCs w:val="24"/>
          <w:lang w:eastAsia="ru-RU"/>
        </w:rPr>
        <w:t xml:space="preserve"> </w:t>
      </w:r>
      <w:r w:rsidRPr="00E87A3D">
        <w:rPr>
          <w:rFonts w:eastAsia="Times New Roman"/>
          <w:spacing w:val="-1"/>
          <w:sz w:val="24"/>
          <w:szCs w:val="24"/>
          <w:lang w:eastAsia="ru-RU"/>
        </w:rPr>
        <w:t>сервис</w:t>
      </w:r>
      <w:r w:rsidRPr="00E87A3D">
        <w:rPr>
          <w:rFonts w:eastAsia="Times New Roman"/>
          <w:spacing w:val="27"/>
          <w:sz w:val="24"/>
          <w:szCs w:val="24"/>
          <w:lang w:eastAsia="ru-RU"/>
        </w:rPr>
        <w:t xml:space="preserve"> </w:t>
      </w:r>
      <w:r w:rsidRPr="00E87A3D">
        <w:rPr>
          <w:rFonts w:eastAsia="Times New Roman"/>
          <w:spacing w:val="-1"/>
          <w:sz w:val="24"/>
          <w:szCs w:val="24"/>
          <w:lang w:eastAsia="ru-RU"/>
        </w:rPr>
        <w:t>(форма</w:t>
      </w:r>
      <w:r w:rsidRPr="00E87A3D">
        <w:rPr>
          <w:rFonts w:eastAsia="Times New Roman"/>
          <w:spacing w:val="27"/>
          <w:sz w:val="24"/>
          <w:szCs w:val="24"/>
          <w:lang w:eastAsia="ru-RU"/>
        </w:rPr>
        <w:t xml:space="preserve"> </w:t>
      </w:r>
      <w:r w:rsidRPr="00E87A3D">
        <w:rPr>
          <w:rFonts w:eastAsia="Times New Roman"/>
          <w:sz w:val="24"/>
          <w:szCs w:val="24"/>
          <w:lang w:eastAsia="ru-RU"/>
        </w:rPr>
        <w:t>для</w:t>
      </w:r>
      <w:r w:rsidRPr="00E87A3D">
        <w:rPr>
          <w:rFonts w:eastAsia="Times New Roman"/>
          <w:spacing w:val="93"/>
          <w:sz w:val="24"/>
          <w:szCs w:val="24"/>
          <w:lang w:eastAsia="ru-RU"/>
        </w:rPr>
        <w:t xml:space="preserve"> </w:t>
      </w:r>
      <w:r w:rsidRPr="00E87A3D">
        <w:rPr>
          <w:rFonts w:eastAsia="Times New Roman"/>
          <w:spacing w:val="-1"/>
          <w:sz w:val="24"/>
          <w:szCs w:val="24"/>
          <w:lang w:eastAsia="ru-RU"/>
        </w:rPr>
        <w:t>подачи</w:t>
      </w:r>
      <w:r w:rsidRPr="00E87A3D">
        <w:rPr>
          <w:rFonts w:eastAsia="Times New Roman"/>
          <w:sz w:val="24"/>
          <w:szCs w:val="24"/>
          <w:lang w:eastAsia="ru-RU"/>
        </w:rPr>
        <w:t xml:space="preserve"> электронного </w:t>
      </w:r>
      <w:r w:rsidRPr="00E87A3D">
        <w:rPr>
          <w:rFonts w:eastAsia="Times New Roman"/>
          <w:spacing w:val="-1"/>
          <w:sz w:val="24"/>
          <w:szCs w:val="24"/>
          <w:lang w:eastAsia="ru-RU"/>
        </w:rPr>
        <w:t>обращения</w:t>
      </w:r>
      <w:r w:rsidRPr="00E87A3D">
        <w:rPr>
          <w:rFonts w:eastAsia="Times New Roman"/>
          <w:sz w:val="24"/>
          <w:szCs w:val="24"/>
          <w:lang w:eastAsia="ru-RU"/>
        </w:rPr>
        <w:t xml:space="preserve"> (жалобы, предложения), </w:t>
      </w:r>
      <w:r w:rsidRPr="00E87A3D">
        <w:rPr>
          <w:rFonts w:eastAsia="Times New Roman"/>
          <w:spacing w:val="-1"/>
          <w:sz w:val="24"/>
          <w:szCs w:val="24"/>
          <w:lang w:eastAsia="ru-RU"/>
        </w:rPr>
        <w:t>получение</w:t>
      </w:r>
      <w:r w:rsidRPr="00E87A3D">
        <w:rPr>
          <w:rFonts w:eastAsia="Times New Roman"/>
          <w:sz w:val="24"/>
          <w:szCs w:val="24"/>
          <w:lang w:eastAsia="ru-RU"/>
        </w:rPr>
        <w:t xml:space="preserve"> </w:t>
      </w:r>
      <w:r w:rsidRPr="00E87A3D">
        <w:rPr>
          <w:rFonts w:eastAsia="Times New Roman"/>
          <w:spacing w:val="-1"/>
          <w:sz w:val="24"/>
          <w:szCs w:val="24"/>
          <w:lang w:eastAsia="ru-RU"/>
        </w:rPr>
        <w:t xml:space="preserve">консультации </w:t>
      </w:r>
      <w:r w:rsidRPr="00E87A3D">
        <w:rPr>
          <w:rFonts w:ascii="Times" w:eastAsia="Times New Roman" w:hAnsi="Times"/>
          <w:sz w:val="24"/>
          <w:szCs w:val="24"/>
          <w:lang w:eastAsia="ru-RU"/>
        </w:rPr>
        <w:t xml:space="preserve">по </w:t>
      </w:r>
      <w:r w:rsidRPr="00E87A3D">
        <w:rPr>
          <w:rFonts w:ascii="Times" w:eastAsia="Times New Roman" w:hAnsi="Times"/>
          <w:spacing w:val="-1"/>
          <w:sz w:val="24"/>
          <w:szCs w:val="24"/>
          <w:lang w:eastAsia="ru-RU"/>
        </w:rPr>
        <w:t>оказываемым</w:t>
      </w:r>
      <w:r w:rsidRPr="00E87A3D">
        <w:rPr>
          <w:rFonts w:ascii="Times" w:eastAsia="Times New Roman" w:hAnsi="Times"/>
          <w:spacing w:val="20"/>
          <w:sz w:val="24"/>
          <w:szCs w:val="24"/>
          <w:lang w:eastAsia="ru-RU"/>
        </w:rPr>
        <w:t xml:space="preserve"> </w:t>
      </w:r>
      <w:r w:rsidRPr="00E87A3D">
        <w:rPr>
          <w:rFonts w:ascii="Times" w:eastAsia="Times New Roman" w:hAnsi="Times"/>
          <w:spacing w:val="-1"/>
          <w:sz w:val="24"/>
          <w:szCs w:val="24"/>
          <w:lang w:eastAsia="ru-RU"/>
        </w:rPr>
        <w:t>образовательным</w:t>
      </w:r>
      <w:r w:rsidRPr="00E87A3D">
        <w:rPr>
          <w:rFonts w:ascii="Times" w:eastAsia="Times New Roman" w:hAnsi="Times"/>
          <w:spacing w:val="22"/>
          <w:sz w:val="24"/>
          <w:szCs w:val="24"/>
          <w:lang w:eastAsia="ru-RU"/>
        </w:rPr>
        <w:t xml:space="preserve"> </w:t>
      </w:r>
      <w:r w:rsidRPr="00E87A3D">
        <w:rPr>
          <w:rFonts w:ascii="Times" w:eastAsia="Times New Roman" w:hAnsi="Times"/>
          <w:spacing w:val="-1"/>
          <w:sz w:val="24"/>
          <w:szCs w:val="24"/>
          <w:lang w:eastAsia="ru-RU"/>
        </w:rPr>
        <w:t>услугам),</w:t>
      </w:r>
      <w:r w:rsidRPr="00E87A3D">
        <w:rPr>
          <w:rFonts w:ascii="Times" w:eastAsia="Times New Roman" w:hAnsi="Times"/>
          <w:spacing w:val="22"/>
          <w:sz w:val="24"/>
          <w:szCs w:val="24"/>
          <w:lang w:eastAsia="ru-RU"/>
        </w:rPr>
        <w:t xml:space="preserve"> </w:t>
      </w:r>
      <w:r w:rsidRPr="00E87A3D">
        <w:rPr>
          <w:rFonts w:ascii="Times" w:eastAsia="Times New Roman" w:hAnsi="Times"/>
          <w:spacing w:val="-1"/>
          <w:sz w:val="24"/>
          <w:szCs w:val="24"/>
          <w:lang w:eastAsia="ru-RU"/>
        </w:rPr>
        <w:t>раздел</w:t>
      </w:r>
      <w:r w:rsidRPr="00E87A3D">
        <w:rPr>
          <w:rFonts w:ascii="Times" w:eastAsia="Times New Roman" w:hAnsi="Times"/>
          <w:spacing w:val="28"/>
          <w:sz w:val="24"/>
          <w:szCs w:val="24"/>
          <w:lang w:eastAsia="ru-RU"/>
        </w:rPr>
        <w:t xml:space="preserve"> </w:t>
      </w:r>
      <w:r w:rsidRPr="00E87A3D">
        <w:rPr>
          <w:rFonts w:ascii="Times" w:eastAsia="Times New Roman" w:hAnsi="Times"/>
          <w:spacing w:val="-2"/>
          <w:sz w:val="24"/>
          <w:szCs w:val="24"/>
          <w:lang w:eastAsia="ru-RU"/>
        </w:rPr>
        <w:t>«Часто</w:t>
      </w:r>
      <w:r w:rsidRPr="00E87A3D">
        <w:rPr>
          <w:rFonts w:ascii="Times" w:eastAsia="Times New Roman" w:hAnsi="Times"/>
          <w:spacing w:val="21"/>
          <w:sz w:val="24"/>
          <w:szCs w:val="24"/>
          <w:lang w:eastAsia="ru-RU"/>
        </w:rPr>
        <w:t xml:space="preserve"> </w:t>
      </w:r>
      <w:r w:rsidRPr="00E87A3D">
        <w:rPr>
          <w:rFonts w:ascii="Times" w:eastAsia="Times New Roman" w:hAnsi="Times"/>
          <w:spacing w:val="-1"/>
          <w:sz w:val="24"/>
          <w:szCs w:val="24"/>
          <w:lang w:eastAsia="ru-RU"/>
        </w:rPr>
        <w:t>задаваемые</w:t>
      </w:r>
      <w:r w:rsidRPr="00E87A3D">
        <w:rPr>
          <w:rFonts w:ascii="Times" w:eastAsia="Times New Roman" w:hAnsi="Times"/>
          <w:spacing w:val="19"/>
          <w:sz w:val="24"/>
          <w:szCs w:val="24"/>
          <w:lang w:eastAsia="ru-RU"/>
        </w:rPr>
        <w:t xml:space="preserve"> </w:t>
      </w:r>
      <w:r w:rsidRPr="00E87A3D">
        <w:rPr>
          <w:rFonts w:ascii="Times" w:eastAsia="Times New Roman" w:hAnsi="Times"/>
          <w:spacing w:val="-1"/>
          <w:sz w:val="24"/>
          <w:szCs w:val="24"/>
          <w:lang w:eastAsia="ru-RU"/>
        </w:rPr>
        <w:t>вопросы»,</w:t>
      </w:r>
      <w:r w:rsidRPr="00E87A3D">
        <w:rPr>
          <w:rFonts w:ascii="Times" w:eastAsia="Times New Roman" w:hAnsi="Times"/>
          <w:spacing w:val="23"/>
          <w:sz w:val="24"/>
          <w:szCs w:val="24"/>
          <w:lang w:eastAsia="ru-RU"/>
        </w:rPr>
        <w:t xml:space="preserve"> </w:t>
      </w:r>
      <w:r w:rsidRPr="00E87A3D">
        <w:rPr>
          <w:rFonts w:ascii="Times" w:eastAsia="Times New Roman" w:hAnsi="Times"/>
          <w:sz w:val="24"/>
          <w:szCs w:val="24"/>
          <w:lang w:eastAsia="ru-RU"/>
        </w:rPr>
        <w:t>анкета</w:t>
      </w:r>
      <w:r w:rsidRPr="00E87A3D">
        <w:rPr>
          <w:rFonts w:ascii="Times" w:eastAsia="Times New Roman" w:hAnsi="Times"/>
          <w:spacing w:val="20"/>
          <w:sz w:val="24"/>
          <w:szCs w:val="24"/>
          <w:lang w:eastAsia="ru-RU"/>
        </w:rPr>
        <w:t xml:space="preserve"> </w:t>
      </w:r>
      <w:r w:rsidRPr="00E87A3D">
        <w:rPr>
          <w:rFonts w:ascii="Times" w:eastAsia="Times New Roman" w:hAnsi="Times"/>
          <w:sz w:val="24"/>
          <w:szCs w:val="24"/>
          <w:lang w:eastAsia="ru-RU"/>
        </w:rPr>
        <w:t>для</w:t>
      </w:r>
      <w:r w:rsidRPr="00E87A3D">
        <w:rPr>
          <w:rFonts w:ascii="Times" w:eastAsia="Times New Roman" w:hAnsi="Times"/>
          <w:spacing w:val="77"/>
          <w:sz w:val="24"/>
          <w:szCs w:val="24"/>
          <w:lang w:eastAsia="ru-RU"/>
        </w:rPr>
        <w:t xml:space="preserve"> </w:t>
      </w:r>
      <w:r w:rsidRPr="00E87A3D">
        <w:rPr>
          <w:rFonts w:ascii="Times" w:eastAsia="Times New Roman" w:hAnsi="Times"/>
          <w:spacing w:val="-1"/>
          <w:sz w:val="24"/>
          <w:szCs w:val="24"/>
          <w:lang w:eastAsia="ru-RU"/>
        </w:rPr>
        <w:t>опроса граждан</w:t>
      </w:r>
      <w:r w:rsidRPr="00E87A3D">
        <w:rPr>
          <w:rFonts w:ascii="Times" w:eastAsia="Times New Roman" w:hAnsi="Times"/>
          <w:sz w:val="24"/>
          <w:szCs w:val="24"/>
          <w:lang w:eastAsia="ru-RU"/>
        </w:rPr>
        <w:t xml:space="preserve"> на</w:t>
      </w:r>
      <w:r w:rsidRPr="00E87A3D">
        <w:rPr>
          <w:rFonts w:ascii="Times" w:eastAsia="Times New Roman" w:hAnsi="Times"/>
          <w:spacing w:val="-1"/>
          <w:sz w:val="24"/>
          <w:szCs w:val="24"/>
          <w:lang w:eastAsia="ru-RU"/>
        </w:rPr>
        <w:t xml:space="preserve"> </w:t>
      </w:r>
      <w:r w:rsidRPr="00E87A3D">
        <w:rPr>
          <w:rFonts w:ascii="Times" w:eastAsia="Times New Roman" w:hAnsi="Times"/>
          <w:sz w:val="24"/>
          <w:szCs w:val="24"/>
          <w:lang w:eastAsia="ru-RU"/>
        </w:rPr>
        <w:t>сайте</w:t>
      </w:r>
      <w:r w:rsidRPr="00E87A3D">
        <w:rPr>
          <w:rFonts w:ascii="Times" w:eastAsia="Times New Roman" w:hAnsi="Times"/>
          <w:spacing w:val="-1"/>
          <w:sz w:val="24"/>
          <w:szCs w:val="24"/>
          <w:lang w:eastAsia="ru-RU"/>
        </w:rPr>
        <w:t xml:space="preserve"> </w:t>
      </w:r>
      <w:r w:rsidRPr="00E87A3D">
        <w:rPr>
          <w:rFonts w:ascii="Times" w:eastAsia="Times New Roman" w:hAnsi="Times"/>
          <w:sz w:val="24"/>
          <w:szCs w:val="24"/>
          <w:lang w:eastAsia="ru-RU"/>
        </w:rPr>
        <w:t>и прочие)</w:t>
      </w:r>
      <w:r w:rsidRPr="00E87A3D">
        <w:rPr>
          <w:rFonts w:ascii="Times" w:eastAsia="Times New Roman" w:hAnsi="Times"/>
          <w:b/>
          <w:bCs/>
          <w:sz w:val="24"/>
          <w:szCs w:val="24"/>
          <w:lang w:eastAsia="ru-RU"/>
        </w:rPr>
        <w:t>?</w:t>
      </w:r>
    </w:p>
    <w:p w14:paraId="3776E66B" w14:textId="77777777" w:rsidR="009E7ECB" w:rsidRPr="00E87A3D" w:rsidRDefault="009E7ECB" w:rsidP="00A41A59">
      <w:pPr>
        <w:widowControl w:val="0"/>
        <w:kinsoku w:val="0"/>
        <w:overflowPunct w:val="0"/>
        <w:autoSpaceDE w:val="0"/>
        <w:autoSpaceDN w:val="0"/>
        <w:adjustRightInd w:val="0"/>
        <w:spacing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Да</w:t>
      </w:r>
    </w:p>
    <w:p w14:paraId="67725E20" w14:textId="77777777" w:rsidR="009E7ECB" w:rsidRPr="00E87A3D" w:rsidRDefault="009E7ECB" w:rsidP="00A41A59">
      <w:pPr>
        <w:widowControl w:val="0"/>
        <w:kinsoku w:val="0"/>
        <w:overflowPunct w:val="0"/>
        <w:autoSpaceDE w:val="0"/>
        <w:autoSpaceDN w:val="0"/>
        <w:adjustRightInd w:val="0"/>
        <w:spacing w:before="41" w:line="240" w:lineRule="auto"/>
        <w:ind w:left="833"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12)</w:t>
      </w:r>
    </w:p>
    <w:p w14:paraId="2991E7DD"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before="45" w:line="240" w:lineRule="auto"/>
        <w:ind w:right="10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4"/>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
          <w:sz w:val="24"/>
          <w:szCs w:val="24"/>
          <w:lang w:eastAsia="ru-RU"/>
        </w:rPr>
        <w:t xml:space="preserve"> </w:t>
      </w:r>
      <w:r w:rsidRPr="00E87A3D">
        <w:rPr>
          <w:rFonts w:eastAsia="Times New Roman"/>
          <w:b/>
          <w:bCs/>
          <w:spacing w:val="-1"/>
          <w:sz w:val="24"/>
          <w:szCs w:val="24"/>
          <w:lang w:eastAsia="ru-RU"/>
        </w:rPr>
        <w:t>доброжелательностью</w:t>
      </w:r>
      <w:r w:rsidRPr="00E87A3D">
        <w:rPr>
          <w:rFonts w:eastAsia="Times New Roman"/>
          <w:b/>
          <w:bCs/>
          <w:spacing w:val="3"/>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5"/>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85"/>
          <w:sz w:val="24"/>
          <w:szCs w:val="24"/>
          <w:lang w:eastAsia="ru-RU"/>
        </w:rPr>
        <w:t xml:space="preserve"> </w:t>
      </w:r>
      <w:r w:rsidRPr="00E87A3D">
        <w:rPr>
          <w:rFonts w:eastAsia="Times New Roman"/>
          <w:b/>
          <w:bCs/>
          <w:sz w:val="24"/>
          <w:szCs w:val="24"/>
          <w:lang w:eastAsia="ru-RU"/>
        </w:rPr>
        <w:t>образовательной</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с</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которыми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взаимодействовали</w:t>
      </w:r>
      <w:r w:rsidRPr="00E87A3D">
        <w:rPr>
          <w:rFonts w:eastAsia="Times New Roman"/>
          <w:b/>
          <w:bCs/>
          <w:sz w:val="24"/>
          <w:szCs w:val="24"/>
          <w:lang w:eastAsia="ru-RU"/>
        </w:rPr>
        <w:t xml:space="preserve"> в </w:t>
      </w:r>
      <w:r w:rsidRPr="00E87A3D">
        <w:rPr>
          <w:rFonts w:eastAsia="Times New Roman"/>
          <w:b/>
          <w:bCs/>
          <w:spacing w:val="-1"/>
          <w:sz w:val="24"/>
          <w:szCs w:val="24"/>
          <w:lang w:eastAsia="ru-RU"/>
        </w:rPr>
        <w:t>дистанционной</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форме</w:t>
      </w:r>
      <w:r w:rsidRPr="00E87A3D">
        <w:rPr>
          <w:rFonts w:eastAsia="Times New Roman"/>
          <w:b/>
          <w:bCs/>
          <w:spacing w:val="73"/>
          <w:sz w:val="24"/>
          <w:szCs w:val="24"/>
          <w:lang w:eastAsia="ru-RU"/>
        </w:rPr>
        <w:t xml:space="preserve"> </w:t>
      </w:r>
      <w:r w:rsidRPr="00E87A3D">
        <w:rPr>
          <w:rFonts w:eastAsia="Times New Roman"/>
          <w:sz w:val="24"/>
          <w:szCs w:val="24"/>
          <w:lang w:eastAsia="ru-RU"/>
        </w:rPr>
        <w:t xml:space="preserve">(по </w:t>
      </w:r>
      <w:r w:rsidRPr="00E87A3D">
        <w:rPr>
          <w:rFonts w:eastAsia="Times New Roman"/>
          <w:spacing w:val="-1"/>
          <w:sz w:val="24"/>
          <w:szCs w:val="24"/>
          <w:lang w:eastAsia="ru-RU"/>
        </w:rPr>
        <w:t>телефону,</w:t>
      </w:r>
      <w:r w:rsidRPr="00E87A3D">
        <w:rPr>
          <w:rFonts w:eastAsia="Times New Roman"/>
          <w:spacing w:val="11"/>
          <w:sz w:val="24"/>
          <w:szCs w:val="24"/>
          <w:lang w:eastAsia="ru-RU"/>
        </w:rPr>
        <w:t xml:space="preserve"> </w:t>
      </w:r>
      <w:r w:rsidRPr="00E87A3D">
        <w:rPr>
          <w:rFonts w:eastAsia="Times New Roman"/>
          <w:sz w:val="24"/>
          <w:szCs w:val="24"/>
          <w:lang w:eastAsia="ru-RU"/>
        </w:rPr>
        <w:t>по</w:t>
      </w:r>
      <w:r w:rsidRPr="00E87A3D">
        <w:rPr>
          <w:rFonts w:eastAsia="Times New Roman"/>
          <w:spacing w:val="11"/>
          <w:sz w:val="24"/>
          <w:szCs w:val="24"/>
          <w:lang w:eastAsia="ru-RU"/>
        </w:rPr>
        <w:t xml:space="preserve"> </w:t>
      </w:r>
      <w:r w:rsidRPr="00E87A3D">
        <w:rPr>
          <w:rFonts w:eastAsia="Times New Roman"/>
          <w:sz w:val="24"/>
          <w:szCs w:val="24"/>
          <w:lang w:eastAsia="ru-RU"/>
        </w:rPr>
        <w:t>электронной</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почте,</w:t>
      </w:r>
      <w:r w:rsidRPr="00E87A3D">
        <w:rPr>
          <w:rFonts w:eastAsia="Times New Roman"/>
          <w:spacing w:val="11"/>
          <w:sz w:val="24"/>
          <w:szCs w:val="24"/>
          <w:lang w:eastAsia="ru-RU"/>
        </w:rPr>
        <w:t xml:space="preserve"> </w:t>
      </w:r>
      <w:r w:rsidRPr="00E87A3D">
        <w:rPr>
          <w:rFonts w:eastAsia="Times New Roman"/>
          <w:sz w:val="24"/>
          <w:szCs w:val="24"/>
          <w:lang w:eastAsia="ru-RU"/>
        </w:rPr>
        <w:t>с</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помощью</w:t>
      </w:r>
      <w:r w:rsidRPr="00E87A3D">
        <w:rPr>
          <w:rFonts w:eastAsia="Times New Roman"/>
          <w:spacing w:val="12"/>
          <w:sz w:val="24"/>
          <w:szCs w:val="24"/>
          <w:lang w:eastAsia="ru-RU"/>
        </w:rPr>
        <w:t xml:space="preserve"> </w:t>
      </w:r>
      <w:r w:rsidRPr="00E87A3D">
        <w:rPr>
          <w:rFonts w:eastAsia="Times New Roman"/>
          <w:spacing w:val="-1"/>
          <w:sz w:val="24"/>
          <w:szCs w:val="24"/>
          <w:lang w:eastAsia="ru-RU"/>
        </w:rPr>
        <w:t>электронных</w:t>
      </w:r>
      <w:r w:rsidRPr="00E87A3D">
        <w:rPr>
          <w:rFonts w:eastAsia="Times New Roman"/>
          <w:spacing w:val="13"/>
          <w:sz w:val="24"/>
          <w:szCs w:val="24"/>
          <w:lang w:eastAsia="ru-RU"/>
        </w:rPr>
        <w:t xml:space="preserve"> </w:t>
      </w:r>
      <w:r w:rsidRPr="00E87A3D">
        <w:rPr>
          <w:rFonts w:eastAsia="Times New Roman"/>
          <w:spacing w:val="-1"/>
          <w:sz w:val="24"/>
          <w:szCs w:val="24"/>
          <w:lang w:eastAsia="ru-RU"/>
        </w:rPr>
        <w:t>сервисов</w:t>
      </w:r>
      <w:r w:rsidRPr="00E87A3D">
        <w:rPr>
          <w:rFonts w:eastAsia="Times New Roman"/>
          <w:spacing w:val="11"/>
          <w:sz w:val="24"/>
          <w:szCs w:val="24"/>
          <w:lang w:eastAsia="ru-RU"/>
        </w:rPr>
        <w:t xml:space="preserve"> </w:t>
      </w:r>
      <w:r w:rsidRPr="00E87A3D">
        <w:rPr>
          <w:rFonts w:eastAsia="Times New Roman"/>
          <w:sz w:val="24"/>
          <w:szCs w:val="24"/>
          <w:lang w:eastAsia="ru-RU"/>
        </w:rPr>
        <w:t>(для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подачи</w:t>
      </w:r>
      <w:r w:rsidRPr="00E87A3D">
        <w:rPr>
          <w:rFonts w:eastAsia="Times New Roman"/>
          <w:spacing w:val="12"/>
          <w:sz w:val="24"/>
          <w:szCs w:val="24"/>
          <w:lang w:eastAsia="ru-RU"/>
        </w:rPr>
        <w:t xml:space="preserve"> </w:t>
      </w:r>
      <w:r w:rsidRPr="00E87A3D">
        <w:rPr>
          <w:rFonts w:eastAsia="Times New Roman"/>
          <w:spacing w:val="-1"/>
          <w:sz w:val="24"/>
          <w:szCs w:val="24"/>
          <w:lang w:eastAsia="ru-RU"/>
        </w:rPr>
        <w:t>электронного</w:t>
      </w:r>
      <w:r w:rsidRPr="00E87A3D">
        <w:rPr>
          <w:rFonts w:eastAsia="Times New Roman"/>
          <w:spacing w:val="77"/>
          <w:sz w:val="24"/>
          <w:szCs w:val="24"/>
          <w:lang w:eastAsia="ru-RU"/>
        </w:rPr>
        <w:t xml:space="preserve"> </w:t>
      </w:r>
      <w:r w:rsidRPr="00E87A3D">
        <w:rPr>
          <w:rFonts w:eastAsia="Times New Roman"/>
          <w:spacing w:val="-1"/>
          <w:sz w:val="24"/>
          <w:szCs w:val="24"/>
          <w:lang w:eastAsia="ru-RU"/>
        </w:rPr>
        <w:t>обращения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(жалобы,</w:t>
      </w:r>
      <w:r w:rsidRPr="00E87A3D">
        <w:rPr>
          <w:rFonts w:eastAsia="Times New Roman"/>
          <w:spacing w:val="42"/>
          <w:sz w:val="24"/>
          <w:szCs w:val="24"/>
          <w:lang w:eastAsia="ru-RU"/>
        </w:rPr>
        <w:t xml:space="preserve"> </w:t>
      </w:r>
      <w:r w:rsidRPr="00E87A3D">
        <w:rPr>
          <w:rFonts w:eastAsia="Times New Roman"/>
          <w:sz w:val="24"/>
          <w:szCs w:val="24"/>
          <w:lang w:eastAsia="ru-RU"/>
        </w:rPr>
        <w:t>предложения),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получения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консультации</w:t>
      </w:r>
      <w:r w:rsidRPr="00E87A3D">
        <w:rPr>
          <w:rFonts w:eastAsia="Times New Roman"/>
          <w:spacing w:val="43"/>
          <w:sz w:val="24"/>
          <w:szCs w:val="24"/>
          <w:lang w:eastAsia="ru-RU"/>
        </w:rPr>
        <w:t xml:space="preserve"> </w:t>
      </w:r>
      <w:r w:rsidRPr="00E87A3D">
        <w:rPr>
          <w:rFonts w:eastAsia="Times New Roman"/>
          <w:sz w:val="24"/>
          <w:szCs w:val="24"/>
          <w:lang w:eastAsia="ru-RU"/>
        </w:rPr>
        <w:t>по</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оказываемым</w:t>
      </w:r>
      <w:r w:rsidRPr="00E87A3D">
        <w:rPr>
          <w:rFonts w:eastAsia="Times New Roman"/>
          <w:spacing w:val="50"/>
          <w:sz w:val="24"/>
          <w:szCs w:val="24"/>
          <w:lang w:eastAsia="ru-RU"/>
        </w:rPr>
        <w:t xml:space="preserve"> </w:t>
      </w:r>
      <w:r w:rsidRPr="00E87A3D">
        <w:rPr>
          <w:rFonts w:eastAsia="Times New Roman"/>
          <w:sz w:val="24"/>
          <w:szCs w:val="24"/>
          <w:lang w:eastAsia="ru-RU"/>
        </w:rPr>
        <w:t>образовательным</w:t>
      </w:r>
      <w:r w:rsidRPr="00E87A3D">
        <w:rPr>
          <w:rFonts w:eastAsia="Times New Roman"/>
          <w:spacing w:val="49"/>
          <w:sz w:val="24"/>
          <w:szCs w:val="24"/>
          <w:lang w:eastAsia="ru-RU"/>
        </w:rPr>
        <w:t xml:space="preserve"> </w:t>
      </w:r>
      <w:r w:rsidRPr="00E87A3D">
        <w:rPr>
          <w:rFonts w:eastAsia="Times New Roman"/>
          <w:spacing w:val="-1"/>
          <w:sz w:val="24"/>
          <w:szCs w:val="24"/>
          <w:lang w:eastAsia="ru-RU"/>
        </w:rPr>
        <w:t>услугам)</w:t>
      </w:r>
      <w:r w:rsidRPr="00E87A3D">
        <w:rPr>
          <w:rFonts w:eastAsia="Times New Roman"/>
          <w:sz w:val="24"/>
          <w:szCs w:val="24"/>
          <w:lang w:eastAsia="ru-RU"/>
        </w:rPr>
        <w:t xml:space="preserve"> и в </w:t>
      </w:r>
      <w:r w:rsidRPr="00E87A3D">
        <w:rPr>
          <w:rFonts w:eastAsia="Times New Roman"/>
          <w:spacing w:val="-1"/>
          <w:sz w:val="24"/>
          <w:szCs w:val="24"/>
          <w:lang w:eastAsia="ru-RU"/>
        </w:rPr>
        <w:t>прочих</w:t>
      </w:r>
      <w:r w:rsidRPr="00E87A3D">
        <w:rPr>
          <w:rFonts w:eastAsia="Times New Roman"/>
          <w:spacing w:val="2"/>
          <w:sz w:val="24"/>
          <w:szCs w:val="24"/>
          <w:lang w:eastAsia="ru-RU"/>
        </w:rPr>
        <w:t xml:space="preserve"> </w:t>
      </w:r>
      <w:r w:rsidRPr="00E87A3D">
        <w:rPr>
          <w:rFonts w:eastAsia="Times New Roman"/>
          <w:spacing w:val="-1"/>
          <w:sz w:val="24"/>
          <w:szCs w:val="24"/>
          <w:lang w:eastAsia="ru-RU"/>
        </w:rPr>
        <w:t>дистанционных</w:t>
      </w:r>
      <w:r w:rsidRPr="00E87A3D">
        <w:rPr>
          <w:rFonts w:eastAsia="Times New Roman"/>
          <w:spacing w:val="2"/>
          <w:sz w:val="24"/>
          <w:szCs w:val="24"/>
          <w:lang w:eastAsia="ru-RU"/>
        </w:rPr>
        <w:t xml:space="preserve"> </w:t>
      </w:r>
      <w:r w:rsidRPr="00E87A3D">
        <w:rPr>
          <w:rFonts w:eastAsia="Times New Roman"/>
          <w:sz w:val="24"/>
          <w:szCs w:val="24"/>
          <w:lang w:eastAsia="ru-RU"/>
        </w:rPr>
        <w:t>формах)</w:t>
      </w:r>
      <w:r w:rsidRPr="00E87A3D">
        <w:rPr>
          <w:rFonts w:eastAsia="Times New Roman"/>
          <w:b/>
          <w:bCs/>
          <w:sz w:val="24"/>
          <w:szCs w:val="24"/>
          <w:lang w:eastAsia="ru-RU"/>
        </w:rPr>
        <w:t>?</w:t>
      </w:r>
    </w:p>
    <w:p w14:paraId="5D78D4E3" w14:textId="77777777" w:rsidR="009E7ECB" w:rsidRPr="00E87A3D" w:rsidRDefault="009E7ECB" w:rsidP="00A41A59">
      <w:pPr>
        <w:widowControl w:val="0"/>
        <w:kinsoku w:val="0"/>
        <w:overflowPunct w:val="0"/>
        <w:autoSpaceDE w:val="0"/>
        <w:autoSpaceDN w:val="0"/>
        <w:adjustRightInd w:val="0"/>
        <w:spacing w:before="1"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7F8BECDD"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before="6" w:line="240" w:lineRule="auto"/>
        <w:ind w:right="107" w:firstLine="0"/>
        <w:jc w:val="left"/>
        <w:rPr>
          <w:rFonts w:eastAsia="Times New Roman"/>
          <w:sz w:val="24"/>
          <w:szCs w:val="24"/>
          <w:lang w:eastAsia="ru-RU"/>
        </w:rPr>
      </w:pPr>
      <w:r w:rsidRPr="00E87A3D">
        <w:rPr>
          <w:rFonts w:eastAsia="Times New Roman"/>
          <w:b/>
          <w:bCs/>
          <w:sz w:val="24"/>
          <w:szCs w:val="24"/>
          <w:lang w:eastAsia="ru-RU"/>
        </w:rPr>
        <w:t>Готовы</w:t>
      </w:r>
      <w:r w:rsidRPr="00E87A3D">
        <w:rPr>
          <w:rFonts w:eastAsia="Times New Roman"/>
          <w:b/>
          <w:bCs/>
          <w:spacing w:val="13"/>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z w:val="24"/>
          <w:szCs w:val="24"/>
          <w:lang w:eastAsia="ru-RU"/>
        </w:rPr>
        <w:t xml:space="preserve"> Вы </w:t>
      </w:r>
      <w:r w:rsidRPr="00E87A3D">
        <w:rPr>
          <w:rFonts w:eastAsia="Times New Roman"/>
          <w:b/>
          <w:bCs/>
          <w:spacing w:val="-1"/>
          <w:sz w:val="24"/>
          <w:szCs w:val="24"/>
          <w:lang w:eastAsia="ru-RU"/>
        </w:rPr>
        <w:t>рекомендовать</w:t>
      </w:r>
      <w:r w:rsidRPr="00E87A3D">
        <w:rPr>
          <w:rFonts w:eastAsia="Times New Roman"/>
          <w:b/>
          <w:bCs/>
          <w:spacing w:val="14"/>
          <w:sz w:val="24"/>
          <w:szCs w:val="24"/>
          <w:lang w:eastAsia="ru-RU"/>
        </w:rPr>
        <w:t xml:space="preserve"> </w:t>
      </w:r>
      <w:r w:rsidRPr="00E87A3D">
        <w:rPr>
          <w:rFonts w:eastAsia="Times New Roman"/>
          <w:b/>
          <w:bCs/>
          <w:spacing w:val="-1"/>
          <w:sz w:val="24"/>
          <w:szCs w:val="24"/>
          <w:lang w:eastAsia="ru-RU"/>
        </w:rPr>
        <w:t>данную</w:t>
      </w:r>
      <w:r w:rsidRPr="00E87A3D">
        <w:rPr>
          <w:rFonts w:eastAsia="Times New Roman"/>
          <w:b/>
          <w:bCs/>
          <w:sz w:val="24"/>
          <w:szCs w:val="24"/>
          <w:lang w:eastAsia="ru-RU"/>
        </w:rPr>
        <w:t xml:space="preserve"> образовательную </w:t>
      </w:r>
      <w:r w:rsidRPr="00E87A3D">
        <w:rPr>
          <w:rFonts w:eastAsia="Times New Roman"/>
          <w:b/>
          <w:bCs/>
          <w:spacing w:val="-1"/>
          <w:sz w:val="24"/>
          <w:szCs w:val="24"/>
          <w:lang w:eastAsia="ru-RU"/>
        </w:rPr>
        <w:t>организацию</w:t>
      </w:r>
      <w:r w:rsidRPr="00E87A3D">
        <w:rPr>
          <w:rFonts w:eastAsia="Times New Roman"/>
          <w:b/>
          <w:bCs/>
          <w:spacing w:val="13"/>
          <w:sz w:val="24"/>
          <w:szCs w:val="24"/>
          <w:lang w:eastAsia="ru-RU"/>
        </w:rPr>
        <w:t xml:space="preserve"> </w:t>
      </w:r>
      <w:r w:rsidRPr="00E87A3D">
        <w:rPr>
          <w:rFonts w:eastAsia="Times New Roman"/>
          <w:b/>
          <w:bCs/>
          <w:spacing w:val="-1"/>
          <w:sz w:val="24"/>
          <w:szCs w:val="24"/>
          <w:lang w:eastAsia="ru-RU"/>
        </w:rPr>
        <w:t>родственникам</w:t>
      </w:r>
      <w:r w:rsidRPr="00E87A3D">
        <w:rPr>
          <w:rFonts w:eastAsia="Times New Roman"/>
          <w:b/>
          <w:bCs/>
          <w:spacing w:val="57"/>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1"/>
          <w:sz w:val="24"/>
          <w:szCs w:val="24"/>
          <w:lang w:eastAsia="ru-RU"/>
        </w:rPr>
        <w:t xml:space="preserve"> </w:t>
      </w:r>
      <w:r w:rsidRPr="00E87A3D">
        <w:rPr>
          <w:rFonts w:eastAsia="Times New Roman"/>
          <w:b/>
          <w:bCs/>
          <w:sz w:val="24"/>
          <w:szCs w:val="24"/>
          <w:lang w:eastAsia="ru-RU"/>
        </w:rPr>
        <w:t>знакомым</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(или</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могли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бы</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3"/>
          <w:sz w:val="24"/>
          <w:szCs w:val="24"/>
          <w:lang w:eastAsia="ru-RU"/>
        </w:rPr>
        <w:t xml:space="preserve"> </w:t>
      </w:r>
      <w:r w:rsidRPr="00E87A3D">
        <w:rPr>
          <w:rFonts w:eastAsia="Times New Roman"/>
          <w:b/>
          <w:bCs/>
          <w:spacing w:val="-1"/>
          <w:sz w:val="24"/>
          <w:szCs w:val="24"/>
          <w:lang w:eastAsia="ru-RU"/>
        </w:rPr>
        <w:t>ее</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рекомендовать,</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если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бы</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была</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возможность</w:t>
      </w:r>
      <w:r w:rsidRPr="00E87A3D">
        <w:rPr>
          <w:rFonts w:eastAsia="Times New Roman"/>
          <w:b/>
          <w:bCs/>
          <w:spacing w:val="24"/>
          <w:sz w:val="24"/>
          <w:szCs w:val="24"/>
          <w:lang w:eastAsia="ru-RU"/>
        </w:rPr>
        <w:t xml:space="preserve"> </w:t>
      </w:r>
      <w:r w:rsidRPr="00E87A3D">
        <w:rPr>
          <w:rFonts w:eastAsia="Times New Roman"/>
          <w:b/>
          <w:bCs/>
          <w:spacing w:val="-1"/>
          <w:sz w:val="24"/>
          <w:szCs w:val="24"/>
          <w:lang w:eastAsia="ru-RU"/>
        </w:rPr>
        <w:t>выбора</w:t>
      </w:r>
      <w:r w:rsidRPr="00E87A3D">
        <w:rPr>
          <w:rFonts w:eastAsia="Times New Roman"/>
          <w:b/>
          <w:bCs/>
          <w:spacing w:val="51"/>
          <w:sz w:val="24"/>
          <w:szCs w:val="24"/>
          <w:lang w:eastAsia="ru-RU"/>
        </w:rPr>
        <w:t xml:space="preserve"> </w:t>
      </w:r>
      <w:r w:rsidRPr="00E87A3D">
        <w:rPr>
          <w:rFonts w:eastAsia="Times New Roman"/>
          <w:b/>
          <w:bCs/>
          <w:sz w:val="24"/>
          <w:szCs w:val="24"/>
          <w:lang w:eastAsia="ru-RU"/>
        </w:rPr>
        <w:t xml:space="preserve">образовательной </w:t>
      </w:r>
      <w:r w:rsidRPr="00E87A3D">
        <w:rPr>
          <w:rFonts w:eastAsia="Times New Roman"/>
          <w:b/>
          <w:bCs/>
          <w:spacing w:val="-1"/>
          <w:sz w:val="24"/>
          <w:szCs w:val="24"/>
          <w:lang w:eastAsia="ru-RU"/>
        </w:rPr>
        <w:t>организации)?</w:t>
      </w:r>
      <w:r w:rsidRPr="00E87A3D">
        <w:rPr>
          <w:rFonts w:eastAsia="Times New Roman"/>
          <w:b/>
          <w:bCs/>
          <w:spacing w:val="2"/>
          <w:sz w:val="24"/>
          <w:szCs w:val="24"/>
          <w:lang w:eastAsia="ru-RU"/>
        </w:rPr>
        <w:t xml:space="preserve"> </w:t>
      </w:r>
      <w:r w:rsidRPr="00E87A3D">
        <w:rPr>
          <w:rFonts w:eastAsia="Times New Roman"/>
          <w:b/>
          <w:bCs/>
          <w:i/>
          <w:iCs/>
          <w:sz w:val="24"/>
          <w:szCs w:val="24"/>
          <w:lang w:eastAsia="ru-RU"/>
        </w:rPr>
        <w:t>(вопрос</w:t>
      </w:r>
      <w:r w:rsidRPr="00E87A3D">
        <w:rPr>
          <w:rFonts w:eastAsia="Times New Roman"/>
          <w:b/>
          <w:bCs/>
          <w:i/>
          <w:iCs/>
          <w:spacing w:val="58"/>
          <w:sz w:val="24"/>
          <w:szCs w:val="24"/>
          <w:lang w:eastAsia="ru-RU"/>
        </w:rPr>
        <w:t xml:space="preserve"> </w:t>
      </w:r>
      <w:r w:rsidRPr="00E87A3D">
        <w:rPr>
          <w:rFonts w:eastAsia="Times New Roman"/>
          <w:b/>
          <w:bCs/>
          <w:i/>
          <w:iCs/>
          <w:sz w:val="24"/>
          <w:szCs w:val="24"/>
          <w:lang w:eastAsia="ru-RU"/>
        </w:rPr>
        <w:t>не</w:t>
      </w:r>
      <w:r w:rsidRPr="00E87A3D">
        <w:rPr>
          <w:rFonts w:eastAsia="Times New Roman"/>
          <w:b/>
          <w:bCs/>
          <w:i/>
          <w:iCs/>
          <w:spacing w:val="56"/>
          <w:sz w:val="24"/>
          <w:szCs w:val="24"/>
          <w:lang w:eastAsia="ru-RU"/>
        </w:rPr>
        <w:t xml:space="preserve"> </w:t>
      </w:r>
      <w:r w:rsidRPr="00E87A3D">
        <w:rPr>
          <w:rFonts w:eastAsia="Times New Roman"/>
          <w:b/>
          <w:bCs/>
          <w:i/>
          <w:iCs/>
          <w:spacing w:val="-1"/>
          <w:sz w:val="24"/>
          <w:szCs w:val="24"/>
          <w:lang w:eastAsia="ru-RU"/>
        </w:rPr>
        <w:t>должен</w:t>
      </w:r>
      <w:r w:rsidRPr="00E87A3D">
        <w:rPr>
          <w:rFonts w:eastAsia="Times New Roman"/>
          <w:b/>
          <w:bCs/>
          <w:i/>
          <w:iCs/>
          <w:sz w:val="24"/>
          <w:szCs w:val="24"/>
          <w:lang w:eastAsia="ru-RU"/>
        </w:rPr>
        <w:t xml:space="preserve"> быть</w:t>
      </w:r>
      <w:r w:rsidRPr="00E87A3D">
        <w:rPr>
          <w:rFonts w:eastAsia="Times New Roman"/>
          <w:b/>
          <w:bCs/>
          <w:i/>
          <w:iCs/>
          <w:spacing w:val="57"/>
          <w:sz w:val="24"/>
          <w:szCs w:val="24"/>
          <w:lang w:eastAsia="ru-RU"/>
        </w:rPr>
        <w:t xml:space="preserve"> </w:t>
      </w:r>
      <w:r w:rsidRPr="00E87A3D">
        <w:rPr>
          <w:rFonts w:eastAsia="Times New Roman"/>
          <w:b/>
          <w:bCs/>
          <w:i/>
          <w:iCs/>
          <w:spacing w:val="-1"/>
          <w:sz w:val="24"/>
          <w:szCs w:val="24"/>
          <w:lang w:eastAsia="ru-RU"/>
        </w:rPr>
        <w:t>доступен</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(задан)</w:t>
      </w:r>
      <w:r w:rsidRPr="00E87A3D">
        <w:rPr>
          <w:rFonts w:eastAsia="Times New Roman"/>
          <w:b/>
          <w:bCs/>
          <w:i/>
          <w:iCs/>
          <w:spacing w:val="59"/>
          <w:sz w:val="24"/>
          <w:szCs w:val="24"/>
          <w:lang w:eastAsia="ru-RU"/>
        </w:rPr>
        <w:t xml:space="preserve"> </w:t>
      </w:r>
      <w:r w:rsidRPr="00E87A3D">
        <w:rPr>
          <w:rFonts w:eastAsia="Times New Roman"/>
          <w:b/>
          <w:bCs/>
          <w:i/>
          <w:iCs/>
          <w:spacing w:val="-1"/>
          <w:sz w:val="24"/>
          <w:szCs w:val="24"/>
          <w:lang w:eastAsia="ru-RU"/>
        </w:rPr>
        <w:t>для</w:t>
      </w:r>
      <w:r w:rsidRPr="00E87A3D">
        <w:rPr>
          <w:rFonts w:eastAsia="Times New Roman"/>
          <w:b/>
          <w:bCs/>
          <w:i/>
          <w:iCs/>
          <w:spacing w:val="58"/>
          <w:sz w:val="24"/>
          <w:szCs w:val="24"/>
          <w:lang w:eastAsia="ru-RU"/>
        </w:rPr>
        <w:t xml:space="preserve"> </w:t>
      </w:r>
      <w:r w:rsidRPr="00E87A3D">
        <w:rPr>
          <w:rFonts w:eastAsia="Times New Roman"/>
          <w:b/>
          <w:bCs/>
          <w:i/>
          <w:iCs/>
          <w:spacing w:val="-1"/>
          <w:sz w:val="24"/>
          <w:szCs w:val="24"/>
          <w:lang w:eastAsia="ru-RU"/>
        </w:rPr>
        <w:t>категории</w:t>
      </w:r>
      <w:r w:rsidRPr="00E87A3D">
        <w:rPr>
          <w:rFonts w:eastAsia="Times New Roman"/>
          <w:b/>
          <w:bCs/>
          <w:i/>
          <w:iCs/>
          <w:spacing w:val="59"/>
          <w:sz w:val="24"/>
          <w:szCs w:val="24"/>
          <w:lang w:eastAsia="ru-RU"/>
        </w:rPr>
        <w:t xml:space="preserve"> </w:t>
      </w:r>
      <w:r w:rsidRPr="00E87A3D">
        <w:rPr>
          <w:rFonts w:eastAsia="Times New Roman"/>
          <w:b/>
          <w:bCs/>
          <w:i/>
          <w:iCs/>
          <w:spacing w:val="-1"/>
          <w:sz w:val="24"/>
          <w:szCs w:val="24"/>
          <w:lang w:eastAsia="ru-RU"/>
        </w:rPr>
        <w:t>получателей</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образовательных</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услуг</w:t>
      </w:r>
      <w:r w:rsidRPr="00E87A3D">
        <w:rPr>
          <w:rFonts w:eastAsia="Times New Roman"/>
          <w:b/>
          <w:bCs/>
          <w:i/>
          <w:iCs/>
          <w:spacing w:val="2"/>
          <w:sz w:val="24"/>
          <w:szCs w:val="24"/>
          <w:lang w:eastAsia="ru-RU"/>
        </w:rPr>
        <w:t xml:space="preserve"> </w:t>
      </w:r>
      <w:r w:rsidRPr="00E87A3D">
        <w:rPr>
          <w:rFonts w:eastAsia="Times New Roman"/>
          <w:b/>
          <w:bCs/>
          <w:i/>
          <w:iCs/>
          <w:spacing w:val="-1"/>
          <w:sz w:val="24"/>
          <w:szCs w:val="24"/>
          <w:lang w:eastAsia="ru-RU"/>
        </w:rPr>
        <w:t>«Воспитанник</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детского</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дома»)</w:t>
      </w:r>
    </w:p>
    <w:p w14:paraId="360AE9C6"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5BB724C6"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before="4" w:line="240" w:lineRule="auto"/>
        <w:ind w:right="10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организационными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условиями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предоставления</w:t>
      </w:r>
      <w:r w:rsidRPr="00E87A3D">
        <w:rPr>
          <w:rFonts w:eastAsia="Times New Roman"/>
          <w:b/>
          <w:bCs/>
          <w:spacing w:val="37"/>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111"/>
          <w:sz w:val="24"/>
          <w:szCs w:val="24"/>
          <w:lang w:eastAsia="ru-RU"/>
        </w:rPr>
        <w:t xml:space="preserve"> </w:t>
      </w:r>
      <w:r w:rsidRPr="00E87A3D">
        <w:rPr>
          <w:rFonts w:eastAsia="Times New Roman"/>
          <w:b/>
          <w:bCs/>
          <w:spacing w:val="-1"/>
          <w:sz w:val="24"/>
          <w:szCs w:val="24"/>
          <w:lang w:eastAsia="ru-RU"/>
        </w:rPr>
        <w:lastRenderedPageBreak/>
        <w:t>услуг</w:t>
      </w:r>
      <w:r w:rsidRPr="00E87A3D">
        <w:rPr>
          <w:rFonts w:eastAsia="Times New Roman"/>
          <w:b/>
          <w:bCs/>
          <w:spacing w:val="5"/>
          <w:sz w:val="24"/>
          <w:szCs w:val="24"/>
          <w:lang w:eastAsia="ru-RU"/>
        </w:rPr>
        <w:t xml:space="preserve"> </w:t>
      </w:r>
      <w:r w:rsidRPr="00E87A3D">
        <w:rPr>
          <w:rFonts w:eastAsia="Times New Roman"/>
          <w:b/>
          <w:bCs/>
          <w:sz w:val="24"/>
          <w:szCs w:val="24"/>
          <w:lang w:eastAsia="ru-RU"/>
        </w:rPr>
        <w:t>(</w:t>
      </w:r>
      <w:r w:rsidRPr="00E87A3D">
        <w:rPr>
          <w:rFonts w:eastAsia="Times New Roman"/>
          <w:sz w:val="24"/>
          <w:szCs w:val="24"/>
          <w:lang w:eastAsia="ru-RU"/>
        </w:rPr>
        <w:t>графиком</w:t>
      </w:r>
      <w:r w:rsidRPr="00E87A3D">
        <w:rPr>
          <w:rFonts w:eastAsia="Times New Roman"/>
          <w:spacing w:val="6"/>
          <w:sz w:val="24"/>
          <w:szCs w:val="24"/>
          <w:lang w:eastAsia="ru-RU"/>
        </w:rPr>
        <w:t xml:space="preserve"> </w:t>
      </w:r>
      <w:r w:rsidRPr="00E87A3D">
        <w:rPr>
          <w:rFonts w:eastAsia="Times New Roman"/>
          <w:spacing w:val="-1"/>
          <w:sz w:val="24"/>
          <w:szCs w:val="24"/>
          <w:lang w:eastAsia="ru-RU"/>
        </w:rPr>
        <w:t>работы</w:t>
      </w:r>
      <w:r w:rsidRPr="00E87A3D">
        <w:rPr>
          <w:rFonts w:eastAsia="Times New Roman"/>
          <w:spacing w:val="6"/>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4"/>
          <w:sz w:val="24"/>
          <w:szCs w:val="24"/>
          <w:lang w:eastAsia="ru-RU"/>
        </w:rPr>
        <w:t xml:space="preserve"> </w:t>
      </w:r>
      <w:r w:rsidRPr="00E87A3D">
        <w:rPr>
          <w:rFonts w:eastAsia="Times New Roman"/>
          <w:spacing w:val="-1"/>
          <w:sz w:val="24"/>
          <w:szCs w:val="24"/>
          <w:lang w:eastAsia="ru-RU"/>
        </w:rPr>
        <w:t>навигацией</w:t>
      </w:r>
      <w:r w:rsidRPr="00E87A3D">
        <w:rPr>
          <w:rFonts w:eastAsia="Times New Roman"/>
          <w:spacing w:val="7"/>
          <w:sz w:val="24"/>
          <w:szCs w:val="24"/>
          <w:lang w:eastAsia="ru-RU"/>
        </w:rPr>
        <w:t xml:space="preserve"> </w:t>
      </w:r>
      <w:r w:rsidRPr="00E87A3D">
        <w:rPr>
          <w:rFonts w:eastAsia="Times New Roman"/>
          <w:spacing w:val="-1"/>
          <w:sz w:val="24"/>
          <w:szCs w:val="24"/>
          <w:lang w:eastAsia="ru-RU"/>
        </w:rPr>
        <w:t>внутри</w:t>
      </w:r>
      <w:r w:rsidRPr="00E87A3D">
        <w:rPr>
          <w:rFonts w:eastAsia="Times New Roman"/>
          <w:spacing w:val="7"/>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7"/>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pacing w:val="-1"/>
          <w:sz w:val="24"/>
          <w:szCs w:val="24"/>
          <w:lang w:eastAsia="ru-RU"/>
        </w:rPr>
        <w:t>информационных</w:t>
      </w:r>
      <w:r w:rsidRPr="00E87A3D">
        <w:rPr>
          <w:rFonts w:eastAsia="Times New Roman"/>
          <w:spacing w:val="79"/>
          <w:sz w:val="24"/>
          <w:szCs w:val="24"/>
          <w:lang w:eastAsia="ru-RU"/>
        </w:rPr>
        <w:t xml:space="preserve"> </w:t>
      </w:r>
      <w:r w:rsidRPr="00E87A3D">
        <w:rPr>
          <w:rFonts w:eastAsia="Times New Roman"/>
          <w:spacing w:val="-1"/>
          <w:sz w:val="24"/>
          <w:szCs w:val="24"/>
          <w:lang w:eastAsia="ru-RU"/>
        </w:rPr>
        <w:t>табличек,</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указателей,</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сигнальных</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табло,</w:t>
      </w:r>
      <w:r w:rsidRPr="00E87A3D">
        <w:rPr>
          <w:rFonts w:eastAsia="Times New Roman"/>
          <w:spacing w:val="38"/>
          <w:sz w:val="24"/>
          <w:szCs w:val="24"/>
          <w:lang w:eastAsia="ru-RU"/>
        </w:rPr>
        <w:t xml:space="preserve"> </w:t>
      </w:r>
      <w:r w:rsidRPr="00E87A3D">
        <w:rPr>
          <w:rFonts w:eastAsia="Times New Roman"/>
          <w:sz w:val="24"/>
          <w:szCs w:val="24"/>
          <w:lang w:eastAsia="ru-RU"/>
        </w:rPr>
        <w:t>инфоматов</w:t>
      </w:r>
      <w:r w:rsidRPr="00E87A3D">
        <w:rPr>
          <w:rFonts w:eastAsia="Times New Roman"/>
          <w:spacing w:val="37"/>
          <w:sz w:val="24"/>
          <w:szCs w:val="24"/>
          <w:lang w:eastAsia="ru-RU"/>
        </w:rPr>
        <w:t xml:space="preserve"> </w:t>
      </w:r>
      <w:r w:rsidRPr="00E87A3D">
        <w:rPr>
          <w:rFonts w:eastAsia="Times New Roman"/>
          <w:sz w:val="24"/>
          <w:szCs w:val="24"/>
          <w:lang w:eastAsia="ru-RU"/>
        </w:rPr>
        <w:t>и</w:t>
      </w:r>
      <w:r w:rsidRPr="00E87A3D">
        <w:rPr>
          <w:rFonts w:eastAsia="Times New Roman"/>
          <w:spacing w:val="39"/>
          <w:sz w:val="24"/>
          <w:szCs w:val="24"/>
          <w:lang w:eastAsia="ru-RU"/>
        </w:rPr>
        <w:t xml:space="preserve"> </w:t>
      </w:r>
      <w:r w:rsidRPr="00E87A3D">
        <w:rPr>
          <w:rFonts w:eastAsia="Times New Roman"/>
          <w:spacing w:val="-1"/>
          <w:sz w:val="24"/>
          <w:szCs w:val="24"/>
          <w:lang w:eastAsia="ru-RU"/>
        </w:rPr>
        <w:t>прочие)</w:t>
      </w:r>
      <w:r w:rsidRPr="00E87A3D">
        <w:rPr>
          <w:rFonts w:eastAsia="Times New Roman"/>
          <w:b/>
          <w:bCs/>
          <w:spacing w:val="-1"/>
          <w:sz w:val="24"/>
          <w:szCs w:val="24"/>
          <w:lang w:eastAsia="ru-RU"/>
        </w:rPr>
        <w:t>?</w:t>
      </w:r>
      <w:r w:rsidRPr="00E87A3D">
        <w:rPr>
          <w:rFonts w:eastAsia="Times New Roman"/>
          <w:b/>
          <w:bCs/>
          <w:spacing w:val="38"/>
          <w:sz w:val="24"/>
          <w:szCs w:val="24"/>
          <w:lang w:eastAsia="ru-RU"/>
        </w:rPr>
        <w:t xml:space="preserve"> </w:t>
      </w:r>
      <w:r w:rsidRPr="00E87A3D">
        <w:rPr>
          <w:rFonts w:eastAsia="Times New Roman"/>
          <w:b/>
          <w:bCs/>
          <w:i/>
          <w:iCs/>
          <w:sz w:val="24"/>
          <w:szCs w:val="24"/>
          <w:lang w:eastAsia="ru-RU"/>
        </w:rPr>
        <w:t>(вопрос</w:t>
      </w:r>
      <w:r w:rsidRPr="00E87A3D">
        <w:rPr>
          <w:rFonts w:eastAsia="Times New Roman"/>
          <w:b/>
          <w:bCs/>
          <w:i/>
          <w:iCs/>
          <w:spacing w:val="37"/>
          <w:sz w:val="24"/>
          <w:szCs w:val="24"/>
          <w:lang w:eastAsia="ru-RU"/>
        </w:rPr>
        <w:t xml:space="preserve"> </w:t>
      </w:r>
      <w:r w:rsidRPr="00E87A3D">
        <w:rPr>
          <w:rFonts w:eastAsia="Times New Roman"/>
          <w:b/>
          <w:bCs/>
          <w:i/>
          <w:iCs/>
          <w:sz w:val="24"/>
          <w:szCs w:val="24"/>
          <w:lang w:eastAsia="ru-RU"/>
        </w:rPr>
        <w:t>не</w:t>
      </w:r>
      <w:r w:rsidRPr="00E87A3D">
        <w:rPr>
          <w:rFonts w:eastAsia="Times New Roman"/>
          <w:b/>
          <w:bCs/>
          <w:i/>
          <w:iCs/>
          <w:spacing w:val="37"/>
          <w:sz w:val="24"/>
          <w:szCs w:val="24"/>
          <w:lang w:eastAsia="ru-RU"/>
        </w:rPr>
        <w:t xml:space="preserve"> </w:t>
      </w:r>
      <w:r w:rsidRPr="00E87A3D">
        <w:rPr>
          <w:rFonts w:eastAsia="Times New Roman"/>
          <w:b/>
          <w:bCs/>
          <w:i/>
          <w:iCs/>
          <w:spacing w:val="-1"/>
          <w:sz w:val="24"/>
          <w:szCs w:val="24"/>
          <w:lang w:eastAsia="ru-RU"/>
        </w:rPr>
        <w:t>должен</w:t>
      </w:r>
      <w:r w:rsidRPr="00E87A3D">
        <w:rPr>
          <w:rFonts w:eastAsia="Times New Roman"/>
          <w:b/>
          <w:bCs/>
          <w:i/>
          <w:iCs/>
          <w:spacing w:val="39"/>
          <w:sz w:val="24"/>
          <w:szCs w:val="24"/>
          <w:lang w:eastAsia="ru-RU"/>
        </w:rPr>
        <w:t xml:space="preserve"> </w:t>
      </w:r>
      <w:r w:rsidRPr="00E87A3D">
        <w:rPr>
          <w:rFonts w:eastAsia="Times New Roman"/>
          <w:b/>
          <w:bCs/>
          <w:i/>
          <w:iCs/>
          <w:spacing w:val="-1"/>
          <w:sz w:val="24"/>
          <w:szCs w:val="24"/>
          <w:lang w:eastAsia="ru-RU"/>
        </w:rPr>
        <w:t>быть</w:t>
      </w:r>
      <w:r w:rsidRPr="00E87A3D">
        <w:rPr>
          <w:rFonts w:eastAsia="Times New Roman"/>
          <w:b/>
          <w:bCs/>
          <w:i/>
          <w:iCs/>
          <w:spacing w:val="67"/>
          <w:sz w:val="24"/>
          <w:szCs w:val="24"/>
          <w:lang w:eastAsia="ru-RU"/>
        </w:rPr>
        <w:t xml:space="preserve"> </w:t>
      </w:r>
      <w:r w:rsidRPr="00E87A3D">
        <w:rPr>
          <w:rFonts w:eastAsia="Times New Roman"/>
          <w:b/>
          <w:bCs/>
          <w:i/>
          <w:iCs/>
          <w:spacing w:val="-1"/>
          <w:sz w:val="24"/>
          <w:szCs w:val="24"/>
          <w:lang w:eastAsia="ru-RU"/>
        </w:rPr>
        <w:t>доступен</w:t>
      </w:r>
      <w:r w:rsidRPr="00E87A3D">
        <w:rPr>
          <w:rFonts w:eastAsia="Times New Roman"/>
          <w:b/>
          <w:bCs/>
          <w:i/>
          <w:iCs/>
          <w:spacing w:val="15"/>
          <w:sz w:val="24"/>
          <w:szCs w:val="24"/>
          <w:lang w:eastAsia="ru-RU"/>
        </w:rPr>
        <w:t xml:space="preserve"> </w:t>
      </w:r>
      <w:r w:rsidRPr="00E87A3D">
        <w:rPr>
          <w:rFonts w:eastAsia="Times New Roman"/>
          <w:b/>
          <w:bCs/>
          <w:i/>
          <w:iCs/>
          <w:spacing w:val="-1"/>
          <w:sz w:val="24"/>
          <w:szCs w:val="24"/>
          <w:lang w:eastAsia="ru-RU"/>
        </w:rPr>
        <w:t>(задан)</w:t>
      </w:r>
      <w:r w:rsidRPr="00E87A3D">
        <w:rPr>
          <w:rFonts w:eastAsia="Times New Roman"/>
          <w:b/>
          <w:bCs/>
          <w:i/>
          <w:iCs/>
          <w:spacing w:val="13"/>
          <w:sz w:val="24"/>
          <w:szCs w:val="24"/>
          <w:lang w:eastAsia="ru-RU"/>
        </w:rPr>
        <w:t xml:space="preserve"> </w:t>
      </w:r>
      <w:r w:rsidRPr="00E87A3D">
        <w:rPr>
          <w:rFonts w:eastAsia="Times New Roman"/>
          <w:b/>
          <w:bCs/>
          <w:i/>
          <w:iCs/>
          <w:spacing w:val="-1"/>
          <w:sz w:val="24"/>
          <w:szCs w:val="24"/>
          <w:lang w:eastAsia="ru-RU"/>
        </w:rPr>
        <w:t>для</w:t>
      </w:r>
      <w:r w:rsidRPr="00E87A3D">
        <w:rPr>
          <w:rFonts w:eastAsia="Times New Roman"/>
          <w:b/>
          <w:bCs/>
          <w:i/>
          <w:iCs/>
          <w:spacing w:val="12"/>
          <w:sz w:val="24"/>
          <w:szCs w:val="24"/>
          <w:lang w:eastAsia="ru-RU"/>
        </w:rPr>
        <w:t xml:space="preserve"> </w:t>
      </w:r>
      <w:r w:rsidRPr="00E87A3D">
        <w:rPr>
          <w:rFonts w:eastAsia="Times New Roman"/>
          <w:b/>
          <w:bCs/>
          <w:i/>
          <w:iCs/>
          <w:spacing w:val="-1"/>
          <w:sz w:val="24"/>
          <w:szCs w:val="24"/>
          <w:lang w:eastAsia="ru-RU"/>
        </w:rPr>
        <w:t>категории</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получателей</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образовательных</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услуг</w:t>
      </w:r>
      <w:r w:rsidRPr="00E87A3D">
        <w:rPr>
          <w:rFonts w:eastAsia="Times New Roman"/>
          <w:b/>
          <w:bCs/>
          <w:i/>
          <w:iCs/>
          <w:spacing w:val="14"/>
          <w:sz w:val="24"/>
          <w:szCs w:val="24"/>
          <w:lang w:eastAsia="ru-RU"/>
        </w:rPr>
        <w:t xml:space="preserve"> </w:t>
      </w:r>
      <w:r w:rsidRPr="00E87A3D">
        <w:rPr>
          <w:rFonts w:eastAsia="Times New Roman"/>
          <w:b/>
          <w:bCs/>
          <w:i/>
          <w:iCs/>
          <w:sz w:val="24"/>
          <w:szCs w:val="24"/>
          <w:lang w:eastAsia="ru-RU"/>
        </w:rPr>
        <w:t>«Воспитанник</w:t>
      </w:r>
      <w:r w:rsidRPr="00E87A3D">
        <w:rPr>
          <w:rFonts w:eastAsia="Times New Roman"/>
          <w:b/>
          <w:bCs/>
          <w:i/>
          <w:iCs/>
          <w:spacing w:val="12"/>
          <w:sz w:val="24"/>
          <w:szCs w:val="24"/>
          <w:lang w:eastAsia="ru-RU"/>
        </w:rPr>
        <w:t xml:space="preserve"> </w:t>
      </w:r>
      <w:r w:rsidRPr="00E87A3D">
        <w:rPr>
          <w:rFonts w:eastAsia="Times New Roman"/>
          <w:b/>
          <w:bCs/>
          <w:i/>
          <w:iCs/>
          <w:sz w:val="24"/>
          <w:szCs w:val="24"/>
          <w:lang w:eastAsia="ru-RU"/>
        </w:rPr>
        <w:t>детского</w:t>
      </w:r>
      <w:r w:rsidRPr="00E87A3D">
        <w:rPr>
          <w:rFonts w:eastAsia="Times New Roman"/>
          <w:b/>
          <w:bCs/>
          <w:i/>
          <w:iCs/>
          <w:spacing w:val="85"/>
          <w:sz w:val="24"/>
          <w:szCs w:val="24"/>
          <w:lang w:eastAsia="ru-RU"/>
        </w:rPr>
        <w:t xml:space="preserve"> </w:t>
      </w:r>
      <w:r w:rsidRPr="00E87A3D">
        <w:rPr>
          <w:rFonts w:eastAsia="Times New Roman"/>
          <w:b/>
          <w:bCs/>
          <w:i/>
          <w:iCs/>
          <w:sz w:val="24"/>
          <w:szCs w:val="24"/>
          <w:lang w:eastAsia="ru-RU"/>
        </w:rPr>
        <w:t>дома»)</w:t>
      </w:r>
    </w:p>
    <w:p w14:paraId="1C0AA396"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5F327B4C"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before="4" w:line="240" w:lineRule="auto"/>
        <w:ind w:right="108"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z w:val="24"/>
          <w:szCs w:val="24"/>
          <w:lang w:eastAsia="ru-RU"/>
        </w:rPr>
        <w:t xml:space="preserve"> ли Вы в </w:t>
      </w:r>
      <w:r w:rsidRPr="00E87A3D">
        <w:rPr>
          <w:rFonts w:eastAsia="Times New Roman"/>
          <w:b/>
          <w:bCs/>
          <w:spacing w:val="-1"/>
          <w:sz w:val="24"/>
          <w:szCs w:val="24"/>
          <w:lang w:eastAsia="ru-RU"/>
        </w:rPr>
        <w:t>целом</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условиями</w:t>
      </w:r>
      <w:r w:rsidRPr="00E87A3D">
        <w:rPr>
          <w:rFonts w:eastAsia="Times New Roman"/>
          <w:b/>
          <w:bCs/>
          <w:sz w:val="24"/>
          <w:szCs w:val="24"/>
          <w:lang w:eastAsia="ru-RU"/>
        </w:rPr>
        <w:t xml:space="preserve"> оказания образовательных </w:t>
      </w:r>
      <w:r w:rsidRPr="00E87A3D">
        <w:rPr>
          <w:rFonts w:eastAsia="Times New Roman"/>
          <w:b/>
          <w:bCs/>
          <w:spacing w:val="-1"/>
          <w:sz w:val="24"/>
          <w:szCs w:val="24"/>
          <w:lang w:eastAsia="ru-RU"/>
        </w:rPr>
        <w:t>услуг</w:t>
      </w:r>
      <w:r w:rsidRPr="00E87A3D">
        <w:rPr>
          <w:rFonts w:eastAsia="Times New Roman"/>
          <w:b/>
          <w:bCs/>
          <w:spacing w:val="55"/>
          <w:sz w:val="24"/>
          <w:szCs w:val="24"/>
          <w:lang w:eastAsia="ru-RU"/>
        </w:rPr>
        <w:t xml:space="preserve"> </w:t>
      </w:r>
      <w:r w:rsidRPr="00E87A3D">
        <w:rPr>
          <w:rFonts w:eastAsia="Times New Roman"/>
          <w:b/>
          <w:bCs/>
          <w:sz w:val="24"/>
          <w:szCs w:val="24"/>
          <w:lang w:eastAsia="ru-RU"/>
        </w:rPr>
        <w:t>в образовательной</w:t>
      </w:r>
      <w:r w:rsidRPr="00E87A3D">
        <w:rPr>
          <w:rFonts w:eastAsia="Times New Roman"/>
          <w:b/>
          <w:bCs/>
          <w:spacing w:val="1"/>
          <w:sz w:val="24"/>
          <w:szCs w:val="24"/>
          <w:lang w:eastAsia="ru-RU"/>
        </w:rPr>
        <w:t xml:space="preserve"> </w:t>
      </w:r>
      <w:r w:rsidRPr="00E87A3D">
        <w:rPr>
          <w:rFonts w:eastAsia="Times New Roman"/>
          <w:b/>
          <w:bCs/>
          <w:spacing w:val="-1"/>
          <w:sz w:val="24"/>
          <w:szCs w:val="24"/>
          <w:lang w:eastAsia="ru-RU"/>
        </w:rPr>
        <w:t>организации?</w:t>
      </w:r>
    </w:p>
    <w:p w14:paraId="2EB0E93A" w14:textId="77777777" w:rsidR="009E7ECB" w:rsidRPr="00E87A3D" w:rsidRDefault="009E7ECB" w:rsidP="00A41A59">
      <w:pPr>
        <w:widowControl w:val="0"/>
        <w:kinsoku w:val="0"/>
        <w:overflowPunct w:val="0"/>
        <w:autoSpaceDE w:val="0"/>
        <w:autoSpaceDN w:val="0"/>
        <w:adjustRightInd w:val="0"/>
        <w:spacing w:line="240"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53F02F02" w14:textId="77777777" w:rsidR="009E7ECB" w:rsidRPr="00E87A3D" w:rsidRDefault="009E7ECB" w:rsidP="00406AE6">
      <w:pPr>
        <w:widowControl w:val="0"/>
        <w:numPr>
          <w:ilvl w:val="0"/>
          <w:numId w:val="39"/>
        </w:numPr>
        <w:tabs>
          <w:tab w:val="left" w:pos="474"/>
        </w:tabs>
        <w:kinsoku w:val="0"/>
        <w:overflowPunct w:val="0"/>
        <w:autoSpaceDE w:val="0"/>
        <w:autoSpaceDN w:val="0"/>
        <w:adjustRightInd w:val="0"/>
        <w:spacing w:line="240" w:lineRule="auto"/>
        <w:ind w:right="114" w:firstLine="0"/>
        <w:jc w:val="left"/>
        <w:rPr>
          <w:rFonts w:eastAsia="Times New Roman"/>
          <w:sz w:val="24"/>
          <w:szCs w:val="24"/>
          <w:lang w:eastAsia="ru-RU"/>
        </w:rPr>
      </w:pPr>
      <w:r w:rsidRPr="00E87A3D">
        <w:rPr>
          <w:rFonts w:eastAsia="Times New Roman"/>
          <w:b/>
          <w:bCs/>
          <w:noProof/>
          <w:sz w:val="24"/>
          <w:szCs w:val="24"/>
          <w:lang w:eastAsia="ru-RU"/>
        </w:rPr>
        <mc:AlternateContent>
          <mc:Choice Requires="wps">
            <w:drawing>
              <wp:anchor distT="0" distB="0" distL="114300" distR="114300" simplePos="0" relativeHeight="251678720" behindDoc="1" locked="0" layoutInCell="0" allowOverlap="1" wp14:anchorId="288681B6" wp14:editId="4B2AEA13">
                <wp:simplePos x="0" y="0"/>
                <wp:positionH relativeFrom="page">
                  <wp:posOffset>718820</wp:posOffset>
                </wp:positionH>
                <wp:positionV relativeFrom="paragraph">
                  <wp:posOffset>551815</wp:posOffset>
                </wp:positionV>
                <wp:extent cx="5029200" cy="0"/>
                <wp:effectExtent l="0" t="0" r="0" b="0"/>
                <wp:wrapNone/>
                <wp:docPr id="96189628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5A2F55" id="Freeform 4" o:spid="_x0000_s1026" style="position:absolute;margin-left:56.6pt;margin-top:43.45pt;width:396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79744" behindDoc="1" locked="0" layoutInCell="0" allowOverlap="1" wp14:anchorId="4862B544" wp14:editId="0DD0CDCB">
                <wp:simplePos x="0" y="0"/>
                <wp:positionH relativeFrom="page">
                  <wp:posOffset>718820</wp:posOffset>
                </wp:positionH>
                <wp:positionV relativeFrom="paragraph">
                  <wp:posOffset>741045</wp:posOffset>
                </wp:positionV>
                <wp:extent cx="5029200" cy="0"/>
                <wp:effectExtent l="0" t="0" r="0" b="0"/>
                <wp:wrapNone/>
                <wp:docPr id="99134504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E8DE17" id="Freeform 5" o:spid="_x0000_s1026" style="position:absolute;margin-left:56.6pt;margin-top:58.35pt;width:396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80768" behindDoc="1" locked="0" layoutInCell="0" allowOverlap="1" wp14:anchorId="1E73A14A" wp14:editId="54FF64BB">
                <wp:simplePos x="0" y="0"/>
                <wp:positionH relativeFrom="page">
                  <wp:posOffset>718820</wp:posOffset>
                </wp:positionH>
                <wp:positionV relativeFrom="paragraph">
                  <wp:posOffset>929640</wp:posOffset>
                </wp:positionV>
                <wp:extent cx="5029200" cy="0"/>
                <wp:effectExtent l="0" t="0" r="0" b="0"/>
                <wp:wrapNone/>
                <wp:docPr id="19784270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2EC17E" id="Freeform 6" o:spid="_x0000_s1026" style="position:absolute;margin-left:56.6pt;margin-top:73.2pt;width:396pt;height: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81792" behindDoc="1" locked="0" layoutInCell="0" allowOverlap="1" wp14:anchorId="64C83365" wp14:editId="6F68A53F">
                <wp:simplePos x="0" y="0"/>
                <wp:positionH relativeFrom="page">
                  <wp:posOffset>718820</wp:posOffset>
                </wp:positionH>
                <wp:positionV relativeFrom="paragraph">
                  <wp:posOffset>1118870</wp:posOffset>
                </wp:positionV>
                <wp:extent cx="5029200" cy="0"/>
                <wp:effectExtent l="0" t="0" r="0" b="0"/>
                <wp:wrapNone/>
                <wp:docPr id="75597732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7AF8CA" id="Freeform 7" o:spid="_x0000_s1026" style="position:absolute;margin-left:56.6pt;margin-top:88.1pt;width:396pt;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spacing w:val="-1"/>
          <w:sz w:val="24"/>
          <w:szCs w:val="24"/>
          <w:lang w:eastAsia="ru-RU"/>
        </w:rPr>
        <w:t>Ваши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предложения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по</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улучшению</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условий</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оказания</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в</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данной</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образовательной </w:t>
      </w:r>
      <w:r w:rsidRPr="00E87A3D">
        <w:rPr>
          <w:rFonts w:eastAsia="Times New Roman"/>
          <w:b/>
          <w:bCs/>
          <w:spacing w:val="-1"/>
          <w:sz w:val="24"/>
          <w:szCs w:val="24"/>
          <w:lang w:eastAsia="ru-RU"/>
        </w:rPr>
        <w:t>организации:</w:t>
      </w:r>
    </w:p>
    <w:p w14:paraId="404850DE" w14:textId="77777777" w:rsidR="009E7ECB" w:rsidRPr="00E87A3D" w:rsidRDefault="009E7ECB" w:rsidP="00A41A59">
      <w:pPr>
        <w:widowControl w:val="0"/>
        <w:kinsoku w:val="0"/>
        <w:overflowPunct w:val="0"/>
        <w:autoSpaceDE w:val="0"/>
        <w:autoSpaceDN w:val="0"/>
        <w:adjustRightInd w:val="0"/>
        <w:spacing w:before="7" w:line="240" w:lineRule="auto"/>
        <w:ind w:firstLine="0"/>
        <w:jc w:val="left"/>
        <w:rPr>
          <w:rFonts w:ascii="Times" w:eastAsia="Times New Roman" w:hAnsi="Times"/>
          <w:sz w:val="14"/>
          <w:szCs w:val="14"/>
          <w:lang w:eastAsia="ru-RU"/>
        </w:rPr>
      </w:pPr>
    </w:p>
    <w:p w14:paraId="31533921"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60C370B7"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44C8127E"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4A7A48D6"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50490425"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1C30E772"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1B2BB863"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774D7BBD"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7290F054"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3D60AB4B"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409841ED" w14:textId="77777777" w:rsidR="009E7ECB" w:rsidRPr="00E87A3D" w:rsidRDefault="009E7ECB" w:rsidP="00A41A59">
      <w:pPr>
        <w:widowControl w:val="0"/>
        <w:kinsoku w:val="0"/>
        <w:overflowPunct w:val="0"/>
        <w:autoSpaceDE w:val="0"/>
        <w:autoSpaceDN w:val="0"/>
        <w:adjustRightInd w:val="0"/>
        <w:spacing w:line="240" w:lineRule="auto"/>
        <w:ind w:firstLine="0"/>
        <w:jc w:val="left"/>
        <w:rPr>
          <w:rFonts w:ascii="Times" w:eastAsia="Times New Roman" w:hAnsi="Times"/>
          <w:sz w:val="20"/>
          <w:szCs w:val="20"/>
          <w:lang w:eastAsia="ru-RU"/>
        </w:rPr>
      </w:pPr>
    </w:p>
    <w:p w14:paraId="2C25E73B" w14:textId="77777777" w:rsidR="009E7ECB" w:rsidRPr="00E87A3D" w:rsidRDefault="009E7ECB" w:rsidP="00A41A59">
      <w:pPr>
        <w:widowControl w:val="0"/>
        <w:kinsoku w:val="0"/>
        <w:overflowPunct w:val="0"/>
        <w:autoSpaceDE w:val="0"/>
        <w:autoSpaceDN w:val="0"/>
        <w:adjustRightInd w:val="0"/>
        <w:spacing w:before="69" w:line="240" w:lineRule="auto"/>
        <w:ind w:left="821" w:firstLine="0"/>
        <w:jc w:val="left"/>
        <w:rPr>
          <w:rFonts w:eastAsia="Times New Roman"/>
          <w:sz w:val="24"/>
          <w:szCs w:val="24"/>
          <w:lang w:eastAsia="ru-RU"/>
        </w:rPr>
      </w:pPr>
      <w:r w:rsidRPr="00E87A3D">
        <w:rPr>
          <w:rFonts w:ascii="Times" w:eastAsia="Times New Roman" w:hAnsi="Times"/>
          <w:noProof/>
          <w:sz w:val="24"/>
          <w:szCs w:val="24"/>
          <w:lang w:eastAsia="ru-RU"/>
        </w:rPr>
        <mc:AlternateContent>
          <mc:Choice Requires="wps">
            <w:drawing>
              <wp:anchor distT="0" distB="0" distL="114300" distR="114300" simplePos="0" relativeHeight="251677696" behindDoc="1" locked="0" layoutInCell="0" allowOverlap="1" wp14:anchorId="1C984FE2" wp14:editId="1A3D5D75">
                <wp:simplePos x="0" y="0"/>
                <wp:positionH relativeFrom="page">
                  <wp:posOffset>701040</wp:posOffset>
                </wp:positionH>
                <wp:positionV relativeFrom="paragraph">
                  <wp:posOffset>-147955</wp:posOffset>
                </wp:positionV>
                <wp:extent cx="6517640" cy="0"/>
                <wp:effectExtent l="0" t="0" r="0" b="0"/>
                <wp:wrapNone/>
                <wp:docPr id="162230287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0"/>
                        </a:xfrm>
                        <a:custGeom>
                          <a:avLst/>
                          <a:gdLst>
                            <a:gd name="T0" fmla="*/ 0 w 10265"/>
                            <a:gd name="T1" fmla="*/ 0 h 20"/>
                            <a:gd name="T2" fmla="*/ 10265 w 10265"/>
                            <a:gd name="T3" fmla="*/ 0 h 20"/>
                          </a:gdLst>
                          <a:ahLst/>
                          <a:cxnLst>
                            <a:cxn ang="0">
                              <a:pos x="T0" y="T1"/>
                            </a:cxn>
                            <a:cxn ang="0">
                              <a:pos x="T2" y="T3"/>
                            </a:cxn>
                          </a:cxnLst>
                          <a:rect l="0" t="0" r="r" b="b"/>
                          <a:pathLst>
                            <a:path w="10265" h="20">
                              <a:moveTo>
                                <a:pt x="0" y="0"/>
                              </a:moveTo>
                              <a:lnTo>
                                <a:pt x="102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226A57" id="Freeform 3" o:spid="_x0000_s1026" style="position:absolute;margin-left:55.2pt;margin-top:-11.65pt;width:513.2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" o:allowincell="f" path="m,l10265,e" filled="f" strokeweight=".82pt">
                <v:path arrowok="t" o:connecttype="custom" o:connectlocs="0,0;6517640,0" o:connectangles="0,0"/>
                <w10:wrap anchorx="page"/>
              </v:shape>
            </w:pict>
          </mc:Fallback>
        </mc:AlternateContent>
      </w:r>
      <w:r w:rsidRPr="00E87A3D">
        <w:rPr>
          <w:rFonts w:ascii="Times" w:eastAsia="Times New Roman" w:hAnsi="Times"/>
          <w:noProof/>
          <w:sz w:val="24"/>
          <w:szCs w:val="24"/>
          <w:lang w:eastAsia="ru-RU"/>
        </w:rPr>
        <mc:AlternateContent>
          <mc:Choice Requires="wps">
            <w:drawing>
              <wp:anchor distT="0" distB="0" distL="114300" distR="114300" simplePos="0" relativeHeight="251682816" behindDoc="1" locked="0" layoutInCell="0" allowOverlap="1" wp14:anchorId="3F370880" wp14:editId="3D4DFCC7">
                <wp:simplePos x="0" y="0"/>
                <wp:positionH relativeFrom="page">
                  <wp:posOffset>718820</wp:posOffset>
                </wp:positionH>
                <wp:positionV relativeFrom="paragraph">
                  <wp:posOffset>-564515</wp:posOffset>
                </wp:positionV>
                <wp:extent cx="5029200" cy="0"/>
                <wp:effectExtent l="0" t="0" r="0" b="0"/>
                <wp:wrapNone/>
                <wp:docPr id="164766552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3C53D3" id="Freeform 8" o:spid="_x0000_s1026" style="position:absolute;margin-left:56.6pt;margin-top:-44.45pt;width:396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" o:allowincell="f" path="m,l7920,e" filled="f" strokeweight=".48pt">
                <v:path arrowok="t" o:connecttype="custom" o:connectlocs="0,0;5029200,0" o:connectangles="0,0"/>
                <w10:wrap anchorx="page"/>
              </v:shape>
            </w:pict>
          </mc:Fallback>
        </mc:AlternateContent>
      </w:r>
      <w:r w:rsidRPr="00E87A3D">
        <w:rPr>
          <w:rFonts w:ascii="Times" w:eastAsia="Times New Roman" w:hAnsi="Times"/>
          <w:noProof/>
          <w:sz w:val="24"/>
          <w:szCs w:val="24"/>
          <w:lang w:eastAsia="ru-RU"/>
        </w:rPr>
        <mc:AlternateContent>
          <mc:Choice Requires="wps">
            <w:drawing>
              <wp:anchor distT="0" distB="0" distL="114300" distR="114300" simplePos="0" relativeHeight="251683840" behindDoc="1" locked="0" layoutInCell="0" allowOverlap="1" wp14:anchorId="73E735CE" wp14:editId="08082609">
                <wp:simplePos x="0" y="0"/>
                <wp:positionH relativeFrom="page">
                  <wp:posOffset>718820</wp:posOffset>
                </wp:positionH>
                <wp:positionV relativeFrom="paragraph">
                  <wp:posOffset>-375285</wp:posOffset>
                </wp:positionV>
                <wp:extent cx="5029835" cy="0"/>
                <wp:effectExtent l="0" t="0" r="0" b="0"/>
                <wp:wrapNone/>
                <wp:docPr id="4901678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835" cy="0"/>
                        </a:xfrm>
                        <a:custGeom>
                          <a:avLst/>
                          <a:gdLst>
                            <a:gd name="T0" fmla="*/ 0 w 7922"/>
                            <a:gd name="T1" fmla="*/ 0 h 20"/>
                            <a:gd name="T2" fmla="*/ 7922 w 7922"/>
                            <a:gd name="T3" fmla="*/ 0 h 20"/>
                          </a:gdLst>
                          <a:ahLst/>
                          <a:cxnLst>
                            <a:cxn ang="0">
                              <a:pos x="T0" y="T1"/>
                            </a:cxn>
                            <a:cxn ang="0">
                              <a:pos x="T2" y="T3"/>
                            </a:cxn>
                          </a:cxnLst>
                          <a:rect l="0" t="0" r="r" b="b"/>
                          <a:pathLst>
                            <a:path w="7922" h="20">
                              <a:moveTo>
                                <a:pt x="0" y="0"/>
                              </a:moveTo>
                              <a:lnTo>
                                <a:pt x="79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CA0A75" id="Freeform 9" o:spid="_x0000_s1026" style="position:absolute;margin-left:56.6pt;margin-top:-29.55pt;width:396.05pt;height: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" o:allowincell="f" path="m,l7922,e" filled="f" strokeweight=".48pt">
                <v:path arrowok="t" o:connecttype="custom" o:connectlocs="0,0;5029835,0" o:connectangles="0,0"/>
                <w10:wrap anchorx="page"/>
              </v:shape>
            </w:pict>
          </mc:Fallback>
        </mc:AlternateContent>
      </w:r>
      <w:r w:rsidRPr="00E87A3D">
        <w:rPr>
          <w:rFonts w:eastAsia="Times New Roman"/>
          <w:b/>
          <w:bCs/>
          <w:spacing w:val="-1"/>
          <w:sz w:val="24"/>
          <w:szCs w:val="24"/>
          <w:lang w:eastAsia="ru-RU"/>
        </w:rPr>
        <w:t>Сообщите,</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пожалуйста,</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некоторые</w:t>
      </w:r>
      <w:r w:rsidRPr="00E87A3D">
        <w:rPr>
          <w:rFonts w:eastAsia="Times New Roman"/>
          <w:b/>
          <w:bCs/>
          <w:spacing w:val="-2"/>
          <w:sz w:val="24"/>
          <w:szCs w:val="24"/>
          <w:lang w:eastAsia="ru-RU"/>
        </w:rPr>
        <w:t xml:space="preserve"> </w:t>
      </w:r>
      <w:r w:rsidRPr="00E87A3D">
        <w:rPr>
          <w:rFonts w:eastAsia="Times New Roman"/>
          <w:b/>
          <w:bCs/>
          <w:spacing w:val="-1"/>
          <w:sz w:val="24"/>
          <w:szCs w:val="24"/>
          <w:lang w:eastAsia="ru-RU"/>
        </w:rPr>
        <w:t>сведения</w:t>
      </w:r>
      <w:r w:rsidRPr="00E87A3D">
        <w:rPr>
          <w:rFonts w:eastAsia="Times New Roman"/>
          <w:b/>
          <w:bCs/>
          <w:sz w:val="24"/>
          <w:szCs w:val="24"/>
          <w:lang w:eastAsia="ru-RU"/>
        </w:rPr>
        <w:t xml:space="preserve"> о </w:t>
      </w:r>
      <w:r w:rsidRPr="00E87A3D">
        <w:rPr>
          <w:rFonts w:eastAsia="Times New Roman"/>
          <w:b/>
          <w:bCs/>
          <w:spacing w:val="-1"/>
          <w:sz w:val="24"/>
          <w:szCs w:val="24"/>
          <w:lang w:eastAsia="ru-RU"/>
        </w:rPr>
        <w:t>себе:</w:t>
      </w:r>
    </w:p>
    <w:p w14:paraId="45249CDF" w14:textId="77777777" w:rsidR="009E7ECB" w:rsidRDefault="009E7ECB" w:rsidP="00A41A59">
      <w:pPr>
        <w:spacing w:line="240" w:lineRule="auto"/>
        <w:ind w:firstLine="0"/>
        <w:jc w:val="left"/>
        <w:rPr>
          <w:rFonts w:ascii="Times" w:eastAsia="Times New Roman" w:hAnsi="Times"/>
          <w:sz w:val="20"/>
          <w:szCs w:val="20"/>
          <w:lang w:eastAsia="ru-RU"/>
        </w:rPr>
      </w:pPr>
    </w:p>
    <w:p w14:paraId="2C7B195C" w14:textId="77777777" w:rsidR="00443DA3" w:rsidRPr="00E87A3D" w:rsidRDefault="00443DA3" w:rsidP="00406AE6">
      <w:pPr>
        <w:widowControl w:val="0"/>
        <w:numPr>
          <w:ilvl w:val="0"/>
          <w:numId w:val="39"/>
        </w:numPr>
        <w:tabs>
          <w:tab w:val="left" w:pos="473"/>
        </w:tabs>
        <w:kinsoku w:val="0"/>
        <w:overflowPunct w:val="0"/>
        <w:autoSpaceDE w:val="0"/>
        <w:autoSpaceDN w:val="0"/>
        <w:adjustRightInd w:val="0"/>
        <w:spacing w:before="69" w:line="240" w:lineRule="auto"/>
        <w:contextualSpacing/>
        <w:jc w:val="left"/>
        <w:rPr>
          <w:rFonts w:eastAsia="Times New Roman"/>
          <w:sz w:val="24"/>
          <w:szCs w:val="24"/>
          <w:lang w:eastAsia="ru-RU"/>
        </w:rPr>
      </w:pPr>
      <w:r w:rsidRPr="00E87A3D">
        <w:rPr>
          <w:rFonts w:eastAsia="Times New Roman"/>
          <w:b/>
          <w:bCs/>
          <w:sz w:val="24"/>
          <w:szCs w:val="24"/>
          <w:lang w:eastAsia="ru-RU"/>
        </w:rPr>
        <w:t>Ваш</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пол</w:t>
      </w:r>
    </w:p>
    <w:p w14:paraId="0988BC29" w14:textId="77777777" w:rsidR="00443DA3" w:rsidRPr="00E87A3D" w:rsidRDefault="00443DA3" w:rsidP="00A41A59">
      <w:pPr>
        <w:widowControl w:val="0"/>
        <w:kinsoku w:val="0"/>
        <w:overflowPunct w:val="0"/>
        <w:autoSpaceDE w:val="0"/>
        <w:autoSpaceDN w:val="0"/>
        <w:adjustRightInd w:val="0"/>
        <w:spacing w:line="240" w:lineRule="auto"/>
        <w:ind w:left="833" w:firstLine="0"/>
        <w:jc w:val="left"/>
        <w:rPr>
          <w:rFonts w:eastAsia="Times New Roman"/>
          <w:spacing w:val="-1"/>
          <w:sz w:val="24"/>
          <w:szCs w:val="24"/>
          <w:lang w:eastAsia="ru-RU"/>
        </w:rPr>
      </w:pPr>
      <w:r w:rsidRPr="00E87A3D">
        <w:rPr>
          <w:rFonts w:eastAsia="Times New Roman"/>
          <w:spacing w:val="-1"/>
          <w:sz w:val="24"/>
          <w:szCs w:val="24"/>
          <w:lang w:eastAsia="ru-RU"/>
        </w:rPr>
        <w:t>Мужской</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Женский</w:t>
      </w:r>
    </w:p>
    <w:p w14:paraId="5DA72D49" w14:textId="77777777" w:rsidR="00443DA3" w:rsidRPr="00E87A3D" w:rsidRDefault="00443DA3" w:rsidP="00406AE6">
      <w:pPr>
        <w:widowControl w:val="0"/>
        <w:numPr>
          <w:ilvl w:val="0"/>
          <w:numId w:val="39"/>
        </w:numPr>
        <w:tabs>
          <w:tab w:val="left" w:pos="473"/>
        </w:tabs>
        <w:kinsoku w:val="0"/>
        <w:overflowPunct w:val="0"/>
        <w:autoSpaceDE w:val="0"/>
        <w:autoSpaceDN w:val="0"/>
        <w:adjustRightInd w:val="0"/>
        <w:spacing w:before="121" w:line="240" w:lineRule="auto"/>
        <w:jc w:val="left"/>
        <w:rPr>
          <w:rFonts w:eastAsia="Times New Roman"/>
          <w:sz w:val="24"/>
          <w:szCs w:val="24"/>
          <w:lang w:eastAsia="ru-RU"/>
        </w:rPr>
      </w:pPr>
      <w:r w:rsidRPr="00E87A3D">
        <w:rPr>
          <w:rFonts w:eastAsia="Times New Roman"/>
          <w:b/>
          <w:bCs/>
          <w:sz w:val="24"/>
          <w:szCs w:val="24"/>
          <w:lang w:eastAsia="ru-RU"/>
        </w:rPr>
        <w:t>Ваш</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возраст</w:t>
      </w:r>
      <w:r w:rsidRPr="00E87A3D">
        <w:rPr>
          <w:rFonts w:eastAsia="Times New Roman"/>
          <w:b/>
          <w:bCs/>
          <w:spacing w:val="1"/>
          <w:sz w:val="24"/>
          <w:szCs w:val="24"/>
          <w:lang w:eastAsia="ru-RU"/>
        </w:rPr>
        <w:t xml:space="preserve"> </w:t>
      </w:r>
      <w:r w:rsidRPr="00E87A3D">
        <w:rPr>
          <w:rFonts w:eastAsia="Times New Roman"/>
          <w:b/>
          <w:bCs/>
          <w:sz w:val="24"/>
          <w:szCs w:val="24"/>
          <w:u w:val="single"/>
          <w:lang w:eastAsia="ru-RU"/>
        </w:rPr>
        <w:t xml:space="preserve">    </w:t>
      </w:r>
      <w:r w:rsidRPr="00E87A3D">
        <w:rPr>
          <w:rFonts w:eastAsia="Times New Roman"/>
          <w:b/>
          <w:bCs/>
          <w:sz w:val="24"/>
          <w:szCs w:val="24"/>
          <w:lang w:eastAsia="ru-RU"/>
        </w:rPr>
        <w:t xml:space="preserve">             </w:t>
      </w:r>
      <w:r w:rsidRPr="00E87A3D">
        <w:rPr>
          <w:rFonts w:eastAsia="Times New Roman"/>
          <w:b/>
          <w:bCs/>
          <w:sz w:val="24"/>
          <w:szCs w:val="24"/>
          <w:u w:val="single"/>
          <w:lang w:eastAsia="ru-RU"/>
        </w:rPr>
        <w:t xml:space="preserve">                           </w:t>
      </w:r>
    </w:p>
    <w:p w14:paraId="718132CB" w14:textId="77777777" w:rsidR="00443DA3" w:rsidRPr="00E87A3D" w:rsidRDefault="00443DA3" w:rsidP="00A41A59">
      <w:pPr>
        <w:widowControl w:val="0"/>
        <w:kinsoku w:val="0"/>
        <w:overflowPunct w:val="0"/>
        <w:autoSpaceDE w:val="0"/>
        <w:autoSpaceDN w:val="0"/>
        <w:adjustRightInd w:val="0"/>
        <w:spacing w:line="240" w:lineRule="auto"/>
        <w:ind w:firstLine="0"/>
        <w:jc w:val="left"/>
        <w:rPr>
          <w:rFonts w:ascii="Times" w:eastAsia="Times New Roman" w:hAnsi="Times"/>
          <w:sz w:val="24"/>
          <w:szCs w:val="24"/>
          <w:lang w:eastAsia="ru-RU"/>
        </w:rPr>
      </w:pPr>
    </w:p>
    <w:p w14:paraId="04867775" w14:textId="4EE97ED2" w:rsidR="00443DA3" w:rsidRDefault="00443DA3" w:rsidP="00A41A59">
      <w:pPr>
        <w:widowControl w:val="0"/>
        <w:kinsoku w:val="0"/>
        <w:overflowPunct w:val="0"/>
        <w:autoSpaceDE w:val="0"/>
        <w:autoSpaceDN w:val="0"/>
        <w:adjustRightInd w:val="0"/>
        <w:spacing w:line="240" w:lineRule="auto"/>
        <w:ind w:left="167" w:right="3211" w:hanging="55"/>
        <w:jc w:val="left"/>
        <w:rPr>
          <w:rFonts w:eastAsia="Times New Roman"/>
          <w:b/>
          <w:bCs/>
          <w:spacing w:val="29"/>
          <w:sz w:val="24"/>
          <w:szCs w:val="24"/>
          <w:lang w:eastAsia="ru-RU"/>
        </w:rPr>
      </w:pPr>
      <w:r w:rsidRPr="00E87A3D">
        <w:rPr>
          <w:rFonts w:eastAsia="Times New Roman"/>
          <w:b/>
          <w:bCs/>
          <w:spacing w:val="-1"/>
          <w:sz w:val="24"/>
          <w:szCs w:val="24"/>
          <w:lang w:eastAsia="ru-RU"/>
        </w:rPr>
        <w:t xml:space="preserve">(укажите </w:t>
      </w:r>
      <w:r w:rsidRPr="00E87A3D">
        <w:rPr>
          <w:rFonts w:eastAsia="Times New Roman"/>
          <w:b/>
          <w:bCs/>
          <w:sz w:val="24"/>
          <w:szCs w:val="24"/>
          <w:lang w:eastAsia="ru-RU"/>
        </w:rPr>
        <w:t xml:space="preserve">сколько Вам полных </w:t>
      </w:r>
      <w:r w:rsidRPr="00E87A3D">
        <w:rPr>
          <w:rFonts w:eastAsia="Times New Roman"/>
          <w:b/>
          <w:bCs/>
          <w:spacing w:val="-1"/>
          <w:sz w:val="24"/>
          <w:szCs w:val="24"/>
          <w:lang w:eastAsia="ru-RU"/>
        </w:rPr>
        <w:t>лет)</w:t>
      </w:r>
    </w:p>
    <w:p w14:paraId="6E678C53" w14:textId="76E2C0D2" w:rsidR="00443DA3" w:rsidRPr="00443DA3" w:rsidRDefault="00443DA3" w:rsidP="00A41A59">
      <w:pPr>
        <w:widowControl w:val="0"/>
        <w:kinsoku w:val="0"/>
        <w:overflowPunct w:val="0"/>
        <w:autoSpaceDE w:val="0"/>
        <w:autoSpaceDN w:val="0"/>
        <w:adjustRightInd w:val="0"/>
        <w:spacing w:line="240" w:lineRule="auto"/>
        <w:ind w:left="167" w:right="3211" w:hanging="55"/>
        <w:jc w:val="left"/>
        <w:rPr>
          <w:rFonts w:eastAsia="Times New Roman"/>
          <w:sz w:val="24"/>
          <w:szCs w:val="24"/>
          <w:lang w:eastAsia="ru-RU"/>
        </w:rPr>
        <w:sectPr w:rsidR="00443DA3" w:rsidRPr="00443DA3">
          <w:footerReference w:type="default" r:id="rId18"/>
          <w:pgSz w:w="11910" w:h="16840"/>
          <w:pgMar w:top="1060" w:right="460" w:bottom="680" w:left="1020" w:header="0" w:footer="489" w:gutter="0"/>
          <w:cols w:space="720"/>
        </w:sectPr>
      </w:pPr>
      <w:r w:rsidRPr="00E87A3D">
        <w:rPr>
          <w:rFonts w:eastAsia="Times New Roman"/>
          <w:b/>
          <w:bCs/>
          <w:spacing w:val="-1"/>
          <w:sz w:val="24"/>
          <w:szCs w:val="24"/>
          <w:lang w:eastAsia="ru-RU"/>
        </w:rPr>
        <w:t>Благодарим</w:t>
      </w:r>
      <w:r w:rsidRPr="00E87A3D">
        <w:rPr>
          <w:rFonts w:eastAsia="Times New Roman"/>
          <w:b/>
          <w:bCs/>
          <w:sz w:val="24"/>
          <w:szCs w:val="24"/>
          <w:lang w:eastAsia="ru-RU"/>
        </w:rPr>
        <w:t xml:space="preserve"> Вас </w:t>
      </w:r>
      <w:r w:rsidRPr="00E87A3D">
        <w:rPr>
          <w:rFonts w:eastAsia="Times New Roman"/>
          <w:b/>
          <w:bCs/>
          <w:spacing w:val="-1"/>
          <w:sz w:val="24"/>
          <w:szCs w:val="24"/>
          <w:lang w:eastAsia="ru-RU"/>
        </w:rPr>
        <w:t>за</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участие</w:t>
      </w:r>
      <w:r w:rsidR="00132980">
        <w:rPr>
          <w:rFonts w:eastAsia="Times New Roman"/>
          <w:b/>
          <w:bCs/>
          <w:spacing w:val="-1"/>
          <w:sz w:val="24"/>
          <w:szCs w:val="24"/>
          <w:lang w:eastAsia="ru-RU"/>
        </w:rPr>
        <w:t>!</w:t>
      </w:r>
    </w:p>
    <w:p w14:paraId="548458B5" w14:textId="77777777" w:rsidR="009E7ECB" w:rsidRPr="000C4398" w:rsidRDefault="009E7ECB" w:rsidP="00A41A59">
      <w:pPr>
        <w:tabs>
          <w:tab w:val="left" w:pos="5880"/>
        </w:tabs>
        <w:autoSpaceDE w:val="0"/>
        <w:autoSpaceDN w:val="0"/>
        <w:adjustRightInd w:val="0"/>
        <w:spacing w:line="240" w:lineRule="auto"/>
        <w:ind w:firstLine="0"/>
        <w:outlineLvl w:val="1"/>
        <w:rPr>
          <w:rFonts w:eastAsia="Calibri"/>
          <w:b/>
          <w:bCs/>
          <w:color w:val="000000"/>
        </w:rPr>
      </w:pPr>
      <w:bookmarkStart w:id="100" w:name="_Toc179092710"/>
      <w:r w:rsidRPr="000C4398">
        <w:rPr>
          <w:rFonts w:eastAsia="Calibri"/>
          <w:b/>
          <w:bCs/>
          <w:color w:val="2F2F2F"/>
        </w:rPr>
        <w:lastRenderedPageBreak/>
        <w:t xml:space="preserve">ПРИЛОЖЕНИЕ </w:t>
      </w:r>
      <w:r>
        <w:rPr>
          <w:rFonts w:eastAsia="Calibri"/>
          <w:b/>
          <w:bCs/>
          <w:color w:val="2F2F2F"/>
        </w:rPr>
        <w:t>2</w:t>
      </w:r>
      <w:r w:rsidRPr="000C4398">
        <w:rPr>
          <w:rFonts w:eastAsia="Calibri"/>
          <w:b/>
          <w:bCs/>
          <w:color w:val="2F2F2F"/>
        </w:rPr>
        <w:t xml:space="preserve">. </w:t>
      </w:r>
      <w:r>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программы общего образования</w:t>
      </w:r>
      <w:bookmarkEnd w:id="95"/>
      <w:bookmarkEnd w:id="100"/>
    </w:p>
    <w:p w14:paraId="0F374C9A" w14:textId="0BBD8DE4" w:rsidR="00443DA3"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w:t>
      </w:r>
      <w:r w:rsidR="00443DA3">
        <w:rPr>
          <w:rFonts w:eastAsia="Times New Roman"/>
          <w:b/>
          <w:bCs/>
          <w:color w:val="000000"/>
          <w:sz w:val="22"/>
          <w:szCs w:val="22"/>
          <w:lang w:eastAsia="ru-RU"/>
        </w:rPr>
        <w:t>_______________________</w:t>
      </w:r>
      <w:r w:rsidRPr="000C4398">
        <w:rPr>
          <w:rFonts w:eastAsia="Times New Roman"/>
          <w:b/>
          <w:bCs/>
          <w:color w:val="000000"/>
          <w:sz w:val="22"/>
          <w:szCs w:val="22"/>
          <w:lang w:eastAsia="ru-RU"/>
        </w:rPr>
        <w:t xml:space="preserve"> </w:t>
      </w:r>
      <w:r w:rsidR="00132980">
        <w:rPr>
          <w:rFonts w:eastAsia="Times New Roman"/>
          <w:b/>
          <w:bCs/>
          <w:color w:val="000000"/>
          <w:sz w:val="22"/>
          <w:szCs w:val="22"/>
          <w:lang w:eastAsia="ru-RU"/>
        </w:rPr>
        <w:t>_______________</w:t>
      </w:r>
    </w:p>
    <w:p w14:paraId="744BE84D" w14:textId="0431F62B"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ИНН </w:t>
      </w:r>
      <w:r w:rsidR="00443DA3" w:rsidRPr="000C4398">
        <w:rPr>
          <w:rFonts w:eastAsia="Times New Roman"/>
          <w:b/>
          <w:bCs/>
          <w:color w:val="000000"/>
          <w:sz w:val="22"/>
          <w:szCs w:val="22"/>
          <w:lang w:eastAsia="ru-RU"/>
        </w:rPr>
        <w:t>организации: _</w:t>
      </w:r>
      <w:r w:rsidRPr="000C4398">
        <w:rPr>
          <w:rFonts w:eastAsia="Times New Roman"/>
          <w:b/>
          <w:bCs/>
          <w:color w:val="000000"/>
          <w:sz w:val="22"/>
          <w:szCs w:val="22"/>
          <w:lang w:eastAsia="ru-RU"/>
        </w:rPr>
        <w:t>___________________________________</w:t>
      </w:r>
      <w:r w:rsidR="00132980">
        <w:rPr>
          <w:rFonts w:eastAsia="Times New Roman"/>
          <w:b/>
          <w:bCs/>
          <w:color w:val="000000"/>
          <w:sz w:val="22"/>
          <w:szCs w:val="22"/>
          <w:lang w:eastAsia="ru-RU"/>
        </w:rPr>
        <w:t>______________________</w:t>
      </w:r>
    </w:p>
    <w:p w14:paraId="1F1BB5EE" w14:textId="385DDE9D"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Наименование организации: </w:t>
      </w:r>
      <w:r w:rsidR="00443DA3">
        <w:rPr>
          <w:rFonts w:eastAsia="Times New Roman"/>
          <w:b/>
          <w:bCs/>
          <w:color w:val="000000"/>
          <w:sz w:val="22"/>
          <w:szCs w:val="22"/>
          <w:lang w:eastAsia="ru-RU"/>
        </w:rPr>
        <w:t>____________________________</w:t>
      </w:r>
      <w:r w:rsidR="00132980">
        <w:rPr>
          <w:rFonts w:eastAsia="Times New Roman"/>
          <w:b/>
          <w:bCs/>
          <w:color w:val="000000"/>
          <w:sz w:val="22"/>
          <w:szCs w:val="22"/>
          <w:lang w:eastAsia="ru-RU"/>
        </w:rPr>
        <w:t>______________________</w:t>
      </w:r>
    </w:p>
    <w:p w14:paraId="051F2AEE"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17BE9A2C" w14:textId="3B013513"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ФИО ответственного за НОКОУ в </w:t>
      </w:r>
      <w:r w:rsidR="00132980" w:rsidRPr="000C4398">
        <w:rPr>
          <w:rFonts w:eastAsia="Times New Roman"/>
          <w:b/>
          <w:bCs/>
          <w:color w:val="000000"/>
          <w:sz w:val="22"/>
          <w:szCs w:val="22"/>
          <w:lang w:eastAsia="ru-RU"/>
        </w:rPr>
        <w:t xml:space="preserve">организации: </w:t>
      </w:r>
      <w:r w:rsidR="00132980">
        <w:rPr>
          <w:rFonts w:eastAsia="Times New Roman"/>
          <w:b/>
          <w:bCs/>
          <w:color w:val="000000"/>
          <w:sz w:val="22"/>
          <w:szCs w:val="22"/>
          <w:lang w:eastAsia="ru-RU"/>
        </w:rPr>
        <w:t>_________________________________</w:t>
      </w:r>
    </w:p>
    <w:p w14:paraId="062D35D2"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0F7676BC"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581"/>
        <w:gridCol w:w="1188"/>
      </w:tblGrid>
      <w:tr w:rsidR="009E7ECB" w:rsidRPr="000C4398" w14:paraId="34A82666" w14:textId="77777777" w:rsidTr="00556B61">
        <w:tc>
          <w:tcPr>
            <w:tcW w:w="9180" w:type="dxa"/>
          </w:tcPr>
          <w:p w14:paraId="4EB5BBAD"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2CEDAA39"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r w:rsidR="009E7ECB" w:rsidRPr="000C4398" w14:paraId="0A5EBBEF" w14:textId="77777777" w:rsidTr="00556B61">
        <w:tc>
          <w:tcPr>
            <w:tcW w:w="9180" w:type="dxa"/>
          </w:tcPr>
          <w:p w14:paraId="31D5DACB"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74375903"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r w:rsidR="009E7ECB" w:rsidRPr="000C4398" w14:paraId="6CAFDF8A" w14:textId="77777777" w:rsidTr="00556B61">
        <w:tc>
          <w:tcPr>
            <w:tcW w:w="9180" w:type="dxa"/>
          </w:tcPr>
          <w:p w14:paraId="6F5C6C67"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Численность обучающихся старше 14 лет</w:t>
            </w:r>
          </w:p>
        </w:tc>
        <w:tc>
          <w:tcPr>
            <w:tcW w:w="1276" w:type="dxa"/>
          </w:tcPr>
          <w:p w14:paraId="47B7AE8B"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bl>
    <w:p w14:paraId="321F9131" w14:textId="503D3505"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К1. Возможность реализации в организации адаптированных образовательных </w:t>
      </w:r>
      <w:r w:rsidR="00132980" w:rsidRPr="000C4398">
        <w:rPr>
          <w:rFonts w:eastAsia="Times New Roman"/>
          <w:b/>
          <w:bCs/>
          <w:color w:val="000000"/>
          <w:sz w:val="24"/>
          <w:szCs w:val="22"/>
          <w:lang w:eastAsia="ru-RU"/>
        </w:rPr>
        <w:t>программ</w:t>
      </w:r>
      <w:r w:rsidR="00132980" w:rsidRPr="000C4398">
        <w:rPr>
          <w:rFonts w:eastAsia="Times New Roman"/>
          <w:bCs/>
          <w:i/>
          <w:iCs/>
          <w:color w:val="000000"/>
          <w:sz w:val="24"/>
          <w:szCs w:val="22"/>
          <w:lang w:eastAsia="ru-RU"/>
        </w:rPr>
        <w:t xml:space="preserve"> (</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4809"/>
      </w:tblGrid>
      <w:tr w:rsidR="009E7ECB" w:rsidRPr="000C4398" w14:paraId="1AE34F14" w14:textId="77777777" w:rsidTr="00556B61">
        <w:tc>
          <w:tcPr>
            <w:tcW w:w="3024" w:type="dxa"/>
          </w:tcPr>
          <w:p w14:paraId="0011D98D" w14:textId="77777777" w:rsidR="009E7ECB" w:rsidRPr="000C4398" w:rsidRDefault="009E7ECB" w:rsidP="00406AE6">
            <w:pPr>
              <w:numPr>
                <w:ilvl w:val="0"/>
                <w:numId w:val="29"/>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ДА</w:t>
            </w:r>
          </w:p>
        </w:tc>
        <w:tc>
          <w:tcPr>
            <w:tcW w:w="5118" w:type="dxa"/>
          </w:tcPr>
          <w:p w14:paraId="47D3940B" w14:textId="77777777" w:rsidR="009E7ECB" w:rsidRPr="000C4398" w:rsidRDefault="009E7ECB" w:rsidP="00406AE6">
            <w:pPr>
              <w:numPr>
                <w:ilvl w:val="0"/>
                <w:numId w:val="29"/>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НЕТ</w:t>
            </w:r>
          </w:p>
        </w:tc>
      </w:tr>
    </w:tbl>
    <w:p w14:paraId="1D5D74A8" w14:textId="77777777"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К2а.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4809"/>
      </w:tblGrid>
      <w:tr w:rsidR="009E7ECB" w:rsidRPr="000C4398" w14:paraId="346900AA" w14:textId="77777777" w:rsidTr="00556B61">
        <w:tc>
          <w:tcPr>
            <w:tcW w:w="3024" w:type="dxa"/>
          </w:tcPr>
          <w:p w14:paraId="255101F6" w14:textId="77777777" w:rsidR="009E7ECB" w:rsidRPr="000C4398" w:rsidRDefault="009E7ECB" w:rsidP="00406AE6">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2FC5054C" w14:textId="77777777" w:rsidR="009E7ECB" w:rsidRPr="000C4398" w:rsidRDefault="009E7ECB" w:rsidP="00406AE6">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3B4B3B3F" w14:textId="77777777" w:rsidR="009E7ECB" w:rsidRPr="000C4398" w:rsidRDefault="009E7ECB" w:rsidP="00A41A59">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502CB049" w14:textId="77777777"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4809"/>
      </w:tblGrid>
      <w:tr w:rsidR="009E7ECB" w:rsidRPr="000C4398" w14:paraId="04E4B2B0" w14:textId="77777777" w:rsidTr="00556B61">
        <w:tc>
          <w:tcPr>
            <w:tcW w:w="3024" w:type="dxa"/>
          </w:tcPr>
          <w:p w14:paraId="5D73B689" w14:textId="77777777" w:rsidR="009E7ECB" w:rsidRPr="000C4398" w:rsidRDefault="009E7ECB" w:rsidP="00406AE6">
            <w:pPr>
              <w:numPr>
                <w:ilvl w:val="0"/>
                <w:numId w:val="33"/>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3B2E93B1" w14:textId="77777777" w:rsidR="009E7ECB" w:rsidRPr="000C4398" w:rsidRDefault="009E7ECB" w:rsidP="00406AE6">
            <w:pPr>
              <w:numPr>
                <w:ilvl w:val="0"/>
                <w:numId w:val="33"/>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54A7C50E" w14:textId="77777777" w:rsidR="009E7ECB" w:rsidRPr="000C4398" w:rsidRDefault="009E7ECB" w:rsidP="00A41A59">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4808"/>
      </w:tblGrid>
      <w:tr w:rsidR="009E7ECB" w:rsidRPr="000C4398" w14:paraId="7034B35A" w14:textId="77777777" w:rsidTr="00556B61">
        <w:trPr>
          <w:trHeight w:val="80"/>
        </w:trPr>
        <w:tc>
          <w:tcPr>
            <w:tcW w:w="3024" w:type="dxa"/>
          </w:tcPr>
          <w:p w14:paraId="433F8FFD" w14:textId="77777777" w:rsidR="009E7ECB" w:rsidRPr="000C4398" w:rsidRDefault="009E7ECB" w:rsidP="00406AE6">
            <w:pPr>
              <w:numPr>
                <w:ilvl w:val="0"/>
                <w:numId w:val="32"/>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ДА</w:t>
            </w:r>
          </w:p>
        </w:tc>
        <w:tc>
          <w:tcPr>
            <w:tcW w:w="5118" w:type="dxa"/>
          </w:tcPr>
          <w:p w14:paraId="7883B7F2" w14:textId="77777777" w:rsidR="009E7ECB" w:rsidRPr="000C4398" w:rsidRDefault="009E7ECB" w:rsidP="00406AE6">
            <w:pPr>
              <w:numPr>
                <w:ilvl w:val="0"/>
                <w:numId w:val="32"/>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НЕТ</w:t>
            </w:r>
          </w:p>
        </w:tc>
      </w:tr>
    </w:tbl>
    <w:p w14:paraId="30D16807"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6C909069"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394"/>
        <w:gridCol w:w="3284"/>
        <w:gridCol w:w="3204"/>
        <w:gridCol w:w="795"/>
        <w:gridCol w:w="793"/>
        <w:gridCol w:w="750"/>
        <w:gridCol w:w="549"/>
      </w:tblGrid>
      <w:tr w:rsidR="009E7ECB" w:rsidRPr="000C4398" w14:paraId="24B5042F" w14:textId="77777777" w:rsidTr="00556B61">
        <w:trPr>
          <w:trHeight w:val="570"/>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100EB02"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B445DB5" w14:textId="4BAC80C2"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Перечень информации об образовательной организации, необходимой для размещения на с</w:t>
            </w:r>
            <w:r w:rsidR="00132980">
              <w:rPr>
                <w:rFonts w:eastAsia="Times New Roman"/>
                <w:b/>
                <w:bCs/>
                <w:color w:val="000000"/>
                <w:sz w:val="20"/>
                <w:szCs w:val="20"/>
                <w:lang w:eastAsia="ru-RU"/>
              </w:rPr>
              <w:t xml:space="preserve">тенде </w:t>
            </w:r>
            <w:r w:rsidRPr="000C4398">
              <w:rPr>
                <w:rFonts w:eastAsia="Times New Roman"/>
                <w:b/>
                <w:bCs/>
                <w:color w:val="000000"/>
                <w:sz w:val="20"/>
                <w:szCs w:val="20"/>
                <w:lang w:eastAsia="ru-RU"/>
              </w:rPr>
              <w:t xml:space="preserve">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8CBA227" w14:textId="77E4A13E"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Алгоритм определения фактического объема информации на </w:t>
            </w:r>
            <w:r w:rsidR="00132980">
              <w:rPr>
                <w:rFonts w:eastAsia="Times New Roman"/>
                <w:b/>
                <w:bCs/>
                <w:color w:val="000000"/>
                <w:sz w:val="20"/>
                <w:szCs w:val="20"/>
                <w:lang w:eastAsia="ru-RU"/>
              </w:rPr>
              <w:t>стенде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7187664"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082AFB5"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09B9EFC"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D2F2541"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52ABCAE6" w14:textId="77777777" w:rsidTr="00556B61">
        <w:trPr>
          <w:trHeight w:val="570"/>
        </w:trPr>
        <w:tc>
          <w:tcPr>
            <w:tcW w:w="20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F6E432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414402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7EF2A4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D36ED5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F3D12B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50452C5"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1E82A4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785B0D10"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93CE3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I. Основные сведения </w:t>
            </w:r>
          </w:p>
        </w:tc>
      </w:tr>
      <w:tr w:rsidR="009E7ECB" w:rsidRPr="000C4398" w14:paraId="2198E78C"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8110D0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212DCD3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527752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5C52F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78CBA4A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3779996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4EFED75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4C2D599"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1F7BAC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17C4503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146EAA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8A43BB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4F93C6C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733D9E5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1DEFD4C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05B0CB9"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189195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539EC2E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CA7E1A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F886CF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4FC8A9B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02328C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FE0DB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027A5DB"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3003E2F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9E7ECB" w:rsidRPr="000C4398" w14:paraId="234194FF"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C1280E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5CE7D63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4510D91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3264FF2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79E478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E2BBCC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2EF5B58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2D92002"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25FDC0C6"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9E7ECB" w:rsidRPr="000C4398" w14:paraId="1DB34726"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EADA96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57494CA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320E9A4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540858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47507F8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6399AC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1AF4001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AB5BE85"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1BD2E6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51AA2F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0C4398">
              <w:rPr>
                <w:rFonts w:eastAsia="Times New Roman"/>
                <w:bCs/>
                <w:color w:val="000000"/>
                <w:sz w:val="20"/>
                <w:szCs w:val="20"/>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8DC462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57BAEF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74F3218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2E5AFB6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36CA9A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6B2DF1B"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195AAD31"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IV. Платные образовательные услуги</w:t>
            </w:r>
          </w:p>
        </w:tc>
      </w:tr>
      <w:tr w:rsidR="009E7ECB" w:rsidRPr="000C4398" w14:paraId="39CD4D1A"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725F26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65D0A92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10F68B0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5D3F313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5C4F663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D1038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2255348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349BD6C"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1413B66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 Образование </w:t>
            </w:r>
          </w:p>
        </w:tc>
      </w:tr>
      <w:tr w:rsidR="009E7ECB" w:rsidRPr="000C4398" w14:paraId="1396B070"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EF4CBE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204007F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537E191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2794A3E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0C61938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664EF5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93DD16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8C26103"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6FB7AA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489C1F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288350C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государственная аккредитация отсутствует (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50BD9F8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59EE13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B3260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14:paraId="26B9962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24B1B59D"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41079D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14:paraId="571E3CF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3E14A04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385481A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CFECBA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5D83D7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3BA7F4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08321E8"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091145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14:paraId="68C5177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6C21A78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622530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47B9D0D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E8E632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69696"/>
            <w:noWrap/>
            <w:vAlign w:val="center"/>
            <w:hideMark/>
          </w:tcPr>
          <w:p w14:paraId="777FE50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r>
      <w:tr w:rsidR="009E7ECB" w:rsidRPr="000C4398" w14:paraId="5BB78FE8"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B87043" w14:textId="77777777" w:rsidR="009E7ECB" w:rsidRPr="000C4398" w:rsidRDefault="009E7ECB" w:rsidP="00A41A59">
            <w:pPr>
              <w:autoSpaceDE w:val="0"/>
              <w:autoSpaceDN w:val="0"/>
              <w:adjustRightInd w:val="0"/>
              <w:spacing w:line="240" w:lineRule="auto"/>
              <w:ind w:firstLine="0"/>
              <w:jc w:val="left"/>
              <w:rPr>
                <w:rFonts w:eastAsia="Times New Roman"/>
                <w:bCs/>
                <w:i/>
                <w:iCs/>
                <w:color w:val="000000"/>
                <w:sz w:val="20"/>
                <w:szCs w:val="20"/>
                <w:lang w:eastAsia="ru-RU"/>
              </w:rPr>
            </w:pPr>
            <w:r w:rsidRPr="000C4398">
              <w:rPr>
                <w:rFonts w:eastAsia="Times New Roman"/>
                <w:bCs/>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9E7ECB" w:rsidRPr="000C4398" w14:paraId="45A3F08C" w14:textId="77777777" w:rsidTr="00556B61">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C18AD3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14:paraId="49BA137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14:paraId="02887E3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495EC5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53C1BD6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4A8B2B9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5815567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0B76560"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4FFD5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9E7ECB" w:rsidRPr="000C4398" w14:paraId="7BC7A17C"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6B8DB2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14:paraId="0CBB773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w:t>
            </w:r>
            <w:r w:rsidRPr="000C4398">
              <w:rPr>
                <w:rFonts w:eastAsia="Arial"/>
                <w:bCs/>
                <w:color w:val="000000"/>
                <w:sz w:val="20"/>
                <w:szCs w:val="20"/>
                <w:lang w:eastAsia="ru-RU"/>
              </w:rPr>
              <w:lastRenderedPageBreak/>
              <w:t>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0ED9B7A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516825E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23825E9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5B739AA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CFFC8C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F6B10B4"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48B0EA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14.</w:t>
            </w:r>
          </w:p>
        </w:tc>
        <w:tc>
          <w:tcPr>
            <w:tcW w:w="1681" w:type="pct"/>
            <w:tcBorders>
              <w:top w:val="nil"/>
              <w:left w:val="nil"/>
              <w:bottom w:val="single" w:sz="4" w:space="0" w:color="auto"/>
              <w:right w:val="single" w:sz="4" w:space="0" w:color="auto"/>
            </w:tcBorders>
            <w:shd w:val="clear" w:color="auto" w:fill="auto"/>
            <w:vAlign w:val="center"/>
            <w:hideMark/>
          </w:tcPr>
          <w:p w14:paraId="55BDF93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740E263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5DDDF70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2759E38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E7A05F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A4475E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9290FCF" w14:textId="77777777" w:rsidTr="00556B6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6CACA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9E7ECB" w:rsidRPr="000C4398" w14:paraId="2BF9DBF6" w14:textId="77777777" w:rsidTr="00556B61">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750636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14:paraId="7202FD4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77BC4F5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E3D54E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61EF5C6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36B92C5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78E6092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2B78283D"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3BAC64A8"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5F9E5938" w14:textId="77777777" w:rsidR="009E7ECB" w:rsidRPr="000C4398" w:rsidRDefault="009E7ECB" w:rsidP="00406AE6">
      <w:pPr>
        <w:numPr>
          <w:ilvl w:val="2"/>
          <w:numId w:val="37"/>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9E7ECB" w:rsidRPr="000C4398" w14:paraId="3E67520F" w14:textId="77777777" w:rsidTr="00556B61">
        <w:trPr>
          <w:trHeight w:val="570"/>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8D1B187"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F946F5E"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C81557E"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8B9B5CB"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77FD954"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EC14846"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7FEA0B0"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629E6D37" w14:textId="77777777" w:rsidTr="00556B61">
        <w:trPr>
          <w:trHeight w:val="570"/>
        </w:trPr>
        <w:tc>
          <w:tcPr>
            <w:tcW w:w="562"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1CC3E64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2665A6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BA62F9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17D042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74154AD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FE62CC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C5060C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4DA01CFE"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C19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9E7ECB" w:rsidRPr="000C4398" w14:paraId="15F99FA1"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85136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1646ACD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30626E9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B390AD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662BE1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23513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6EFBB8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599B7F0"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6DB3D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1F98019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2582AFB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9BC47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FCDD46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ABAA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1B771E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F5706EE"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321FD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2EFB868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учредителе (учредителях) образовательной организации, о наименовании представительств и филиалов образовательной организации </w:t>
            </w:r>
            <w:r w:rsidRPr="000C4398">
              <w:rPr>
                <w:rFonts w:eastAsia="Times New Roman"/>
                <w:bCs/>
                <w:color w:val="000000"/>
                <w:sz w:val="20"/>
                <w:szCs w:val="20"/>
                <w:lang w:eastAsia="ru-RU"/>
              </w:rPr>
              <w:lastRenderedPageBreak/>
              <w:t>(при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02645DE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F7258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0AAD5B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D55FA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8C4C21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850EE6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B1CE1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583C75D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280999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3A90CDF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03B02C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E587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A8CD84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15B7F8A"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D6FFD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1A21E92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1FAFF7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352696A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46F31A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D0C67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C5A5AD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680429B"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3882A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58F969B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7359163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3BB58D6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EFD769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CBC3D9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C940B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6E8FC80A"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88228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2EA1764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034438F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B4A697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0BDFA1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3023B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8D7EC4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EBA5E1B"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FA119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408154F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3CA5B81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C94FA5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A54B2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460DA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086641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F566A91"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921E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9E7ECB" w:rsidRPr="000C4398" w14:paraId="4A05CDED"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4319B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263F321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17077D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32B144E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5ACF95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E5FA2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CBBC1C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8C47CAF"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B9E6D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05D8EB7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6DCD302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73BC594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BB9B2D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0F996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77E06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6873D3E3"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0EC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III. Образование</w:t>
            </w:r>
          </w:p>
        </w:tc>
      </w:tr>
      <w:tr w:rsidR="009E7ECB" w:rsidRPr="000C4398" w14:paraId="747749E4"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94A56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67991BA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77C6D65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218DC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EDF974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BC82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4DAAEF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21D974F"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F5A9BF4"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9E7ECB" w:rsidRPr="000C4398" w14:paraId="0115A230"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42B05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3D735F7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0E21D65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3294C8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268DC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ECCD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69EB1B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AB996D4"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FBCEF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183F0D0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45E2C4A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79F9DC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174A3F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C368A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D92259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AC59C5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DC360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5711A3C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5AC4DF3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DB4E7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02B7A4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FDF0B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F08AC4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AB5E10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0BCE8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51FF2D3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45759F5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C6DE38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EBFA57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3B88C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BFAAC6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769E513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85FCE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554397A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1D1D15C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FD8D9F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D2EC9C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0074B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789A57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B0A15D5"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9DF29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706F3A7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7623550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482C1F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7571BE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D5851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15EC07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920CBC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F4513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03DD73B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61AD919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0,5 – информация представлена частично; 0 – информация отсутствует; 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5AB6503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F2F9D4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0B1841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FFFFFF"/>
            <w:noWrap/>
            <w:vAlign w:val="center"/>
            <w:hideMark/>
          </w:tcPr>
          <w:p w14:paraId="35250AE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99</w:t>
            </w:r>
          </w:p>
        </w:tc>
      </w:tr>
      <w:tr w:rsidR="009E7ECB" w:rsidRPr="000C4398" w14:paraId="35F946B1"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36D16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140B088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0652BC7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142AF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3C23A5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D454DA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6C02FD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51FC013"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719D57C"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9E7ECB" w:rsidRPr="000C4398" w14:paraId="2526F19C"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18846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6D9D163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3E6B681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986433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ECD08D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D90FF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446A4A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835F46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0FB2D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0F4C61F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0056BFE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B0D013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CF3B3C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C45C97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C4FB09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175157E"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ED2C8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1DD29B4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339BB0E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6DEA45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654C68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50DFD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2A7264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49BCCF4"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C63B3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76D9BE6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1A69B1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3DAF84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274BF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D6D7F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4282EE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49C4975"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812643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9E7ECB" w:rsidRPr="000C4398" w14:paraId="257851AD"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BAEA6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2FBFC75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6B4F1E7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55158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CC213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7C588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95C501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DC500FD"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E227D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661F8D0A" w14:textId="11E65A09"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132980" w:rsidRPr="000C4398">
              <w:rPr>
                <w:rFonts w:eastAsia="Times New Roman"/>
                <w:bCs/>
                <w:color w:val="000000"/>
                <w:sz w:val="20"/>
                <w:szCs w:val="20"/>
                <w:lang w:eastAsia="ru-RU"/>
              </w:rPr>
              <w:t>гражданами) [</w:t>
            </w:r>
            <w:r w:rsidRPr="000C4398">
              <w:rPr>
                <w:rFonts w:eastAsia="Times New Roman"/>
                <w:bCs/>
                <w:color w:val="000000"/>
                <w:sz w:val="20"/>
                <w:szCs w:val="20"/>
                <w:lang w:eastAsia="ru-RU"/>
              </w:rPr>
              <w:t>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372B75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2F03E0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587651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DC3B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A8A7C0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F53AEC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C3F20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3D29DE9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0A4C7EE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3AE158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87D98B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57894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69696"/>
            <w:noWrap/>
            <w:vAlign w:val="center"/>
            <w:hideMark/>
          </w:tcPr>
          <w:p w14:paraId="4A3B485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1276D07"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4C28" w14:textId="77777777" w:rsidR="009E7ECB" w:rsidRPr="000C4398" w:rsidRDefault="009E7ECB" w:rsidP="00A41A59">
            <w:pPr>
              <w:autoSpaceDE w:val="0"/>
              <w:autoSpaceDN w:val="0"/>
              <w:adjustRightInd w:val="0"/>
              <w:spacing w:line="240" w:lineRule="auto"/>
              <w:ind w:firstLine="0"/>
              <w:rPr>
                <w:rFonts w:eastAsia="Times New Roman"/>
                <w:bCs/>
                <w:i/>
                <w:iCs/>
                <w:color w:val="000000"/>
                <w:sz w:val="20"/>
                <w:szCs w:val="20"/>
                <w:lang w:eastAsia="ru-RU"/>
              </w:rPr>
            </w:pPr>
            <w:r w:rsidRPr="000C4398">
              <w:rPr>
                <w:rFonts w:eastAsia="Times New Roman"/>
                <w:bCs/>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9E7ECB" w:rsidRPr="000C4398" w14:paraId="2CE866E4" w14:textId="77777777" w:rsidTr="00556B61">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708E7ED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auto" w:fill="9F9F9F"/>
            <w:noWrap/>
            <w:vAlign w:val="center"/>
            <w:hideMark/>
          </w:tcPr>
          <w:p w14:paraId="25A5852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59F305A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5B2CF6F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670B420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35F0569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6036AF1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48F61D3" w14:textId="77777777" w:rsidTr="00556B61">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6AC008A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3736" w:type="dxa"/>
            <w:tcBorders>
              <w:top w:val="nil"/>
              <w:left w:val="nil"/>
              <w:bottom w:val="single" w:sz="4" w:space="0" w:color="auto"/>
              <w:right w:val="single" w:sz="4" w:space="0" w:color="auto"/>
            </w:tcBorders>
            <w:shd w:val="clear" w:color="auto" w:fill="9F9F9F"/>
            <w:noWrap/>
            <w:vAlign w:val="center"/>
            <w:hideMark/>
          </w:tcPr>
          <w:p w14:paraId="6417CD1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002506C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278235C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49559DD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495DA3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33E21D6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B7EA2F5" w14:textId="77777777" w:rsidTr="00556B61">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0BA887D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auto" w:fill="9F9F9F"/>
            <w:noWrap/>
            <w:vAlign w:val="center"/>
            <w:hideMark/>
          </w:tcPr>
          <w:p w14:paraId="5B70E33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14C92B6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4926B9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035D4D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2C3358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48DC037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F4BC9BF" w14:textId="77777777" w:rsidTr="00556B61">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043E74F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auto" w:fill="9F9F9F"/>
            <w:noWrap/>
            <w:vAlign w:val="center"/>
            <w:hideMark/>
          </w:tcPr>
          <w:p w14:paraId="6B19C0A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5601BFB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C245D3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3A1803D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4658C75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56E44C3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A39945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64F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9E7ECB" w:rsidRPr="000C4398" w14:paraId="75DF3AC8"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FC154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2AC86E67" w14:textId="37F9AB0D"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132980" w:rsidRPr="000C4398">
              <w:rPr>
                <w:rFonts w:eastAsia="Times New Roman"/>
                <w:bCs/>
                <w:color w:val="000000"/>
                <w:sz w:val="20"/>
                <w:szCs w:val="20"/>
                <w:lang w:eastAsia="ru-RU"/>
              </w:rPr>
              <w:t>наличии) [</w:t>
            </w:r>
            <w:r w:rsidRPr="000C4398">
              <w:rPr>
                <w:rFonts w:eastAsia="Times New Roman"/>
                <w:bCs/>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6402EB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74C55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66E87D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5ECB1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tcPr>
          <w:p w14:paraId="74A1950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r>
      <w:tr w:rsidR="009E7ECB" w:rsidRPr="000C4398" w14:paraId="773553C2"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FDEF3A2"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 Руководство. Педагогический (научно-педагогический) состав</w:t>
            </w:r>
          </w:p>
        </w:tc>
      </w:tr>
      <w:tr w:rsidR="009E7ECB" w:rsidRPr="000C4398" w14:paraId="21208C85"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DB255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19359CE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38D2341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326650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2FF6AC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AF4F7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F87A06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CC211EA"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BB97A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4FB559C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7B42E49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0493E6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4EB56C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6CB89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CF2E18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4AD7572"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C36281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9E7ECB" w:rsidRPr="000C4398" w14:paraId="55869D18"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7F3D8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656836D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6A0CA4E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2201B9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4CF8DF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85AD8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85EBD0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21FE62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457C9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0CCA2CD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w:t>
            </w:r>
            <w:r w:rsidRPr="000C4398">
              <w:rPr>
                <w:rFonts w:eastAsia="Times New Roman"/>
                <w:bCs/>
                <w:color w:val="000000"/>
                <w:sz w:val="20"/>
                <w:szCs w:val="20"/>
                <w:lang w:eastAsia="ru-RU"/>
              </w:rPr>
              <w:lastRenderedPageBreak/>
              <w:t xml:space="preserve">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4325ED9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2119C03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3F07E9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C36051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F6DCB5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DF423E8"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CC927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4F1C09E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1B54DD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37735C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F56C78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F311AF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9E3A9C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18F46E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12707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507188B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2E973F4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B64773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83E57B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B6EB8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67780A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1BE073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9F192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5293D65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C9288C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C96AE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BB6635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0E60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58A327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8F66E01"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226E39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9E7ECB" w:rsidRPr="000C4398" w14:paraId="283A469B"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E6D4C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39.</w:t>
            </w:r>
          </w:p>
        </w:tc>
        <w:tc>
          <w:tcPr>
            <w:tcW w:w="3736" w:type="dxa"/>
            <w:tcBorders>
              <w:top w:val="nil"/>
              <w:left w:val="nil"/>
              <w:bottom w:val="single" w:sz="4" w:space="0" w:color="auto"/>
              <w:right w:val="single" w:sz="4" w:space="0" w:color="auto"/>
            </w:tcBorders>
            <w:shd w:val="clear" w:color="auto" w:fill="auto"/>
            <w:noWrap/>
            <w:vAlign w:val="center"/>
            <w:hideMark/>
          </w:tcPr>
          <w:p w14:paraId="027E0B4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8823CC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761EC9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2BF49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80418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65EA70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F84B5BF"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B36F6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14:paraId="24C61DC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F72620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22823A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8EC877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16039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893F75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953772E"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3D450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14:paraId="268D821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1DC5A6A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297D76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6308F5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F7957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82E753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1A3A566"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0FDC2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14:paraId="357E9A9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4FD707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9CF8AE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A0F757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1A11A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923E8B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E42EFB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0D09A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14:paraId="25373B9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2F591A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1E19B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70F6E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FFBDD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F22347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8F813CA"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F3852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14:paraId="6147968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1265F0A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BCE71C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9EF350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D2630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A2DC55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D5C891F"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1BF1E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14:paraId="5B1C8D6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16A6C4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AC7FB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512555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5FA00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E89F3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9E87E83"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055A6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14:paraId="626B049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3E9B7AB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w:t>
            </w:r>
            <w:r w:rsidRPr="000C4398">
              <w:rPr>
                <w:rFonts w:eastAsia="Times New Roman"/>
                <w:bCs/>
                <w:color w:val="000000"/>
                <w:sz w:val="20"/>
                <w:szCs w:val="20"/>
                <w:lang w:eastAsia="ru-RU"/>
              </w:rPr>
              <w:lastRenderedPageBreak/>
              <w:t>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DBF3C8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5C8211E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F4FB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5585CA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32439084"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4A58B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14:paraId="1A3AE26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00CC63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51DE1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66C9F4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2697B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3983C0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147BDF1D"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BE5CD"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9E7ECB" w:rsidRPr="000C4398" w14:paraId="28B5C123"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2B15C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14:paraId="62EE6C1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6FB6C76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520C10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3F17C8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4254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5A1513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55AB81A4"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BF35D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4581D9B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18B16E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6FFB782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D3E871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D1DD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81E839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25644C95"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4121"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9E7ECB" w:rsidRPr="000C4398" w14:paraId="6E21C860"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DAAF7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14:paraId="47896E8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7E62CB4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F1E05A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DCC29B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C684A7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7FD5E9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261F85D"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F3B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 Стипендии и меры поддержки обучающихся </w:t>
            </w:r>
          </w:p>
        </w:tc>
      </w:tr>
      <w:tr w:rsidR="009E7ECB" w:rsidRPr="000C4398" w14:paraId="135C4EEA"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81D59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14:paraId="46EABD9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36793B1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3DD331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7FD6FE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BB423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AE7380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9AE7B1E"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4C24A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14:paraId="1F27C72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540F255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4193B9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37103C1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DF151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D38735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116CB91A" w14:textId="77777777" w:rsidTr="00556B61">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B620E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auto" w:fill="9F9F9F"/>
            <w:noWrap/>
            <w:vAlign w:val="center"/>
            <w:hideMark/>
          </w:tcPr>
          <w:p w14:paraId="271983F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18E8046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7FDB85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B94A72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10DE92E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45B6D09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09CE9B3"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CD2D"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9E7ECB" w:rsidRPr="000C4398" w14:paraId="6A9289F7"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BE544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14:paraId="66B37F2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0F22F6D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B640B2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80D368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F1C4F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F1D1A9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3B9D16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C3CAE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auto" w:fill="auto"/>
            <w:noWrap/>
            <w:vAlign w:val="center"/>
            <w:hideMark/>
          </w:tcPr>
          <w:p w14:paraId="7C4B072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655D84A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FB8059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1BC424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47B3B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FC6ABC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DB195D5"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A2647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14:paraId="42F4BDC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4220B2F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B7F62E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101632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467E8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471D2D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4A3C658"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CDFA8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14:paraId="1910C11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w:t>
            </w:r>
            <w:r w:rsidRPr="000C4398">
              <w:rPr>
                <w:rFonts w:eastAsia="Times New Roman"/>
                <w:bCs/>
                <w:color w:val="000000"/>
                <w:sz w:val="20"/>
                <w:szCs w:val="20"/>
                <w:lang w:eastAsia="ru-RU"/>
              </w:rPr>
              <w:lastRenderedPageBreak/>
              <w:t>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32CD7EF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08C356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DEA67D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9DB9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1D7F37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3748EA8"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D49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XII. Платные образовательные услуги </w:t>
            </w:r>
          </w:p>
        </w:tc>
      </w:tr>
      <w:tr w:rsidR="009E7ECB" w:rsidRPr="000C4398" w14:paraId="6B02ACAC"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9188C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14:paraId="6F398B5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0DA3804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47C8DB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95482B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28526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7EEB0D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2BFA7B0"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A745C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14:paraId="0C2C064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0FFACE9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3D3E15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2790E8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EA91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E1A51C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F26241A"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02D3"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9E7ECB" w:rsidRPr="000C4398" w14:paraId="685C3FB2"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3F64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14:paraId="4B4BCC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60240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F82666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89E17E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0837D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A52DFB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75251DB"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48AEC" w14:textId="5808D7E8"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Документы (в виде </w:t>
            </w:r>
            <w:r w:rsidR="00132980" w:rsidRPr="000C4398">
              <w:rPr>
                <w:rFonts w:eastAsia="Times New Roman"/>
                <w:bCs/>
                <w:color w:val="000000"/>
                <w:sz w:val="20"/>
                <w:szCs w:val="20"/>
                <w:lang w:eastAsia="ru-RU"/>
              </w:rPr>
              <w:t>копий) [</w:t>
            </w:r>
            <w:r w:rsidRPr="000C4398">
              <w:rPr>
                <w:rFonts w:eastAsia="Times New Roman"/>
                <w:bCs/>
                <w:color w:val="000000"/>
                <w:sz w:val="20"/>
                <w:szCs w:val="20"/>
                <w:lang w:eastAsia="ru-RU"/>
              </w:rPr>
              <w:t xml:space="preserve">6] </w:t>
            </w:r>
          </w:p>
        </w:tc>
      </w:tr>
      <w:tr w:rsidR="009E7ECB" w:rsidRPr="000C4398" w14:paraId="0823ACB3"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1B1B6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14:paraId="16F6CD8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15388E9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5C2EDB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225EAB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AAE7B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E87506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2714E89"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A5147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14:paraId="670FC17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27F06E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E3940C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577299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82BBF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D723BE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FC8D26D"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DE9F0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14:paraId="3A87D7C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0C4398">
              <w:rPr>
                <w:rFonts w:eastAsia="Times New Roman"/>
                <w:bCs/>
                <w:color w:val="000000"/>
                <w:sz w:val="20"/>
                <w:szCs w:val="20"/>
                <w:lang w:eastAsia="ru-RU"/>
              </w:rPr>
              <w:lastRenderedPageBreak/>
              <w:t>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086D363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0C5EF2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474080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64C7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F3783D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59E3D83" w14:textId="77777777" w:rsidTr="00556B61">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3D6FD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14:paraId="5DF89FE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261BA3C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0D6800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9F4D3E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722DA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74ED06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32AA9D9D"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566D4D66"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3A3F3931"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2681DF4C" w14:textId="77777777" w:rsidR="009E7ECB" w:rsidRPr="000C4398" w:rsidRDefault="009E7ECB" w:rsidP="00A41A59">
      <w:pPr>
        <w:autoSpaceDE w:val="0"/>
        <w:autoSpaceDN w:val="0"/>
        <w:adjustRightInd w:val="0"/>
        <w:spacing w:before="180" w:after="120" w:line="240" w:lineRule="auto"/>
        <w:ind w:firstLine="0"/>
        <w:rPr>
          <w:rFonts w:eastAsia="Times New Roman"/>
          <w:b/>
          <w:bCs/>
          <w:color w:val="000000"/>
          <w:sz w:val="24"/>
          <w:szCs w:val="22"/>
          <w:lang w:eastAsia="ru-RU"/>
        </w:rPr>
      </w:pPr>
    </w:p>
    <w:p w14:paraId="5F603FEC" w14:textId="77777777" w:rsidR="009E7ECB" w:rsidRPr="000C4398" w:rsidRDefault="009E7ECB" w:rsidP="00A41A59">
      <w:pPr>
        <w:autoSpaceDE w:val="0"/>
        <w:autoSpaceDN w:val="0"/>
        <w:adjustRightInd w:val="0"/>
        <w:spacing w:before="180" w:after="120" w:line="240" w:lineRule="auto"/>
        <w:ind w:firstLine="0"/>
        <w:rPr>
          <w:rFonts w:eastAsia="Times New Roman"/>
          <w:b/>
          <w:bCs/>
          <w:color w:val="000000"/>
          <w:sz w:val="24"/>
          <w:szCs w:val="22"/>
          <w:lang w:eastAsia="ru-RU"/>
        </w:rPr>
      </w:pPr>
    </w:p>
    <w:p w14:paraId="0A812E5C"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8DC28EF"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74"/>
        <w:gridCol w:w="6430"/>
        <w:gridCol w:w="2665"/>
      </w:tblGrid>
      <w:tr w:rsidR="009E7ECB" w:rsidRPr="000C4398" w14:paraId="4A650C3D" w14:textId="77777777" w:rsidTr="00556B61">
        <w:tc>
          <w:tcPr>
            <w:tcW w:w="345" w:type="pct"/>
            <w:tcBorders>
              <w:top w:val="single" w:sz="4" w:space="0" w:color="auto"/>
              <w:left w:val="single" w:sz="4" w:space="0" w:color="auto"/>
              <w:bottom w:val="single" w:sz="4" w:space="0" w:color="auto"/>
              <w:right w:val="single" w:sz="4" w:space="0" w:color="auto"/>
            </w:tcBorders>
            <w:shd w:val="clear" w:color="auto" w:fill="9F9F9F"/>
            <w:hideMark/>
          </w:tcPr>
          <w:p w14:paraId="511B246D"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19514E01"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hideMark/>
          </w:tcPr>
          <w:p w14:paraId="5F2A3F1F"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hideMark/>
          </w:tcPr>
          <w:p w14:paraId="72C48264"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77CB3960"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9E7ECB" w:rsidRPr="000C4398" w14:paraId="621466ED"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21935D73"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2D74BDB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729F3DD7"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val="en-US" w:eastAsia="ru-RU"/>
              </w:rPr>
            </w:pPr>
          </w:p>
        </w:tc>
      </w:tr>
      <w:tr w:rsidR="009E7ECB" w:rsidRPr="000C4398" w14:paraId="17364247"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43BD7BD2"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57440C7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689E2D21"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6DC44BDD"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179957D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70CC8A5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71E4B36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0EAF25C4"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1E9F5373"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4</w:t>
            </w:r>
          </w:p>
        </w:tc>
        <w:tc>
          <w:tcPr>
            <w:tcW w:w="3291" w:type="pct"/>
            <w:tcBorders>
              <w:top w:val="single" w:sz="4" w:space="0" w:color="auto"/>
              <w:left w:val="single" w:sz="4" w:space="0" w:color="auto"/>
              <w:bottom w:val="single" w:sz="4" w:space="0" w:color="auto"/>
              <w:right w:val="single" w:sz="4" w:space="0" w:color="auto"/>
            </w:tcBorders>
            <w:hideMark/>
          </w:tcPr>
          <w:p w14:paraId="6151277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164AF8B"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1E797625" w14:textId="77777777" w:rsidTr="00556B61">
        <w:tc>
          <w:tcPr>
            <w:tcW w:w="345" w:type="pct"/>
            <w:tcBorders>
              <w:top w:val="single" w:sz="4" w:space="0" w:color="auto"/>
              <w:left w:val="single" w:sz="4" w:space="0" w:color="auto"/>
              <w:bottom w:val="single" w:sz="4" w:space="0" w:color="auto"/>
              <w:right w:val="single" w:sz="4" w:space="0" w:color="auto"/>
            </w:tcBorders>
          </w:tcPr>
          <w:p w14:paraId="70488181"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289D2B2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308CA3E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bl>
    <w:p w14:paraId="34B62203" w14:textId="77777777" w:rsidR="009E7ECB" w:rsidRPr="000C4398" w:rsidRDefault="009E7ECB" w:rsidP="00A41A59">
      <w:pPr>
        <w:tabs>
          <w:tab w:val="left" w:pos="1215"/>
        </w:tabs>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ab/>
      </w:r>
    </w:p>
    <w:p w14:paraId="4A43AC40"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2133E0F4"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5E49B1FA"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4C3DACA5"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821"/>
        <w:tblW w:w="5000" w:type="pct"/>
        <w:tblLook w:val="04A0" w:firstRow="1" w:lastRow="0" w:firstColumn="1" w:lastColumn="0" w:noHBand="0" w:noVBand="1"/>
      </w:tblPr>
      <w:tblGrid>
        <w:gridCol w:w="479"/>
        <w:gridCol w:w="6629"/>
        <w:gridCol w:w="2661"/>
      </w:tblGrid>
      <w:tr w:rsidR="009E7ECB" w:rsidRPr="000C4398" w14:paraId="385C2657" w14:textId="77777777" w:rsidTr="00556B61">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cPr>
          <w:p w14:paraId="75151433" w14:textId="77777777" w:rsidR="009E7ECB" w:rsidRPr="000C4398" w:rsidRDefault="009E7ECB" w:rsidP="00A41A59">
            <w:pPr>
              <w:autoSpaceDE w:val="0"/>
              <w:autoSpaceDN w:val="0"/>
              <w:adjustRightInd w:val="0"/>
              <w:jc w:val="center"/>
              <w:rPr>
                <w:bCs/>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F9F9F"/>
            <w:hideMark/>
          </w:tcPr>
          <w:p w14:paraId="44B4D5B3" w14:textId="77777777" w:rsidR="009E7ECB" w:rsidRPr="000C4398" w:rsidRDefault="009E7ECB" w:rsidP="00A41A59">
            <w:pPr>
              <w:autoSpaceDE w:val="0"/>
              <w:autoSpaceDN w:val="0"/>
              <w:adjustRightInd w:val="0"/>
              <w:jc w:val="center"/>
              <w:rPr>
                <w:rFonts w:eastAsia="Century Gothic"/>
                <w:bCs/>
                <w:color w:val="000000"/>
                <w:sz w:val="24"/>
                <w:szCs w:val="24"/>
              </w:rPr>
            </w:pPr>
            <w:r w:rsidRPr="000C4398">
              <w:rPr>
                <w:rFonts w:eastAsia="Century Gothic"/>
                <w:bCs/>
                <w:color w:val="000000"/>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hideMark/>
          </w:tcPr>
          <w:p w14:paraId="68770087" w14:textId="77777777" w:rsidR="009E7ECB" w:rsidRPr="000C4398" w:rsidRDefault="009E7ECB" w:rsidP="00A41A59">
            <w:pPr>
              <w:autoSpaceDE w:val="0"/>
              <w:autoSpaceDN w:val="0"/>
              <w:adjustRightInd w:val="0"/>
              <w:rPr>
                <w:bCs/>
                <w:color w:val="000000"/>
                <w:sz w:val="24"/>
                <w:szCs w:val="24"/>
              </w:rPr>
            </w:pPr>
            <w:r w:rsidRPr="000C4398">
              <w:rPr>
                <w:bCs/>
                <w:color w:val="000000"/>
                <w:sz w:val="24"/>
                <w:szCs w:val="24"/>
              </w:rPr>
              <w:t>Наличие (</w:t>
            </w:r>
            <w:r w:rsidRPr="000C4398">
              <w:rPr>
                <w:bCs/>
                <w:color w:val="000000"/>
                <w:sz w:val="24"/>
                <w:szCs w:val="24"/>
                <w:lang w:val="en-US"/>
              </w:rPr>
              <w:t>1</w:t>
            </w:r>
            <w:r w:rsidRPr="000C4398">
              <w:rPr>
                <w:bCs/>
                <w:color w:val="000000"/>
                <w:sz w:val="24"/>
                <w:szCs w:val="24"/>
              </w:rPr>
              <w:t>/</w:t>
            </w:r>
            <w:r w:rsidRPr="000C4398">
              <w:rPr>
                <w:bCs/>
                <w:color w:val="000000"/>
                <w:sz w:val="24"/>
                <w:szCs w:val="24"/>
                <w:lang w:val="en-US"/>
              </w:rPr>
              <w:t>0</w:t>
            </w:r>
            <w:r w:rsidRPr="000C4398">
              <w:rPr>
                <w:bCs/>
                <w:color w:val="000000"/>
                <w:sz w:val="24"/>
                <w:szCs w:val="24"/>
              </w:rPr>
              <w:t>)</w:t>
            </w:r>
          </w:p>
        </w:tc>
      </w:tr>
      <w:tr w:rsidR="009E7ECB" w:rsidRPr="000C4398" w14:paraId="758C4E41"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4237B5A4" w14:textId="77777777" w:rsidR="009E7ECB" w:rsidRPr="000C4398" w:rsidRDefault="009E7ECB" w:rsidP="00A41A59">
            <w:pPr>
              <w:autoSpaceDE w:val="0"/>
              <w:autoSpaceDN w:val="0"/>
              <w:adjustRightInd w:val="0"/>
              <w:rPr>
                <w:bCs/>
                <w:color w:val="000000"/>
                <w:sz w:val="24"/>
                <w:szCs w:val="24"/>
              </w:rPr>
            </w:pPr>
            <w:r w:rsidRPr="000C4398">
              <w:rPr>
                <w:rFonts w:eastAsia="Century Gothic"/>
                <w:bCs/>
                <w:color w:val="000000"/>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6E402CD7" w14:textId="77777777" w:rsidR="009E7ECB" w:rsidRPr="000C4398" w:rsidRDefault="009E7ECB" w:rsidP="00A41A59">
            <w:pPr>
              <w:autoSpaceDE w:val="0"/>
              <w:autoSpaceDN w:val="0"/>
              <w:adjustRightInd w:val="0"/>
              <w:rPr>
                <w:rFonts w:eastAsia="Century Gothic"/>
                <w:bCs/>
                <w:color w:val="000000"/>
                <w:sz w:val="24"/>
                <w:szCs w:val="24"/>
              </w:rPr>
            </w:pPr>
            <w:r w:rsidRPr="000C4398">
              <w:rPr>
                <w:bCs/>
                <w:color w:val="000000"/>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2F053343" w14:textId="77777777" w:rsidR="009E7ECB" w:rsidRPr="000C4398" w:rsidRDefault="009E7ECB" w:rsidP="00A41A59">
            <w:pPr>
              <w:autoSpaceDE w:val="0"/>
              <w:autoSpaceDN w:val="0"/>
              <w:adjustRightInd w:val="0"/>
              <w:rPr>
                <w:rFonts w:eastAsia="Century Gothic"/>
                <w:bCs/>
                <w:color w:val="000000"/>
                <w:sz w:val="24"/>
                <w:szCs w:val="24"/>
              </w:rPr>
            </w:pPr>
          </w:p>
        </w:tc>
      </w:tr>
      <w:tr w:rsidR="009E7ECB" w:rsidRPr="000C4398" w14:paraId="655294D1"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22A3074E" w14:textId="77777777" w:rsidR="009E7ECB" w:rsidRPr="000C4398" w:rsidRDefault="009E7ECB" w:rsidP="00A41A59">
            <w:pPr>
              <w:autoSpaceDE w:val="0"/>
              <w:autoSpaceDN w:val="0"/>
              <w:adjustRightInd w:val="0"/>
              <w:rPr>
                <w:rFonts w:eastAsia="Century Gothic"/>
                <w:bCs/>
                <w:color w:val="000000"/>
                <w:sz w:val="24"/>
                <w:szCs w:val="24"/>
              </w:rPr>
            </w:pPr>
            <w:r w:rsidRPr="000C4398">
              <w:rPr>
                <w:rFonts w:eastAsia="Century Gothic"/>
                <w:bCs/>
                <w:color w:val="000000"/>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35C0031" w14:textId="77777777" w:rsidR="009E7ECB" w:rsidRPr="000C4398" w:rsidRDefault="009E7ECB" w:rsidP="00A41A59">
            <w:pPr>
              <w:autoSpaceDE w:val="0"/>
              <w:autoSpaceDN w:val="0"/>
              <w:adjustRightInd w:val="0"/>
              <w:rPr>
                <w:rFonts w:eastAsia="Century Gothic"/>
                <w:bCs/>
                <w:color w:val="000000"/>
                <w:sz w:val="24"/>
                <w:szCs w:val="24"/>
              </w:rPr>
            </w:pPr>
            <w:r w:rsidRPr="000C4398">
              <w:rPr>
                <w:bCs/>
                <w:color w:val="000000"/>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5B80553B" w14:textId="77777777" w:rsidR="009E7ECB" w:rsidRPr="000C4398" w:rsidRDefault="009E7ECB" w:rsidP="00A41A59">
            <w:pPr>
              <w:autoSpaceDE w:val="0"/>
              <w:autoSpaceDN w:val="0"/>
              <w:adjustRightInd w:val="0"/>
              <w:rPr>
                <w:rFonts w:eastAsia="Century Gothic"/>
                <w:bCs/>
                <w:color w:val="000000"/>
                <w:sz w:val="24"/>
                <w:szCs w:val="24"/>
              </w:rPr>
            </w:pPr>
          </w:p>
        </w:tc>
      </w:tr>
      <w:tr w:rsidR="009E7ECB" w:rsidRPr="000C4398" w14:paraId="6EB47E8A"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2C2414B5" w14:textId="77777777" w:rsidR="009E7ECB" w:rsidRPr="000C4398" w:rsidRDefault="009E7ECB" w:rsidP="00A41A59">
            <w:pPr>
              <w:autoSpaceDE w:val="0"/>
              <w:autoSpaceDN w:val="0"/>
              <w:adjustRightInd w:val="0"/>
              <w:rPr>
                <w:rFonts w:eastAsia="Century Gothic"/>
                <w:bCs/>
                <w:color w:val="000000"/>
                <w:sz w:val="24"/>
                <w:szCs w:val="24"/>
              </w:rPr>
            </w:pPr>
            <w:r w:rsidRPr="000C4398">
              <w:rPr>
                <w:rFonts w:eastAsia="Century Gothic"/>
                <w:bCs/>
                <w:color w:val="000000"/>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7F3B241D" w14:textId="77777777" w:rsidR="009E7ECB" w:rsidRPr="000C4398" w:rsidRDefault="009E7ECB" w:rsidP="00A41A59">
            <w:pPr>
              <w:autoSpaceDE w:val="0"/>
              <w:autoSpaceDN w:val="0"/>
              <w:adjustRightInd w:val="0"/>
              <w:rPr>
                <w:rFonts w:eastAsia="Century Gothic"/>
                <w:bCs/>
                <w:color w:val="000000"/>
                <w:sz w:val="24"/>
                <w:szCs w:val="24"/>
              </w:rPr>
            </w:pPr>
            <w:r w:rsidRPr="000C4398">
              <w:rPr>
                <w:bCs/>
                <w:color w:val="000000"/>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1AE56DDD" w14:textId="77777777" w:rsidR="009E7ECB" w:rsidRPr="000C4398" w:rsidRDefault="009E7ECB" w:rsidP="00A41A59">
            <w:pPr>
              <w:autoSpaceDE w:val="0"/>
              <w:autoSpaceDN w:val="0"/>
              <w:adjustRightInd w:val="0"/>
              <w:rPr>
                <w:rFonts w:eastAsia="Century Gothic"/>
                <w:bCs/>
                <w:color w:val="000000"/>
                <w:sz w:val="24"/>
                <w:szCs w:val="24"/>
              </w:rPr>
            </w:pPr>
          </w:p>
        </w:tc>
      </w:tr>
      <w:tr w:rsidR="009E7ECB" w:rsidRPr="000C4398" w14:paraId="4CDEDA18"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1D676A5F" w14:textId="77777777" w:rsidR="009E7ECB" w:rsidRPr="000C4398" w:rsidRDefault="009E7ECB" w:rsidP="00A41A59">
            <w:pPr>
              <w:autoSpaceDE w:val="0"/>
              <w:autoSpaceDN w:val="0"/>
              <w:adjustRightInd w:val="0"/>
              <w:rPr>
                <w:rFonts w:eastAsia="Century Gothic"/>
                <w:bCs/>
                <w:color w:val="000000"/>
                <w:sz w:val="24"/>
                <w:szCs w:val="24"/>
              </w:rPr>
            </w:pPr>
            <w:r w:rsidRPr="000C4398">
              <w:rPr>
                <w:rFonts w:eastAsia="Century Gothic"/>
                <w:bCs/>
                <w:color w:val="000000"/>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23688A44" w14:textId="77777777" w:rsidR="009E7ECB" w:rsidRPr="000C4398" w:rsidRDefault="009E7ECB" w:rsidP="00A41A59">
            <w:pPr>
              <w:autoSpaceDE w:val="0"/>
              <w:autoSpaceDN w:val="0"/>
              <w:adjustRightInd w:val="0"/>
              <w:rPr>
                <w:rFonts w:eastAsia="Century Gothic"/>
                <w:bCs/>
                <w:color w:val="000000"/>
                <w:sz w:val="24"/>
                <w:szCs w:val="24"/>
              </w:rPr>
            </w:pPr>
            <w:r w:rsidRPr="000C4398">
              <w:rPr>
                <w:bCs/>
                <w:color w:val="000000"/>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C8D1EAD" w14:textId="77777777" w:rsidR="009E7ECB" w:rsidRPr="000C4398" w:rsidRDefault="009E7ECB" w:rsidP="00A41A59">
            <w:pPr>
              <w:autoSpaceDE w:val="0"/>
              <w:autoSpaceDN w:val="0"/>
              <w:adjustRightInd w:val="0"/>
              <w:rPr>
                <w:rFonts w:eastAsia="Century Gothic"/>
                <w:bCs/>
                <w:color w:val="000000"/>
                <w:sz w:val="24"/>
                <w:szCs w:val="24"/>
              </w:rPr>
            </w:pPr>
          </w:p>
        </w:tc>
      </w:tr>
      <w:tr w:rsidR="009E7ECB" w:rsidRPr="000C4398" w14:paraId="1BA43C34"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1C619F51" w14:textId="77777777" w:rsidR="009E7ECB" w:rsidRPr="000C4398" w:rsidRDefault="009E7ECB" w:rsidP="00A41A59">
            <w:pPr>
              <w:autoSpaceDE w:val="0"/>
              <w:autoSpaceDN w:val="0"/>
              <w:adjustRightInd w:val="0"/>
              <w:rPr>
                <w:rFonts w:eastAsia="Century Gothic"/>
                <w:bCs/>
                <w:color w:val="000000"/>
                <w:sz w:val="24"/>
                <w:szCs w:val="24"/>
              </w:rPr>
            </w:pPr>
            <w:r w:rsidRPr="000C4398">
              <w:rPr>
                <w:rFonts w:eastAsia="Century Gothic"/>
                <w:bCs/>
                <w:color w:val="000000"/>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8299CAC" w14:textId="77777777" w:rsidR="009E7ECB" w:rsidRPr="000C4398" w:rsidRDefault="009E7ECB" w:rsidP="00A41A59">
            <w:pPr>
              <w:autoSpaceDE w:val="0"/>
              <w:autoSpaceDN w:val="0"/>
              <w:adjustRightInd w:val="0"/>
              <w:rPr>
                <w:rFonts w:eastAsia="Century Gothic"/>
                <w:bCs/>
                <w:color w:val="000000"/>
                <w:sz w:val="24"/>
                <w:szCs w:val="24"/>
              </w:rPr>
            </w:pPr>
            <w:r w:rsidRPr="000C4398">
              <w:rPr>
                <w:bCs/>
                <w:color w:val="000000"/>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F6C5FCF" w14:textId="77777777" w:rsidR="009E7ECB" w:rsidRPr="000C4398" w:rsidRDefault="009E7ECB" w:rsidP="00A41A59">
            <w:pPr>
              <w:autoSpaceDE w:val="0"/>
              <w:autoSpaceDN w:val="0"/>
              <w:adjustRightInd w:val="0"/>
              <w:rPr>
                <w:bCs/>
                <w:color w:val="000000"/>
                <w:sz w:val="24"/>
                <w:szCs w:val="24"/>
              </w:rPr>
            </w:pPr>
          </w:p>
        </w:tc>
      </w:tr>
      <w:tr w:rsidR="009E7ECB" w:rsidRPr="000C4398" w14:paraId="77F18584" w14:textId="77777777" w:rsidTr="00556B61">
        <w:tc>
          <w:tcPr>
            <w:tcW w:w="245" w:type="pct"/>
            <w:tcBorders>
              <w:top w:val="single" w:sz="4" w:space="0" w:color="auto"/>
              <w:left w:val="single" w:sz="4" w:space="0" w:color="auto"/>
              <w:bottom w:val="single" w:sz="4" w:space="0" w:color="auto"/>
              <w:right w:val="single" w:sz="4" w:space="0" w:color="auto"/>
            </w:tcBorders>
          </w:tcPr>
          <w:p w14:paraId="06A64C9E" w14:textId="77777777" w:rsidR="009E7ECB" w:rsidRPr="000C4398" w:rsidRDefault="009E7ECB" w:rsidP="00A41A59">
            <w:pPr>
              <w:autoSpaceDE w:val="0"/>
              <w:autoSpaceDN w:val="0"/>
              <w:adjustRightInd w:val="0"/>
              <w:rPr>
                <w:rFonts w:eastAsia="Century Gothic"/>
                <w:bCs/>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4D605F1" w14:textId="77777777" w:rsidR="009E7ECB" w:rsidRPr="000C4398" w:rsidRDefault="009E7ECB" w:rsidP="00A41A59">
            <w:pPr>
              <w:autoSpaceDE w:val="0"/>
              <w:autoSpaceDN w:val="0"/>
              <w:adjustRightInd w:val="0"/>
              <w:rPr>
                <w:rFonts w:eastAsia="Century Gothic"/>
                <w:bCs/>
                <w:color w:val="000000"/>
                <w:sz w:val="24"/>
                <w:szCs w:val="24"/>
              </w:rPr>
            </w:pPr>
            <w:r w:rsidRPr="000C4398">
              <w:rPr>
                <w:rFonts w:eastAsia="Century Gothic"/>
                <w:bCs/>
                <w:color w:val="000000"/>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11AEBF67" w14:textId="77777777" w:rsidR="009E7ECB" w:rsidRPr="000C4398" w:rsidRDefault="009E7ECB" w:rsidP="00A41A59">
            <w:pPr>
              <w:autoSpaceDE w:val="0"/>
              <w:autoSpaceDN w:val="0"/>
              <w:adjustRightInd w:val="0"/>
              <w:rPr>
                <w:bCs/>
                <w:color w:val="000000"/>
                <w:sz w:val="24"/>
                <w:szCs w:val="24"/>
              </w:rPr>
            </w:pPr>
          </w:p>
        </w:tc>
      </w:tr>
    </w:tbl>
    <w:p w14:paraId="079C1483"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p>
    <w:p w14:paraId="09CBAD4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lastRenderedPageBreak/>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65C40FED"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2DA3F6B4"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921"/>
        <w:tblW w:w="5000" w:type="pct"/>
        <w:tblLook w:val="04A0" w:firstRow="1" w:lastRow="0" w:firstColumn="1" w:lastColumn="0" w:noHBand="0" w:noVBand="1"/>
      </w:tblPr>
      <w:tblGrid>
        <w:gridCol w:w="515"/>
        <w:gridCol w:w="8206"/>
        <w:gridCol w:w="1048"/>
      </w:tblGrid>
      <w:tr w:rsidR="009E7ECB" w:rsidRPr="000C4398" w14:paraId="67E85C09" w14:textId="77777777" w:rsidTr="00556B61">
        <w:tc>
          <w:tcPr>
            <w:tcW w:w="530" w:type="pct"/>
            <w:tcBorders>
              <w:top w:val="single" w:sz="4" w:space="0" w:color="auto"/>
              <w:left w:val="single" w:sz="4" w:space="0" w:color="auto"/>
              <w:bottom w:val="single" w:sz="4" w:space="0" w:color="auto"/>
              <w:right w:val="single" w:sz="4" w:space="0" w:color="auto"/>
            </w:tcBorders>
            <w:shd w:val="clear" w:color="auto" w:fill="9F9F9F"/>
            <w:hideMark/>
          </w:tcPr>
          <w:p w14:paraId="063C17AF"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hideMark/>
          </w:tcPr>
          <w:p w14:paraId="4A654235"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hideMark/>
          </w:tcPr>
          <w:p w14:paraId="29A9B67C"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6ECA749B"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9E7ECB" w:rsidRPr="000C4398" w14:paraId="78CD09DF"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81FBDA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54BC9214"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13CE93F"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6FE6C116"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D00B71B"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4F7D73D4"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1AD170F2"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174343CD"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28A6CA5"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1376AEF7"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B22F5FA"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4B895568"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A8CC9FF"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562DE9CB"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3A6EE664"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1BE6A71D"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E9E50C5"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4A8D752D"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2FD5107F"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246D354C" w14:textId="77777777" w:rsidTr="00556B61">
        <w:tc>
          <w:tcPr>
            <w:tcW w:w="530" w:type="pct"/>
            <w:tcBorders>
              <w:top w:val="single" w:sz="4" w:space="0" w:color="auto"/>
              <w:left w:val="single" w:sz="4" w:space="0" w:color="auto"/>
              <w:bottom w:val="single" w:sz="4" w:space="0" w:color="auto"/>
              <w:right w:val="single" w:sz="4" w:space="0" w:color="auto"/>
            </w:tcBorders>
          </w:tcPr>
          <w:p w14:paraId="7AA5C83E" w14:textId="77777777" w:rsidR="009E7ECB" w:rsidRPr="000C4398" w:rsidRDefault="009E7ECB" w:rsidP="00A41A59">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44FFE204" w14:textId="77777777" w:rsidR="009E7ECB" w:rsidRPr="000C4398" w:rsidRDefault="009E7ECB" w:rsidP="00A41A59">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278E9815" w14:textId="77777777" w:rsidR="009E7ECB" w:rsidRPr="000C4398" w:rsidRDefault="009E7ECB" w:rsidP="00A41A59">
            <w:pPr>
              <w:autoSpaceDE w:val="0"/>
              <w:autoSpaceDN w:val="0"/>
              <w:adjustRightInd w:val="0"/>
              <w:rPr>
                <w:rFonts w:eastAsia="Times New Roman"/>
                <w:bCs/>
                <w:color w:val="000000"/>
                <w:sz w:val="24"/>
                <w:szCs w:val="24"/>
                <w:lang w:eastAsia="ru-RU"/>
              </w:rPr>
            </w:pPr>
          </w:p>
        </w:tc>
      </w:tr>
    </w:tbl>
    <w:p w14:paraId="0CA26C05"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4E16B343"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57E7FB10"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
        <w:tblW w:w="5000" w:type="pct"/>
        <w:tblLook w:val="04A0" w:firstRow="1" w:lastRow="0" w:firstColumn="1" w:lastColumn="0" w:noHBand="0" w:noVBand="1"/>
      </w:tblPr>
      <w:tblGrid>
        <w:gridCol w:w="388"/>
        <w:gridCol w:w="8686"/>
        <w:gridCol w:w="695"/>
      </w:tblGrid>
      <w:tr w:rsidR="009E7ECB" w:rsidRPr="000C4398" w14:paraId="7A0048A5" w14:textId="77777777" w:rsidTr="00556B61">
        <w:tc>
          <w:tcPr>
            <w:tcW w:w="533" w:type="pct"/>
            <w:tcBorders>
              <w:top w:val="single" w:sz="4" w:space="0" w:color="auto"/>
              <w:left w:val="single" w:sz="4" w:space="0" w:color="auto"/>
              <w:bottom w:val="single" w:sz="4" w:space="0" w:color="auto"/>
              <w:right w:val="single" w:sz="4" w:space="0" w:color="auto"/>
            </w:tcBorders>
            <w:shd w:val="clear" w:color="auto" w:fill="9F9F9F"/>
            <w:hideMark/>
          </w:tcPr>
          <w:p w14:paraId="799779F6"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hideMark/>
          </w:tcPr>
          <w:p w14:paraId="432EDAD0"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hideMark/>
          </w:tcPr>
          <w:p w14:paraId="778D2E8F"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E400B59"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9E7ECB" w:rsidRPr="000C4398" w14:paraId="2829290B"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7EFD0C2"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46289531"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DF0563D"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742D7257"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E185E64"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17EA028A"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0770244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3110CF77"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E8861A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84" w:type="pct"/>
            <w:tcBorders>
              <w:top w:val="single" w:sz="4" w:space="0" w:color="auto"/>
              <w:left w:val="single" w:sz="4" w:space="0" w:color="auto"/>
              <w:bottom w:val="single" w:sz="4" w:space="0" w:color="auto"/>
              <w:right w:val="single" w:sz="4" w:space="0" w:color="auto"/>
            </w:tcBorders>
            <w:noWrap/>
            <w:hideMark/>
          </w:tcPr>
          <w:p w14:paraId="2117FD3F"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305B13BC"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3BA4B705"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CF3DC99"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6262C7A6"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02922511"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171436D7"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90E1D5A"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6D88CAB4"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33D54065"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397761A2"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D8888E7"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79F90BF6"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624CDAEB"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1B927799"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tcPr>
          <w:p w14:paraId="33E94BC9"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180D1FE2" w14:textId="77777777" w:rsidR="009E7ECB" w:rsidRPr="000C4398" w:rsidRDefault="009E7ECB" w:rsidP="00A41A59">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4A8CEDFA"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bl>
    <w:p w14:paraId="5D02F203"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550B373A" w14:textId="77777777" w:rsidR="009E7ECB" w:rsidRPr="000C4398" w:rsidRDefault="009E7ECB" w:rsidP="00A41A59">
      <w:pPr>
        <w:autoSpaceDE w:val="0"/>
        <w:autoSpaceDN w:val="0"/>
        <w:adjustRightInd w:val="0"/>
        <w:spacing w:line="240" w:lineRule="auto"/>
        <w:ind w:firstLine="0"/>
        <w:rPr>
          <w:rFonts w:eastAsia="Times New Roman"/>
          <w:b/>
          <w:bCs/>
          <w:i/>
          <w:color w:val="000000"/>
          <w:sz w:val="22"/>
          <w:szCs w:val="22"/>
          <w:lang w:eastAsia="ru-RU"/>
        </w:rPr>
      </w:pPr>
    </w:p>
    <w:p w14:paraId="2A52999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3DDC0B4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4"/>
          <w:szCs w:val="24"/>
          <w:lang w:eastAsia="ru-RU"/>
        </w:rPr>
      </w:pPr>
    </w:p>
    <w:p w14:paraId="3A71A2F8" w14:textId="664FCD33" w:rsidR="009E7ECB" w:rsidRPr="00132980" w:rsidRDefault="009E7ECB" w:rsidP="00A41A59">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5C61B" w14:textId="77777777" w:rsidR="009E7ECB" w:rsidRPr="000C4398" w:rsidRDefault="009E7ECB" w:rsidP="00A41A59">
      <w:pPr>
        <w:autoSpaceDE w:val="0"/>
        <w:autoSpaceDN w:val="0"/>
        <w:adjustRightInd w:val="0"/>
        <w:spacing w:after="160" w:line="240"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0B0DD4A0" w14:textId="77777777" w:rsidR="009E7ECB" w:rsidRPr="000C4398" w:rsidRDefault="009E7ECB" w:rsidP="00A41A59">
      <w:pPr>
        <w:autoSpaceDE w:val="0"/>
        <w:autoSpaceDN w:val="0"/>
        <w:adjustRightInd w:val="0"/>
        <w:spacing w:after="160" w:line="240" w:lineRule="auto"/>
        <w:ind w:firstLine="0"/>
        <w:jc w:val="left"/>
        <w:rPr>
          <w:rFonts w:ascii="Calibri" w:eastAsia="Calibri" w:hAnsi="Calibri"/>
          <w:bCs/>
          <w:color w:val="000000"/>
          <w:sz w:val="24"/>
          <w:szCs w:val="24"/>
          <w:lang w:eastAsia="ru-RU"/>
        </w:rPr>
      </w:pPr>
      <w:r w:rsidRPr="000C4398">
        <w:rPr>
          <w:rFonts w:eastAsia="Century Gothic"/>
          <w:bCs/>
          <w:color w:val="000000"/>
          <w:sz w:val="24"/>
          <w:szCs w:val="24"/>
          <w:lang w:eastAsia="ru-RU"/>
        </w:rPr>
        <w:t>Печать организации:</w:t>
      </w:r>
      <w:r w:rsidRPr="000C4398">
        <w:rPr>
          <w:rFonts w:eastAsia="Century Gothic"/>
          <w:bCs/>
          <w:color w:val="000000"/>
          <w:sz w:val="24"/>
          <w:szCs w:val="24"/>
          <w:lang w:eastAsia="ru-RU"/>
        </w:rPr>
        <w:br w:type="page"/>
      </w:r>
    </w:p>
    <w:p w14:paraId="2CA2B74C" w14:textId="77777777" w:rsidR="009E7ECB" w:rsidRPr="000C4398" w:rsidRDefault="009E7ECB" w:rsidP="00A41A59">
      <w:pPr>
        <w:tabs>
          <w:tab w:val="left" w:pos="5880"/>
        </w:tabs>
        <w:autoSpaceDE w:val="0"/>
        <w:autoSpaceDN w:val="0"/>
        <w:adjustRightInd w:val="0"/>
        <w:spacing w:line="240" w:lineRule="auto"/>
        <w:ind w:firstLine="0"/>
        <w:jc w:val="center"/>
        <w:outlineLvl w:val="1"/>
        <w:rPr>
          <w:rFonts w:eastAsia="Calibri"/>
          <w:b/>
          <w:bCs/>
          <w:color w:val="2F2F2F"/>
        </w:rPr>
      </w:pPr>
      <w:bookmarkStart w:id="101" w:name="_Toc179092711"/>
      <w:bookmarkEnd w:id="96"/>
      <w:r w:rsidRPr="000C4398">
        <w:rPr>
          <w:rFonts w:eastAsia="Calibri"/>
          <w:b/>
          <w:bCs/>
          <w:color w:val="2F2F2F"/>
        </w:rPr>
        <w:lastRenderedPageBreak/>
        <w:t xml:space="preserve">ПРИЛОЖЕНИЕ </w:t>
      </w:r>
      <w:r>
        <w:rPr>
          <w:rFonts w:eastAsia="Calibri"/>
          <w:b/>
          <w:bCs/>
          <w:color w:val="2F2F2F"/>
        </w:rPr>
        <w:t>3</w:t>
      </w:r>
      <w:r w:rsidRPr="000C4398">
        <w:rPr>
          <w:rFonts w:eastAsia="Calibri"/>
          <w:b/>
          <w:bCs/>
          <w:color w:val="2F2F2F"/>
        </w:rPr>
        <w:t xml:space="preserve">. </w:t>
      </w:r>
      <w:r>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программы дошкольного образования</w:t>
      </w:r>
      <w:bookmarkEnd w:id="101"/>
      <w:r w:rsidRPr="000C4398">
        <w:rPr>
          <w:rFonts w:eastAsia="Calibri"/>
          <w:b/>
          <w:bCs/>
          <w:color w:val="2F2F2F"/>
        </w:rPr>
        <w:t xml:space="preserve"> </w:t>
      </w:r>
    </w:p>
    <w:p w14:paraId="7383F556" w14:textId="77777777" w:rsidR="00132980"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 организации в Перечне ____________ </w:t>
      </w:r>
    </w:p>
    <w:p w14:paraId="795EA8C9" w14:textId="35A5304C"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ИНН </w:t>
      </w:r>
      <w:r w:rsidR="00132980" w:rsidRPr="000C4398">
        <w:rPr>
          <w:rFonts w:eastAsia="Times New Roman"/>
          <w:b/>
          <w:bCs/>
          <w:color w:val="000000"/>
          <w:sz w:val="22"/>
          <w:szCs w:val="22"/>
          <w:lang w:eastAsia="ru-RU"/>
        </w:rPr>
        <w:t>организации: _</w:t>
      </w:r>
      <w:r w:rsidRPr="000C4398">
        <w:rPr>
          <w:rFonts w:eastAsia="Times New Roman"/>
          <w:b/>
          <w:bCs/>
          <w:color w:val="000000"/>
          <w:sz w:val="22"/>
          <w:szCs w:val="22"/>
          <w:lang w:eastAsia="ru-RU"/>
        </w:rPr>
        <w:t>___________________________________</w:t>
      </w:r>
      <w:r w:rsidR="00132980">
        <w:rPr>
          <w:rFonts w:eastAsia="Times New Roman"/>
          <w:b/>
          <w:bCs/>
          <w:color w:val="000000"/>
          <w:sz w:val="22"/>
          <w:szCs w:val="22"/>
          <w:lang w:eastAsia="ru-RU"/>
        </w:rPr>
        <w:t>______________</w:t>
      </w:r>
    </w:p>
    <w:p w14:paraId="3F7E207B"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64B0D317"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6E9F1356" w14:textId="00291C9C"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xml:space="preserve">ФИО ответственного за НОКОУ в </w:t>
      </w:r>
      <w:r w:rsidR="00196B27" w:rsidRPr="000C4398">
        <w:rPr>
          <w:rFonts w:eastAsia="Times New Roman"/>
          <w:b/>
          <w:bCs/>
          <w:color w:val="000000"/>
          <w:sz w:val="22"/>
          <w:szCs w:val="22"/>
          <w:lang w:eastAsia="ru-RU"/>
        </w:rPr>
        <w:t>организации:</w:t>
      </w:r>
      <w:r w:rsidR="00196B27">
        <w:rPr>
          <w:rFonts w:eastAsia="Times New Roman"/>
          <w:b/>
          <w:bCs/>
          <w:color w:val="000000"/>
          <w:sz w:val="22"/>
          <w:szCs w:val="22"/>
          <w:lang w:eastAsia="ru-RU"/>
        </w:rPr>
        <w:t xml:space="preserve"> __________________________________</w:t>
      </w:r>
    </w:p>
    <w:p w14:paraId="67B5BF5A"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427ADC4D"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581"/>
        <w:gridCol w:w="1188"/>
      </w:tblGrid>
      <w:tr w:rsidR="009E7ECB" w:rsidRPr="000C4398" w14:paraId="55C2416F" w14:textId="77777777" w:rsidTr="00556B61">
        <w:tc>
          <w:tcPr>
            <w:tcW w:w="9180" w:type="dxa"/>
          </w:tcPr>
          <w:p w14:paraId="7E62526E"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1D014BB6"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r w:rsidR="009E7ECB" w:rsidRPr="000C4398" w14:paraId="09A40E80" w14:textId="77777777" w:rsidTr="00556B61">
        <w:tc>
          <w:tcPr>
            <w:tcW w:w="9180" w:type="dxa"/>
          </w:tcPr>
          <w:p w14:paraId="185521A2"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14F80352"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bl>
    <w:p w14:paraId="75CCF055" w14:textId="03BF2153"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К1. Возможность реализации в организации адаптированных образовательных </w:t>
      </w:r>
      <w:r w:rsidR="00196B27" w:rsidRPr="000C4398">
        <w:rPr>
          <w:rFonts w:eastAsia="Times New Roman"/>
          <w:b/>
          <w:bCs/>
          <w:color w:val="000000"/>
          <w:sz w:val="24"/>
          <w:szCs w:val="22"/>
          <w:lang w:eastAsia="ru-RU"/>
        </w:rPr>
        <w:t>программ</w:t>
      </w:r>
      <w:r w:rsidR="00196B27" w:rsidRPr="000C4398">
        <w:rPr>
          <w:rFonts w:eastAsia="Times New Roman"/>
          <w:bCs/>
          <w:i/>
          <w:iCs/>
          <w:color w:val="000000"/>
          <w:sz w:val="24"/>
          <w:szCs w:val="22"/>
          <w:lang w:eastAsia="ru-RU"/>
        </w:rPr>
        <w:t xml:space="preserve"> (</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4814"/>
      </w:tblGrid>
      <w:tr w:rsidR="009E7ECB" w:rsidRPr="00196B27" w14:paraId="0F8F6ECE" w14:textId="77777777" w:rsidTr="00556B61">
        <w:tc>
          <w:tcPr>
            <w:tcW w:w="3024" w:type="dxa"/>
          </w:tcPr>
          <w:p w14:paraId="522CD0AF" w14:textId="566E0DF8"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1.</w:t>
            </w:r>
            <w:r w:rsidR="009E7ECB" w:rsidRPr="00196B27">
              <w:rPr>
                <w:rFonts w:eastAsia="Times New Roman"/>
                <w:bCs/>
                <w:color w:val="000000"/>
                <w:sz w:val="22"/>
                <w:szCs w:val="22"/>
                <w:lang w:eastAsia="ru-RU"/>
              </w:rPr>
              <w:t>ДА</w:t>
            </w:r>
          </w:p>
        </w:tc>
        <w:tc>
          <w:tcPr>
            <w:tcW w:w="5118" w:type="dxa"/>
          </w:tcPr>
          <w:p w14:paraId="1C4EA151" w14:textId="098C3E43"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2.</w:t>
            </w:r>
            <w:r w:rsidR="009E7ECB" w:rsidRPr="00196B27">
              <w:rPr>
                <w:rFonts w:eastAsia="Times New Roman"/>
                <w:bCs/>
                <w:color w:val="000000"/>
                <w:sz w:val="22"/>
                <w:szCs w:val="22"/>
                <w:lang w:eastAsia="ru-RU"/>
              </w:rPr>
              <w:t>НЕТ</w:t>
            </w:r>
          </w:p>
        </w:tc>
      </w:tr>
    </w:tbl>
    <w:p w14:paraId="0C9A882A" w14:textId="77777777" w:rsidR="009E7ECB" w:rsidRPr="00196B27"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196B27">
        <w:rPr>
          <w:rFonts w:eastAsia="Times New Roman"/>
          <w:b/>
          <w:bCs/>
          <w:color w:val="000000"/>
          <w:sz w:val="24"/>
          <w:szCs w:val="22"/>
          <w:lang w:eastAsia="ru-RU"/>
        </w:rPr>
        <w:t xml:space="preserve">К2а. Расположение организации в здании исторического, культурного и архитектурного наследия </w:t>
      </w:r>
      <w:r w:rsidRPr="00196B27">
        <w:rPr>
          <w:rFonts w:eastAsia="Times New Roman"/>
          <w:bCs/>
          <w:i/>
          <w:iCs/>
          <w:color w:val="000000"/>
          <w:sz w:val="24"/>
          <w:szCs w:val="22"/>
          <w:lang w:eastAsia="ru-RU"/>
        </w:rPr>
        <w:t>(1 ставится при наличии подтверждающего документа, фото документа приложить)</w:t>
      </w:r>
      <w:r w:rsidRPr="00196B27">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4814"/>
      </w:tblGrid>
      <w:tr w:rsidR="009E7ECB" w:rsidRPr="00196B27" w14:paraId="6307C4C1" w14:textId="77777777" w:rsidTr="00556B61">
        <w:tc>
          <w:tcPr>
            <w:tcW w:w="3024" w:type="dxa"/>
          </w:tcPr>
          <w:p w14:paraId="1F6676FF" w14:textId="571AD25C"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1.</w:t>
            </w:r>
            <w:r w:rsidR="009E7ECB" w:rsidRPr="00196B27">
              <w:rPr>
                <w:rFonts w:eastAsia="Times New Roman"/>
                <w:bCs/>
                <w:color w:val="000000"/>
                <w:sz w:val="22"/>
                <w:szCs w:val="22"/>
                <w:lang w:eastAsia="ru-RU"/>
              </w:rPr>
              <w:t>ДА</w:t>
            </w:r>
          </w:p>
        </w:tc>
        <w:tc>
          <w:tcPr>
            <w:tcW w:w="5118" w:type="dxa"/>
          </w:tcPr>
          <w:p w14:paraId="38EFCFE8" w14:textId="643D525A"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2.</w:t>
            </w:r>
            <w:r w:rsidR="009E7ECB" w:rsidRPr="00196B27">
              <w:rPr>
                <w:rFonts w:eastAsia="Times New Roman"/>
                <w:bCs/>
                <w:color w:val="000000"/>
                <w:sz w:val="22"/>
                <w:szCs w:val="22"/>
                <w:lang w:eastAsia="ru-RU"/>
              </w:rPr>
              <w:t>НЕТ</w:t>
            </w:r>
          </w:p>
        </w:tc>
      </w:tr>
    </w:tbl>
    <w:p w14:paraId="3C141946" w14:textId="77777777" w:rsidR="009E7ECB" w:rsidRPr="00196B27" w:rsidRDefault="009E7ECB" w:rsidP="00A41A59">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6A1A6141" w14:textId="77777777" w:rsidR="009E7ECB" w:rsidRPr="00196B27"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196B27">
        <w:rPr>
          <w:rFonts w:eastAsia="Times New Roman"/>
          <w:b/>
          <w:bCs/>
          <w:color w:val="000000"/>
          <w:sz w:val="24"/>
          <w:szCs w:val="22"/>
          <w:lang w:eastAsia="ru-RU"/>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196B27">
        <w:rPr>
          <w:rFonts w:eastAsia="Times New Roman"/>
          <w:bCs/>
          <w:i/>
          <w:iCs/>
          <w:color w:val="000000"/>
          <w:sz w:val="24"/>
          <w:szCs w:val="22"/>
          <w:lang w:eastAsia="ru-RU"/>
        </w:rPr>
        <w:t>(1 ставится при наличии подтверждающего документа, фото документа приложить)</w:t>
      </w:r>
      <w:r w:rsidRPr="00196B27">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4814"/>
      </w:tblGrid>
      <w:tr w:rsidR="009E7ECB" w:rsidRPr="00196B27" w14:paraId="21543325" w14:textId="77777777" w:rsidTr="00556B61">
        <w:tc>
          <w:tcPr>
            <w:tcW w:w="3024" w:type="dxa"/>
          </w:tcPr>
          <w:p w14:paraId="1111D7C1" w14:textId="3B050982"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1.</w:t>
            </w:r>
            <w:r w:rsidR="009E7ECB" w:rsidRPr="00196B27">
              <w:rPr>
                <w:rFonts w:eastAsia="Times New Roman"/>
                <w:bCs/>
                <w:color w:val="000000"/>
                <w:sz w:val="22"/>
                <w:szCs w:val="22"/>
                <w:lang w:eastAsia="ru-RU"/>
              </w:rPr>
              <w:t>ДА</w:t>
            </w:r>
          </w:p>
        </w:tc>
        <w:tc>
          <w:tcPr>
            <w:tcW w:w="5118" w:type="dxa"/>
          </w:tcPr>
          <w:p w14:paraId="748EB21F" w14:textId="1F8D2183" w:rsidR="009E7ECB" w:rsidRPr="00196B27" w:rsidRDefault="00196B27" w:rsidP="00A41A59">
            <w:pPr>
              <w:autoSpaceDE w:val="0"/>
              <w:autoSpaceDN w:val="0"/>
              <w:adjustRightInd w:val="0"/>
              <w:spacing w:after="120"/>
              <w:ind w:left="360"/>
              <w:rPr>
                <w:rFonts w:eastAsia="Times New Roman"/>
                <w:color w:val="000000"/>
                <w:sz w:val="22"/>
                <w:szCs w:val="22"/>
                <w:lang w:eastAsia="ru-RU"/>
              </w:rPr>
            </w:pPr>
            <w:r w:rsidRPr="00196B27">
              <w:rPr>
                <w:rFonts w:eastAsia="Times New Roman"/>
                <w:bCs/>
                <w:color w:val="000000"/>
                <w:sz w:val="22"/>
                <w:szCs w:val="22"/>
                <w:lang w:eastAsia="ru-RU"/>
              </w:rPr>
              <w:t>2.</w:t>
            </w:r>
            <w:r w:rsidR="009E7ECB" w:rsidRPr="00196B27">
              <w:rPr>
                <w:rFonts w:eastAsia="Times New Roman"/>
                <w:bCs/>
                <w:color w:val="000000"/>
                <w:sz w:val="22"/>
                <w:szCs w:val="22"/>
                <w:lang w:eastAsia="ru-RU"/>
              </w:rPr>
              <w:t>НЕТ</w:t>
            </w:r>
          </w:p>
        </w:tc>
      </w:tr>
    </w:tbl>
    <w:p w14:paraId="363ACADD" w14:textId="77777777" w:rsidR="009E7ECB" w:rsidRPr="00196B27" w:rsidRDefault="009E7ECB" w:rsidP="00A41A59">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196B27">
        <w:rPr>
          <w:rFonts w:eastAsia="Times New Roman"/>
          <w:b/>
          <w:bCs/>
          <w:color w:val="000000"/>
          <w:sz w:val="24"/>
          <w:szCs w:val="22"/>
          <w:lang w:eastAsia="ru-RU"/>
        </w:rPr>
        <w:t>К3. Есть ли у организации возможность обеспечения выделенной стоянки (</w:t>
      </w:r>
      <w:r w:rsidRPr="00196B27">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4813"/>
      </w:tblGrid>
      <w:tr w:rsidR="009E7ECB" w:rsidRPr="00196B27" w14:paraId="4E505E92" w14:textId="77777777" w:rsidTr="00556B61">
        <w:trPr>
          <w:trHeight w:val="80"/>
        </w:trPr>
        <w:tc>
          <w:tcPr>
            <w:tcW w:w="3024" w:type="dxa"/>
          </w:tcPr>
          <w:p w14:paraId="08855183" w14:textId="4B4AA441" w:rsidR="009E7ECB" w:rsidRPr="00196B27" w:rsidRDefault="00196B27" w:rsidP="00A41A59">
            <w:pPr>
              <w:autoSpaceDE w:val="0"/>
              <w:autoSpaceDN w:val="0"/>
              <w:adjustRightInd w:val="0"/>
              <w:spacing w:before="180"/>
              <w:ind w:left="360"/>
              <w:rPr>
                <w:rFonts w:eastAsia="Times New Roman"/>
                <w:color w:val="000000"/>
                <w:sz w:val="24"/>
                <w:szCs w:val="22"/>
                <w:lang w:eastAsia="ru-RU"/>
              </w:rPr>
            </w:pPr>
            <w:r w:rsidRPr="00196B27">
              <w:rPr>
                <w:rFonts w:eastAsia="Times New Roman"/>
                <w:bCs/>
                <w:color w:val="000000"/>
                <w:sz w:val="24"/>
                <w:szCs w:val="22"/>
                <w:lang w:eastAsia="ru-RU"/>
              </w:rPr>
              <w:t>1.</w:t>
            </w:r>
            <w:r w:rsidR="009E7ECB" w:rsidRPr="00196B27">
              <w:rPr>
                <w:rFonts w:eastAsia="Times New Roman"/>
                <w:bCs/>
                <w:color w:val="000000"/>
                <w:sz w:val="24"/>
                <w:szCs w:val="22"/>
                <w:lang w:eastAsia="ru-RU"/>
              </w:rPr>
              <w:t>ДА</w:t>
            </w:r>
          </w:p>
        </w:tc>
        <w:tc>
          <w:tcPr>
            <w:tcW w:w="5118" w:type="dxa"/>
          </w:tcPr>
          <w:p w14:paraId="7D94BE2A" w14:textId="044B57C4" w:rsidR="009E7ECB" w:rsidRPr="00196B27" w:rsidRDefault="00196B27" w:rsidP="00A41A59">
            <w:pPr>
              <w:autoSpaceDE w:val="0"/>
              <w:autoSpaceDN w:val="0"/>
              <w:adjustRightInd w:val="0"/>
              <w:spacing w:before="180"/>
              <w:ind w:left="360"/>
              <w:rPr>
                <w:rFonts w:eastAsia="Times New Roman"/>
                <w:color w:val="000000"/>
                <w:sz w:val="24"/>
                <w:szCs w:val="22"/>
                <w:lang w:eastAsia="ru-RU"/>
              </w:rPr>
            </w:pPr>
            <w:r w:rsidRPr="00196B27">
              <w:rPr>
                <w:rFonts w:eastAsia="Times New Roman"/>
                <w:bCs/>
                <w:color w:val="000000"/>
                <w:sz w:val="24"/>
                <w:szCs w:val="22"/>
                <w:lang w:eastAsia="ru-RU"/>
              </w:rPr>
              <w:t>2.</w:t>
            </w:r>
            <w:r w:rsidR="009E7ECB" w:rsidRPr="00196B27">
              <w:rPr>
                <w:rFonts w:eastAsia="Times New Roman"/>
                <w:bCs/>
                <w:color w:val="000000"/>
                <w:sz w:val="24"/>
                <w:szCs w:val="22"/>
                <w:lang w:eastAsia="ru-RU"/>
              </w:rPr>
              <w:t>НЕТ</w:t>
            </w:r>
          </w:p>
        </w:tc>
      </w:tr>
    </w:tbl>
    <w:p w14:paraId="7C48F70E" w14:textId="77777777" w:rsidR="009E7ECB" w:rsidRPr="000C4398" w:rsidRDefault="009E7ECB" w:rsidP="00406AE6">
      <w:pPr>
        <w:numPr>
          <w:ilvl w:val="2"/>
          <w:numId w:val="35"/>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26"/>
        <w:gridCol w:w="3153"/>
        <w:gridCol w:w="2673"/>
        <w:gridCol w:w="928"/>
        <w:gridCol w:w="928"/>
        <w:gridCol w:w="793"/>
        <w:gridCol w:w="768"/>
      </w:tblGrid>
      <w:tr w:rsidR="009E7ECB" w:rsidRPr="000C4398" w14:paraId="246A3E65" w14:textId="77777777" w:rsidTr="00556B61">
        <w:trPr>
          <w:trHeight w:val="570"/>
        </w:trPr>
        <w:tc>
          <w:tcPr>
            <w:tcW w:w="269"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163AC322"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675CAA51" w14:textId="4A37159F"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Перечень информации об образовательной организации, необходимой для размещения на с</w:t>
            </w:r>
            <w:r w:rsidR="00196B27">
              <w:rPr>
                <w:rFonts w:eastAsia="Times New Roman"/>
                <w:b/>
                <w:bCs/>
                <w:color w:val="000000"/>
                <w:sz w:val="20"/>
                <w:szCs w:val="20"/>
                <w:lang w:eastAsia="ru-RU"/>
              </w:rPr>
              <w:t>тенде</w:t>
            </w:r>
            <w:r w:rsidRPr="000C4398">
              <w:rPr>
                <w:rFonts w:eastAsia="Times New Roman"/>
                <w:b/>
                <w:bCs/>
                <w:color w:val="000000"/>
                <w:sz w:val="20"/>
                <w:szCs w:val="20"/>
                <w:lang w:eastAsia="ru-RU"/>
              </w:rPr>
              <w:t xml:space="preserve">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68FEE3C1" w14:textId="02D9E7A6"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w:t>
            </w:r>
            <w:r w:rsidR="00196B27">
              <w:rPr>
                <w:rFonts w:eastAsia="Times New Roman"/>
                <w:b/>
                <w:bCs/>
                <w:color w:val="000000"/>
                <w:sz w:val="20"/>
                <w:szCs w:val="20"/>
                <w:lang w:eastAsia="ru-RU"/>
              </w:rPr>
              <w:t>тенде</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15744665"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28BD5E05"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03CCAAAE"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5DBC85EA"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4C6D553A" w14:textId="77777777" w:rsidTr="00556B61">
        <w:trPr>
          <w:trHeight w:val="570"/>
        </w:trPr>
        <w:tc>
          <w:tcPr>
            <w:tcW w:w="269"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AE8811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64ADCF8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7AFF95B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3A20146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7BBB9BC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6754958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32FA6E7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4814E6F5"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6B652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9E7ECB" w:rsidRPr="000C4398" w14:paraId="3DC25207" w14:textId="77777777" w:rsidTr="00556B61">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4ED11A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5CB2CE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E866FB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5678723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65C233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66508D5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3B4AC05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4E04410" w14:textId="77777777" w:rsidTr="00556B61">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2D1B0C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2.</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176D0A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662E754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1F55CE8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39E0F18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059F864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53EEA29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9354175" w14:textId="77777777" w:rsidTr="00556B61">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2A9FDF0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523CA2E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7B4266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3D524E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198B10A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70A2B3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2C2882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E9A1164"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7B1CE56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9E7ECB" w:rsidRPr="000C4398" w14:paraId="1E98E628" w14:textId="77777777" w:rsidTr="00556B61">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799E2C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4.</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59E922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2F5A17D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E528BD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FCBC26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36ED90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52C304B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9635B4C"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6AC241C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9E7ECB" w:rsidRPr="000C4398" w14:paraId="3529F110" w14:textId="77777777" w:rsidTr="00556B61">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33B235D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5.</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vAlign w:val="center"/>
            <w:hideMark/>
          </w:tcPr>
          <w:p w14:paraId="56C7908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40FF8F3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noWrap/>
            <w:vAlign w:val="center"/>
            <w:hideMark/>
          </w:tcPr>
          <w:p w14:paraId="2724F49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noWrap/>
            <w:vAlign w:val="center"/>
            <w:hideMark/>
          </w:tcPr>
          <w:p w14:paraId="4FC8EC2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noWrap/>
            <w:vAlign w:val="center"/>
            <w:hideMark/>
          </w:tcPr>
          <w:p w14:paraId="6A1841B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noWrap/>
            <w:vAlign w:val="center"/>
            <w:hideMark/>
          </w:tcPr>
          <w:p w14:paraId="3F9E40D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F003EEC" w14:textId="77777777" w:rsidTr="00556B61">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2511C9C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6.</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677B94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2A0ACF2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BB9CB2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1B39C0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275213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62890E8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8325FD3"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7AAC5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IV. Платные образовательные услуги</w:t>
            </w:r>
          </w:p>
        </w:tc>
      </w:tr>
      <w:tr w:rsidR="009E7ECB" w:rsidRPr="000C4398" w14:paraId="0CB3781D" w14:textId="77777777" w:rsidTr="00556B61">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F92C97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7.</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D46B8D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6D2DB9D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0E3F4D9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D91581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3BECBB2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03D4906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796639F"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139DB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 Образование </w:t>
            </w:r>
          </w:p>
        </w:tc>
      </w:tr>
      <w:tr w:rsidR="009E7ECB" w:rsidRPr="000C4398" w14:paraId="19FAAE25" w14:textId="77777777" w:rsidTr="00556B61">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F78CB6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8.</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82076B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50769F0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w:t>
            </w:r>
            <w:r w:rsidRPr="000C4398">
              <w:rPr>
                <w:rFonts w:eastAsia="Times New Roman"/>
                <w:bCs/>
                <w:color w:val="000000"/>
                <w:sz w:val="20"/>
                <w:szCs w:val="20"/>
                <w:lang w:eastAsia="ru-RU"/>
              </w:rPr>
              <w:lastRenderedPageBreak/>
              <w:t>приложений);1 – иннформация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71BF758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475" w:type="pct"/>
            <w:tcBorders>
              <w:top w:val="nil"/>
              <w:left w:val="nil"/>
              <w:bottom w:val="single" w:sz="4" w:space="0" w:color="auto"/>
              <w:right w:val="single" w:sz="4" w:space="0" w:color="auto"/>
            </w:tcBorders>
            <w:shd w:val="clear" w:color="auto" w:fill="auto"/>
            <w:noWrap/>
            <w:vAlign w:val="center"/>
            <w:hideMark/>
          </w:tcPr>
          <w:p w14:paraId="590CBF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5925A8A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14C30DF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AAAD41E" w14:textId="77777777" w:rsidTr="00556B61">
        <w:trPr>
          <w:trHeight w:hRule="exact" w:val="23"/>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40F781E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9.</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vAlign w:val="center"/>
            <w:hideMark/>
          </w:tcPr>
          <w:p w14:paraId="723E76A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615B677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0A9D4F6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4FFC9A2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vAlign w:val="center"/>
            <w:hideMark/>
          </w:tcPr>
          <w:p w14:paraId="28B1D12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vAlign w:val="center"/>
            <w:hideMark/>
          </w:tcPr>
          <w:p w14:paraId="48B1DE5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85A1661" w14:textId="77777777" w:rsidTr="00556B61">
        <w:trPr>
          <w:trHeight w:hRule="exac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698650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tcPr>
          <w:p w14:paraId="0F69A1FB"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p>
        </w:tc>
        <w:tc>
          <w:tcPr>
            <w:tcW w:w="1368" w:type="pct"/>
            <w:tcBorders>
              <w:top w:val="nil"/>
              <w:left w:val="nil"/>
              <w:bottom w:val="single" w:sz="4" w:space="0" w:color="auto"/>
              <w:right w:val="single" w:sz="4" w:space="0" w:color="auto"/>
            </w:tcBorders>
            <w:shd w:val="clear" w:color="auto" w:fill="auto"/>
            <w:vAlign w:val="center"/>
          </w:tcPr>
          <w:p w14:paraId="6277D02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475" w:type="pct"/>
            <w:tcBorders>
              <w:top w:val="nil"/>
              <w:left w:val="nil"/>
              <w:bottom w:val="single" w:sz="4" w:space="0" w:color="auto"/>
              <w:right w:val="single" w:sz="4" w:space="0" w:color="auto"/>
            </w:tcBorders>
            <w:shd w:val="clear" w:color="auto" w:fill="auto"/>
            <w:noWrap/>
            <w:vAlign w:val="center"/>
          </w:tcPr>
          <w:p w14:paraId="297879C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475" w:type="pct"/>
            <w:tcBorders>
              <w:top w:val="nil"/>
              <w:left w:val="nil"/>
              <w:bottom w:val="single" w:sz="4" w:space="0" w:color="auto"/>
              <w:right w:val="single" w:sz="4" w:space="0" w:color="auto"/>
            </w:tcBorders>
            <w:shd w:val="clear" w:color="auto" w:fill="B2B2B2"/>
            <w:noWrap/>
            <w:vAlign w:val="center"/>
          </w:tcPr>
          <w:p w14:paraId="0DE571F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tcPr>
          <w:p w14:paraId="36519E9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auto" w:fill="B2B2B2"/>
            <w:noWrap/>
            <w:vAlign w:val="center"/>
          </w:tcPr>
          <w:p w14:paraId="743DF7D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r>
      <w:tr w:rsidR="009E7ECB" w:rsidRPr="000C4398" w14:paraId="06768DB8" w14:textId="77777777" w:rsidTr="00556B61">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031932E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1614" w:type="pct"/>
            <w:tcBorders>
              <w:top w:val="nil"/>
              <w:left w:val="nil"/>
              <w:bottom w:val="single" w:sz="4" w:space="0" w:color="auto"/>
              <w:right w:val="single" w:sz="4" w:space="0" w:color="auto"/>
            </w:tcBorders>
            <w:shd w:val="clear" w:color="auto" w:fill="B2B2B2"/>
            <w:vAlign w:val="center"/>
            <w:hideMark/>
          </w:tcPr>
          <w:p w14:paraId="78C35D99"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Times New Roman" w:hAnsi="Arial" w:cs="Arial"/>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79EABCE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hideMark/>
          </w:tcPr>
          <w:p w14:paraId="3D5EDB17"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hideMark/>
          </w:tcPr>
          <w:p w14:paraId="7B07D918"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hideMark/>
          </w:tcPr>
          <w:p w14:paraId="77206274"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hideMark/>
          </w:tcPr>
          <w:p w14:paraId="306DFC58"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r>
      <w:tr w:rsidR="009E7ECB" w:rsidRPr="000C4398" w14:paraId="6BCBB171" w14:textId="77777777" w:rsidTr="00556B61">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0D2785D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1614" w:type="pct"/>
            <w:tcBorders>
              <w:top w:val="nil"/>
              <w:left w:val="nil"/>
              <w:bottom w:val="single" w:sz="4" w:space="0" w:color="auto"/>
              <w:right w:val="single" w:sz="4" w:space="0" w:color="auto"/>
            </w:tcBorders>
            <w:shd w:val="clear" w:color="auto" w:fill="B2B2B2"/>
            <w:vAlign w:val="center"/>
            <w:hideMark/>
          </w:tcPr>
          <w:p w14:paraId="4046533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64F30AB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5AF009D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45B66F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vAlign w:val="center"/>
            <w:hideMark/>
          </w:tcPr>
          <w:p w14:paraId="02E9C8C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vAlign w:val="center"/>
            <w:hideMark/>
          </w:tcPr>
          <w:p w14:paraId="5DC864B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92B2572"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3366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9E7ECB" w:rsidRPr="000C4398" w14:paraId="7A5D3D08" w14:textId="77777777" w:rsidTr="00556B61">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748755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14:paraId="01C93956"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руководителе образовательной организации, его заместителях, руководителях филиалов,</w:t>
            </w:r>
            <w:r w:rsidRPr="000C4398">
              <w:rPr>
                <w:rFonts w:ascii="Calibri" w:eastAsia="Arial" w:hAnsi="Calibri" w:cs="Calibri"/>
                <w:bCs/>
                <w:color w:val="000000"/>
                <w:sz w:val="20"/>
                <w:szCs w:val="20"/>
                <w:lang w:eastAsia="ru-RU"/>
              </w:rPr>
              <w:t xml:space="preserve"> </w:t>
            </w:r>
            <w:r w:rsidRPr="000C4398">
              <w:rPr>
                <w:rFonts w:eastAsia="Arial"/>
                <w:bCs/>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1FA93F5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3AF058D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318DAF6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238E3D0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22C8547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75870B4" w14:textId="77777777" w:rsidTr="00556B61">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5FB5A0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14:paraId="76B8F389"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3063D5C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010D8C8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7FD4472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DBB24B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5F7BB19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06F8693" w14:textId="77777777" w:rsidTr="00556B61">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06E87F7D"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9E7ECB" w:rsidRPr="000C4398" w14:paraId="5E390686" w14:textId="77777777" w:rsidTr="00556B61">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18A76A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1614" w:type="pct"/>
            <w:tcBorders>
              <w:top w:val="nil"/>
              <w:left w:val="nil"/>
              <w:bottom w:val="single" w:sz="4" w:space="0" w:color="auto"/>
              <w:right w:val="single" w:sz="4" w:space="0" w:color="auto"/>
            </w:tcBorders>
            <w:shd w:val="clear" w:color="auto" w:fill="auto"/>
            <w:vAlign w:val="center"/>
            <w:hideMark/>
          </w:tcPr>
          <w:p w14:paraId="67F7399D" w14:textId="0124F1C2"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Информация об условиях питания обучающихся, в том числе инвалидов и лиц с огранич</w:t>
            </w:r>
            <w:r w:rsidR="00196B27">
              <w:rPr>
                <w:rFonts w:eastAsia="Arial"/>
                <w:bCs/>
                <w:color w:val="000000"/>
                <w:sz w:val="20"/>
                <w:szCs w:val="20"/>
                <w:lang w:eastAsia="ru-RU"/>
              </w:rPr>
              <w:t xml:space="preserve">енными возможностями здоровья. </w:t>
            </w:r>
          </w:p>
        </w:tc>
        <w:tc>
          <w:tcPr>
            <w:tcW w:w="1368" w:type="pct"/>
            <w:tcBorders>
              <w:top w:val="nil"/>
              <w:left w:val="nil"/>
              <w:bottom w:val="single" w:sz="4" w:space="0" w:color="auto"/>
              <w:right w:val="single" w:sz="4" w:space="0" w:color="auto"/>
            </w:tcBorders>
            <w:shd w:val="clear" w:color="auto" w:fill="auto"/>
            <w:vAlign w:val="center"/>
            <w:hideMark/>
          </w:tcPr>
          <w:p w14:paraId="126A1E9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0C23750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474E151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198B008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049EE16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AF0F48B" w14:textId="77777777" w:rsidTr="00556B61">
        <w:trPr>
          <w:trHeight w:val="497"/>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C3D0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6C7E73D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4A2FA6D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14:paraId="2120AA4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7D31184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5F7DDF6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08E26F30"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71D02D1F"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5A5FF04D" w14:textId="77777777" w:rsidR="009E7ECB" w:rsidRPr="000C4398" w:rsidRDefault="009E7ECB" w:rsidP="00406AE6">
      <w:pPr>
        <w:numPr>
          <w:ilvl w:val="2"/>
          <w:numId w:val="36"/>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9E7ECB" w:rsidRPr="000C4398" w14:paraId="43A7BEB1" w14:textId="77777777" w:rsidTr="00556B61">
        <w:trPr>
          <w:trHeight w:val="57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2D92A57F"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6DE3C5B6"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5624C962"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5C4E8E97"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4CC11677"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2687A461"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3CB9EC37"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50FD08A8" w14:textId="77777777" w:rsidTr="00556B61">
        <w:trPr>
          <w:trHeight w:val="570"/>
          <w:tblHeader/>
        </w:trPr>
        <w:tc>
          <w:tcPr>
            <w:tcW w:w="421"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54B556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0619419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1F61586"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28A47D1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495F92CD"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728FAC32"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0CCDDF52"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7B364A0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F3E5"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9E7ECB" w:rsidRPr="000C4398" w14:paraId="7586FDB0"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C273A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7ADB1B8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42BC698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512A402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5CEB202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33C92A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05D272B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939888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BF3FC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01FE6C1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1884998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320373B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497C0F5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6971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75BE1BB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17D18C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78F7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21879BB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6A6D093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406EE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48F0D4B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A1D5B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333CE07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C6A523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2BEC9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6B216C4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7C44860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6BD6ECC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2F472C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88C5E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1C1BAA8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1C91FC9"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E0D8E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5DEDF65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D10ABC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539A6C9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66440C3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B96228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9B8636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4DCEB3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D5278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7B5B3BA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760BE03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40A6601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49C1742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D90CFA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577C412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518FBD2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3923C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3D1D7D7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F638D6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934B1B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917DC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993617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760FA73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A99851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5873E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6662827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w:t>
            </w:r>
            <w:r w:rsidRPr="000C4398">
              <w:rPr>
                <w:rFonts w:eastAsia="Times New Roman"/>
                <w:bCs/>
                <w:color w:val="000000"/>
                <w:sz w:val="20"/>
                <w:szCs w:val="20"/>
                <w:lang w:eastAsia="ru-RU"/>
              </w:rPr>
              <w:lastRenderedPageBreak/>
              <w:t>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6C33CF2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w:t>
            </w:r>
            <w:r w:rsidRPr="000C4398">
              <w:rPr>
                <w:rFonts w:eastAsia="Times New Roman"/>
                <w:bCs/>
                <w:color w:val="000000"/>
                <w:sz w:val="20"/>
                <w:szCs w:val="20"/>
                <w:lang w:eastAsia="ru-RU"/>
              </w:rPr>
              <w:lastRenderedPageBreak/>
              <w:t>уходу и прсмотру)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1A9E95F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0EBB7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DF872C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3F58BEB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25358C62"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7E94956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II. Структура и органы управления образовательной организацией </w:t>
            </w:r>
          </w:p>
        </w:tc>
      </w:tr>
      <w:tr w:rsidR="009E7ECB" w:rsidRPr="000C4398" w14:paraId="67D47AF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5742F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38B12D3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02059E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7425618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91B993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2D1B01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115E404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67E1F7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7D749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30EFE86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7EB2AB4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27628F8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B29E15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0B6037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1AFF60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48F8ABB9"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150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III. Образование</w:t>
            </w:r>
          </w:p>
        </w:tc>
      </w:tr>
      <w:tr w:rsidR="009E7ECB" w:rsidRPr="000C4398" w14:paraId="2247AC3F"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E0AD8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746ECFC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5A2662D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DAB49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F38E4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498559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319726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5ED885E"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7AEE6"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9E7ECB" w:rsidRPr="000C4398" w14:paraId="7C7EE551"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4955DA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FFFFFF"/>
            <w:noWrap/>
            <w:vAlign w:val="center"/>
            <w:hideMark/>
          </w:tcPr>
          <w:p w14:paraId="5137CCC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FFFFFF"/>
            <w:noWrap/>
            <w:vAlign w:val="center"/>
            <w:hideMark/>
          </w:tcPr>
          <w:p w14:paraId="64B6DB3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56046AF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0287DF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318E13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32803BB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6EA4D45"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B30437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auto" w:fill="FFFFFF"/>
            <w:noWrap/>
            <w:vAlign w:val="center"/>
            <w:hideMark/>
          </w:tcPr>
          <w:p w14:paraId="759933E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1169E31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2638C03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6A33E5C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640332F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69C85ED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FC694B1"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5A325A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FFFFFF"/>
            <w:noWrap/>
            <w:vAlign w:val="center"/>
            <w:hideMark/>
          </w:tcPr>
          <w:p w14:paraId="7EE7A25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FFFFFF"/>
            <w:noWrap/>
            <w:vAlign w:val="center"/>
            <w:hideMark/>
          </w:tcPr>
          <w:p w14:paraId="174B284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3954719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7795E91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4D1B3B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8B7D72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1FD23C9"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70431EB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auto" w:fill="FFFFFF"/>
            <w:noWrap/>
            <w:vAlign w:val="center"/>
            <w:hideMark/>
          </w:tcPr>
          <w:p w14:paraId="59FF54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3348B92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07F4417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407F8D4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785CA97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15DE736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6ACB06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7529DC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FFFFFF"/>
            <w:noWrap/>
            <w:vAlign w:val="center"/>
            <w:hideMark/>
          </w:tcPr>
          <w:p w14:paraId="777C9BC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FFFFFF"/>
            <w:noWrap/>
            <w:vAlign w:val="center"/>
            <w:hideMark/>
          </w:tcPr>
          <w:p w14:paraId="02705CF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2BAB0A0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5BACA56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09516E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13FE87C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AAE1A30"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9F8D6C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auto" w:fill="FFFFFF"/>
            <w:noWrap/>
            <w:vAlign w:val="center"/>
            <w:hideMark/>
          </w:tcPr>
          <w:p w14:paraId="6A539AC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2466B1D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12C2741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48ECFD3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46BACC7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0742045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299EFAC"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42F51F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auto" w:fill="FFFFFF"/>
            <w:noWrap/>
            <w:vAlign w:val="center"/>
            <w:hideMark/>
          </w:tcPr>
          <w:p w14:paraId="3668693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5E993FD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383210C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73BAE36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63B203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3F491AE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0470190"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68C9EE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auto" w:fill="FFFFFF"/>
            <w:noWrap/>
            <w:vAlign w:val="center"/>
            <w:hideMark/>
          </w:tcPr>
          <w:p w14:paraId="2BB9FDA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1943FC4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6032141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7C3ACB6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769A9FC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24EFD83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29F68C9"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5F13B8A5"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lastRenderedPageBreak/>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9E7ECB" w:rsidRPr="000C4398" w14:paraId="0C8EB580"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83AE8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tcPr>
          <w:p w14:paraId="3ECA494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716A0E6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0CB71E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80F28F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28A3E87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331A21C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r>
      <w:tr w:rsidR="009E7ECB" w:rsidRPr="000C4398" w14:paraId="57CADDCF"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D599A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tcPr>
          <w:p w14:paraId="7275B28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284ECAB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71C3E16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2AB80E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087D6FF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4F3C4FB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r>
      <w:tr w:rsidR="009E7ECB" w:rsidRPr="000C4398" w14:paraId="0631D3A0"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AC43E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tcPr>
          <w:p w14:paraId="17B6293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42573E0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7F45F3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4F5FA2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4B89977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78844AA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r>
      <w:tr w:rsidR="009E7ECB" w:rsidRPr="000C4398" w14:paraId="2EEF26A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904F8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7B46F26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6BCE8B3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DBFE4E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5BD01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E6E3C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ABCFAD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C3D5810"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7AB934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9E7ECB" w:rsidRPr="000C4398" w14:paraId="54E4121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685F2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3716AF5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7C51461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4FBB88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57E1EAF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10068E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7C5A8A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A764C99"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6ED1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5513A64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6DDE36A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0E458A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5328BA9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C8AB26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4FEB21A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879F916" w14:textId="77777777" w:rsidTr="00556B61">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65500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3543" w:type="dxa"/>
            <w:tcBorders>
              <w:top w:val="single" w:sz="4" w:space="0" w:color="auto"/>
              <w:left w:val="nil"/>
              <w:bottom w:val="single" w:sz="4" w:space="0" w:color="auto"/>
              <w:right w:val="single" w:sz="4" w:space="0" w:color="auto"/>
            </w:tcBorders>
            <w:shd w:val="clear" w:color="auto" w:fill="FFFFFF"/>
            <w:vAlign w:val="center"/>
            <w:hideMark/>
          </w:tcPr>
          <w:p w14:paraId="04BB796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272D371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0CA6481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6227733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1E7AEF6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6D3FED2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4EA8832" w14:textId="77777777" w:rsidTr="00556B61">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55AE0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14018D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1AAF432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50AEDDA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5F7AC80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0459A04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7D655E9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A687C7A" w14:textId="77777777" w:rsidTr="00556B61">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77A8A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1D8CE06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4088FCC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6256045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18F1FB6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1645E72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12C0682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BBDDF5E" w14:textId="77777777" w:rsidTr="00556B61">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7C4C2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5C8178E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6E08643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52F8E56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3185510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62830EC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58DAC4D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2121065" w14:textId="77777777" w:rsidTr="00556B61">
        <w:trPr>
          <w:trHeight w:hRule="exact" w:val="23"/>
        </w:trPr>
        <w:tc>
          <w:tcPr>
            <w:tcW w:w="421" w:type="dxa"/>
            <w:tcBorders>
              <w:top w:val="single" w:sz="4" w:space="0" w:color="auto"/>
              <w:left w:val="single" w:sz="4" w:space="0" w:color="auto"/>
              <w:right w:val="single" w:sz="4" w:space="0" w:color="auto"/>
            </w:tcBorders>
            <w:shd w:val="clear" w:color="auto" w:fill="FFFFFF"/>
            <w:noWrap/>
            <w:vAlign w:val="center"/>
            <w:hideMark/>
          </w:tcPr>
          <w:p w14:paraId="1E2EF7A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3543" w:type="dxa"/>
            <w:tcBorders>
              <w:top w:val="single" w:sz="4" w:space="0" w:color="auto"/>
              <w:left w:val="nil"/>
              <w:right w:val="single" w:sz="4" w:space="0" w:color="auto"/>
            </w:tcBorders>
            <w:shd w:val="clear" w:color="auto" w:fill="FFFFFF"/>
            <w:noWrap/>
            <w:vAlign w:val="center"/>
            <w:hideMark/>
          </w:tcPr>
          <w:p w14:paraId="0ADEDD91"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3261" w:type="dxa"/>
            <w:tcBorders>
              <w:top w:val="single" w:sz="4" w:space="0" w:color="auto"/>
              <w:left w:val="nil"/>
              <w:right w:val="single" w:sz="4" w:space="0" w:color="auto"/>
            </w:tcBorders>
            <w:shd w:val="clear" w:color="auto" w:fill="FFFFFF"/>
            <w:noWrap/>
            <w:vAlign w:val="center"/>
            <w:hideMark/>
          </w:tcPr>
          <w:p w14:paraId="22E6C3B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right w:val="single" w:sz="4" w:space="0" w:color="auto"/>
            </w:tcBorders>
            <w:shd w:val="clear" w:color="auto" w:fill="FFFFFF"/>
            <w:noWrap/>
            <w:vAlign w:val="center"/>
            <w:hideMark/>
          </w:tcPr>
          <w:p w14:paraId="09F00F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right w:val="single" w:sz="4" w:space="0" w:color="auto"/>
            </w:tcBorders>
            <w:shd w:val="clear" w:color="auto" w:fill="FFFFFF"/>
            <w:noWrap/>
            <w:vAlign w:val="center"/>
            <w:hideMark/>
          </w:tcPr>
          <w:p w14:paraId="5980A32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right w:val="single" w:sz="4" w:space="0" w:color="auto"/>
            </w:tcBorders>
            <w:shd w:val="clear" w:color="auto" w:fill="FFFFFF"/>
            <w:noWrap/>
            <w:vAlign w:val="center"/>
            <w:hideMark/>
          </w:tcPr>
          <w:p w14:paraId="36FEE96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right w:val="single" w:sz="4" w:space="0" w:color="auto"/>
            </w:tcBorders>
            <w:shd w:val="clear" w:color="auto" w:fill="C0C0C0"/>
            <w:noWrap/>
            <w:vAlign w:val="center"/>
            <w:hideMark/>
          </w:tcPr>
          <w:p w14:paraId="6C4DDC8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E31776D" w14:textId="77777777" w:rsidTr="00556B61">
        <w:trPr>
          <w:trHeight w:val="20"/>
        </w:trPr>
        <w:tc>
          <w:tcPr>
            <w:tcW w:w="10456" w:type="dxa"/>
            <w:gridSpan w:val="7"/>
            <w:tcBorders>
              <w:left w:val="single" w:sz="4" w:space="0" w:color="auto"/>
              <w:bottom w:val="single" w:sz="4" w:space="0" w:color="auto"/>
              <w:right w:val="single" w:sz="4" w:space="0" w:color="auto"/>
            </w:tcBorders>
            <w:shd w:val="clear" w:color="auto" w:fill="C0C0C0"/>
            <w:noWrap/>
            <w:vAlign w:val="center"/>
            <w:hideMark/>
          </w:tcPr>
          <w:p w14:paraId="0A0BB528"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9E7ECB" w:rsidRPr="000C4398" w14:paraId="4A41B4B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BF94C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32BAD76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4E7619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B97B46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5F07F0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45FE9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644D8E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C9EF43A"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5BE9D22"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 Руководство. Педагогический (научно-педагогический) состав</w:t>
            </w:r>
          </w:p>
        </w:tc>
      </w:tr>
      <w:tr w:rsidR="009E7ECB" w:rsidRPr="000C4398" w14:paraId="752EC29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0C048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6D157B8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6C3048B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361DB7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C2D0F0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A5DB6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0DFCFA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9CF46D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ECE5A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2433828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672236D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6A0091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48894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6C590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443CC14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05A1E4F"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FDE5B1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9E7ECB" w:rsidRPr="000C4398" w14:paraId="3E82C86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498E1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6CDC2C6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55A0E39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847956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D3AAAA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B2225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2DC0A4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8225C8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4F720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14D7845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2AFCBD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w:t>
            </w:r>
            <w:r w:rsidRPr="000C4398">
              <w:rPr>
                <w:rFonts w:eastAsia="Times New Roman"/>
                <w:bCs/>
                <w:color w:val="000000"/>
                <w:sz w:val="20"/>
                <w:szCs w:val="20"/>
                <w:lang w:eastAsia="ru-RU"/>
              </w:rPr>
              <w:lastRenderedPageBreak/>
              <w:t>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D080E7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791EFEE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5250B4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92E814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982E541"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43A74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5375A75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63A165D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1CC832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DD15DA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40245E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6417DC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1AD832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A1BDA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70F5EE6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25C903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BA5687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3A62FE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989202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CA3C44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BE8CFB3"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8E35B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72AF2B0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4511C5C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5DDBD1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6ACB62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AD423D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76F179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935A861"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D74E9A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9E7ECB" w:rsidRPr="000C4398" w14:paraId="3A05595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8967D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14:paraId="0462158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1DF9A5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A315A2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25C030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EDD9B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5C74DE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A3404C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4102B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14:paraId="2B123BD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758D74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EC8A45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254781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D8FDAD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2CAD40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1487783"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A90F8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14:paraId="58C58CD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2DB8723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803641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524206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5FBB28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3FDF9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423CE6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1DA5D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14:paraId="5071283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020956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D107EF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CE293F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B52DE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52F56D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C71234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B2EE5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14:paraId="576F133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B401B7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56B585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228B17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E2DBE8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BF2609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DF0255F"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63362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14:paraId="582079F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w:t>
            </w:r>
            <w:r w:rsidRPr="000C4398">
              <w:rPr>
                <w:rFonts w:eastAsia="Times New Roman"/>
                <w:bCs/>
                <w:color w:val="000000"/>
                <w:sz w:val="20"/>
                <w:szCs w:val="20"/>
                <w:lang w:eastAsia="ru-RU"/>
              </w:rPr>
              <w:lastRenderedPageBreak/>
              <w:t xml:space="preserve">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70F2C00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информация представлена частично (не в полном объеме в соответствии с </w:t>
            </w:r>
            <w:r w:rsidRPr="000C4398">
              <w:rPr>
                <w:rFonts w:eastAsia="Times New Roman"/>
                <w:bCs/>
                <w:color w:val="000000"/>
                <w:sz w:val="20"/>
                <w:szCs w:val="20"/>
                <w:lang w:eastAsia="ru-RU"/>
              </w:rPr>
              <w:lastRenderedPageBreak/>
              <w:t>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BBDD69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2CDD1C4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992414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ADE51A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9CDCA5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D6B15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14:paraId="475D110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862C72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080174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D0940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6F1D79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6E7E87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6D8FC7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D82C6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14:paraId="6E2CE34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4B1815E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760D032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C3FC16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4EB16D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29D7CC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6BB023F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5A1DD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14:paraId="6537E5A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C71E6A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8AA43E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6FAAC7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9B7EF2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205EB0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7CF2C518"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F5FE576"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9E7ECB" w:rsidRPr="000C4398" w14:paraId="37A418C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8012C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14:paraId="345CDC8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6984A2B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2062725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7BC927C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F07012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AC3767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02F59D5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57860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14:paraId="11BC839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8103C2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71E05B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4732FF3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6C24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0907954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04EA478A"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7AA1"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9E7ECB" w:rsidRPr="000C4398" w14:paraId="5792919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C7237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14:paraId="34A87E1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3EFB48B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920C1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8BBDB0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9CEEED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2AD90A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8D061D9"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CE7EF3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 Стипендии и меры поддержки обучающихся </w:t>
            </w:r>
          </w:p>
        </w:tc>
      </w:tr>
      <w:tr w:rsidR="009E7ECB" w:rsidRPr="000C4398" w14:paraId="293B9BF0"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D46B85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auto" w:fill="FFFFFF"/>
            <w:noWrap/>
            <w:vAlign w:val="center"/>
            <w:hideMark/>
          </w:tcPr>
          <w:p w14:paraId="2D1BD5A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1FDF2F0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501CA39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75BDD07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0DF27C6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FFFFFF"/>
            <w:noWrap/>
            <w:vAlign w:val="center"/>
            <w:hideMark/>
          </w:tcPr>
          <w:p w14:paraId="2A9B774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ACBB57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DA020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14:paraId="3C8DB1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r w:rsidRPr="000C4398">
              <w:rPr>
                <w:rFonts w:eastAsia="Times New Roman"/>
                <w:bCs/>
                <w:color w:val="000000"/>
                <w:sz w:val="20"/>
                <w:szCs w:val="20"/>
                <w:lang w:eastAsia="ru-RU"/>
              </w:rPr>
              <w:lastRenderedPageBreak/>
              <w:t xml:space="preserve">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22F0694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7C02C25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10E7959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F62D56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2DA129C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6E03B371"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3FC923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55. </w:t>
            </w:r>
          </w:p>
        </w:tc>
        <w:tc>
          <w:tcPr>
            <w:tcW w:w="3543" w:type="dxa"/>
            <w:tcBorders>
              <w:top w:val="nil"/>
              <w:left w:val="nil"/>
              <w:bottom w:val="single" w:sz="4" w:space="0" w:color="auto"/>
              <w:right w:val="single" w:sz="4" w:space="0" w:color="auto"/>
            </w:tcBorders>
            <w:shd w:val="clear" w:color="auto" w:fill="FFFFFF"/>
            <w:noWrap/>
            <w:vAlign w:val="center"/>
            <w:hideMark/>
          </w:tcPr>
          <w:p w14:paraId="5B81D32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1E8E0EC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4AD8D38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7B38FFC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54BA0FB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FFFFFF"/>
            <w:noWrap/>
            <w:vAlign w:val="center"/>
            <w:hideMark/>
          </w:tcPr>
          <w:p w14:paraId="00F910B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DB30D98"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7EA45"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9E7ECB" w:rsidRPr="000C4398" w14:paraId="24A2812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1D405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14:paraId="623ACF7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0536752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539405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50664E6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D9B3F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DDA8EB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04C236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41EAF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auto" w:fill="auto"/>
            <w:noWrap/>
            <w:vAlign w:val="center"/>
            <w:hideMark/>
          </w:tcPr>
          <w:p w14:paraId="40DF12B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48DDD74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198FF7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58C1F1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B91800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7EAA86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4E415D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F817E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14:paraId="4FB9531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13B50A8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3616B8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B660FD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57BE05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C59321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622046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27BA3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14:paraId="7820B92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1A6B3AA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EB6B2E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1FAEAC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20E262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3DB10D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E52E396"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210171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9E7ECB" w:rsidRPr="000C4398" w14:paraId="59DDCB1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F1D29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14:paraId="3429380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2C568B4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0F2AFC5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F204B2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4EF3E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94CFEF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7F4341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4A27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14:paraId="0E98C3A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1595FDF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63D881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719B72A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38AAB1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9D2683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798455C"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E7EF560"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XIII. Документы </w:t>
            </w:r>
          </w:p>
        </w:tc>
      </w:tr>
      <w:tr w:rsidR="009E7ECB" w:rsidRPr="000C4398" w14:paraId="1B7E8BE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999F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14:paraId="60844D6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E9A5CD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2E921B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14C023E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A2D4ED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7379C9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0C6C686"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0C99785"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Документы (в виде копий)</w:t>
            </w:r>
          </w:p>
        </w:tc>
      </w:tr>
      <w:tr w:rsidR="009E7ECB" w:rsidRPr="000C4398" w14:paraId="30D3B10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BACA2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14:paraId="1CEA6BA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8318B1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FB1B0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ECDBCE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5D3C00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77BBB7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5C9F6EE"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43B297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auto" w:fill="FFFFFF"/>
            <w:noWrap/>
            <w:vAlign w:val="center"/>
            <w:hideMark/>
          </w:tcPr>
          <w:p w14:paraId="2CB3995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010EA54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29E671C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08A6A30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7BC80A9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C0C0C0"/>
            <w:noWrap/>
            <w:vAlign w:val="center"/>
            <w:hideMark/>
          </w:tcPr>
          <w:p w14:paraId="444AD49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5A218B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12AEA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14:paraId="57C3EEC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2AB15A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86AF36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A08655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F23EFC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0B1875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A5E3019"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9A942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auto" w:fill="auto"/>
            <w:noWrap/>
            <w:vAlign w:val="center"/>
            <w:hideMark/>
          </w:tcPr>
          <w:p w14:paraId="733238B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68B6A62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421253E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428D3C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D51487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256E36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5A67EE8C"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603744ED"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435C30A8"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2C380D6"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74"/>
        <w:gridCol w:w="6430"/>
        <w:gridCol w:w="2665"/>
      </w:tblGrid>
      <w:tr w:rsidR="009E7ECB" w:rsidRPr="000C4398" w14:paraId="6921A8A3" w14:textId="77777777" w:rsidTr="00556B61">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6132697B"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6605886B"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7D4F70EC"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6BABF7D5"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3F4F8803"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9E7ECB" w:rsidRPr="000C4398" w14:paraId="2A5ACE7D"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4B4F7558"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42557BA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647652FE" w14:textId="4FCC2C3F" w:rsidR="009E7ECB" w:rsidRPr="00DB54CB" w:rsidRDefault="00DB54CB" w:rsidP="00A41A59">
            <w:pPr>
              <w:autoSpaceDE w:val="0"/>
              <w:autoSpaceDN w:val="0"/>
              <w:adjustRightInd w:val="0"/>
              <w:spacing w:line="240" w:lineRule="auto"/>
              <w:ind w:firstLine="0"/>
              <w:rPr>
                <w:rFonts w:eastAsia="Times New Roman"/>
                <w:bCs/>
                <w:color w:val="000000"/>
                <w:sz w:val="24"/>
                <w:szCs w:val="24"/>
                <w:lang w:eastAsia="ru-RU"/>
              </w:rPr>
            </w:pPr>
            <w:r>
              <w:rPr>
                <w:rFonts w:eastAsia="Times New Roman"/>
                <w:bCs/>
                <w:color w:val="000000"/>
                <w:sz w:val="24"/>
                <w:szCs w:val="24"/>
                <w:lang w:eastAsia="ru-RU"/>
              </w:rPr>
              <w:t>1</w:t>
            </w:r>
          </w:p>
        </w:tc>
      </w:tr>
      <w:tr w:rsidR="009E7ECB" w:rsidRPr="000C4398" w14:paraId="1A240722"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78B060AE"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2179FA2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5F7EAF9D" w14:textId="66CA508A" w:rsidR="009E7ECB" w:rsidRPr="000C4398" w:rsidRDefault="00DB54CB" w:rsidP="00A41A59">
            <w:pPr>
              <w:autoSpaceDE w:val="0"/>
              <w:autoSpaceDN w:val="0"/>
              <w:adjustRightInd w:val="0"/>
              <w:spacing w:line="240" w:lineRule="auto"/>
              <w:ind w:firstLine="0"/>
              <w:rPr>
                <w:rFonts w:eastAsia="Times New Roman"/>
                <w:bCs/>
                <w:color w:val="000000"/>
                <w:sz w:val="24"/>
                <w:szCs w:val="24"/>
                <w:lang w:eastAsia="ru-RU"/>
              </w:rPr>
            </w:pPr>
            <w:r>
              <w:rPr>
                <w:rFonts w:eastAsia="Times New Roman"/>
                <w:bCs/>
                <w:color w:val="000000"/>
                <w:sz w:val="24"/>
                <w:szCs w:val="24"/>
                <w:lang w:eastAsia="ru-RU"/>
              </w:rPr>
              <w:t>1</w:t>
            </w:r>
          </w:p>
        </w:tc>
      </w:tr>
      <w:tr w:rsidR="009E7ECB" w:rsidRPr="000C4398" w14:paraId="024B7E3A"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733268CF"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lastRenderedPageBreak/>
              <w:t>3</w:t>
            </w:r>
          </w:p>
        </w:tc>
        <w:tc>
          <w:tcPr>
            <w:tcW w:w="3291" w:type="pct"/>
            <w:tcBorders>
              <w:top w:val="single" w:sz="4" w:space="0" w:color="auto"/>
              <w:left w:val="single" w:sz="4" w:space="0" w:color="auto"/>
              <w:bottom w:val="single" w:sz="4" w:space="0" w:color="auto"/>
              <w:right w:val="single" w:sz="4" w:space="0" w:color="auto"/>
            </w:tcBorders>
            <w:hideMark/>
          </w:tcPr>
          <w:p w14:paraId="6FEBB5A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40A4833C" w14:textId="6EB8CAE8" w:rsidR="009E7ECB" w:rsidRPr="000C4398" w:rsidRDefault="00DB54CB" w:rsidP="00A41A59">
            <w:pPr>
              <w:autoSpaceDE w:val="0"/>
              <w:autoSpaceDN w:val="0"/>
              <w:adjustRightInd w:val="0"/>
              <w:spacing w:line="240" w:lineRule="auto"/>
              <w:ind w:firstLine="0"/>
              <w:rPr>
                <w:rFonts w:eastAsia="Times New Roman"/>
                <w:bCs/>
                <w:color w:val="000000"/>
                <w:sz w:val="24"/>
                <w:szCs w:val="24"/>
                <w:lang w:eastAsia="ru-RU"/>
              </w:rPr>
            </w:pPr>
            <w:r>
              <w:rPr>
                <w:rFonts w:eastAsia="Times New Roman"/>
                <w:bCs/>
                <w:color w:val="000000"/>
                <w:sz w:val="24"/>
                <w:szCs w:val="24"/>
                <w:lang w:eastAsia="ru-RU"/>
              </w:rPr>
              <w:t>1</w:t>
            </w:r>
          </w:p>
        </w:tc>
      </w:tr>
      <w:tr w:rsidR="009E7ECB" w:rsidRPr="000C4398" w14:paraId="2D6EABD2"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253619F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4</w:t>
            </w:r>
          </w:p>
        </w:tc>
        <w:tc>
          <w:tcPr>
            <w:tcW w:w="3291" w:type="pct"/>
            <w:tcBorders>
              <w:top w:val="single" w:sz="4" w:space="0" w:color="auto"/>
              <w:left w:val="single" w:sz="4" w:space="0" w:color="auto"/>
              <w:bottom w:val="single" w:sz="4" w:space="0" w:color="auto"/>
              <w:right w:val="single" w:sz="4" w:space="0" w:color="auto"/>
            </w:tcBorders>
            <w:hideMark/>
          </w:tcPr>
          <w:p w14:paraId="278FCB1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26FFDF6" w14:textId="37AE4A77" w:rsidR="009E7ECB" w:rsidRPr="000C4398" w:rsidRDefault="00DB54CB" w:rsidP="00A41A59">
            <w:pPr>
              <w:autoSpaceDE w:val="0"/>
              <w:autoSpaceDN w:val="0"/>
              <w:adjustRightInd w:val="0"/>
              <w:spacing w:line="240" w:lineRule="auto"/>
              <w:ind w:firstLine="0"/>
              <w:rPr>
                <w:rFonts w:eastAsia="Times New Roman"/>
                <w:bCs/>
                <w:color w:val="000000"/>
                <w:sz w:val="24"/>
                <w:szCs w:val="24"/>
                <w:lang w:eastAsia="ru-RU"/>
              </w:rPr>
            </w:pPr>
            <w:r>
              <w:rPr>
                <w:rFonts w:eastAsia="Times New Roman"/>
                <w:bCs/>
                <w:color w:val="000000"/>
                <w:sz w:val="24"/>
                <w:szCs w:val="24"/>
                <w:lang w:eastAsia="ru-RU"/>
              </w:rPr>
              <w:t>1</w:t>
            </w:r>
          </w:p>
        </w:tc>
      </w:tr>
      <w:tr w:rsidR="009E7ECB" w:rsidRPr="000C4398" w14:paraId="569CD32A" w14:textId="77777777" w:rsidTr="00556B61">
        <w:tc>
          <w:tcPr>
            <w:tcW w:w="345" w:type="pct"/>
            <w:tcBorders>
              <w:top w:val="single" w:sz="4" w:space="0" w:color="auto"/>
              <w:left w:val="single" w:sz="4" w:space="0" w:color="auto"/>
              <w:bottom w:val="single" w:sz="4" w:space="0" w:color="auto"/>
              <w:right w:val="single" w:sz="4" w:space="0" w:color="auto"/>
            </w:tcBorders>
          </w:tcPr>
          <w:p w14:paraId="09C26EE2"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0324948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2D635411" w14:textId="346B94F7" w:rsidR="009E7ECB" w:rsidRPr="000C4398" w:rsidRDefault="00DB54CB" w:rsidP="00A41A59">
            <w:pPr>
              <w:autoSpaceDE w:val="0"/>
              <w:autoSpaceDN w:val="0"/>
              <w:adjustRightInd w:val="0"/>
              <w:spacing w:line="240" w:lineRule="auto"/>
              <w:ind w:firstLine="0"/>
              <w:rPr>
                <w:rFonts w:eastAsia="Times New Roman"/>
                <w:bCs/>
                <w:color w:val="000000"/>
                <w:sz w:val="24"/>
                <w:szCs w:val="24"/>
                <w:lang w:eastAsia="ru-RU"/>
              </w:rPr>
            </w:pPr>
            <w:r>
              <w:rPr>
                <w:rFonts w:eastAsia="Times New Roman"/>
                <w:bCs/>
                <w:color w:val="000000"/>
                <w:sz w:val="24"/>
                <w:szCs w:val="24"/>
                <w:lang w:eastAsia="ru-RU"/>
              </w:rPr>
              <w:t>4</w:t>
            </w:r>
          </w:p>
        </w:tc>
      </w:tr>
    </w:tbl>
    <w:p w14:paraId="595DCB92"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7E578DA8"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7FE25C44"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29FA8ED2"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0C45DA58"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8211"/>
        <w:tblW w:w="5000" w:type="pct"/>
        <w:tblLook w:val="04A0" w:firstRow="1" w:lastRow="0" w:firstColumn="1" w:lastColumn="0" w:noHBand="0" w:noVBand="1"/>
      </w:tblPr>
      <w:tblGrid>
        <w:gridCol w:w="479"/>
        <w:gridCol w:w="6629"/>
        <w:gridCol w:w="2661"/>
      </w:tblGrid>
      <w:tr w:rsidR="009E7ECB" w:rsidRPr="000C4398" w14:paraId="2ED42C9E" w14:textId="77777777" w:rsidTr="00556B61">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6ED62374" w14:textId="77777777" w:rsidR="009E7ECB" w:rsidRPr="000C4398" w:rsidRDefault="009E7ECB" w:rsidP="00A41A59">
            <w:pPr>
              <w:autoSpaceDE w:val="0"/>
              <w:autoSpaceDN w:val="0"/>
              <w:adjustRightInd w:val="0"/>
              <w:jc w:val="center"/>
              <w:rPr>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281B0FE7" w14:textId="77777777" w:rsidR="009E7ECB" w:rsidRPr="000C4398" w:rsidRDefault="009E7ECB" w:rsidP="00A41A59">
            <w:pPr>
              <w:autoSpaceDE w:val="0"/>
              <w:autoSpaceDN w:val="0"/>
              <w:adjustRightInd w:val="0"/>
              <w:jc w:val="center"/>
              <w:rPr>
                <w:rFonts w:eastAsia="Century Gothic"/>
                <w:bCs/>
                <w:color w:val="000000"/>
                <w:sz w:val="24"/>
                <w:szCs w:val="24"/>
                <w:lang w:eastAsia="ru-RU"/>
              </w:rPr>
            </w:pPr>
            <w:r w:rsidRPr="000C4398">
              <w:rPr>
                <w:rFonts w:eastAsia="Century Gothic"/>
                <w:bCs/>
                <w:color w:val="000000"/>
                <w:sz w:val="24"/>
                <w:szCs w:val="24"/>
                <w:lang w:eastAsia="ru-RU"/>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313DE703" w14:textId="77777777" w:rsidR="009E7ECB" w:rsidRPr="000C4398" w:rsidRDefault="009E7ECB" w:rsidP="00A41A59">
            <w:pPr>
              <w:autoSpaceDE w:val="0"/>
              <w:autoSpaceDN w:val="0"/>
              <w:adjustRightInd w:val="0"/>
              <w:rPr>
                <w:bCs/>
                <w:color w:val="000000"/>
                <w:sz w:val="24"/>
                <w:szCs w:val="24"/>
                <w:lang w:eastAsia="ru-RU"/>
              </w:rPr>
            </w:pPr>
            <w:r w:rsidRPr="000C4398">
              <w:rPr>
                <w:bCs/>
                <w:color w:val="000000"/>
                <w:sz w:val="24"/>
                <w:szCs w:val="24"/>
                <w:lang w:eastAsia="ru-RU"/>
              </w:rPr>
              <w:t>Наличие (</w:t>
            </w:r>
            <w:r w:rsidRPr="000C4398">
              <w:rPr>
                <w:bCs/>
                <w:color w:val="000000"/>
                <w:sz w:val="24"/>
                <w:szCs w:val="24"/>
                <w:lang w:val="en-US" w:eastAsia="ru-RU"/>
              </w:rPr>
              <w:t>1</w:t>
            </w:r>
            <w:r w:rsidRPr="000C4398">
              <w:rPr>
                <w:bCs/>
                <w:color w:val="000000"/>
                <w:sz w:val="24"/>
                <w:szCs w:val="24"/>
                <w:lang w:eastAsia="ru-RU"/>
              </w:rPr>
              <w:t>/</w:t>
            </w:r>
            <w:r w:rsidRPr="000C4398">
              <w:rPr>
                <w:bCs/>
                <w:color w:val="000000"/>
                <w:sz w:val="24"/>
                <w:szCs w:val="24"/>
                <w:lang w:val="en-US" w:eastAsia="ru-RU"/>
              </w:rPr>
              <w:t>0</w:t>
            </w:r>
            <w:r w:rsidRPr="000C4398">
              <w:rPr>
                <w:bCs/>
                <w:color w:val="000000"/>
                <w:sz w:val="24"/>
                <w:szCs w:val="24"/>
                <w:lang w:eastAsia="ru-RU"/>
              </w:rPr>
              <w:t>)</w:t>
            </w:r>
          </w:p>
        </w:tc>
      </w:tr>
      <w:tr w:rsidR="009E7ECB" w:rsidRPr="000C4398" w14:paraId="19F7B149"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1CC06AAA" w14:textId="77777777" w:rsidR="009E7ECB" w:rsidRPr="000C4398" w:rsidRDefault="009E7ECB" w:rsidP="00A41A59">
            <w:pPr>
              <w:autoSpaceDE w:val="0"/>
              <w:autoSpaceDN w:val="0"/>
              <w:adjustRightInd w:val="0"/>
              <w:rPr>
                <w:bCs/>
                <w:color w:val="000000"/>
                <w:sz w:val="24"/>
                <w:szCs w:val="24"/>
                <w:lang w:eastAsia="ru-RU"/>
              </w:rPr>
            </w:pPr>
            <w:r w:rsidRPr="000C4398">
              <w:rPr>
                <w:rFonts w:eastAsia="Century Gothic"/>
                <w:bCs/>
                <w:color w:val="000000"/>
                <w:sz w:val="24"/>
                <w:szCs w:val="24"/>
                <w:lang w:eastAsia="ru-RU"/>
              </w:rPr>
              <w:t>1</w:t>
            </w:r>
          </w:p>
        </w:tc>
        <w:tc>
          <w:tcPr>
            <w:tcW w:w="3393" w:type="pct"/>
            <w:tcBorders>
              <w:top w:val="single" w:sz="4" w:space="0" w:color="auto"/>
              <w:left w:val="single" w:sz="4" w:space="0" w:color="auto"/>
              <w:bottom w:val="single" w:sz="4" w:space="0" w:color="auto"/>
              <w:right w:val="single" w:sz="4" w:space="0" w:color="auto"/>
            </w:tcBorders>
            <w:hideMark/>
          </w:tcPr>
          <w:p w14:paraId="1CC8B741"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5B2AF4A1" w14:textId="1E3EAA7D" w:rsidR="009E7ECB" w:rsidRPr="000C4398" w:rsidRDefault="00DB54CB" w:rsidP="00A41A59">
            <w:pPr>
              <w:autoSpaceDE w:val="0"/>
              <w:autoSpaceDN w:val="0"/>
              <w:adjustRightInd w:val="0"/>
              <w:rPr>
                <w:rFonts w:eastAsia="Century Gothic"/>
                <w:bCs/>
                <w:color w:val="000000"/>
                <w:sz w:val="24"/>
                <w:szCs w:val="24"/>
                <w:lang w:eastAsia="ru-RU"/>
              </w:rPr>
            </w:pPr>
            <w:r>
              <w:rPr>
                <w:rFonts w:eastAsia="Century Gothic"/>
                <w:bCs/>
                <w:color w:val="000000"/>
                <w:sz w:val="24"/>
                <w:szCs w:val="24"/>
                <w:lang w:eastAsia="ru-RU"/>
              </w:rPr>
              <w:t>1</w:t>
            </w:r>
          </w:p>
        </w:tc>
      </w:tr>
      <w:tr w:rsidR="009E7ECB" w:rsidRPr="000C4398" w14:paraId="55A535A1"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4E590D78"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2</w:t>
            </w:r>
          </w:p>
        </w:tc>
        <w:tc>
          <w:tcPr>
            <w:tcW w:w="3393" w:type="pct"/>
            <w:tcBorders>
              <w:top w:val="single" w:sz="4" w:space="0" w:color="auto"/>
              <w:left w:val="single" w:sz="4" w:space="0" w:color="auto"/>
              <w:bottom w:val="single" w:sz="4" w:space="0" w:color="auto"/>
              <w:right w:val="single" w:sz="4" w:space="0" w:color="auto"/>
            </w:tcBorders>
            <w:hideMark/>
          </w:tcPr>
          <w:p w14:paraId="4966872A"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D5C368A" w14:textId="651F4052" w:rsidR="009E7ECB" w:rsidRPr="000C4398" w:rsidRDefault="00DB54CB" w:rsidP="00A41A59">
            <w:pPr>
              <w:autoSpaceDE w:val="0"/>
              <w:autoSpaceDN w:val="0"/>
              <w:adjustRightInd w:val="0"/>
              <w:rPr>
                <w:rFonts w:eastAsia="Century Gothic"/>
                <w:bCs/>
                <w:color w:val="000000"/>
                <w:sz w:val="24"/>
                <w:szCs w:val="24"/>
                <w:lang w:eastAsia="ru-RU"/>
              </w:rPr>
            </w:pPr>
            <w:r>
              <w:rPr>
                <w:rFonts w:eastAsia="Century Gothic"/>
                <w:bCs/>
                <w:color w:val="000000"/>
                <w:sz w:val="24"/>
                <w:szCs w:val="24"/>
                <w:lang w:eastAsia="ru-RU"/>
              </w:rPr>
              <w:t>1</w:t>
            </w:r>
          </w:p>
        </w:tc>
      </w:tr>
      <w:tr w:rsidR="009E7ECB" w:rsidRPr="000C4398" w14:paraId="7B5F521A"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3E07581A"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3</w:t>
            </w:r>
          </w:p>
        </w:tc>
        <w:tc>
          <w:tcPr>
            <w:tcW w:w="3393" w:type="pct"/>
            <w:tcBorders>
              <w:top w:val="single" w:sz="4" w:space="0" w:color="auto"/>
              <w:left w:val="single" w:sz="4" w:space="0" w:color="auto"/>
              <w:bottom w:val="single" w:sz="4" w:space="0" w:color="auto"/>
              <w:right w:val="single" w:sz="4" w:space="0" w:color="auto"/>
            </w:tcBorders>
            <w:hideMark/>
          </w:tcPr>
          <w:p w14:paraId="3ACBA587"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3199FBD8" w14:textId="7AF36B7E" w:rsidR="009E7ECB" w:rsidRPr="000C4398" w:rsidRDefault="00DB54CB" w:rsidP="00A41A59">
            <w:pPr>
              <w:autoSpaceDE w:val="0"/>
              <w:autoSpaceDN w:val="0"/>
              <w:adjustRightInd w:val="0"/>
              <w:rPr>
                <w:rFonts w:eastAsia="Century Gothic"/>
                <w:bCs/>
                <w:color w:val="000000"/>
                <w:sz w:val="24"/>
                <w:szCs w:val="24"/>
                <w:lang w:eastAsia="ru-RU"/>
              </w:rPr>
            </w:pPr>
            <w:r>
              <w:rPr>
                <w:rFonts w:eastAsia="Century Gothic"/>
                <w:bCs/>
                <w:color w:val="000000"/>
                <w:sz w:val="24"/>
                <w:szCs w:val="24"/>
                <w:lang w:eastAsia="ru-RU"/>
              </w:rPr>
              <w:t>1</w:t>
            </w:r>
          </w:p>
        </w:tc>
      </w:tr>
      <w:tr w:rsidR="009E7ECB" w:rsidRPr="000C4398" w14:paraId="4FA0C3A8"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12DD97F9"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4</w:t>
            </w:r>
          </w:p>
        </w:tc>
        <w:tc>
          <w:tcPr>
            <w:tcW w:w="3393" w:type="pct"/>
            <w:tcBorders>
              <w:top w:val="single" w:sz="4" w:space="0" w:color="auto"/>
              <w:left w:val="single" w:sz="4" w:space="0" w:color="auto"/>
              <w:bottom w:val="single" w:sz="4" w:space="0" w:color="auto"/>
              <w:right w:val="single" w:sz="4" w:space="0" w:color="auto"/>
            </w:tcBorders>
            <w:hideMark/>
          </w:tcPr>
          <w:p w14:paraId="5A1BEDEB"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C832EA1" w14:textId="676FBB94" w:rsidR="009E7ECB" w:rsidRPr="000C4398" w:rsidRDefault="00DB54CB" w:rsidP="00A41A59">
            <w:pPr>
              <w:autoSpaceDE w:val="0"/>
              <w:autoSpaceDN w:val="0"/>
              <w:adjustRightInd w:val="0"/>
              <w:rPr>
                <w:rFonts w:eastAsia="Century Gothic"/>
                <w:bCs/>
                <w:color w:val="000000"/>
                <w:sz w:val="24"/>
                <w:szCs w:val="24"/>
                <w:lang w:eastAsia="ru-RU"/>
              </w:rPr>
            </w:pPr>
            <w:r>
              <w:rPr>
                <w:rFonts w:eastAsia="Century Gothic"/>
                <w:bCs/>
                <w:color w:val="000000"/>
                <w:sz w:val="24"/>
                <w:szCs w:val="24"/>
                <w:lang w:eastAsia="ru-RU"/>
              </w:rPr>
              <w:t>1</w:t>
            </w:r>
          </w:p>
        </w:tc>
      </w:tr>
      <w:tr w:rsidR="009E7ECB" w:rsidRPr="000C4398" w14:paraId="0F5B6CAF"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657EF6E5"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5</w:t>
            </w:r>
          </w:p>
        </w:tc>
        <w:tc>
          <w:tcPr>
            <w:tcW w:w="3393" w:type="pct"/>
            <w:tcBorders>
              <w:top w:val="single" w:sz="4" w:space="0" w:color="auto"/>
              <w:left w:val="single" w:sz="4" w:space="0" w:color="auto"/>
              <w:bottom w:val="single" w:sz="4" w:space="0" w:color="auto"/>
              <w:right w:val="single" w:sz="4" w:space="0" w:color="auto"/>
            </w:tcBorders>
            <w:hideMark/>
          </w:tcPr>
          <w:p w14:paraId="52D29A7D"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47D8B71" w14:textId="447C11E1" w:rsidR="009E7ECB" w:rsidRPr="000C4398" w:rsidRDefault="00DB54CB" w:rsidP="00A41A59">
            <w:pPr>
              <w:autoSpaceDE w:val="0"/>
              <w:autoSpaceDN w:val="0"/>
              <w:adjustRightInd w:val="0"/>
              <w:rPr>
                <w:bCs/>
                <w:color w:val="000000"/>
                <w:sz w:val="24"/>
                <w:szCs w:val="24"/>
                <w:lang w:eastAsia="ru-RU"/>
              </w:rPr>
            </w:pPr>
            <w:r>
              <w:rPr>
                <w:bCs/>
                <w:color w:val="000000"/>
                <w:sz w:val="24"/>
                <w:szCs w:val="24"/>
                <w:lang w:eastAsia="ru-RU"/>
              </w:rPr>
              <w:t>1</w:t>
            </w:r>
          </w:p>
        </w:tc>
      </w:tr>
      <w:tr w:rsidR="009E7ECB" w:rsidRPr="000C4398" w14:paraId="6F5C6E6B" w14:textId="77777777" w:rsidTr="00556B61">
        <w:tc>
          <w:tcPr>
            <w:tcW w:w="245" w:type="pct"/>
            <w:tcBorders>
              <w:top w:val="single" w:sz="4" w:space="0" w:color="auto"/>
              <w:left w:val="single" w:sz="4" w:space="0" w:color="auto"/>
              <w:bottom w:val="single" w:sz="4" w:space="0" w:color="auto"/>
              <w:right w:val="single" w:sz="4" w:space="0" w:color="auto"/>
            </w:tcBorders>
          </w:tcPr>
          <w:p w14:paraId="41652827" w14:textId="77777777" w:rsidR="009E7ECB" w:rsidRPr="000C4398" w:rsidRDefault="009E7ECB" w:rsidP="00A41A59">
            <w:pPr>
              <w:autoSpaceDE w:val="0"/>
              <w:autoSpaceDN w:val="0"/>
              <w:adjustRightInd w:val="0"/>
              <w:rPr>
                <w:rFonts w:eastAsia="Century Gothic"/>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hideMark/>
          </w:tcPr>
          <w:p w14:paraId="60C22AF2"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13F66A65" w14:textId="66C6BAE7" w:rsidR="009E7ECB" w:rsidRPr="000C4398" w:rsidRDefault="00DB54CB" w:rsidP="00A41A59">
            <w:pPr>
              <w:autoSpaceDE w:val="0"/>
              <w:autoSpaceDN w:val="0"/>
              <w:adjustRightInd w:val="0"/>
              <w:rPr>
                <w:bCs/>
                <w:color w:val="000000"/>
                <w:sz w:val="24"/>
                <w:szCs w:val="24"/>
                <w:lang w:eastAsia="ru-RU"/>
              </w:rPr>
            </w:pPr>
            <w:r>
              <w:rPr>
                <w:bCs/>
                <w:color w:val="000000"/>
                <w:sz w:val="24"/>
                <w:szCs w:val="24"/>
                <w:lang w:eastAsia="ru-RU"/>
              </w:rPr>
              <w:t>5</w:t>
            </w:r>
          </w:p>
        </w:tc>
      </w:tr>
    </w:tbl>
    <w:p w14:paraId="4804F4E2"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p>
    <w:p w14:paraId="01335F3E"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2AD97889"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73F1DD49"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9211"/>
        <w:tblW w:w="5000" w:type="pct"/>
        <w:tblLook w:val="04A0" w:firstRow="1" w:lastRow="0" w:firstColumn="1" w:lastColumn="0" w:noHBand="0" w:noVBand="1"/>
      </w:tblPr>
      <w:tblGrid>
        <w:gridCol w:w="515"/>
        <w:gridCol w:w="8206"/>
        <w:gridCol w:w="1048"/>
      </w:tblGrid>
      <w:tr w:rsidR="009E7ECB" w:rsidRPr="000C4398" w14:paraId="7FD4DAD9" w14:textId="77777777" w:rsidTr="00556B61">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20C323BC"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793E95DF"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71087D27"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6DB625CB"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9E7ECB" w:rsidRPr="000C4398" w14:paraId="39DDA1D9"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3DCABA6"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63B1B9AC"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342CE86E" w14:textId="70FD2BC6" w:rsidR="009E7ECB" w:rsidRPr="000C4398" w:rsidRDefault="00DB54CB" w:rsidP="00A41A59">
            <w:pPr>
              <w:autoSpaceDE w:val="0"/>
              <w:autoSpaceDN w:val="0"/>
              <w:adjustRightInd w:val="0"/>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46CD0BFD"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696CC2A"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622321ED"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78D9638D" w14:textId="3B852E6F" w:rsidR="009E7ECB" w:rsidRPr="000C4398" w:rsidRDefault="00DB54CB" w:rsidP="00A41A59">
            <w:pPr>
              <w:autoSpaceDE w:val="0"/>
              <w:autoSpaceDN w:val="0"/>
              <w:adjustRightInd w:val="0"/>
              <w:rPr>
                <w:rFonts w:eastAsia="Times New Roman"/>
                <w:bCs/>
                <w:color w:val="000000"/>
                <w:sz w:val="22"/>
                <w:szCs w:val="22"/>
                <w:lang w:eastAsia="ru-RU"/>
              </w:rPr>
            </w:pPr>
            <w:r>
              <w:rPr>
                <w:rFonts w:eastAsia="Times New Roman"/>
                <w:bCs/>
                <w:color w:val="000000"/>
                <w:sz w:val="22"/>
                <w:szCs w:val="22"/>
                <w:lang w:eastAsia="ru-RU"/>
              </w:rPr>
              <w:t>0</w:t>
            </w:r>
          </w:p>
        </w:tc>
      </w:tr>
      <w:tr w:rsidR="009E7ECB" w:rsidRPr="000C4398" w14:paraId="25B9C3A3"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351B4D0"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3092697A"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7BE545F5" w14:textId="789D317D" w:rsidR="009E7ECB" w:rsidRPr="000C4398" w:rsidRDefault="005236F9" w:rsidP="00A41A59">
            <w:pPr>
              <w:autoSpaceDE w:val="0"/>
              <w:autoSpaceDN w:val="0"/>
              <w:adjustRightInd w:val="0"/>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37F363DD"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29312F6"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3F4B63E6"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4A44440C" w14:textId="41808B03" w:rsidR="009E7ECB" w:rsidRPr="000C4398" w:rsidRDefault="005236F9" w:rsidP="00A41A59">
            <w:pPr>
              <w:autoSpaceDE w:val="0"/>
              <w:autoSpaceDN w:val="0"/>
              <w:adjustRightInd w:val="0"/>
              <w:rPr>
                <w:rFonts w:eastAsia="Times New Roman"/>
                <w:bCs/>
                <w:color w:val="000000"/>
                <w:sz w:val="22"/>
                <w:szCs w:val="22"/>
                <w:lang w:eastAsia="ru-RU"/>
              </w:rPr>
            </w:pPr>
            <w:r>
              <w:rPr>
                <w:rFonts w:eastAsia="Times New Roman"/>
                <w:bCs/>
                <w:color w:val="000000"/>
                <w:sz w:val="22"/>
                <w:szCs w:val="22"/>
                <w:lang w:eastAsia="ru-RU"/>
              </w:rPr>
              <w:t>0</w:t>
            </w:r>
          </w:p>
        </w:tc>
      </w:tr>
      <w:tr w:rsidR="009E7ECB" w:rsidRPr="000C4398" w14:paraId="3637FDF0"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F4AF785"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4A0661D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71E340C0" w14:textId="7B61BCA4" w:rsidR="009E7ECB" w:rsidRPr="000C4398" w:rsidRDefault="005236F9" w:rsidP="00A41A59">
            <w:pPr>
              <w:autoSpaceDE w:val="0"/>
              <w:autoSpaceDN w:val="0"/>
              <w:adjustRightInd w:val="0"/>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41BC526B" w14:textId="77777777" w:rsidTr="00556B61">
        <w:tc>
          <w:tcPr>
            <w:tcW w:w="530" w:type="pct"/>
            <w:tcBorders>
              <w:top w:val="single" w:sz="4" w:space="0" w:color="auto"/>
              <w:left w:val="single" w:sz="4" w:space="0" w:color="auto"/>
              <w:bottom w:val="single" w:sz="4" w:space="0" w:color="auto"/>
              <w:right w:val="single" w:sz="4" w:space="0" w:color="auto"/>
            </w:tcBorders>
          </w:tcPr>
          <w:p w14:paraId="1D15A127" w14:textId="77777777" w:rsidR="009E7ECB" w:rsidRPr="000C4398" w:rsidRDefault="009E7ECB" w:rsidP="00A41A59">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61D41B26" w14:textId="77777777" w:rsidR="009E7ECB" w:rsidRPr="000C4398" w:rsidRDefault="009E7ECB" w:rsidP="00A41A59">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212273AC" w14:textId="6F8ED583" w:rsidR="009E7ECB" w:rsidRPr="000C4398" w:rsidRDefault="005236F9" w:rsidP="00A41A59">
            <w:pPr>
              <w:autoSpaceDE w:val="0"/>
              <w:autoSpaceDN w:val="0"/>
              <w:adjustRightInd w:val="0"/>
              <w:rPr>
                <w:rFonts w:eastAsia="Times New Roman"/>
                <w:bCs/>
                <w:color w:val="000000"/>
                <w:sz w:val="24"/>
                <w:szCs w:val="24"/>
                <w:lang w:eastAsia="ru-RU"/>
              </w:rPr>
            </w:pPr>
            <w:r>
              <w:rPr>
                <w:rFonts w:eastAsia="Times New Roman"/>
                <w:bCs/>
                <w:color w:val="000000"/>
                <w:sz w:val="24"/>
                <w:szCs w:val="24"/>
                <w:lang w:eastAsia="ru-RU"/>
              </w:rPr>
              <w:t>3</w:t>
            </w:r>
          </w:p>
        </w:tc>
      </w:tr>
    </w:tbl>
    <w:p w14:paraId="70B2B0E7"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12398C8D"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44D1AFCD"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1"/>
        <w:tblW w:w="5000" w:type="pct"/>
        <w:tblLook w:val="04A0" w:firstRow="1" w:lastRow="0" w:firstColumn="1" w:lastColumn="0" w:noHBand="0" w:noVBand="1"/>
      </w:tblPr>
      <w:tblGrid>
        <w:gridCol w:w="388"/>
        <w:gridCol w:w="8686"/>
        <w:gridCol w:w="695"/>
      </w:tblGrid>
      <w:tr w:rsidR="009E7ECB" w:rsidRPr="000C4398" w14:paraId="391EDBD8" w14:textId="77777777" w:rsidTr="00556B61">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3B521640"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572C79BA"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6046C4A9"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15F37D69"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9E7ECB" w:rsidRPr="000C4398" w14:paraId="140F4E60"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FE4B7DF"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346ECE03"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9E2276D" w14:textId="55A1FF32"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0</w:t>
            </w:r>
          </w:p>
        </w:tc>
      </w:tr>
      <w:tr w:rsidR="009E7ECB" w:rsidRPr="000C4398" w14:paraId="0918C1BB"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A3E812F"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3AEEA66A"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70730F24" w14:textId="42C7FDB3"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0</w:t>
            </w:r>
          </w:p>
        </w:tc>
      </w:tr>
      <w:tr w:rsidR="009E7ECB" w:rsidRPr="000C4398" w14:paraId="351D3FE5"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5CCDAE8"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lastRenderedPageBreak/>
              <w:t>3</w:t>
            </w:r>
          </w:p>
        </w:tc>
        <w:tc>
          <w:tcPr>
            <w:tcW w:w="3484" w:type="pct"/>
            <w:tcBorders>
              <w:top w:val="single" w:sz="4" w:space="0" w:color="auto"/>
              <w:left w:val="single" w:sz="4" w:space="0" w:color="auto"/>
              <w:bottom w:val="single" w:sz="4" w:space="0" w:color="auto"/>
              <w:right w:val="single" w:sz="4" w:space="0" w:color="auto"/>
            </w:tcBorders>
            <w:noWrap/>
            <w:hideMark/>
          </w:tcPr>
          <w:p w14:paraId="6EF6C40E"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0BCC3BC2" w14:textId="0D5CA262"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0</w:t>
            </w:r>
          </w:p>
        </w:tc>
      </w:tr>
      <w:tr w:rsidR="009E7ECB" w:rsidRPr="000C4398" w14:paraId="7DB589C5"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E28F36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440FA87D"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27BFA1F9" w14:textId="35CE41B9"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53E6005C"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873533D"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3B4D0AA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159D7033" w14:textId="44BC31EB"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20E36EE1"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9A8AD3A"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170A61D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45736F1" w14:textId="02D3EACD"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1</w:t>
            </w:r>
          </w:p>
        </w:tc>
      </w:tr>
      <w:tr w:rsidR="009E7ECB" w:rsidRPr="000C4398" w14:paraId="7ACC15AC"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tcPr>
          <w:p w14:paraId="50217179"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2E0B1097" w14:textId="77777777" w:rsidR="009E7ECB" w:rsidRPr="000C4398" w:rsidRDefault="009E7ECB" w:rsidP="00A41A59">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79883E54" w14:textId="16E37991" w:rsidR="009E7ECB" w:rsidRPr="000C4398" w:rsidRDefault="005236F9" w:rsidP="00A41A59">
            <w:pPr>
              <w:autoSpaceDE w:val="0"/>
              <w:autoSpaceDN w:val="0"/>
              <w:adjustRightInd w:val="0"/>
              <w:jc w:val="right"/>
              <w:rPr>
                <w:rFonts w:eastAsia="Times New Roman"/>
                <w:bCs/>
                <w:color w:val="000000"/>
                <w:sz w:val="22"/>
                <w:szCs w:val="22"/>
                <w:lang w:eastAsia="ru-RU"/>
              </w:rPr>
            </w:pPr>
            <w:r>
              <w:rPr>
                <w:rFonts w:eastAsia="Times New Roman"/>
                <w:bCs/>
                <w:color w:val="000000"/>
                <w:sz w:val="22"/>
                <w:szCs w:val="22"/>
                <w:lang w:eastAsia="ru-RU"/>
              </w:rPr>
              <w:t>3</w:t>
            </w:r>
          </w:p>
        </w:tc>
      </w:tr>
    </w:tbl>
    <w:p w14:paraId="02685CC0"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78BAEF90" w14:textId="77777777" w:rsidR="009E7ECB" w:rsidRPr="000C4398" w:rsidRDefault="009E7ECB" w:rsidP="00A41A59">
      <w:pPr>
        <w:autoSpaceDE w:val="0"/>
        <w:autoSpaceDN w:val="0"/>
        <w:adjustRightInd w:val="0"/>
        <w:spacing w:line="240" w:lineRule="auto"/>
        <w:ind w:firstLine="0"/>
        <w:rPr>
          <w:rFonts w:eastAsia="Times New Roman"/>
          <w:b/>
          <w:bCs/>
          <w:i/>
          <w:color w:val="000000"/>
          <w:sz w:val="22"/>
          <w:szCs w:val="22"/>
          <w:lang w:eastAsia="ru-RU"/>
        </w:rPr>
      </w:pPr>
    </w:p>
    <w:p w14:paraId="368561E6" w14:textId="77777777" w:rsidR="009E7ECB" w:rsidRPr="00333B75" w:rsidRDefault="009E7ECB" w:rsidP="00A41A59">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36098567" w14:textId="77777777" w:rsidR="009E7ECB" w:rsidRPr="000C4398" w:rsidRDefault="009E7ECB" w:rsidP="00A41A59">
      <w:pPr>
        <w:autoSpaceDE w:val="0"/>
        <w:autoSpaceDN w:val="0"/>
        <w:adjustRightInd w:val="0"/>
        <w:spacing w:after="160" w:line="240"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264F99E2" w14:textId="77777777" w:rsidR="009E7ECB" w:rsidRPr="000C4398" w:rsidRDefault="009E7ECB" w:rsidP="00A41A59">
      <w:pPr>
        <w:autoSpaceDE w:val="0"/>
        <w:autoSpaceDN w:val="0"/>
        <w:adjustRightInd w:val="0"/>
        <w:spacing w:after="160" w:line="240" w:lineRule="auto"/>
        <w:ind w:firstLine="0"/>
        <w:jc w:val="left"/>
        <w:rPr>
          <w:rFonts w:ascii="Calibri" w:eastAsia="Calibri" w:hAnsi="Calibri"/>
          <w:bCs/>
          <w:color w:val="000000"/>
          <w:sz w:val="22"/>
          <w:szCs w:val="22"/>
          <w:lang w:eastAsia="ru-RU"/>
        </w:rPr>
      </w:pPr>
      <w:r w:rsidRPr="000C4398">
        <w:rPr>
          <w:rFonts w:eastAsia="Century Gothic"/>
          <w:bCs/>
          <w:color w:val="000000"/>
          <w:sz w:val="24"/>
          <w:szCs w:val="24"/>
          <w:lang w:eastAsia="ru-RU"/>
        </w:rPr>
        <w:t>Печать организации:</w:t>
      </w:r>
      <w:r w:rsidRPr="000C4398">
        <w:rPr>
          <w:rFonts w:eastAsia="Century Gothic"/>
          <w:bCs/>
          <w:color w:val="000000"/>
          <w:lang w:eastAsia="ru-RU"/>
        </w:rPr>
        <w:br w:type="page"/>
      </w:r>
    </w:p>
    <w:p w14:paraId="56CF484B" w14:textId="77777777" w:rsidR="009E7ECB" w:rsidRPr="000C4398" w:rsidRDefault="009E7ECB" w:rsidP="00A41A59">
      <w:pPr>
        <w:tabs>
          <w:tab w:val="left" w:pos="5880"/>
        </w:tabs>
        <w:autoSpaceDE w:val="0"/>
        <w:autoSpaceDN w:val="0"/>
        <w:adjustRightInd w:val="0"/>
        <w:spacing w:line="240" w:lineRule="auto"/>
        <w:ind w:firstLine="0"/>
        <w:jc w:val="center"/>
        <w:outlineLvl w:val="1"/>
        <w:rPr>
          <w:rFonts w:eastAsia="Calibri"/>
          <w:b/>
          <w:bCs/>
          <w:color w:val="2F2F2F"/>
        </w:rPr>
      </w:pPr>
      <w:bookmarkStart w:id="102" w:name="_Toc165132488"/>
      <w:bookmarkStart w:id="103" w:name="_Toc179092712"/>
      <w:r w:rsidRPr="000C4398">
        <w:rPr>
          <w:rFonts w:eastAsia="Calibri"/>
          <w:b/>
          <w:bCs/>
          <w:color w:val="2F2F2F"/>
        </w:rPr>
        <w:lastRenderedPageBreak/>
        <w:t xml:space="preserve">ПРИЛОЖЕНИЕ </w:t>
      </w:r>
      <w:r>
        <w:rPr>
          <w:rFonts w:eastAsia="Calibri"/>
          <w:b/>
          <w:bCs/>
          <w:color w:val="2F2F2F"/>
        </w:rPr>
        <w:t>4</w:t>
      </w:r>
      <w:r w:rsidRPr="000C4398">
        <w:rPr>
          <w:rFonts w:eastAsia="Calibri"/>
          <w:b/>
          <w:bCs/>
          <w:color w:val="2F2F2F"/>
        </w:rPr>
        <w:t xml:space="preserve">. </w:t>
      </w:r>
      <w:r>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дополнительного образования детей</w:t>
      </w:r>
      <w:bookmarkEnd w:id="102"/>
      <w:bookmarkEnd w:id="103"/>
    </w:p>
    <w:p w14:paraId="6915533D"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 ИНН организации: ____________________________________</w:t>
      </w:r>
    </w:p>
    <w:p w14:paraId="72273DDF"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667D97BC"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7B32EDB8" w14:textId="015B4A1D"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ФИО ответственного за НОКОУ в организации: ___________________________________________________</w:t>
      </w:r>
      <w:r w:rsidR="00196B27">
        <w:rPr>
          <w:rFonts w:eastAsia="Times New Roman"/>
          <w:b/>
          <w:bCs/>
          <w:color w:val="000000"/>
          <w:sz w:val="22"/>
          <w:szCs w:val="22"/>
          <w:lang w:eastAsia="ru-RU"/>
        </w:rPr>
        <w:t>___________________________</w:t>
      </w:r>
    </w:p>
    <w:p w14:paraId="6BD6B7A8"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2750A623" w14:textId="77777777" w:rsidR="009E7ECB" w:rsidRPr="000C4398" w:rsidRDefault="009E7ECB" w:rsidP="00A41A59">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581"/>
        <w:gridCol w:w="1188"/>
      </w:tblGrid>
      <w:tr w:rsidR="009E7ECB" w:rsidRPr="000C4398" w14:paraId="299108FD" w14:textId="77777777" w:rsidTr="00556B61">
        <w:tc>
          <w:tcPr>
            <w:tcW w:w="9180" w:type="dxa"/>
          </w:tcPr>
          <w:p w14:paraId="5C025B2A"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1703AEA"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r w:rsidR="009E7ECB" w:rsidRPr="000C4398" w14:paraId="14B174B1" w14:textId="77777777" w:rsidTr="00556B61">
        <w:tc>
          <w:tcPr>
            <w:tcW w:w="9180" w:type="dxa"/>
          </w:tcPr>
          <w:p w14:paraId="3C128D8E"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2ECD4A8B"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r w:rsidR="009E7ECB" w:rsidRPr="000C4398" w14:paraId="344AA276" w14:textId="77777777" w:rsidTr="00556B61">
        <w:tc>
          <w:tcPr>
            <w:tcW w:w="9180" w:type="dxa"/>
          </w:tcPr>
          <w:p w14:paraId="76D654A2"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Численность обучающихся старше 14 лет</w:t>
            </w:r>
          </w:p>
        </w:tc>
        <w:tc>
          <w:tcPr>
            <w:tcW w:w="1276" w:type="dxa"/>
          </w:tcPr>
          <w:p w14:paraId="1779BCBF" w14:textId="77777777" w:rsidR="009E7ECB" w:rsidRPr="000C4398" w:rsidRDefault="009E7ECB" w:rsidP="00A41A59">
            <w:pPr>
              <w:autoSpaceDE w:val="0"/>
              <w:autoSpaceDN w:val="0"/>
              <w:adjustRightInd w:val="0"/>
              <w:spacing w:before="60" w:after="60"/>
              <w:rPr>
                <w:rFonts w:eastAsia="Times New Roman"/>
                <w:color w:val="000000"/>
                <w:sz w:val="22"/>
                <w:szCs w:val="22"/>
                <w:lang w:eastAsia="ru-RU"/>
              </w:rPr>
            </w:pPr>
          </w:p>
        </w:tc>
      </w:tr>
    </w:tbl>
    <w:p w14:paraId="2E474FC0"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00CB4C26" w14:textId="77777777"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К1. Возможность реализации в организации адаптированных образовательных программ</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4814"/>
      </w:tblGrid>
      <w:tr w:rsidR="009E7ECB" w:rsidRPr="000C4398" w14:paraId="3D7DEA9D" w14:textId="77777777" w:rsidTr="00556B61">
        <w:tc>
          <w:tcPr>
            <w:tcW w:w="3024" w:type="dxa"/>
          </w:tcPr>
          <w:p w14:paraId="123507A7" w14:textId="2636FB93" w:rsidR="009E7ECB" w:rsidRPr="000C4398" w:rsidRDefault="00196B27" w:rsidP="00A41A59">
            <w:pPr>
              <w:autoSpaceDE w:val="0"/>
              <w:autoSpaceDN w:val="0"/>
              <w:adjustRightInd w:val="0"/>
              <w:spacing w:after="120"/>
              <w:ind w:left="360"/>
              <w:rPr>
                <w:rFonts w:eastAsia="Times New Roman"/>
                <w:color w:val="000000"/>
                <w:sz w:val="22"/>
                <w:szCs w:val="22"/>
                <w:lang w:eastAsia="ru-RU"/>
              </w:rPr>
            </w:pPr>
            <w:r>
              <w:rPr>
                <w:rFonts w:eastAsia="Times New Roman"/>
                <w:bCs/>
                <w:color w:val="000000"/>
                <w:sz w:val="22"/>
                <w:szCs w:val="22"/>
                <w:lang w:eastAsia="ru-RU"/>
              </w:rPr>
              <w:t>1.</w:t>
            </w:r>
            <w:r w:rsidR="009E7ECB" w:rsidRPr="000C4398">
              <w:rPr>
                <w:rFonts w:eastAsia="Times New Roman"/>
                <w:bCs/>
                <w:color w:val="000000"/>
                <w:sz w:val="22"/>
                <w:szCs w:val="22"/>
                <w:lang w:eastAsia="ru-RU"/>
              </w:rPr>
              <w:t>ДА</w:t>
            </w:r>
          </w:p>
        </w:tc>
        <w:tc>
          <w:tcPr>
            <w:tcW w:w="5118" w:type="dxa"/>
          </w:tcPr>
          <w:p w14:paraId="17734DD7" w14:textId="4065F448" w:rsidR="009E7ECB" w:rsidRPr="000C4398" w:rsidRDefault="00196B27" w:rsidP="00A41A59">
            <w:pPr>
              <w:autoSpaceDE w:val="0"/>
              <w:autoSpaceDN w:val="0"/>
              <w:adjustRightInd w:val="0"/>
              <w:spacing w:after="120"/>
              <w:ind w:left="360"/>
              <w:rPr>
                <w:rFonts w:eastAsia="Times New Roman"/>
                <w:color w:val="000000"/>
                <w:sz w:val="22"/>
                <w:szCs w:val="22"/>
                <w:lang w:eastAsia="ru-RU"/>
              </w:rPr>
            </w:pPr>
            <w:r>
              <w:rPr>
                <w:rFonts w:eastAsia="Times New Roman"/>
                <w:bCs/>
                <w:color w:val="000000"/>
                <w:sz w:val="22"/>
                <w:szCs w:val="22"/>
                <w:lang w:eastAsia="ru-RU"/>
              </w:rPr>
              <w:t>2.</w:t>
            </w:r>
            <w:r w:rsidR="009E7ECB" w:rsidRPr="000C4398">
              <w:rPr>
                <w:rFonts w:eastAsia="Times New Roman"/>
                <w:bCs/>
                <w:color w:val="000000"/>
                <w:sz w:val="22"/>
                <w:szCs w:val="22"/>
                <w:lang w:eastAsia="ru-RU"/>
              </w:rPr>
              <w:t>НЕТ</w:t>
            </w:r>
          </w:p>
        </w:tc>
      </w:tr>
    </w:tbl>
    <w:p w14:paraId="229E5F64" w14:textId="77777777" w:rsidR="009E7ECB" w:rsidRPr="000C4398" w:rsidRDefault="009E7ECB" w:rsidP="00A41A59">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4814"/>
      </w:tblGrid>
      <w:tr w:rsidR="009E7ECB" w:rsidRPr="000C4398" w14:paraId="1CEACD7F" w14:textId="77777777" w:rsidTr="00556B61">
        <w:tc>
          <w:tcPr>
            <w:tcW w:w="3024" w:type="dxa"/>
          </w:tcPr>
          <w:p w14:paraId="30BE5319" w14:textId="265E0EDB" w:rsidR="009E7ECB" w:rsidRPr="000C4398" w:rsidRDefault="00196B27" w:rsidP="00A41A59">
            <w:pPr>
              <w:autoSpaceDE w:val="0"/>
              <w:autoSpaceDN w:val="0"/>
              <w:adjustRightInd w:val="0"/>
              <w:spacing w:after="120"/>
              <w:ind w:left="360"/>
              <w:rPr>
                <w:rFonts w:ascii="Calibri" w:eastAsia="Times New Roman" w:hAnsi="Calibri"/>
                <w:color w:val="000000"/>
                <w:sz w:val="22"/>
                <w:szCs w:val="22"/>
                <w:lang w:eastAsia="ru-RU"/>
              </w:rPr>
            </w:pPr>
            <w:r>
              <w:rPr>
                <w:rFonts w:ascii="Calibri" w:eastAsia="Times New Roman" w:hAnsi="Calibri"/>
                <w:bCs/>
                <w:color w:val="000000"/>
                <w:sz w:val="22"/>
                <w:szCs w:val="22"/>
                <w:lang w:eastAsia="ru-RU"/>
              </w:rPr>
              <w:t>1.</w:t>
            </w:r>
            <w:r w:rsidR="009E7ECB" w:rsidRPr="000C4398">
              <w:rPr>
                <w:rFonts w:ascii="Calibri" w:eastAsia="Times New Roman" w:hAnsi="Calibri"/>
                <w:bCs/>
                <w:color w:val="000000"/>
                <w:sz w:val="22"/>
                <w:szCs w:val="22"/>
                <w:lang w:eastAsia="ru-RU"/>
              </w:rPr>
              <w:t>ДА</w:t>
            </w:r>
          </w:p>
        </w:tc>
        <w:tc>
          <w:tcPr>
            <w:tcW w:w="5118" w:type="dxa"/>
          </w:tcPr>
          <w:p w14:paraId="1086C2C6" w14:textId="225934A1" w:rsidR="009E7ECB" w:rsidRPr="000C4398" w:rsidRDefault="00196B27" w:rsidP="00A41A59">
            <w:pPr>
              <w:autoSpaceDE w:val="0"/>
              <w:autoSpaceDN w:val="0"/>
              <w:adjustRightInd w:val="0"/>
              <w:spacing w:after="120"/>
              <w:ind w:left="360"/>
              <w:rPr>
                <w:rFonts w:ascii="Calibri" w:eastAsia="Times New Roman" w:hAnsi="Calibri"/>
                <w:color w:val="000000"/>
                <w:sz w:val="22"/>
                <w:szCs w:val="22"/>
                <w:lang w:eastAsia="ru-RU"/>
              </w:rPr>
            </w:pPr>
            <w:r>
              <w:rPr>
                <w:rFonts w:ascii="Calibri" w:eastAsia="Times New Roman" w:hAnsi="Calibri"/>
                <w:bCs/>
                <w:color w:val="000000"/>
                <w:sz w:val="22"/>
                <w:szCs w:val="22"/>
                <w:lang w:eastAsia="ru-RU"/>
              </w:rPr>
              <w:t>2.</w:t>
            </w:r>
            <w:r w:rsidR="009E7ECB" w:rsidRPr="000C4398">
              <w:rPr>
                <w:rFonts w:ascii="Calibri" w:eastAsia="Times New Roman" w:hAnsi="Calibri"/>
                <w:bCs/>
                <w:color w:val="000000"/>
                <w:sz w:val="22"/>
                <w:szCs w:val="22"/>
                <w:lang w:eastAsia="ru-RU"/>
              </w:rPr>
              <w:t>НЕТ</w:t>
            </w:r>
          </w:p>
        </w:tc>
      </w:tr>
    </w:tbl>
    <w:p w14:paraId="76DA3103" w14:textId="77777777" w:rsidR="009E7ECB" w:rsidRPr="000C4398" w:rsidRDefault="009E7ECB" w:rsidP="00A41A59">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2B9742EB" w14:textId="77777777" w:rsidR="009E7ECB" w:rsidRPr="000C4398" w:rsidRDefault="009E7ECB" w:rsidP="00A41A59">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4813"/>
      </w:tblGrid>
      <w:tr w:rsidR="009E7ECB" w:rsidRPr="000C4398" w14:paraId="2C28DFF2" w14:textId="77777777" w:rsidTr="00556B61">
        <w:trPr>
          <w:trHeight w:val="80"/>
        </w:trPr>
        <w:tc>
          <w:tcPr>
            <w:tcW w:w="3024" w:type="dxa"/>
          </w:tcPr>
          <w:p w14:paraId="64EEEA8A" w14:textId="016CA797" w:rsidR="009E7ECB" w:rsidRPr="000C4398" w:rsidRDefault="00196B27" w:rsidP="00A41A59">
            <w:pPr>
              <w:autoSpaceDE w:val="0"/>
              <w:autoSpaceDN w:val="0"/>
              <w:adjustRightInd w:val="0"/>
              <w:spacing w:before="180"/>
              <w:ind w:left="360"/>
              <w:rPr>
                <w:rFonts w:ascii="Calibri" w:eastAsia="Times New Roman" w:hAnsi="Calibri"/>
                <w:color w:val="000000"/>
                <w:sz w:val="24"/>
                <w:szCs w:val="22"/>
                <w:lang w:eastAsia="ru-RU"/>
              </w:rPr>
            </w:pPr>
            <w:r>
              <w:rPr>
                <w:rFonts w:ascii="Calibri" w:eastAsia="Times New Roman" w:hAnsi="Calibri"/>
                <w:bCs/>
                <w:color w:val="000000"/>
                <w:sz w:val="24"/>
                <w:szCs w:val="22"/>
                <w:lang w:eastAsia="ru-RU"/>
              </w:rPr>
              <w:t>1.</w:t>
            </w:r>
            <w:r w:rsidR="009E7ECB" w:rsidRPr="000C4398">
              <w:rPr>
                <w:rFonts w:ascii="Calibri" w:eastAsia="Times New Roman" w:hAnsi="Calibri"/>
                <w:bCs/>
                <w:color w:val="000000"/>
                <w:sz w:val="24"/>
                <w:szCs w:val="22"/>
                <w:lang w:eastAsia="ru-RU"/>
              </w:rPr>
              <w:t>ДА</w:t>
            </w:r>
          </w:p>
        </w:tc>
        <w:tc>
          <w:tcPr>
            <w:tcW w:w="5118" w:type="dxa"/>
          </w:tcPr>
          <w:p w14:paraId="3CA8A0AD" w14:textId="5344D03D" w:rsidR="009E7ECB" w:rsidRPr="000C4398" w:rsidRDefault="00196B27" w:rsidP="00A41A59">
            <w:pPr>
              <w:autoSpaceDE w:val="0"/>
              <w:autoSpaceDN w:val="0"/>
              <w:adjustRightInd w:val="0"/>
              <w:spacing w:before="180"/>
              <w:ind w:left="360"/>
              <w:rPr>
                <w:rFonts w:ascii="Calibri" w:eastAsia="Times New Roman" w:hAnsi="Calibri"/>
                <w:color w:val="000000"/>
                <w:sz w:val="24"/>
                <w:szCs w:val="22"/>
                <w:lang w:eastAsia="ru-RU"/>
              </w:rPr>
            </w:pPr>
            <w:r>
              <w:rPr>
                <w:rFonts w:ascii="Calibri" w:eastAsia="Times New Roman" w:hAnsi="Calibri"/>
                <w:bCs/>
                <w:color w:val="000000"/>
                <w:sz w:val="24"/>
                <w:szCs w:val="22"/>
                <w:lang w:eastAsia="ru-RU"/>
              </w:rPr>
              <w:t>2.</w:t>
            </w:r>
            <w:r w:rsidR="009E7ECB" w:rsidRPr="000C4398">
              <w:rPr>
                <w:rFonts w:ascii="Calibri" w:eastAsia="Times New Roman" w:hAnsi="Calibri"/>
                <w:bCs/>
                <w:color w:val="000000"/>
                <w:sz w:val="24"/>
                <w:szCs w:val="22"/>
                <w:lang w:eastAsia="ru-RU"/>
              </w:rPr>
              <w:t>НЕТ</w:t>
            </w:r>
          </w:p>
        </w:tc>
      </w:tr>
    </w:tbl>
    <w:p w14:paraId="37240B40"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7CD062E6" w14:textId="77777777" w:rsidR="009E7ECB" w:rsidRPr="000C4398" w:rsidRDefault="009E7ECB" w:rsidP="00406AE6">
      <w:pPr>
        <w:numPr>
          <w:ilvl w:val="2"/>
          <w:numId w:val="31"/>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9E7ECB" w:rsidRPr="000C4398" w14:paraId="5040DD84" w14:textId="77777777" w:rsidTr="00556B61">
        <w:trPr>
          <w:trHeight w:val="570"/>
        </w:trPr>
        <w:tc>
          <w:tcPr>
            <w:tcW w:w="42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616F0AC9"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7BFDBD52" w14:textId="18015D63"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Перечень информации об образовательной организации, необходимой для размещения на с</w:t>
            </w:r>
            <w:r w:rsidR="00196B27">
              <w:rPr>
                <w:rFonts w:eastAsia="Times New Roman"/>
                <w:b/>
                <w:bCs/>
                <w:color w:val="000000"/>
                <w:sz w:val="20"/>
                <w:szCs w:val="20"/>
                <w:lang w:eastAsia="ru-RU"/>
              </w:rPr>
              <w:t xml:space="preserve">тенде </w:t>
            </w:r>
            <w:r w:rsidRPr="000C4398">
              <w:rPr>
                <w:rFonts w:eastAsia="Times New Roman"/>
                <w:b/>
                <w:bCs/>
                <w:color w:val="000000"/>
                <w:sz w:val="20"/>
                <w:szCs w:val="20"/>
                <w:lang w:eastAsia="ru-RU"/>
              </w:rPr>
              <w:t xml:space="preserve">организации*** </w:t>
            </w:r>
          </w:p>
        </w:tc>
        <w:tc>
          <w:tcPr>
            <w:tcW w:w="375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5055001A" w14:textId="476373E8"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w:t>
            </w:r>
            <w:r w:rsidR="00196B27">
              <w:rPr>
                <w:rFonts w:eastAsia="Times New Roman"/>
                <w:b/>
                <w:bCs/>
                <w:color w:val="000000"/>
                <w:sz w:val="20"/>
                <w:szCs w:val="20"/>
                <w:lang w:eastAsia="ru-RU"/>
              </w:rPr>
              <w:t>тенде</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67F1D576"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4396FEE9"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12BE11D4"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20BEBC0C"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4FD15E4C" w14:textId="77777777" w:rsidTr="00556B61">
        <w:trPr>
          <w:trHeight w:val="570"/>
        </w:trPr>
        <w:tc>
          <w:tcPr>
            <w:tcW w:w="421" w:type="dxa"/>
            <w:vMerge/>
            <w:tcBorders>
              <w:top w:val="nil"/>
              <w:left w:val="single" w:sz="4" w:space="0" w:color="auto"/>
              <w:bottom w:val="single" w:sz="4" w:space="0" w:color="auto"/>
              <w:right w:val="single" w:sz="4" w:space="0" w:color="auto"/>
            </w:tcBorders>
            <w:shd w:val="clear" w:color="auto" w:fill="C0C0C0"/>
            <w:vAlign w:val="center"/>
            <w:hideMark/>
          </w:tcPr>
          <w:p w14:paraId="637F03E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C0C0C0"/>
            <w:vAlign w:val="center"/>
            <w:hideMark/>
          </w:tcPr>
          <w:p w14:paraId="1AC5341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3751" w:type="dxa"/>
            <w:vMerge/>
            <w:tcBorders>
              <w:top w:val="nil"/>
              <w:left w:val="single" w:sz="4" w:space="0" w:color="auto"/>
              <w:bottom w:val="single" w:sz="4" w:space="0" w:color="auto"/>
              <w:right w:val="single" w:sz="4" w:space="0" w:color="auto"/>
            </w:tcBorders>
            <w:shd w:val="clear" w:color="auto" w:fill="C0C0C0"/>
            <w:vAlign w:val="center"/>
            <w:hideMark/>
          </w:tcPr>
          <w:p w14:paraId="1A6C56A3"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49445D7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5EC3800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0D13F49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nil"/>
              <w:left w:val="single" w:sz="4" w:space="0" w:color="auto"/>
              <w:bottom w:val="single" w:sz="4" w:space="0" w:color="auto"/>
              <w:right w:val="single" w:sz="4" w:space="0" w:color="auto"/>
            </w:tcBorders>
            <w:shd w:val="clear" w:color="auto" w:fill="C0C0C0"/>
            <w:vAlign w:val="center"/>
            <w:hideMark/>
          </w:tcPr>
          <w:p w14:paraId="519B59D0"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6D19150F"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1B6C5E"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9E7ECB" w:rsidRPr="000C4398" w14:paraId="5F4D7B4F"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49C22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6AA4CF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E57E19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C75743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0F7EA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584E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2F801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F9ABD6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A805DE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2.</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99EC5A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0B1158A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8204D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E00523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5FFFD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6E5F95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832586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618AA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F11589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3780D24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410C35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221D11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604B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7490AD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8006DE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76A0B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9E7ECB" w:rsidRPr="000C4398" w14:paraId="69CEB750"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3847C6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4.</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CA5343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48D0EFA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287CDE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EF34C7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C975D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9BB198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277D67E"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3A5B7A83"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9E7ECB" w:rsidRPr="000C4398" w14:paraId="31DE6424"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2A6C96F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5.</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22E91B0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63BE174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E90132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83B8B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F644AA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3591B52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682894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BB498E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6.</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1A5B08B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31697DA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705C26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3001B1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1B751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46675DB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B271FDD"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58D915D3"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IV. Платные образовательные услуги</w:t>
            </w:r>
          </w:p>
        </w:tc>
      </w:tr>
      <w:tr w:rsidR="009E7ECB" w:rsidRPr="000C4398" w14:paraId="2310D360"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6FE1D7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7.</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1DBCBF8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6D0BCC4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w:t>
            </w:r>
            <w:r w:rsidRPr="000C4398">
              <w:rPr>
                <w:rFonts w:eastAsia="Times New Roman"/>
                <w:bCs/>
                <w:color w:val="000000"/>
                <w:sz w:val="20"/>
                <w:szCs w:val="20"/>
                <w:lang w:eastAsia="ru-RU"/>
              </w:rPr>
              <w:lastRenderedPageBreak/>
              <w:t>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78A952E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12DF4DB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B4B2C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7E3A711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C5F9E47"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5789CBE3"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V. Образование </w:t>
            </w:r>
          </w:p>
        </w:tc>
      </w:tr>
      <w:tr w:rsidR="009E7ECB" w:rsidRPr="000C4398" w14:paraId="185FE52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B47E95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8.</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0CF05B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511A50C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79990D3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F9E23D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D2F0C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676B3F1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D87D28F"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31E7629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9.</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14BED92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789DAF3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458C3F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C6226C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C778B6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12B848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4331681"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EA5958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4045" w:type="dxa"/>
            <w:tcBorders>
              <w:top w:val="nil"/>
              <w:left w:val="nil"/>
              <w:bottom w:val="single" w:sz="4" w:space="0" w:color="auto"/>
              <w:right w:val="single" w:sz="4" w:space="0" w:color="auto"/>
            </w:tcBorders>
            <w:shd w:val="clear" w:color="auto" w:fill="auto"/>
            <w:vAlign w:val="center"/>
            <w:hideMark/>
          </w:tcPr>
          <w:p w14:paraId="71667D96"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03ECD50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FB48EC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CD58AE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3FC0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3BE3CE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4B7E38B"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36F3094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4045" w:type="dxa"/>
            <w:tcBorders>
              <w:top w:val="nil"/>
              <w:left w:val="nil"/>
              <w:bottom w:val="single" w:sz="4" w:space="0" w:color="auto"/>
              <w:right w:val="single" w:sz="4" w:space="0" w:color="auto"/>
            </w:tcBorders>
            <w:shd w:val="clear" w:color="auto" w:fill="FFFFFF"/>
            <w:vAlign w:val="center"/>
            <w:hideMark/>
          </w:tcPr>
          <w:p w14:paraId="24B7243C"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Times New Roman" w:hAnsi="Arial" w:cs="Arial"/>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20F5E3E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4358B3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52A4C1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2B6E8E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5E119C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B053BB3"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7DA12B40" w14:textId="77777777" w:rsidR="009E7ECB" w:rsidRPr="000C4398" w:rsidRDefault="009E7ECB" w:rsidP="00A41A59">
            <w:pPr>
              <w:autoSpaceDE w:val="0"/>
              <w:autoSpaceDN w:val="0"/>
              <w:adjustRightInd w:val="0"/>
              <w:spacing w:line="240" w:lineRule="auto"/>
              <w:ind w:firstLine="0"/>
              <w:jc w:val="left"/>
              <w:rPr>
                <w:rFonts w:eastAsia="Times New Roman"/>
                <w:bCs/>
                <w:i/>
                <w:iCs/>
                <w:color w:val="000000"/>
                <w:sz w:val="20"/>
                <w:szCs w:val="20"/>
                <w:lang w:eastAsia="ru-RU"/>
              </w:rPr>
            </w:pPr>
          </w:p>
        </w:tc>
      </w:tr>
      <w:tr w:rsidR="009E7ECB" w:rsidRPr="000C4398" w14:paraId="5AE84FEE"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02D008D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4045" w:type="dxa"/>
            <w:tcBorders>
              <w:top w:val="nil"/>
              <w:left w:val="nil"/>
              <w:bottom w:val="single" w:sz="4" w:space="0" w:color="auto"/>
              <w:right w:val="single" w:sz="4" w:space="0" w:color="auto"/>
            </w:tcBorders>
            <w:shd w:val="clear" w:color="auto" w:fill="FFFFFF"/>
            <w:vAlign w:val="center"/>
            <w:hideMark/>
          </w:tcPr>
          <w:p w14:paraId="01EFC62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669243F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445BA6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20DFB8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D76732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442BAF1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5DAD630"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1D4F4A1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9E7ECB" w:rsidRPr="000C4398" w14:paraId="2E32889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757A3E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38371B00"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руководителе образовательной организации, его заместителях, руководителях филиалов,</w:t>
            </w:r>
            <w:r w:rsidRPr="000C4398">
              <w:rPr>
                <w:rFonts w:ascii="Calibri" w:eastAsia="Arial" w:hAnsi="Calibri" w:cs="Calibri"/>
                <w:bCs/>
                <w:color w:val="000000"/>
                <w:sz w:val="20"/>
                <w:szCs w:val="20"/>
                <w:lang w:eastAsia="ru-RU"/>
              </w:rPr>
              <w:t xml:space="preserve"> </w:t>
            </w:r>
            <w:r w:rsidRPr="000C4398">
              <w:rPr>
                <w:rFonts w:eastAsia="Arial"/>
                <w:bCs/>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3513992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BE84CC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9D7658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5F056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35FD31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E9ECFB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3AF54F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14:paraId="585B331D"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3DC4BFE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0027E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AB3F5B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E71C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12E772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29BC698"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2D94700F"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9E7ECB" w:rsidRPr="000C4398" w14:paraId="2917357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D1E723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341055EA" w14:textId="77777777" w:rsidR="009E7ECB" w:rsidRPr="000C4398" w:rsidRDefault="009E7ECB" w:rsidP="00A41A59">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71BCB2B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F2220D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B523DF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1FAAD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2EA7F0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7A6BB414"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10E861E6" w14:textId="77777777" w:rsidR="009E7ECB" w:rsidRPr="000C4398" w:rsidRDefault="009E7ECB" w:rsidP="00A41A59">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3E006722" w14:textId="77777777" w:rsidR="009E7ECB" w:rsidRPr="000C4398" w:rsidRDefault="009E7ECB" w:rsidP="00406AE6">
      <w:pPr>
        <w:numPr>
          <w:ilvl w:val="2"/>
          <w:numId w:val="31"/>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30814E22"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9E7ECB" w:rsidRPr="000C4398" w14:paraId="4A204AE0" w14:textId="77777777" w:rsidTr="00556B61">
        <w:trPr>
          <w:trHeight w:val="570"/>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9F2C77"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479C153"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DFA5CCD"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8C70188"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592AF2D"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75712FC"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802BE2" w14:textId="77777777" w:rsidR="009E7ECB" w:rsidRPr="000C4398" w:rsidRDefault="009E7ECB" w:rsidP="00A41A59">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9E7ECB" w:rsidRPr="000C4398" w14:paraId="60FB2EC8" w14:textId="77777777" w:rsidTr="00556B61">
        <w:trPr>
          <w:trHeight w:val="570"/>
        </w:trPr>
        <w:tc>
          <w:tcPr>
            <w:tcW w:w="42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53E5620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1EF24B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E5FC5A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B2ECE0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DA35A5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ECD3CB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29FA14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3E3AD3F9"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F3E9084"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9E7ECB" w:rsidRPr="000C4398" w14:paraId="47F2865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E2BDE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229BA3C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47E6DBF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906D6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5C3471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8A27E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22887E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0BFC6B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1917F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63B84B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3046632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7557EC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5EE061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6D749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D1F31A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8AFB12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37B43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3C09C2B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5D7F3E9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5921B5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12F168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7FBE5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B6CBA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7B9EF2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2BD38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575F8C6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79A56D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4703110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BB15B5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08EC1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75735D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85776D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1931F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589DC4E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798211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623A789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783262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0BC3E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E680A1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1A1CDE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76B3D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5ADE904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2752DF9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3157B8B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D55DB5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C351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21D1B0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7C6D20F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65F1C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0CF8AF9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B740C7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E0F134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364B4F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8007F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FBEF94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7315C2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972C6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1F8E4DF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3152F16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5604B40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D7A84E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49A81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4C1BB0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7A5921E"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AA199D"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9E7ECB" w:rsidRPr="000C4398" w14:paraId="429E6070"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E3934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26966A9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7384854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3DFA3E9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43F6D6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543C9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AA54D9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6EF055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E6869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36C57FB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w:t>
            </w:r>
            <w:r w:rsidRPr="000C4398">
              <w:rPr>
                <w:rFonts w:eastAsia="Times New Roman"/>
                <w:bCs/>
                <w:color w:val="000000"/>
                <w:sz w:val="20"/>
                <w:szCs w:val="20"/>
                <w:lang w:eastAsia="ru-RU"/>
              </w:rPr>
              <w:lastRenderedPageBreak/>
              <w:t>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51C209F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w:t>
            </w:r>
            <w:r w:rsidRPr="000C4398">
              <w:rPr>
                <w:rFonts w:eastAsia="Times New Roman"/>
                <w:bCs/>
                <w:color w:val="000000"/>
                <w:sz w:val="20"/>
                <w:szCs w:val="20"/>
                <w:lang w:eastAsia="ru-RU"/>
              </w:rPr>
              <w:lastRenderedPageBreak/>
              <w:t>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1C052B3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0D569DD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F20CE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6E6FFC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2C965A4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3C69"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III. Образование</w:t>
            </w:r>
          </w:p>
        </w:tc>
      </w:tr>
      <w:tr w:rsidR="009E7ECB" w:rsidRPr="000C4398" w14:paraId="22868EB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11BF8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06EDED0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70A9C0A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B500A6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8ACCFF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B209F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134680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14ADF90"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F1E87C2"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9E7ECB" w:rsidRPr="000C4398" w14:paraId="0911D89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6F791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2F85693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2C21E7C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BC588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41BDDD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1AE59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EE5985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E87837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AFA97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4A044CE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22075FF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FF927A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471F4F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D0CC9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F46145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700499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CB0A4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7B56196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3119C64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4D7A83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05D48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BEE63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792D4F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8D6CFEA"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114F60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4045" w:type="dxa"/>
            <w:tcBorders>
              <w:top w:val="nil"/>
              <w:left w:val="nil"/>
              <w:bottom w:val="single" w:sz="4" w:space="0" w:color="auto"/>
              <w:right w:val="single" w:sz="4" w:space="0" w:color="auto"/>
            </w:tcBorders>
            <w:shd w:val="clear" w:color="auto" w:fill="FFFFFF"/>
            <w:noWrap/>
            <w:vAlign w:val="center"/>
            <w:hideMark/>
          </w:tcPr>
          <w:p w14:paraId="5C30781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A7CC22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F3064C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E96D2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B0DB9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48859C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9FA710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F30E6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4E7CBA2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21FDFBC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7B0CF1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504ADD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8E1C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9DBA29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2EC6B8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CFB78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46C135B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7D35E49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78EBF5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A4FEBE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19378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D7454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2F9DBED"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E63E8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75F8F5F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6B00DE6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0,5 – информация представлена частично; 0 – информация отсутствует; 99 – практика не предусмотрена</w:t>
            </w:r>
          </w:p>
        </w:tc>
        <w:tc>
          <w:tcPr>
            <w:tcW w:w="567" w:type="dxa"/>
            <w:tcBorders>
              <w:top w:val="nil"/>
              <w:left w:val="nil"/>
              <w:bottom w:val="single" w:sz="4" w:space="0" w:color="auto"/>
              <w:right w:val="single" w:sz="4" w:space="0" w:color="auto"/>
            </w:tcBorders>
            <w:shd w:val="clear" w:color="auto" w:fill="auto"/>
            <w:noWrap/>
            <w:vAlign w:val="center"/>
            <w:hideMark/>
          </w:tcPr>
          <w:p w14:paraId="1B61990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A3923A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1A4DC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FFFFFF"/>
            <w:noWrap/>
            <w:vAlign w:val="center"/>
            <w:hideMark/>
          </w:tcPr>
          <w:p w14:paraId="0527CD4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99</w:t>
            </w:r>
          </w:p>
        </w:tc>
      </w:tr>
      <w:tr w:rsidR="009E7ECB" w:rsidRPr="000C4398" w14:paraId="3923BD2D"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676FE7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4045" w:type="dxa"/>
            <w:tcBorders>
              <w:top w:val="nil"/>
              <w:left w:val="nil"/>
              <w:bottom w:val="single" w:sz="4" w:space="0" w:color="auto"/>
              <w:right w:val="single" w:sz="4" w:space="0" w:color="auto"/>
            </w:tcBorders>
            <w:shd w:val="clear" w:color="auto" w:fill="FFFFFF"/>
            <w:noWrap/>
            <w:vAlign w:val="center"/>
            <w:hideMark/>
          </w:tcPr>
          <w:p w14:paraId="3E0D269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98E8FB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D2CABB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5C52AF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80EB74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679ACFD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A5DD701"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1D33ED" w14:textId="77777777" w:rsidR="009E7ECB" w:rsidRPr="000C4398" w:rsidRDefault="009E7ECB" w:rsidP="00A41A59">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9E7ECB" w:rsidRPr="000C4398" w14:paraId="303348F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0DF4E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3B798DA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413BEE9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33C4C0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B3C8A9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9DC6F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BE6616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9D87D2F"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830D7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50A7562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3EA0250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0B94C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FC1EE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ECC65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F8203C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BAD0540"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471FE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309FEB1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020A82B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84634A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85F84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5E8D1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D575D8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064869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AF3AF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08762A5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Pr="000C4398">
              <w:rPr>
                <w:rFonts w:eastAsia="Times New Roman"/>
                <w:bCs/>
                <w:color w:val="000000"/>
                <w:sz w:val="20"/>
                <w:szCs w:val="20"/>
                <w:lang w:eastAsia="ru-RU"/>
              </w:rPr>
              <w:lastRenderedPageBreak/>
              <w:t>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3842205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BDEBAC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AB0986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D4343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EE2DDD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69E409D"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B8C762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Информация о численности обучающихся по реализуемым образовательным программам, в том числе:</w:t>
            </w:r>
          </w:p>
        </w:tc>
      </w:tr>
      <w:tr w:rsidR="009E7ECB" w:rsidRPr="000C4398" w14:paraId="7D469E8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219D9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74A708B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4707098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406972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BE0A13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954E6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1ED078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05D08C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3CB51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48FC945D" w14:textId="6DAF58C0"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196B27" w:rsidRPr="000C4398">
              <w:rPr>
                <w:rFonts w:eastAsia="Times New Roman"/>
                <w:bCs/>
                <w:color w:val="000000"/>
                <w:sz w:val="20"/>
                <w:szCs w:val="20"/>
                <w:lang w:eastAsia="ru-RU"/>
              </w:rPr>
              <w:t>гражданами) [</w:t>
            </w:r>
            <w:r w:rsidRPr="000C4398">
              <w:rPr>
                <w:rFonts w:eastAsia="Times New Roman"/>
                <w:bCs/>
                <w:color w:val="000000"/>
                <w:sz w:val="20"/>
                <w:szCs w:val="20"/>
                <w:lang w:eastAsia="ru-RU"/>
              </w:rPr>
              <w:t>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1CD49F8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3F905E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2363BB5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17E03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3005F8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7858EB6"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C2641C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4045" w:type="dxa"/>
            <w:tcBorders>
              <w:top w:val="nil"/>
              <w:left w:val="nil"/>
              <w:bottom w:val="single" w:sz="4" w:space="0" w:color="auto"/>
              <w:right w:val="single" w:sz="4" w:space="0" w:color="auto"/>
            </w:tcBorders>
            <w:shd w:val="clear" w:color="auto" w:fill="FFFFFF"/>
            <w:vAlign w:val="center"/>
            <w:hideMark/>
          </w:tcPr>
          <w:p w14:paraId="52B69C2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2915FB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E12616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23059E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3F6D64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F8835D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BB9073B"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924A" w14:textId="77777777" w:rsidR="009E7ECB" w:rsidRPr="000C4398" w:rsidRDefault="009E7ECB" w:rsidP="00A41A59">
            <w:pPr>
              <w:autoSpaceDE w:val="0"/>
              <w:autoSpaceDN w:val="0"/>
              <w:adjustRightInd w:val="0"/>
              <w:spacing w:line="240" w:lineRule="auto"/>
              <w:ind w:firstLine="0"/>
              <w:rPr>
                <w:rFonts w:eastAsia="Times New Roman"/>
                <w:bCs/>
                <w:i/>
                <w:iCs/>
                <w:color w:val="000000"/>
                <w:sz w:val="20"/>
                <w:szCs w:val="20"/>
                <w:lang w:eastAsia="ru-RU"/>
              </w:rPr>
            </w:pPr>
          </w:p>
        </w:tc>
      </w:tr>
      <w:tr w:rsidR="009E7ECB" w:rsidRPr="000C4398" w14:paraId="41EC332A"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0457674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4045" w:type="dxa"/>
            <w:tcBorders>
              <w:top w:val="nil"/>
              <w:left w:val="nil"/>
              <w:bottom w:val="single" w:sz="4" w:space="0" w:color="auto"/>
              <w:right w:val="single" w:sz="4" w:space="0" w:color="auto"/>
            </w:tcBorders>
            <w:shd w:val="clear" w:color="auto" w:fill="FFFFFF"/>
            <w:noWrap/>
            <w:vAlign w:val="center"/>
            <w:hideMark/>
          </w:tcPr>
          <w:p w14:paraId="282210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3DF0DAF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C0C573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07BE3D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BE1057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529BE6A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AC5044E"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D73A95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4045" w:type="dxa"/>
            <w:tcBorders>
              <w:top w:val="nil"/>
              <w:left w:val="nil"/>
              <w:bottom w:val="single" w:sz="4" w:space="0" w:color="auto"/>
              <w:right w:val="single" w:sz="4" w:space="0" w:color="auto"/>
            </w:tcBorders>
            <w:shd w:val="clear" w:color="auto" w:fill="FFFFFF"/>
            <w:noWrap/>
            <w:vAlign w:val="center"/>
            <w:hideMark/>
          </w:tcPr>
          <w:p w14:paraId="7933B18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F2ED38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276889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862BD7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F0AF89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2F060F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00A8E65"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342E1A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4045" w:type="dxa"/>
            <w:tcBorders>
              <w:top w:val="nil"/>
              <w:left w:val="nil"/>
              <w:bottom w:val="single" w:sz="4" w:space="0" w:color="auto"/>
              <w:right w:val="single" w:sz="4" w:space="0" w:color="auto"/>
            </w:tcBorders>
            <w:shd w:val="clear" w:color="auto" w:fill="FFFFFF"/>
            <w:noWrap/>
            <w:vAlign w:val="center"/>
            <w:hideMark/>
          </w:tcPr>
          <w:p w14:paraId="17D6A74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20DCBED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F92FD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50964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46EBD4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7616FC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2A5793D"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700595C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4045" w:type="dxa"/>
            <w:tcBorders>
              <w:top w:val="nil"/>
              <w:left w:val="nil"/>
              <w:bottom w:val="single" w:sz="4" w:space="0" w:color="auto"/>
              <w:right w:val="single" w:sz="4" w:space="0" w:color="auto"/>
            </w:tcBorders>
            <w:shd w:val="clear" w:color="auto" w:fill="FFFFFF"/>
            <w:noWrap/>
            <w:vAlign w:val="center"/>
            <w:hideMark/>
          </w:tcPr>
          <w:p w14:paraId="214ED78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8AECB07"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4AFB0D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3203E7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70A0A1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5731F58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8F11056"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28E54A"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9E7ECB" w:rsidRPr="000C4398" w14:paraId="6128170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0CA5E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1744A57F" w14:textId="2719BA15"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196B27" w:rsidRPr="000C4398">
              <w:rPr>
                <w:rFonts w:eastAsia="Times New Roman"/>
                <w:bCs/>
                <w:color w:val="000000"/>
                <w:sz w:val="20"/>
                <w:szCs w:val="20"/>
                <w:lang w:eastAsia="ru-RU"/>
              </w:rPr>
              <w:t>наличии) [</w:t>
            </w:r>
            <w:r w:rsidRPr="000C4398">
              <w:rPr>
                <w:rFonts w:eastAsia="Times New Roman"/>
                <w:bCs/>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3F8DBD2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3B9F2F2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4DFDF4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857B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AEF80A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1104EA9A"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A0871D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 Руководство. Педагогический (научно-педагогический) состав</w:t>
            </w:r>
          </w:p>
        </w:tc>
      </w:tr>
      <w:tr w:rsidR="009E7ECB" w:rsidRPr="000C4398" w14:paraId="5630391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A8DC1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5D0FC5B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41206D7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4138D3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D1CAEC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68D1B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0415A4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69B267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0C150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518EB0C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w:t>
            </w:r>
            <w:r w:rsidRPr="000C4398">
              <w:rPr>
                <w:rFonts w:eastAsia="Times New Roman"/>
                <w:bCs/>
                <w:color w:val="000000"/>
                <w:sz w:val="20"/>
                <w:szCs w:val="20"/>
                <w:lang w:eastAsia="ru-RU"/>
              </w:rPr>
              <w:lastRenderedPageBreak/>
              <w:t xml:space="preserve">(модулей);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6A20FEA9"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ED68BF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7C42BC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D0D2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537BEB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350BC1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91EF2A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9E7ECB" w:rsidRPr="000C4398" w14:paraId="4EEA388B"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4C0E0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6FC2F64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shd w:val="clear" w:color="auto" w:fill="auto"/>
            <w:noWrap/>
            <w:vAlign w:val="center"/>
            <w:hideMark/>
          </w:tcPr>
          <w:p w14:paraId="257037C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D178EC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BCC38F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B20DB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DC4B89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3044F5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88157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21AC88C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shd w:val="clear" w:color="auto" w:fill="auto"/>
            <w:noWrap/>
            <w:vAlign w:val="center"/>
            <w:hideMark/>
          </w:tcPr>
          <w:p w14:paraId="7308924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1D4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498059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1B857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5DBF9A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F045CA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645269"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1EBA5A8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6E2F41A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F6C3B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6BF1CB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CBDA57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282CD2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6E6617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63619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60A2A48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shd w:val="clear" w:color="auto" w:fill="auto"/>
            <w:noWrap/>
            <w:vAlign w:val="center"/>
            <w:hideMark/>
          </w:tcPr>
          <w:p w14:paraId="5A8FD43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ACD531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1FA798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14B21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2000C5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4271F01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35CF5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4E6151B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0689C4F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5CA2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C397AF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2EF0C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7D7F22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14F9DC5"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13F94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9E7ECB" w:rsidRPr="000C4398" w14:paraId="528E468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645B2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39. </w:t>
            </w:r>
          </w:p>
        </w:tc>
        <w:tc>
          <w:tcPr>
            <w:tcW w:w="4045" w:type="dxa"/>
            <w:tcBorders>
              <w:top w:val="nil"/>
              <w:left w:val="nil"/>
              <w:bottom w:val="single" w:sz="4" w:space="0" w:color="auto"/>
              <w:right w:val="single" w:sz="4" w:space="0" w:color="auto"/>
            </w:tcBorders>
            <w:shd w:val="clear" w:color="auto" w:fill="auto"/>
            <w:noWrap/>
            <w:vAlign w:val="center"/>
            <w:hideMark/>
          </w:tcPr>
          <w:p w14:paraId="5309665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2AA817E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DA911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A1A7B4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F8BAD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524DF1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63A18B9"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354B9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4045" w:type="dxa"/>
            <w:tcBorders>
              <w:top w:val="nil"/>
              <w:left w:val="nil"/>
              <w:bottom w:val="single" w:sz="4" w:space="0" w:color="auto"/>
              <w:right w:val="single" w:sz="4" w:space="0" w:color="auto"/>
            </w:tcBorders>
            <w:shd w:val="clear" w:color="auto" w:fill="auto"/>
            <w:noWrap/>
            <w:vAlign w:val="center"/>
            <w:hideMark/>
          </w:tcPr>
          <w:p w14:paraId="12A2AF5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062C4B6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C55A93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D49E4B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D942B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7E20D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06D58C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D3315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4045" w:type="dxa"/>
            <w:tcBorders>
              <w:top w:val="nil"/>
              <w:left w:val="nil"/>
              <w:bottom w:val="single" w:sz="4" w:space="0" w:color="auto"/>
              <w:right w:val="single" w:sz="4" w:space="0" w:color="auto"/>
            </w:tcBorders>
            <w:shd w:val="clear" w:color="auto" w:fill="auto"/>
            <w:noWrap/>
            <w:vAlign w:val="center"/>
            <w:hideMark/>
          </w:tcPr>
          <w:p w14:paraId="3A18E96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68BE74C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D939D4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305D7E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2399A3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DDA77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2DC643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F33252"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4045" w:type="dxa"/>
            <w:tcBorders>
              <w:top w:val="nil"/>
              <w:left w:val="nil"/>
              <w:bottom w:val="single" w:sz="4" w:space="0" w:color="auto"/>
              <w:right w:val="single" w:sz="4" w:space="0" w:color="auto"/>
            </w:tcBorders>
            <w:shd w:val="clear" w:color="auto" w:fill="auto"/>
            <w:noWrap/>
            <w:vAlign w:val="center"/>
            <w:hideMark/>
          </w:tcPr>
          <w:p w14:paraId="45DE2278"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75DD35A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2601C4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C29130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CBC17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9C9EED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06625B6"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FCFE6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43. </w:t>
            </w:r>
          </w:p>
        </w:tc>
        <w:tc>
          <w:tcPr>
            <w:tcW w:w="4045" w:type="dxa"/>
            <w:tcBorders>
              <w:top w:val="nil"/>
              <w:left w:val="nil"/>
              <w:bottom w:val="single" w:sz="4" w:space="0" w:color="auto"/>
              <w:right w:val="single" w:sz="4" w:space="0" w:color="auto"/>
            </w:tcBorders>
            <w:shd w:val="clear" w:color="auto" w:fill="auto"/>
            <w:noWrap/>
            <w:vAlign w:val="center"/>
            <w:hideMark/>
          </w:tcPr>
          <w:p w14:paraId="63B965C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5A82568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53EBE6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31B603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460B6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30FCF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63A67F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C1B2F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4045" w:type="dxa"/>
            <w:tcBorders>
              <w:top w:val="nil"/>
              <w:left w:val="nil"/>
              <w:bottom w:val="single" w:sz="4" w:space="0" w:color="auto"/>
              <w:right w:val="single" w:sz="4" w:space="0" w:color="auto"/>
            </w:tcBorders>
            <w:shd w:val="clear" w:color="auto" w:fill="auto"/>
            <w:noWrap/>
            <w:vAlign w:val="center"/>
            <w:hideMark/>
          </w:tcPr>
          <w:p w14:paraId="36FBDE0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7781E87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DC01E5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E587B8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87729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E43B31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67A1C1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B2B304"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45. </w:t>
            </w:r>
          </w:p>
        </w:tc>
        <w:tc>
          <w:tcPr>
            <w:tcW w:w="4045" w:type="dxa"/>
            <w:tcBorders>
              <w:top w:val="nil"/>
              <w:left w:val="nil"/>
              <w:bottom w:val="single" w:sz="4" w:space="0" w:color="auto"/>
              <w:right w:val="single" w:sz="4" w:space="0" w:color="auto"/>
            </w:tcBorders>
            <w:shd w:val="clear" w:color="auto" w:fill="auto"/>
            <w:noWrap/>
            <w:vAlign w:val="center"/>
            <w:hideMark/>
          </w:tcPr>
          <w:p w14:paraId="278A5CD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0218B3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8B461B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16176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8BC9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2CDA68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AB834FB"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593E3FC"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FFFFFF"/>
            <w:noWrap/>
            <w:vAlign w:val="center"/>
            <w:hideMark/>
          </w:tcPr>
          <w:p w14:paraId="759E27A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F63AA6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D8CF39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3695D8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C3568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7ED03D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A4DA3D6"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77D542AB"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FFFFFF"/>
            <w:noWrap/>
            <w:vAlign w:val="center"/>
            <w:hideMark/>
          </w:tcPr>
          <w:p w14:paraId="4B6B90E2"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78A2043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87C0B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4F8079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A4701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10790E0"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0B4C182D"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F932701"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9E7ECB" w:rsidRPr="000C4398" w14:paraId="686E9552"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481C6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auto"/>
            <w:noWrap/>
            <w:vAlign w:val="center"/>
            <w:hideMark/>
          </w:tcPr>
          <w:p w14:paraId="4676CC7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568F201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4BCFDBE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0338E20"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E0225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593213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681DAB6A"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63502A"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auto"/>
            <w:noWrap/>
            <w:vAlign w:val="center"/>
            <w:hideMark/>
          </w:tcPr>
          <w:p w14:paraId="7E07523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79EAFF7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47569A0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0608BE9"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E4436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9FADDD9"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9E7ECB" w:rsidRPr="000C4398" w14:paraId="78FBDD73"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FCB0"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9E7ECB" w:rsidRPr="000C4398" w14:paraId="231E9631"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6B8C18"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4045" w:type="dxa"/>
            <w:tcBorders>
              <w:top w:val="nil"/>
              <w:left w:val="nil"/>
              <w:bottom w:val="single" w:sz="4" w:space="0" w:color="auto"/>
              <w:right w:val="single" w:sz="4" w:space="0" w:color="auto"/>
            </w:tcBorders>
            <w:shd w:val="clear" w:color="auto" w:fill="auto"/>
            <w:noWrap/>
            <w:vAlign w:val="center"/>
            <w:hideMark/>
          </w:tcPr>
          <w:p w14:paraId="45EA76B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4ED9506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1ED636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0BD2F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A9386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9E6B79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CF1177D"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774AA6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4045" w:type="dxa"/>
            <w:tcBorders>
              <w:top w:val="nil"/>
              <w:left w:val="nil"/>
              <w:bottom w:val="single" w:sz="4" w:space="0" w:color="auto"/>
              <w:right w:val="single" w:sz="4" w:space="0" w:color="auto"/>
            </w:tcBorders>
            <w:shd w:val="clear" w:color="auto" w:fill="auto"/>
            <w:noWrap/>
            <w:vAlign w:val="center"/>
          </w:tcPr>
          <w:p w14:paraId="01B9C14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c>
          <w:tcPr>
            <w:tcW w:w="3751" w:type="dxa"/>
            <w:tcBorders>
              <w:top w:val="nil"/>
              <w:left w:val="nil"/>
              <w:bottom w:val="single" w:sz="4" w:space="0" w:color="auto"/>
              <w:right w:val="single" w:sz="4" w:space="0" w:color="auto"/>
            </w:tcBorders>
            <w:shd w:val="clear" w:color="auto" w:fill="auto"/>
            <w:noWrap/>
            <w:vAlign w:val="center"/>
          </w:tcPr>
          <w:p w14:paraId="4E39944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1FADB9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FC7E2C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2532CA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p>
        </w:tc>
        <w:tc>
          <w:tcPr>
            <w:tcW w:w="538" w:type="dxa"/>
            <w:tcBorders>
              <w:top w:val="nil"/>
              <w:left w:val="nil"/>
              <w:bottom w:val="single" w:sz="4" w:space="0" w:color="auto"/>
              <w:right w:val="single" w:sz="4" w:space="0" w:color="auto"/>
            </w:tcBorders>
            <w:shd w:val="clear" w:color="auto" w:fill="C0C0C0"/>
            <w:noWrap/>
            <w:vAlign w:val="center"/>
          </w:tcPr>
          <w:p w14:paraId="1BE5E0E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p>
        </w:tc>
      </w:tr>
      <w:tr w:rsidR="009E7ECB" w:rsidRPr="000C4398" w14:paraId="49F5CAC1"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1F0B00"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p>
        </w:tc>
      </w:tr>
      <w:tr w:rsidR="009E7ECB" w:rsidRPr="000C4398" w14:paraId="308A0C8E"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75701A1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53. </w:t>
            </w:r>
          </w:p>
        </w:tc>
        <w:tc>
          <w:tcPr>
            <w:tcW w:w="4045" w:type="dxa"/>
            <w:tcBorders>
              <w:top w:val="nil"/>
              <w:left w:val="nil"/>
              <w:bottom w:val="single" w:sz="4" w:space="0" w:color="auto"/>
              <w:right w:val="single" w:sz="4" w:space="0" w:color="auto"/>
            </w:tcBorders>
            <w:shd w:val="clear" w:color="auto" w:fill="C0C0C0"/>
            <w:noWrap/>
            <w:vAlign w:val="center"/>
            <w:hideMark/>
          </w:tcPr>
          <w:p w14:paraId="68A5C53C"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3A8C89C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3C8D8DB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1D82DF8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0C6186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AA329D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3DC4DA78"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B10746F"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C0C0C0"/>
            <w:noWrap/>
            <w:vAlign w:val="center"/>
            <w:hideMark/>
          </w:tcPr>
          <w:p w14:paraId="014F9FC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66B1DD9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508E3E66"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BFCA6D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69A8E5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2540EB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4FAAE1E"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3FE0795"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C0C0C0"/>
            <w:noWrap/>
            <w:vAlign w:val="center"/>
            <w:hideMark/>
          </w:tcPr>
          <w:p w14:paraId="0375BEB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572329CE"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B07B92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257B80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A3CE0A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C83525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33B9E66"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FF69EEC"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9E7ECB" w:rsidRPr="000C4398" w14:paraId="4306C215"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3880A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auto"/>
            <w:noWrap/>
            <w:vAlign w:val="center"/>
            <w:hideMark/>
          </w:tcPr>
          <w:p w14:paraId="2FAC591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01E299B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D2F59C4"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C93AA1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F0344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5135DE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67CAC864"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5084E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auto"/>
            <w:noWrap/>
            <w:vAlign w:val="center"/>
            <w:hideMark/>
          </w:tcPr>
          <w:p w14:paraId="2D088E7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3C4ECD7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62C29D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74DE30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0AD5FC"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4C013F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E366A0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76801D"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4045" w:type="dxa"/>
            <w:tcBorders>
              <w:top w:val="nil"/>
              <w:left w:val="nil"/>
              <w:bottom w:val="single" w:sz="4" w:space="0" w:color="auto"/>
              <w:right w:val="single" w:sz="4" w:space="0" w:color="auto"/>
            </w:tcBorders>
            <w:shd w:val="clear" w:color="auto" w:fill="auto"/>
            <w:noWrap/>
            <w:vAlign w:val="center"/>
            <w:hideMark/>
          </w:tcPr>
          <w:p w14:paraId="021DC5E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B3F1CC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F406FB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760A9366"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59AA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DCBCAF8"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14EE69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8F6C63"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4045" w:type="dxa"/>
            <w:tcBorders>
              <w:top w:val="nil"/>
              <w:left w:val="nil"/>
              <w:bottom w:val="single" w:sz="4" w:space="0" w:color="auto"/>
              <w:right w:val="single" w:sz="4" w:space="0" w:color="auto"/>
            </w:tcBorders>
            <w:shd w:val="clear" w:color="auto" w:fill="auto"/>
            <w:noWrap/>
            <w:vAlign w:val="center"/>
            <w:hideMark/>
          </w:tcPr>
          <w:p w14:paraId="213DC884"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5A422C6B"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7AEF51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DFE371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57515"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CB971C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EAAD605"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AF1F0A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9E7ECB" w:rsidRPr="000C4398" w14:paraId="78893BFE"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E1481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4045" w:type="dxa"/>
            <w:tcBorders>
              <w:top w:val="nil"/>
              <w:left w:val="nil"/>
              <w:bottom w:val="single" w:sz="4" w:space="0" w:color="auto"/>
              <w:right w:val="single" w:sz="4" w:space="0" w:color="auto"/>
            </w:tcBorders>
            <w:shd w:val="clear" w:color="auto" w:fill="auto"/>
            <w:noWrap/>
            <w:vAlign w:val="center"/>
            <w:hideMark/>
          </w:tcPr>
          <w:p w14:paraId="5F96B49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w:t>
            </w:r>
            <w:r w:rsidRPr="000C4398">
              <w:rPr>
                <w:rFonts w:eastAsia="Times New Roman"/>
                <w:bCs/>
                <w:color w:val="000000"/>
                <w:sz w:val="20"/>
                <w:szCs w:val="20"/>
                <w:lang w:eastAsia="ru-RU"/>
              </w:rPr>
              <w:lastRenderedPageBreak/>
              <w:t>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339B5EA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отсутствует один из указанных документов: образец договора об оказании платных образовательных </w:t>
            </w:r>
            <w:r w:rsidRPr="000C4398">
              <w:rPr>
                <w:rFonts w:eastAsia="Times New Roman"/>
                <w:bCs/>
                <w:color w:val="000000"/>
                <w:sz w:val="20"/>
                <w:szCs w:val="20"/>
                <w:lang w:eastAsia="ru-RU"/>
              </w:rPr>
              <w:lastRenderedPageBreak/>
              <w:t xml:space="preserve">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A8BC77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0F6F4DE3"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0BBF67"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9BAA644"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75467B05"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CF6F71"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61. </w:t>
            </w:r>
          </w:p>
        </w:tc>
        <w:tc>
          <w:tcPr>
            <w:tcW w:w="4045" w:type="dxa"/>
            <w:tcBorders>
              <w:top w:val="nil"/>
              <w:left w:val="nil"/>
              <w:bottom w:val="single" w:sz="4" w:space="0" w:color="auto"/>
              <w:right w:val="single" w:sz="4" w:space="0" w:color="auto"/>
            </w:tcBorders>
            <w:shd w:val="clear" w:color="auto" w:fill="FFFFFF"/>
            <w:noWrap/>
            <w:vAlign w:val="center"/>
            <w:hideMark/>
          </w:tcPr>
          <w:p w14:paraId="07F318B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40910EF"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ADB677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E1DBE8A"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6237A5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3A193D0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C7DFB74"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EA7457"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9E7ECB" w:rsidRPr="000C4398" w14:paraId="1A280378"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2486C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4045" w:type="dxa"/>
            <w:tcBorders>
              <w:top w:val="nil"/>
              <w:left w:val="nil"/>
              <w:bottom w:val="single" w:sz="4" w:space="0" w:color="auto"/>
              <w:right w:val="single" w:sz="4" w:space="0" w:color="auto"/>
            </w:tcBorders>
            <w:shd w:val="clear" w:color="auto" w:fill="auto"/>
            <w:noWrap/>
            <w:vAlign w:val="center"/>
            <w:hideMark/>
          </w:tcPr>
          <w:p w14:paraId="5C5360E0"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05B8506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AF0A5BB"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D12C083"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049A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5C6E40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6FDED9C" w14:textId="77777777" w:rsidTr="00556B61">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C19DB47" w14:textId="77777777" w:rsidR="009E7ECB" w:rsidRPr="000C4398" w:rsidRDefault="009E7ECB" w:rsidP="00A41A59">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Документы (в виде копий)</w:t>
            </w:r>
          </w:p>
        </w:tc>
      </w:tr>
      <w:tr w:rsidR="009E7ECB" w:rsidRPr="000C4398" w14:paraId="27D174BF"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916A10"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4045" w:type="dxa"/>
            <w:tcBorders>
              <w:top w:val="nil"/>
              <w:left w:val="nil"/>
              <w:bottom w:val="single" w:sz="4" w:space="0" w:color="auto"/>
              <w:right w:val="single" w:sz="4" w:space="0" w:color="auto"/>
            </w:tcBorders>
            <w:shd w:val="clear" w:color="auto" w:fill="auto"/>
            <w:noWrap/>
            <w:vAlign w:val="center"/>
            <w:hideMark/>
          </w:tcPr>
          <w:p w14:paraId="739ED355"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F1E56D2"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9F5825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A962B7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0DF7E8"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8EC2EEF"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54A29128" w14:textId="77777777" w:rsidTr="00556B61">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7888C6"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4045" w:type="dxa"/>
            <w:tcBorders>
              <w:top w:val="nil"/>
              <w:left w:val="nil"/>
              <w:bottom w:val="single" w:sz="4" w:space="0" w:color="auto"/>
              <w:right w:val="single" w:sz="4" w:space="0" w:color="auto"/>
            </w:tcBorders>
            <w:shd w:val="clear" w:color="auto" w:fill="FFFFFF"/>
            <w:noWrap/>
            <w:vAlign w:val="center"/>
            <w:hideMark/>
          </w:tcPr>
          <w:p w14:paraId="1023CF0D"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48CAE543"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ACA166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5C95551"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7DAC23E"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5E5A98BE"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1E253B57"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A78717"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4045" w:type="dxa"/>
            <w:tcBorders>
              <w:top w:val="nil"/>
              <w:left w:val="nil"/>
              <w:bottom w:val="single" w:sz="4" w:space="0" w:color="auto"/>
              <w:right w:val="single" w:sz="4" w:space="0" w:color="auto"/>
            </w:tcBorders>
            <w:shd w:val="clear" w:color="auto" w:fill="auto"/>
            <w:noWrap/>
            <w:vAlign w:val="center"/>
            <w:hideMark/>
          </w:tcPr>
          <w:p w14:paraId="64F67C35"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5F07EB06"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DD022F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4DB2DA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728502"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F655971"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9E7ECB" w:rsidRPr="000C4398" w14:paraId="221C8EBC" w14:textId="77777777" w:rsidTr="00556B61">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6232AE" w14:textId="77777777" w:rsidR="009E7ECB" w:rsidRPr="000C4398" w:rsidRDefault="009E7ECB" w:rsidP="00A41A59">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4045" w:type="dxa"/>
            <w:tcBorders>
              <w:top w:val="nil"/>
              <w:left w:val="nil"/>
              <w:bottom w:val="single" w:sz="4" w:space="0" w:color="auto"/>
              <w:right w:val="single" w:sz="4" w:space="0" w:color="auto"/>
            </w:tcBorders>
            <w:shd w:val="clear" w:color="auto" w:fill="auto"/>
            <w:noWrap/>
            <w:vAlign w:val="center"/>
            <w:hideMark/>
          </w:tcPr>
          <w:p w14:paraId="733EE7EB"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4F5410BD"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671311ED"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1A3A72F"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519A1A" w14:textId="77777777" w:rsidR="009E7ECB" w:rsidRPr="000C4398" w:rsidRDefault="009E7ECB" w:rsidP="00A41A59">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B91C417" w14:textId="77777777" w:rsidR="009E7ECB" w:rsidRPr="000C4398" w:rsidRDefault="009E7ECB" w:rsidP="00A41A59">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3C9C76D2"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59873CCA" w14:textId="77777777" w:rsidR="009E7ECB" w:rsidRPr="000C4398" w:rsidRDefault="009E7ECB" w:rsidP="00A41A59">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3433FDCE" w14:textId="77777777" w:rsidR="009E7ECB" w:rsidRPr="000C4398" w:rsidRDefault="009E7ECB" w:rsidP="00A41A59">
      <w:pPr>
        <w:autoSpaceDE w:val="0"/>
        <w:autoSpaceDN w:val="0"/>
        <w:adjustRightInd w:val="0"/>
        <w:spacing w:before="180" w:after="120" w:line="240" w:lineRule="auto"/>
        <w:ind w:firstLine="0"/>
        <w:rPr>
          <w:rFonts w:eastAsia="Times New Roman"/>
          <w:b/>
          <w:bCs/>
          <w:color w:val="000000"/>
          <w:sz w:val="24"/>
          <w:szCs w:val="22"/>
          <w:lang w:eastAsia="ru-RU"/>
        </w:rPr>
      </w:pPr>
    </w:p>
    <w:p w14:paraId="499C9B4E"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7FEE684"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74"/>
        <w:gridCol w:w="6430"/>
        <w:gridCol w:w="2665"/>
      </w:tblGrid>
      <w:tr w:rsidR="009E7ECB" w:rsidRPr="000C4398" w14:paraId="58F96922" w14:textId="77777777" w:rsidTr="00556B61">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28DE0E00"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69CBEABE"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4EF96592"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50BA771E"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1C789504"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9E7ECB" w:rsidRPr="000C4398" w14:paraId="7BBED854"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73431D68"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70CC19BC"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61044458"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val="en-US" w:eastAsia="ru-RU"/>
              </w:rPr>
            </w:pPr>
          </w:p>
        </w:tc>
      </w:tr>
      <w:tr w:rsidR="009E7ECB" w:rsidRPr="000C4398" w14:paraId="19355E79"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637E1216"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7688D4B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7A54906B"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00218EFC"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2F75F657"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5B782BC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2C34C976"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37B306E9" w14:textId="77777777" w:rsidTr="00556B61">
        <w:tc>
          <w:tcPr>
            <w:tcW w:w="345" w:type="pct"/>
            <w:tcBorders>
              <w:top w:val="single" w:sz="4" w:space="0" w:color="auto"/>
              <w:left w:val="single" w:sz="4" w:space="0" w:color="auto"/>
              <w:bottom w:val="single" w:sz="4" w:space="0" w:color="auto"/>
              <w:right w:val="single" w:sz="4" w:space="0" w:color="auto"/>
            </w:tcBorders>
            <w:hideMark/>
          </w:tcPr>
          <w:p w14:paraId="2277083B"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lastRenderedPageBreak/>
              <w:t>4</w:t>
            </w:r>
          </w:p>
        </w:tc>
        <w:tc>
          <w:tcPr>
            <w:tcW w:w="3291" w:type="pct"/>
            <w:tcBorders>
              <w:top w:val="single" w:sz="4" w:space="0" w:color="auto"/>
              <w:left w:val="single" w:sz="4" w:space="0" w:color="auto"/>
              <w:bottom w:val="single" w:sz="4" w:space="0" w:color="auto"/>
              <w:right w:val="single" w:sz="4" w:space="0" w:color="auto"/>
            </w:tcBorders>
            <w:hideMark/>
          </w:tcPr>
          <w:p w14:paraId="4B837921"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DCAC9F9"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r w:rsidR="009E7ECB" w:rsidRPr="000C4398" w14:paraId="6C800BEE" w14:textId="77777777" w:rsidTr="00556B61">
        <w:tc>
          <w:tcPr>
            <w:tcW w:w="345" w:type="pct"/>
            <w:tcBorders>
              <w:top w:val="single" w:sz="4" w:space="0" w:color="auto"/>
              <w:left w:val="single" w:sz="4" w:space="0" w:color="auto"/>
              <w:bottom w:val="single" w:sz="4" w:space="0" w:color="auto"/>
              <w:right w:val="single" w:sz="4" w:space="0" w:color="auto"/>
            </w:tcBorders>
          </w:tcPr>
          <w:p w14:paraId="6A1CEDFC"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72E2D87A" w14:textId="77777777" w:rsidR="009E7ECB" w:rsidRPr="000C4398" w:rsidRDefault="009E7ECB" w:rsidP="00A41A59">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0397AACC"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c>
      </w:tr>
    </w:tbl>
    <w:p w14:paraId="07568FAB"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1ED23D4F"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0286BD4B"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0618A590"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7A944B72"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8212"/>
        <w:tblW w:w="5000" w:type="pct"/>
        <w:tblLook w:val="04A0" w:firstRow="1" w:lastRow="0" w:firstColumn="1" w:lastColumn="0" w:noHBand="0" w:noVBand="1"/>
      </w:tblPr>
      <w:tblGrid>
        <w:gridCol w:w="479"/>
        <w:gridCol w:w="6629"/>
        <w:gridCol w:w="2661"/>
      </w:tblGrid>
      <w:tr w:rsidR="009E7ECB" w:rsidRPr="000C4398" w14:paraId="0E2E7CCB" w14:textId="77777777" w:rsidTr="00556B61">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261F45D9" w14:textId="77777777" w:rsidR="009E7ECB" w:rsidRPr="000C4398" w:rsidRDefault="009E7ECB" w:rsidP="00A41A59">
            <w:pPr>
              <w:autoSpaceDE w:val="0"/>
              <w:autoSpaceDN w:val="0"/>
              <w:adjustRightInd w:val="0"/>
              <w:jc w:val="center"/>
              <w:rPr>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18C760B0" w14:textId="77777777" w:rsidR="009E7ECB" w:rsidRPr="000C4398" w:rsidRDefault="009E7ECB" w:rsidP="00A41A59">
            <w:pPr>
              <w:autoSpaceDE w:val="0"/>
              <w:autoSpaceDN w:val="0"/>
              <w:adjustRightInd w:val="0"/>
              <w:jc w:val="center"/>
              <w:rPr>
                <w:rFonts w:eastAsia="Century Gothic"/>
                <w:bCs/>
                <w:color w:val="000000"/>
                <w:sz w:val="24"/>
                <w:szCs w:val="24"/>
                <w:lang w:eastAsia="ru-RU"/>
              </w:rPr>
            </w:pPr>
            <w:r w:rsidRPr="000C4398">
              <w:rPr>
                <w:rFonts w:eastAsia="Century Gothic"/>
                <w:bCs/>
                <w:color w:val="000000"/>
                <w:sz w:val="24"/>
                <w:szCs w:val="24"/>
                <w:lang w:eastAsia="ru-RU"/>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33D50506" w14:textId="77777777" w:rsidR="009E7ECB" w:rsidRPr="000C4398" w:rsidRDefault="009E7ECB" w:rsidP="00A41A59">
            <w:pPr>
              <w:autoSpaceDE w:val="0"/>
              <w:autoSpaceDN w:val="0"/>
              <w:adjustRightInd w:val="0"/>
              <w:rPr>
                <w:bCs/>
                <w:color w:val="000000"/>
                <w:sz w:val="24"/>
                <w:szCs w:val="24"/>
                <w:lang w:eastAsia="ru-RU"/>
              </w:rPr>
            </w:pPr>
            <w:r w:rsidRPr="000C4398">
              <w:rPr>
                <w:bCs/>
                <w:color w:val="000000"/>
                <w:sz w:val="24"/>
                <w:szCs w:val="24"/>
                <w:lang w:eastAsia="ru-RU"/>
              </w:rPr>
              <w:t>Наличие (</w:t>
            </w:r>
            <w:r w:rsidRPr="000C4398">
              <w:rPr>
                <w:bCs/>
                <w:color w:val="000000"/>
                <w:sz w:val="24"/>
                <w:szCs w:val="24"/>
                <w:lang w:val="en-US" w:eastAsia="ru-RU"/>
              </w:rPr>
              <w:t>1</w:t>
            </w:r>
            <w:r w:rsidRPr="000C4398">
              <w:rPr>
                <w:bCs/>
                <w:color w:val="000000"/>
                <w:sz w:val="24"/>
                <w:szCs w:val="24"/>
                <w:lang w:eastAsia="ru-RU"/>
              </w:rPr>
              <w:t>/</w:t>
            </w:r>
            <w:r w:rsidRPr="000C4398">
              <w:rPr>
                <w:bCs/>
                <w:color w:val="000000"/>
                <w:sz w:val="24"/>
                <w:szCs w:val="24"/>
                <w:lang w:val="en-US" w:eastAsia="ru-RU"/>
              </w:rPr>
              <w:t>0</w:t>
            </w:r>
            <w:r w:rsidRPr="000C4398">
              <w:rPr>
                <w:bCs/>
                <w:color w:val="000000"/>
                <w:sz w:val="24"/>
                <w:szCs w:val="24"/>
                <w:lang w:eastAsia="ru-RU"/>
              </w:rPr>
              <w:t>)</w:t>
            </w:r>
          </w:p>
        </w:tc>
      </w:tr>
      <w:tr w:rsidR="009E7ECB" w:rsidRPr="000C4398" w14:paraId="0E2E9128"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28762168" w14:textId="77777777" w:rsidR="009E7ECB" w:rsidRPr="000C4398" w:rsidRDefault="009E7ECB" w:rsidP="00A41A59">
            <w:pPr>
              <w:autoSpaceDE w:val="0"/>
              <w:autoSpaceDN w:val="0"/>
              <w:adjustRightInd w:val="0"/>
              <w:rPr>
                <w:bCs/>
                <w:color w:val="000000"/>
                <w:sz w:val="24"/>
                <w:szCs w:val="24"/>
                <w:lang w:eastAsia="ru-RU"/>
              </w:rPr>
            </w:pPr>
            <w:r w:rsidRPr="000C4398">
              <w:rPr>
                <w:rFonts w:eastAsia="Century Gothic"/>
                <w:bCs/>
                <w:color w:val="000000"/>
                <w:sz w:val="24"/>
                <w:szCs w:val="24"/>
                <w:lang w:eastAsia="ru-RU"/>
              </w:rPr>
              <w:t>1</w:t>
            </w:r>
          </w:p>
        </w:tc>
        <w:tc>
          <w:tcPr>
            <w:tcW w:w="3393" w:type="pct"/>
            <w:tcBorders>
              <w:top w:val="single" w:sz="4" w:space="0" w:color="auto"/>
              <w:left w:val="single" w:sz="4" w:space="0" w:color="auto"/>
              <w:bottom w:val="single" w:sz="4" w:space="0" w:color="auto"/>
              <w:right w:val="single" w:sz="4" w:space="0" w:color="auto"/>
            </w:tcBorders>
            <w:hideMark/>
          </w:tcPr>
          <w:p w14:paraId="56EC6C52"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70461F3" w14:textId="77777777" w:rsidR="009E7ECB" w:rsidRPr="000C4398" w:rsidRDefault="009E7ECB" w:rsidP="00A41A59">
            <w:pPr>
              <w:autoSpaceDE w:val="0"/>
              <w:autoSpaceDN w:val="0"/>
              <w:adjustRightInd w:val="0"/>
              <w:rPr>
                <w:rFonts w:eastAsia="Century Gothic"/>
                <w:bCs/>
                <w:color w:val="000000"/>
                <w:sz w:val="24"/>
                <w:szCs w:val="24"/>
                <w:lang w:eastAsia="ru-RU"/>
              </w:rPr>
            </w:pPr>
          </w:p>
        </w:tc>
      </w:tr>
      <w:tr w:rsidR="009E7ECB" w:rsidRPr="000C4398" w14:paraId="7772D327"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2B8351E5"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2</w:t>
            </w:r>
          </w:p>
        </w:tc>
        <w:tc>
          <w:tcPr>
            <w:tcW w:w="3393" w:type="pct"/>
            <w:tcBorders>
              <w:top w:val="single" w:sz="4" w:space="0" w:color="auto"/>
              <w:left w:val="single" w:sz="4" w:space="0" w:color="auto"/>
              <w:bottom w:val="single" w:sz="4" w:space="0" w:color="auto"/>
              <w:right w:val="single" w:sz="4" w:space="0" w:color="auto"/>
            </w:tcBorders>
            <w:hideMark/>
          </w:tcPr>
          <w:p w14:paraId="67E99807"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077A3C95" w14:textId="77777777" w:rsidR="009E7ECB" w:rsidRPr="000C4398" w:rsidRDefault="009E7ECB" w:rsidP="00A41A59">
            <w:pPr>
              <w:autoSpaceDE w:val="0"/>
              <w:autoSpaceDN w:val="0"/>
              <w:adjustRightInd w:val="0"/>
              <w:rPr>
                <w:rFonts w:eastAsia="Century Gothic"/>
                <w:bCs/>
                <w:color w:val="000000"/>
                <w:sz w:val="24"/>
                <w:szCs w:val="24"/>
                <w:lang w:eastAsia="ru-RU"/>
              </w:rPr>
            </w:pPr>
          </w:p>
        </w:tc>
      </w:tr>
      <w:tr w:rsidR="009E7ECB" w:rsidRPr="000C4398" w14:paraId="79516106"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0B1B73C3"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3</w:t>
            </w:r>
          </w:p>
        </w:tc>
        <w:tc>
          <w:tcPr>
            <w:tcW w:w="3393" w:type="pct"/>
            <w:tcBorders>
              <w:top w:val="single" w:sz="4" w:space="0" w:color="auto"/>
              <w:left w:val="single" w:sz="4" w:space="0" w:color="auto"/>
              <w:bottom w:val="single" w:sz="4" w:space="0" w:color="auto"/>
              <w:right w:val="single" w:sz="4" w:space="0" w:color="auto"/>
            </w:tcBorders>
            <w:hideMark/>
          </w:tcPr>
          <w:p w14:paraId="3734A53B"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79B39468" w14:textId="77777777" w:rsidR="009E7ECB" w:rsidRPr="000C4398" w:rsidRDefault="009E7ECB" w:rsidP="00A41A59">
            <w:pPr>
              <w:autoSpaceDE w:val="0"/>
              <w:autoSpaceDN w:val="0"/>
              <w:adjustRightInd w:val="0"/>
              <w:rPr>
                <w:rFonts w:eastAsia="Century Gothic"/>
                <w:bCs/>
                <w:color w:val="000000"/>
                <w:sz w:val="24"/>
                <w:szCs w:val="24"/>
                <w:lang w:eastAsia="ru-RU"/>
              </w:rPr>
            </w:pPr>
          </w:p>
        </w:tc>
      </w:tr>
      <w:tr w:rsidR="009E7ECB" w:rsidRPr="000C4398" w14:paraId="2514F837"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42041E23"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4</w:t>
            </w:r>
          </w:p>
        </w:tc>
        <w:tc>
          <w:tcPr>
            <w:tcW w:w="3393" w:type="pct"/>
            <w:tcBorders>
              <w:top w:val="single" w:sz="4" w:space="0" w:color="auto"/>
              <w:left w:val="single" w:sz="4" w:space="0" w:color="auto"/>
              <w:bottom w:val="single" w:sz="4" w:space="0" w:color="auto"/>
              <w:right w:val="single" w:sz="4" w:space="0" w:color="auto"/>
            </w:tcBorders>
            <w:hideMark/>
          </w:tcPr>
          <w:p w14:paraId="33050167"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62139A57" w14:textId="77777777" w:rsidR="009E7ECB" w:rsidRPr="000C4398" w:rsidRDefault="009E7ECB" w:rsidP="00A41A59">
            <w:pPr>
              <w:autoSpaceDE w:val="0"/>
              <w:autoSpaceDN w:val="0"/>
              <w:adjustRightInd w:val="0"/>
              <w:rPr>
                <w:rFonts w:eastAsia="Century Gothic"/>
                <w:bCs/>
                <w:color w:val="000000"/>
                <w:sz w:val="24"/>
                <w:szCs w:val="24"/>
                <w:lang w:eastAsia="ru-RU"/>
              </w:rPr>
            </w:pPr>
          </w:p>
        </w:tc>
      </w:tr>
      <w:tr w:rsidR="009E7ECB" w:rsidRPr="000C4398" w14:paraId="62FDC9FB" w14:textId="77777777" w:rsidTr="00556B61">
        <w:tc>
          <w:tcPr>
            <w:tcW w:w="245" w:type="pct"/>
            <w:tcBorders>
              <w:top w:val="single" w:sz="4" w:space="0" w:color="auto"/>
              <w:left w:val="single" w:sz="4" w:space="0" w:color="auto"/>
              <w:bottom w:val="single" w:sz="4" w:space="0" w:color="auto"/>
              <w:right w:val="single" w:sz="4" w:space="0" w:color="auto"/>
            </w:tcBorders>
            <w:hideMark/>
          </w:tcPr>
          <w:p w14:paraId="30830C14"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5</w:t>
            </w:r>
          </w:p>
        </w:tc>
        <w:tc>
          <w:tcPr>
            <w:tcW w:w="3393" w:type="pct"/>
            <w:tcBorders>
              <w:top w:val="single" w:sz="4" w:space="0" w:color="auto"/>
              <w:left w:val="single" w:sz="4" w:space="0" w:color="auto"/>
              <w:bottom w:val="single" w:sz="4" w:space="0" w:color="auto"/>
              <w:right w:val="single" w:sz="4" w:space="0" w:color="auto"/>
            </w:tcBorders>
            <w:hideMark/>
          </w:tcPr>
          <w:p w14:paraId="2E733AA7"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bCs/>
                <w:color w:val="000000"/>
                <w:sz w:val="24"/>
                <w:szCs w:val="22"/>
                <w:lang w:eastAsia="ru-RU"/>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59DD4EA" w14:textId="77777777" w:rsidR="009E7ECB" w:rsidRPr="000C4398" w:rsidRDefault="009E7ECB" w:rsidP="00A41A59">
            <w:pPr>
              <w:autoSpaceDE w:val="0"/>
              <w:autoSpaceDN w:val="0"/>
              <w:adjustRightInd w:val="0"/>
              <w:rPr>
                <w:bCs/>
                <w:color w:val="000000"/>
                <w:sz w:val="24"/>
                <w:szCs w:val="24"/>
                <w:lang w:eastAsia="ru-RU"/>
              </w:rPr>
            </w:pPr>
          </w:p>
        </w:tc>
      </w:tr>
      <w:tr w:rsidR="009E7ECB" w:rsidRPr="000C4398" w14:paraId="7F3FB34F" w14:textId="77777777" w:rsidTr="00556B61">
        <w:tc>
          <w:tcPr>
            <w:tcW w:w="245" w:type="pct"/>
            <w:tcBorders>
              <w:top w:val="single" w:sz="4" w:space="0" w:color="auto"/>
              <w:left w:val="single" w:sz="4" w:space="0" w:color="auto"/>
              <w:bottom w:val="single" w:sz="4" w:space="0" w:color="auto"/>
              <w:right w:val="single" w:sz="4" w:space="0" w:color="auto"/>
            </w:tcBorders>
          </w:tcPr>
          <w:p w14:paraId="3D3A8C22" w14:textId="77777777" w:rsidR="009E7ECB" w:rsidRPr="000C4398" w:rsidRDefault="009E7ECB" w:rsidP="00A41A59">
            <w:pPr>
              <w:autoSpaceDE w:val="0"/>
              <w:autoSpaceDN w:val="0"/>
              <w:adjustRightInd w:val="0"/>
              <w:rPr>
                <w:rFonts w:eastAsia="Century Gothic"/>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hideMark/>
          </w:tcPr>
          <w:p w14:paraId="0A1EC80D" w14:textId="77777777" w:rsidR="009E7ECB" w:rsidRPr="000C4398" w:rsidRDefault="009E7ECB" w:rsidP="00A41A59">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59ED4A13" w14:textId="77777777" w:rsidR="009E7ECB" w:rsidRPr="000C4398" w:rsidRDefault="009E7ECB" w:rsidP="00A41A59">
            <w:pPr>
              <w:autoSpaceDE w:val="0"/>
              <w:autoSpaceDN w:val="0"/>
              <w:adjustRightInd w:val="0"/>
              <w:rPr>
                <w:bCs/>
                <w:color w:val="000000"/>
                <w:sz w:val="24"/>
                <w:szCs w:val="24"/>
                <w:lang w:eastAsia="ru-RU"/>
              </w:rPr>
            </w:pPr>
          </w:p>
        </w:tc>
      </w:tr>
    </w:tbl>
    <w:p w14:paraId="49CED9EE"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p>
    <w:p w14:paraId="1F8B5F99"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40DF25C8"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4BB94225"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tbl>
      <w:tblPr>
        <w:tblStyle w:val="19212"/>
        <w:tblW w:w="5000" w:type="pct"/>
        <w:tblLook w:val="04A0" w:firstRow="1" w:lastRow="0" w:firstColumn="1" w:lastColumn="0" w:noHBand="0" w:noVBand="1"/>
      </w:tblPr>
      <w:tblGrid>
        <w:gridCol w:w="515"/>
        <w:gridCol w:w="8206"/>
        <w:gridCol w:w="1048"/>
      </w:tblGrid>
      <w:tr w:rsidR="009E7ECB" w:rsidRPr="000C4398" w14:paraId="0D920144" w14:textId="77777777" w:rsidTr="00556B61">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1D2B7324"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26ECDC8F"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67D6216E"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1CCD5DBE" w14:textId="77777777" w:rsidR="009E7ECB" w:rsidRPr="000C4398" w:rsidRDefault="009E7ECB" w:rsidP="00A41A59">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9E7ECB" w:rsidRPr="000C4398" w14:paraId="6EE85121"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5474CD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0B5CBF36"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002036F0"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0B88ED16"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7D44D1"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1DC5E875"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4C73A4DF"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1030344E"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EFC11F4"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47497084"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676E5E9A"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21D772F1"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4535F91"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2D85FF3D"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089D9E88"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3257623E" w14:textId="77777777" w:rsidTr="00556B61">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614F7B"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6D3309E8"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A0FFC85" w14:textId="77777777" w:rsidR="009E7ECB" w:rsidRPr="000C4398" w:rsidRDefault="009E7ECB" w:rsidP="00A41A59">
            <w:pPr>
              <w:autoSpaceDE w:val="0"/>
              <w:autoSpaceDN w:val="0"/>
              <w:adjustRightInd w:val="0"/>
              <w:rPr>
                <w:rFonts w:eastAsia="Times New Roman"/>
                <w:bCs/>
                <w:color w:val="000000"/>
                <w:sz w:val="22"/>
                <w:szCs w:val="22"/>
                <w:lang w:eastAsia="ru-RU"/>
              </w:rPr>
            </w:pPr>
          </w:p>
        </w:tc>
      </w:tr>
      <w:tr w:rsidR="009E7ECB" w:rsidRPr="000C4398" w14:paraId="139A44BA" w14:textId="77777777" w:rsidTr="00556B61">
        <w:tc>
          <w:tcPr>
            <w:tcW w:w="530" w:type="pct"/>
            <w:tcBorders>
              <w:top w:val="single" w:sz="4" w:space="0" w:color="auto"/>
              <w:left w:val="single" w:sz="4" w:space="0" w:color="auto"/>
              <w:bottom w:val="single" w:sz="4" w:space="0" w:color="auto"/>
              <w:right w:val="single" w:sz="4" w:space="0" w:color="auto"/>
            </w:tcBorders>
          </w:tcPr>
          <w:p w14:paraId="5D60BBE3" w14:textId="77777777" w:rsidR="009E7ECB" w:rsidRPr="000C4398" w:rsidRDefault="009E7ECB" w:rsidP="00A41A59">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6314EBB9" w14:textId="77777777" w:rsidR="009E7ECB" w:rsidRPr="000C4398" w:rsidRDefault="009E7ECB" w:rsidP="00A41A59">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34A40681" w14:textId="77777777" w:rsidR="009E7ECB" w:rsidRPr="000C4398" w:rsidRDefault="009E7ECB" w:rsidP="00A41A59">
            <w:pPr>
              <w:autoSpaceDE w:val="0"/>
              <w:autoSpaceDN w:val="0"/>
              <w:adjustRightInd w:val="0"/>
              <w:rPr>
                <w:rFonts w:eastAsia="Times New Roman"/>
                <w:bCs/>
                <w:color w:val="000000"/>
                <w:sz w:val="24"/>
                <w:szCs w:val="24"/>
                <w:lang w:eastAsia="ru-RU"/>
              </w:rPr>
            </w:pPr>
          </w:p>
        </w:tc>
      </w:tr>
    </w:tbl>
    <w:p w14:paraId="204B6073"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06BFDD32" w14:textId="77777777" w:rsidR="009E7ECB" w:rsidRPr="000C4398" w:rsidRDefault="009E7ECB" w:rsidP="00A41A59">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09956A3C"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2"/>
        <w:tblW w:w="5000" w:type="pct"/>
        <w:tblLook w:val="04A0" w:firstRow="1" w:lastRow="0" w:firstColumn="1" w:lastColumn="0" w:noHBand="0" w:noVBand="1"/>
      </w:tblPr>
      <w:tblGrid>
        <w:gridCol w:w="388"/>
        <w:gridCol w:w="8686"/>
        <w:gridCol w:w="695"/>
      </w:tblGrid>
      <w:tr w:rsidR="009E7ECB" w:rsidRPr="000C4398" w14:paraId="12CBB253" w14:textId="77777777" w:rsidTr="00556B61">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44193393"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15DC5596"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40CC2466" w14:textId="77777777" w:rsidR="009E7ECB" w:rsidRPr="000C4398" w:rsidRDefault="009E7ECB" w:rsidP="00A41A59">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29D2CC7" w14:textId="77777777" w:rsidR="009E7ECB" w:rsidRPr="000C4398" w:rsidRDefault="009E7ECB" w:rsidP="00A41A59">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9E7ECB" w:rsidRPr="000C4398" w14:paraId="373CFAD8"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B84E083"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23A5CA92"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2A5919BC"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6437F33C"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96FF720"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17686B7B"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1BF013E5"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62227AA5"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17B23BB"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84" w:type="pct"/>
            <w:tcBorders>
              <w:top w:val="single" w:sz="4" w:space="0" w:color="auto"/>
              <w:left w:val="single" w:sz="4" w:space="0" w:color="auto"/>
              <w:bottom w:val="single" w:sz="4" w:space="0" w:color="auto"/>
              <w:right w:val="single" w:sz="4" w:space="0" w:color="auto"/>
            </w:tcBorders>
            <w:noWrap/>
            <w:hideMark/>
          </w:tcPr>
          <w:p w14:paraId="7C169C17"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0A6F126C"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6AC8C3EA"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FC7FBBC"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lastRenderedPageBreak/>
              <w:t>4</w:t>
            </w:r>
          </w:p>
        </w:tc>
        <w:tc>
          <w:tcPr>
            <w:tcW w:w="3484" w:type="pct"/>
            <w:tcBorders>
              <w:top w:val="single" w:sz="4" w:space="0" w:color="auto"/>
              <w:left w:val="single" w:sz="4" w:space="0" w:color="auto"/>
              <w:bottom w:val="single" w:sz="4" w:space="0" w:color="auto"/>
              <w:right w:val="single" w:sz="4" w:space="0" w:color="auto"/>
            </w:tcBorders>
            <w:noWrap/>
            <w:hideMark/>
          </w:tcPr>
          <w:p w14:paraId="1611357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2D3BD0DF"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3A2FA948"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310DE19"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292522C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10B2E609"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6DB7B35D"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17E09F8"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6B514EA0" w14:textId="77777777" w:rsidR="009E7ECB" w:rsidRPr="000C4398" w:rsidRDefault="009E7ECB" w:rsidP="00A41A59">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294240AB"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r w:rsidR="009E7ECB" w:rsidRPr="000C4398" w14:paraId="7E27E5D7" w14:textId="77777777" w:rsidTr="00556B61">
        <w:trPr>
          <w:trHeight w:val="300"/>
        </w:trPr>
        <w:tc>
          <w:tcPr>
            <w:tcW w:w="533" w:type="pct"/>
            <w:tcBorders>
              <w:top w:val="single" w:sz="4" w:space="0" w:color="auto"/>
              <w:left w:val="single" w:sz="4" w:space="0" w:color="auto"/>
              <w:bottom w:val="single" w:sz="4" w:space="0" w:color="auto"/>
              <w:right w:val="single" w:sz="4" w:space="0" w:color="auto"/>
            </w:tcBorders>
            <w:noWrap/>
          </w:tcPr>
          <w:p w14:paraId="3B68EF6C"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43B5C6CB" w14:textId="77777777" w:rsidR="009E7ECB" w:rsidRPr="000C4398" w:rsidRDefault="009E7ECB" w:rsidP="00A41A59">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2F983B4E" w14:textId="77777777" w:rsidR="009E7ECB" w:rsidRPr="000C4398" w:rsidRDefault="009E7ECB" w:rsidP="00A41A59">
            <w:pPr>
              <w:autoSpaceDE w:val="0"/>
              <w:autoSpaceDN w:val="0"/>
              <w:adjustRightInd w:val="0"/>
              <w:jc w:val="right"/>
              <w:rPr>
                <w:rFonts w:eastAsia="Times New Roman"/>
                <w:bCs/>
                <w:color w:val="000000"/>
                <w:sz w:val="22"/>
                <w:szCs w:val="22"/>
                <w:lang w:eastAsia="ru-RU"/>
              </w:rPr>
            </w:pPr>
          </w:p>
        </w:tc>
      </w:tr>
    </w:tbl>
    <w:p w14:paraId="5BA96662" w14:textId="77777777" w:rsidR="009E7ECB" w:rsidRPr="000C4398" w:rsidRDefault="009E7ECB" w:rsidP="00A41A59">
      <w:pPr>
        <w:autoSpaceDE w:val="0"/>
        <w:autoSpaceDN w:val="0"/>
        <w:adjustRightInd w:val="0"/>
        <w:spacing w:line="240" w:lineRule="auto"/>
        <w:ind w:firstLine="0"/>
        <w:rPr>
          <w:rFonts w:eastAsia="Times New Roman"/>
          <w:bCs/>
          <w:color w:val="000000"/>
          <w:sz w:val="24"/>
          <w:szCs w:val="24"/>
          <w:lang w:eastAsia="ru-RU"/>
        </w:rPr>
      </w:pPr>
    </w:p>
    <w:p w14:paraId="0CC9B26B" w14:textId="77777777" w:rsidR="009E7ECB" w:rsidRPr="000C4398" w:rsidRDefault="009E7ECB" w:rsidP="00A41A59">
      <w:pPr>
        <w:autoSpaceDE w:val="0"/>
        <w:autoSpaceDN w:val="0"/>
        <w:adjustRightInd w:val="0"/>
        <w:spacing w:line="240" w:lineRule="auto"/>
        <w:ind w:firstLine="0"/>
        <w:rPr>
          <w:rFonts w:eastAsia="Times New Roman"/>
          <w:b/>
          <w:bCs/>
          <w:i/>
          <w:color w:val="000000"/>
          <w:sz w:val="22"/>
          <w:szCs w:val="22"/>
          <w:lang w:eastAsia="ru-RU"/>
        </w:rPr>
      </w:pPr>
    </w:p>
    <w:p w14:paraId="30CE6D2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7A3ECA3B" w14:textId="77777777" w:rsidR="009E7ECB" w:rsidRPr="000C4398" w:rsidRDefault="009E7ECB" w:rsidP="00A41A59">
      <w:pPr>
        <w:autoSpaceDE w:val="0"/>
        <w:autoSpaceDN w:val="0"/>
        <w:adjustRightInd w:val="0"/>
        <w:spacing w:line="240" w:lineRule="auto"/>
        <w:ind w:firstLine="0"/>
        <w:jc w:val="left"/>
        <w:rPr>
          <w:rFonts w:eastAsia="Times New Roman"/>
          <w:b/>
          <w:color w:val="000000"/>
          <w:sz w:val="24"/>
          <w:szCs w:val="24"/>
          <w:lang w:eastAsia="ru-RU"/>
        </w:rPr>
      </w:pPr>
    </w:p>
    <w:p w14:paraId="2ED03AF0" w14:textId="137B8E1A" w:rsidR="009E7ECB" w:rsidRPr="009E7ECB" w:rsidRDefault="009E7ECB" w:rsidP="00A41A59">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1D9E4" w14:textId="77777777" w:rsidR="009E7ECB" w:rsidRPr="000C4398" w:rsidRDefault="009E7ECB" w:rsidP="00A41A59">
      <w:pPr>
        <w:autoSpaceDE w:val="0"/>
        <w:autoSpaceDN w:val="0"/>
        <w:adjustRightInd w:val="0"/>
        <w:spacing w:after="160" w:line="240"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2C2DC466" w14:textId="79C7D8B0" w:rsidR="00E528C9" w:rsidRPr="00E528C9" w:rsidRDefault="009E7ECB" w:rsidP="00A41A59">
      <w:pPr>
        <w:autoSpaceDE w:val="0"/>
        <w:autoSpaceDN w:val="0"/>
        <w:adjustRightInd w:val="0"/>
        <w:spacing w:after="160" w:line="240" w:lineRule="auto"/>
        <w:ind w:firstLine="0"/>
        <w:jc w:val="left"/>
        <w:rPr>
          <w:rFonts w:ascii="Calibri" w:eastAsia="Calibri" w:hAnsi="Calibri"/>
          <w:bCs/>
          <w:color w:val="000000"/>
          <w:sz w:val="22"/>
          <w:szCs w:val="22"/>
          <w:lang w:eastAsia="ru-RU"/>
        </w:rPr>
      </w:pPr>
      <w:r w:rsidRPr="000C4398">
        <w:rPr>
          <w:rFonts w:eastAsia="Century Gothic"/>
          <w:bCs/>
          <w:color w:val="000000"/>
          <w:sz w:val="24"/>
          <w:szCs w:val="24"/>
          <w:lang w:eastAsia="ru-RU"/>
        </w:rPr>
        <w:t>Печать организации</w:t>
      </w:r>
      <w:bookmarkEnd w:id="97"/>
      <w:bookmarkEnd w:id="98"/>
      <w:bookmarkEnd w:id="99"/>
    </w:p>
    <w:p w14:paraId="52453858" w14:textId="77777777" w:rsidR="00E528C9" w:rsidRPr="00E528C9" w:rsidRDefault="00E528C9" w:rsidP="00A41A59">
      <w:pPr>
        <w:spacing w:line="240" w:lineRule="auto"/>
      </w:pPr>
    </w:p>
    <w:p w14:paraId="4C154EF5" w14:textId="77777777" w:rsidR="00E528C9" w:rsidRPr="00E528C9" w:rsidRDefault="00E528C9" w:rsidP="00A41A59">
      <w:pPr>
        <w:spacing w:line="240" w:lineRule="auto"/>
      </w:pPr>
    </w:p>
    <w:p w14:paraId="0054C45A" w14:textId="77777777" w:rsidR="00E528C9" w:rsidRPr="00E528C9" w:rsidRDefault="00E528C9" w:rsidP="00A41A59">
      <w:pPr>
        <w:spacing w:line="240" w:lineRule="auto"/>
      </w:pPr>
    </w:p>
    <w:p w14:paraId="6ACD7416" w14:textId="77777777" w:rsidR="00E528C9" w:rsidRPr="00E528C9" w:rsidRDefault="00E528C9" w:rsidP="00A41A59">
      <w:pPr>
        <w:spacing w:line="240" w:lineRule="auto"/>
      </w:pPr>
    </w:p>
    <w:p w14:paraId="6DDDA6B5" w14:textId="77777777" w:rsidR="00E528C9" w:rsidRPr="00E528C9" w:rsidRDefault="00E528C9" w:rsidP="00A41A59">
      <w:pPr>
        <w:spacing w:line="240" w:lineRule="auto"/>
      </w:pPr>
    </w:p>
    <w:p w14:paraId="2A7BE9CA" w14:textId="77777777" w:rsidR="00E528C9" w:rsidRPr="00E528C9" w:rsidRDefault="00E528C9" w:rsidP="00A41A59">
      <w:pPr>
        <w:spacing w:line="240" w:lineRule="auto"/>
      </w:pPr>
    </w:p>
    <w:p w14:paraId="0B0DAE63" w14:textId="77777777" w:rsidR="00E528C9" w:rsidRPr="00E528C9" w:rsidRDefault="00E528C9" w:rsidP="00A41A59">
      <w:pPr>
        <w:spacing w:line="240" w:lineRule="auto"/>
      </w:pPr>
    </w:p>
    <w:p w14:paraId="2329A96A" w14:textId="77777777" w:rsidR="00E528C9" w:rsidRPr="00E528C9" w:rsidRDefault="00E528C9" w:rsidP="00A41A59">
      <w:pPr>
        <w:spacing w:line="240" w:lineRule="auto"/>
      </w:pPr>
    </w:p>
    <w:p w14:paraId="2B4977E3" w14:textId="77777777" w:rsidR="00E528C9" w:rsidRPr="00E528C9" w:rsidRDefault="00E528C9" w:rsidP="00A41A59">
      <w:pPr>
        <w:spacing w:line="240" w:lineRule="auto"/>
      </w:pPr>
    </w:p>
    <w:p w14:paraId="70B9ACBB" w14:textId="77777777" w:rsidR="00E528C9" w:rsidRPr="00E528C9" w:rsidRDefault="00E528C9" w:rsidP="00A41A59">
      <w:pPr>
        <w:spacing w:line="240" w:lineRule="auto"/>
      </w:pPr>
    </w:p>
    <w:p w14:paraId="79D50821" w14:textId="77777777" w:rsidR="00E528C9" w:rsidRPr="00E528C9" w:rsidRDefault="00E528C9" w:rsidP="00A41A59">
      <w:pPr>
        <w:spacing w:line="240" w:lineRule="auto"/>
      </w:pPr>
    </w:p>
    <w:p w14:paraId="42AA72CB" w14:textId="7CA5E341" w:rsidR="00E528C9" w:rsidRDefault="00E528C9" w:rsidP="00A41A59">
      <w:pPr>
        <w:spacing w:line="240" w:lineRule="auto"/>
      </w:pPr>
    </w:p>
    <w:p w14:paraId="2B4FAB88" w14:textId="77777777" w:rsidR="00E528C9" w:rsidRPr="00E528C9" w:rsidRDefault="00E528C9" w:rsidP="00A41A59">
      <w:pPr>
        <w:spacing w:line="240" w:lineRule="auto"/>
      </w:pPr>
    </w:p>
    <w:p w14:paraId="030C2BD4" w14:textId="2A7446FE" w:rsidR="00E528C9" w:rsidRDefault="00E528C9" w:rsidP="00A41A59">
      <w:pPr>
        <w:spacing w:line="240" w:lineRule="auto"/>
      </w:pPr>
    </w:p>
    <w:p w14:paraId="49D435CC" w14:textId="229F7AD9" w:rsidR="00E528C9" w:rsidRDefault="00E528C9" w:rsidP="00A41A59">
      <w:pPr>
        <w:tabs>
          <w:tab w:val="center" w:pos="5244"/>
        </w:tabs>
        <w:spacing w:line="240" w:lineRule="auto"/>
      </w:pPr>
      <w:r>
        <w:tab/>
      </w:r>
    </w:p>
    <w:p w14:paraId="7BF9D8D9" w14:textId="77777777" w:rsidR="00E528C9" w:rsidRPr="00E528C9" w:rsidRDefault="00E528C9" w:rsidP="00A41A59">
      <w:pPr>
        <w:spacing w:line="240" w:lineRule="auto"/>
      </w:pPr>
    </w:p>
    <w:p w14:paraId="3059CF9F" w14:textId="77777777" w:rsidR="00E528C9" w:rsidRPr="00E528C9" w:rsidRDefault="00E528C9" w:rsidP="00A41A59">
      <w:pPr>
        <w:spacing w:line="240" w:lineRule="auto"/>
      </w:pPr>
    </w:p>
    <w:p w14:paraId="5B38994B" w14:textId="007ECE19" w:rsidR="00E528C9" w:rsidRDefault="00E528C9" w:rsidP="00A41A59">
      <w:pPr>
        <w:spacing w:line="240" w:lineRule="auto"/>
      </w:pPr>
    </w:p>
    <w:p w14:paraId="1BB54590" w14:textId="0FF976AD" w:rsidR="00E528C9" w:rsidRDefault="00E528C9" w:rsidP="00A41A59">
      <w:pPr>
        <w:spacing w:line="240" w:lineRule="auto"/>
      </w:pPr>
    </w:p>
    <w:p w14:paraId="704A977F" w14:textId="17D29DE9" w:rsidR="005A7242" w:rsidRPr="00E528C9" w:rsidRDefault="00E528C9" w:rsidP="00A41A59">
      <w:pPr>
        <w:tabs>
          <w:tab w:val="center" w:pos="5244"/>
        </w:tabs>
        <w:spacing w:line="240" w:lineRule="auto"/>
        <w:sectPr w:rsidR="005A7242" w:rsidRPr="00E528C9" w:rsidSect="00F106D0">
          <w:footerReference w:type="default" r:id="rId19"/>
          <w:pgSz w:w="11906" w:h="16838"/>
          <w:pgMar w:top="1134" w:right="851" w:bottom="1134" w:left="1276" w:header="709" w:footer="709" w:gutter="0"/>
          <w:pgNumType w:start="0"/>
          <w:cols w:space="720"/>
          <w:titlePg/>
          <w:docGrid w:linePitch="381"/>
        </w:sectPr>
      </w:pPr>
      <w:r>
        <w:tab/>
      </w:r>
    </w:p>
    <w:bookmarkEnd w:id="6"/>
    <w:p w14:paraId="58303594" w14:textId="77777777" w:rsidR="009E7ECB" w:rsidRPr="003762B3" w:rsidRDefault="009E7ECB" w:rsidP="00A41A59">
      <w:pPr>
        <w:suppressAutoHyphens/>
        <w:spacing w:line="240" w:lineRule="auto"/>
        <w:jc w:val="center"/>
        <w:rPr>
          <w:rFonts w:eastAsia="Times New Roman"/>
          <w:b/>
          <w:color w:val="000000" w:themeColor="text1"/>
          <w:sz w:val="24"/>
          <w:szCs w:val="24"/>
        </w:rPr>
      </w:pPr>
      <w:r w:rsidRPr="003762B3">
        <w:rPr>
          <w:rFonts w:eastAsia="Times New Roman"/>
          <w:b/>
          <w:color w:val="000000" w:themeColor="text1"/>
          <w:sz w:val="24"/>
          <w:szCs w:val="24"/>
        </w:rPr>
        <w:lastRenderedPageBreak/>
        <w:t>Перечень организаций, осуществляющих образовательную деятельность, подлежащих независимой оценки качества условий осуществления образовательной деятельности в 2024 году.</w:t>
      </w:r>
    </w:p>
    <w:p w14:paraId="4C845A83" w14:textId="77777777" w:rsidR="009E7ECB" w:rsidRPr="003762B3" w:rsidRDefault="009E7ECB" w:rsidP="00A41A59">
      <w:pPr>
        <w:suppressAutoHyphens/>
        <w:spacing w:line="240" w:lineRule="auto"/>
        <w:jc w:val="center"/>
        <w:rPr>
          <w:rFonts w:eastAsia="Times New Roman"/>
          <w:b/>
          <w:color w:val="000000" w:themeColor="text1"/>
          <w:sz w:val="24"/>
          <w:szCs w:val="24"/>
        </w:rPr>
      </w:pPr>
    </w:p>
    <w:tbl>
      <w:tblPr>
        <w:tblStyle w:val="afb"/>
        <w:tblW w:w="15417" w:type="dxa"/>
        <w:tblLayout w:type="fixed"/>
        <w:tblLook w:val="04A0" w:firstRow="1" w:lastRow="0" w:firstColumn="1" w:lastColumn="0" w:noHBand="0" w:noVBand="1"/>
      </w:tblPr>
      <w:tblGrid>
        <w:gridCol w:w="675"/>
        <w:gridCol w:w="3081"/>
        <w:gridCol w:w="1626"/>
        <w:gridCol w:w="2268"/>
        <w:gridCol w:w="1843"/>
        <w:gridCol w:w="2381"/>
        <w:gridCol w:w="2268"/>
        <w:gridCol w:w="1275"/>
      </w:tblGrid>
      <w:tr w:rsidR="009E7ECB" w:rsidRPr="003762B3" w14:paraId="51C84BF4" w14:textId="77777777" w:rsidTr="00556B61">
        <w:tc>
          <w:tcPr>
            <w:tcW w:w="675" w:type="dxa"/>
            <w:shd w:val="clear" w:color="auto" w:fill="92D050"/>
          </w:tcPr>
          <w:p w14:paraId="0C913513" w14:textId="77777777" w:rsidR="009E7ECB" w:rsidRPr="003762B3" w:rsidRDefault="009E7ECB" w:rsidP="00A41A59">
            <w:pPr>
              <w:rPr>
                <w:b/>
                <w:color w:val="000000" w:themeColor="text1"/>
                <w:sz w:val="24"/>
                <w:szCs w:val="24"/>
              </w:rPr>
            </w:pPr>
          </w:p>
          <w:p w14:paraId="39ADD971" w14:textId="77777777" w:rsidR="009E7ECB" w:rsidRPr="003762B3" w:rsidRDefault="009E7ECB" w:rsidP="00A41A59">
            <w:pPr>
              <w:rPr>
                <w:b/>
                <w:color w:val="000000" w:themeColor="text1"/>
                <w:sz w:val="24"/>
                <w:szCs w:val="24"/>
              </w:rPr>
            </w:pPr>
            <w:r w:rsidRPr="003762B3">
              <w:rPr>
                <w:b/>
                <w:color w:val="000000" w:themeColor="text1"/>
                <w:sz w:val="24"/>
                <w:szCs w:val="24"/>
              </w:rPr>
              <w:t>№ п/п</w:t>
            </w:r>
          </w:p>
        </w:tc>
        <w:tc>
          <w:tcPr>
            <w:tcW w:w="3081" w:type="dxa"/>
            <w:shd w:val="clear" w:color="auto" w:fill="92D050"/>
          </w:tcPr>
          <w:p w14:paraId="5D7B9F16" w14:textId="77777777" w:rsidR="009E7ECB" w:rsidRPr="003762B3" w:rsidRDefault="009E7ECB" w:rsidP="00A41A59">
            <w:pPr>
              <w:rPr>
                <w:b/>
                <w:color w:val="000000" w:themeColor="text1"/>
                <w:sz w:val="24"/>
                <w:szCs w:val="24"/>
              </w:rPr>
            </w:pPr>
            <w:r w:rsidRPr="003762B3">
              <w:rPr>
                <w:b/>
                <w:color w:val="000000" w:themeColor="text1"/>
                <w:sz w:val="24"/>
                <w:szCs w:val="24"/>
              </w:rPr>
              <w:t>Наименование образовательной организации</w:t>
            </w:r>
          </w:p>
        </w:tc>
        <w:tc>
          <w:tcPr>
            <w:tcW w:w="1626" w:type="dxa"/>
            <w:shd w:val="clear" w:color="auto" w:fill="92D050"/>
          </w:tcPr>
          <w:p w14:paraId="6A93036E" w14:textId="77777777" w:rsidR="009E7ECB" w:rsidRPr="003762B3" w:rsidRDefault="009E7ECB" w:rsidP="00A41A59">
            <w:pPr>
              <w:rPr>
                <w:b/>
                <w:color w:val="000000" w:themeColor="text1"/>
                <w:sz w:val="24"/>
                <w:szCs w:val="24"/>
              </w:rPr>
            </w:pPr>
            <w:r w:rsidRPr="003762B3">
              <w:rPr>
                <w:b/>
                <w:color w:val="000000" w:themeColor="text1"/>
                <w:sz w:val="24"/>
                <w:szCs w:val="24"/>
              </w:rPr>
              <w:t>ИНН</w:t>
            </w:r>
          </w:p>
        </w:tc>
        <w:tc>
          <w:tcPr>
            <w:tcW w:w="2268" w:type="dxa"/>
            <w:shd w:val="clear" w:color="auto" w:fill="92D050"/>
          </w:tcPr>
          <w:p w14:paraId="24F77724" w14:textId="77777777" w:rsidR="009E7ECB" w:rsidRPr="003762B3" w:rsidRDefault="009E7ECB" w:rsidP="00A41A59">
            <w:pPr>
              <w:rPr>
                <w:b/>
                <w:color w:val="000000" w:themeColor="text1"/>
                <w:sz w:val="24"/>
                <w:szCs w:val="24"/>
              </w:rPr>
            </w:pPr>
            <w:r w:rsidRPr="003762B3">
              <w:rPr>
                <w:b/>
                <w:color w:val="000000" w:themeColor="text1"/>
                <w:sz w:val="24"/>
                <w:szCs w:val="24"/>
              </w:rPr>
              <w:t>Адрес местонахождения</w:t>
            </w:r>
          </w:p>
        </w:tc>
        <w:tc>
          <w:tcPr>
            <w:tcW w:w="1843" w:type="dxa"/>
            <w:shd w:val="clear" w:color="auto" w:fill="92D050"/>
          </w:tcPr>
          <w:p w14:paraId="44A2744C" w14:textId="77777777" w:rsidR="009E7ECB" w:rsidRPr="003762B3" w:rsidRDefault="009E7ECB" w:rsidP="00A41A59">
            <w:pPr>
              <w:rPr>
                <w:b/>
                <w:color w:val="000000" w:themeColor="text1"/>
                <w:sz w:val="24"/>
                <w:szCs w:val="24"/>
              </w:rPr>
            </w:pPr>
            <w:r w:rsidRPr="003762B3">
              <w:rPr>
                <w:b/>
                <w:color w:val="000000" w:themeColor="text1"/>
                <w:sz w:val="24"/>
                <w:szCs w:val="24"/>
              </w:rPr>
              <w:t>Официальный сайт организации</w:t>
            </w:r>
          </w:p>
        </w:tc>
        <w:tc>
          <w:tcPr>
            <w:tcW w:w="2381" w:type="dxa"/>
            <w:shd w:val="clear" w:color="auto" w:fill="92D050"/>
          </w:tcPr>
          <w:p w14:paraId="275467BF" w14:textId="77777777" w:rsidR="009E7ECB" w:rsidRPr="003762B3" w:rsidRDefault="009E7ECB" w:rsidP="00A41A59">
            <w:pPr>
              <w:rPr>
                <w:b/>
                <w:color w:val="000000" w:themeColor="text1"/>
                <w:sz w:val="24"/>
                <w:szCs w:val="24"/>
              </w:rPr>
            </w:pPr>
            <w:r w:rsidRPr="003762B3">
              <w:rPr>
                <w:b/>
                <w:color w:val="000000" w:themeColor="text1"/>
                <w:sz w:val="24"/>
                <w:szCs w:val="24"/>
              </w:rPr>
              <w:t>Контактное лицо</w:t>
            </w:r>
            <w:r w:rsidRPr="003762B3">
              <w:rPr>
                <w:b/>
                <w:color w:val="000000" w:themeColor="text1"/>
                <w:sz w:val="24"/>
                <w:szCs w:val="24"/>
              </w:rPr>
              <w:br/>
              <w:t xml:space="preserve"> (руководитель и зам.руководителя)</w:t>
            </w:r>
          </w:p>
        </w:tc>
        <w:tc>
          <w:tcPr>
            <w:tcW w:w="2268" w:type="dxa"/>
            <w:shd w:val="clear" w:color="auto" w:fill="92D050"/>
          </w:tcPr>
          <w:p w14:paraId="6C1CBF95" w14:textId="4C5AB667" w:rsidR="009E7ECB" w:rsidRPr="003762B3" w:rsidRDefault="009E7ECB" w:rsidP="00A41A59">
            <w:pPr>
              <w:rPr>
                <w:b/>
                <w:color w:val="000000" w:themeColor="text1"/>
                <w:sz w:val="24"/>
                <w:szCs w:val="24"/>
              </w:rPr>
            </w:pPr>
            <w:r w:rsidRPr="003762B3">
              <w:rPr>
                <w:b/>
                <w:color w:val="000000" w:themeColor="text1"/>
                <w:sz w:val="24"/>
                <w:szCs w:val="24"/>
              </w:rPr>
              <w:t xml:space="preserve">Телефон </w:t>
            </w:r>
            <w:r w:rsidR="00196B27" w:rsidRPr="003762B3">
              <w:rPr>
                <w:b/>
                <w:color w:val="000000" w:themeColor="text1"/>
                <w:sz w:val="24"/>
                <w:szCs w:val="24"/>
              </w:rPr>
              <w:t>и e-mail</w:t>
            </w:r>
            <w:r w:rsidRPr="003762B3">
              <w:rPr>
                <w:b/>
                <w:color w:val="000000" w:themeColor="text1"/>
                <w:sz w:val="24"/>
                <w:szCs w:val="24"/>
              </w:rPr>
              <w:t xml:space="preserve"> ,контактных лиц</w:t>
            </w:r>
          </w:p>
        </w:tc>
        <w:tc>
          <w:tcPr>
            <w:tcW w:w="1275" w:type="dxa"/>
            <w:shd w:val="clear" w:color="auto" w:fill="92D050"/>
          </w:tcPr>
          <w:p w14:paraId="25EEB5FC" w14:textId="77777777" w:rsidR="009E7ECB" w:rsidRPr="003762B3" w:rsidRDefault="009E7ECB" w:rsidP="00A41A59">
            <w:pPr>
              <w:rPr>
                <w:b/>
                <w:color w:val="000000" w:themeColor="text1"/>
                <w:sz w:val="24"/>
                <w:szCs w:val="24"/>
              </w:rPr>
            </w:pPr>
            <w:r w:rsidRPr="003762B3">
              <w:rPr>
                <w:b/>
                <w:color w:val="000000" w:themeColor="text1"/>
                <w:sz w:val="24"/>
                <w:szCs w:val="24"/>
              </w:rPr>
              <w:t>Количество обучающихся</w:t>
            </w:r>
          </w:p>
        </w:tc>
      </w:tr>
      <w:tr w:rsidR="009E7ECB" w:rsidRPr="003762B3" w14:paraId="199D291A" w14:textId="77777777" w:rsidTr="00556B61">
        <w:trPr>
          <w:trHeight w:val="372"/>
        </w:trPr>
        <w:tc>
          <w:tcPr>
            <w:tcW w:w="15417" w:type="dxa"/>
            <w:gridSpan w:val="8"/>
          </w:tcPr>
          <w:p w14:paraId="449EC29F" w14:textId="77777777" w:rsidR="009E7ECB" w:rsidRPr="003762B3" w:rsidRDefault="009E7ECB" w:rsidP="00A41A59">
            <w:pPr>
              <w:suppressAutoHyphens/>
              <w:ind w:left="360"/>
              <w:jc w:val="center"/>
              <w:rPr>
                <w:b/>
                <w:color w:val="000000" w:themeColor="text1"/>
                <w:sz w:val="24"/>
                <w:szCs w:val="24"/>
              </w:rPr>
            </w:pPr>
            <w:r w:rsidRPr="003762B3">
              <w:rPr>
                <w:b/>
                <w:color w:val="000000" w:themeColor="text1"/>
                <w:sz w:val="24"/>
                <w:szCs w:val="24"/>
              </w:rPr>
              <w:t>Назрановский район</w:t>
            </w:r>
          </w:p>
        </w:tc>
      </w:tr>
      <w:tr w:rsidR="009E7ECB" w:rsidRPr="003762B3" w14:paraId="38D95030" w14:textId="77777777" w:rsidTr="00556B61">
        <w:tc>
          <w:tcPr>
            <w:tcW w:w="675" w:type="dxa"/>
          </w:tcPr>
          <w:p w14:paraId="578371A9" w14:textId="77777777" w:rsidR="009E7ECB" w:rsidRPr="003762B3" w:rsidRDefault="009E7ECB" w:rsidP="00406AE6">
            <w:pPr>
              <w:pStyle w:val="a9"/>
              <w:numPr>
                <w:ilvl w:val="0"/>
                <w:numId w:val="40"/>
              </w:numPr>
              <w:suppressAutoHyphens/>
              <w:contextualSpacing/>
              <w:rPr>
                <w:sz w:val="24"/>
                <w:szCs w:val="24"/>
              </w:rPr>
            </w:pPr>
          </w:p>
        </w:tc>
        <w:tc>
          <w:tcPr>
            <w:tcW w:w="3081" w:type="dxa"/>
          </w:tcPr>
          <w:p w14:paraId="68AC4FF6" w14:textId="77777777" w:rsidR="009E7ECB" w:rsidRPr="003762B3" w:rsidRDefault="009E7ECB" w:rsidP="00A41A59">
            <w:pPr>
              <w:rPr>
                <w:color w:val="000000" w:themeColor="text1"/>
                <w:sz w:val="24"/>
                <w:szCs w:val="24"/>
              </w:rPr>
            </w:pPr>
            <w:r w:rsidRPr="003762B3">
              <w:rPr>
                <w:color w:val="000000" w:themeColor="text1"/>
                <w:sz w:val="24"/>
                <w:szCs w:val="24"/>
              </w:rPr>
              <w:t>ГБОУ"СОШ№ 3 "С.П. Долаково"</w:t>
            </w:r>
          </w:p>
        </w:tc>
        <w:tc>
          <w:tcPr>
            <w:tcW w:w="1626" w:type="dxa"/>
          </w:tcPr>
          <w:p w14:paraId="35847BF7" w14:textId="77777777" w:rsidR="009E7ECB" w:rsidRPr="003762B3" w:rsidRDefault="009E7ECB" w:rsidP="00A41A59">
            <w:pPr>
              <w:suppressAutoHyphens/>
              <w:rPr>
                <w:sz w:val="24"/>
                <w:szCs w:val="24"/>
              </w:rPr>
            </w:pPr>
            <w:r w:rsidRPr="003762B3">
              <w:rPr>
                <w:sz w:val="24"/>
                <w:szCs w:val="24"/>
              </w:rPr>
              <w:t>0600002602</w:t>
            </w:r>
          </w:p>
        </w:tc>
        <w:tc>
          <w:tcPr>
            <w:tcW w:w="2268" w:type="dxa"/>
          </w:tcPr>
          <w:p w14:paraId="36948647" w14:textId="77777777" w:rsidR="009E7ECB" w:rsidRPr="003762B3" w:rsidRDefault="009E7ECB" w:rsidP="00A41A59">
            <w:pPr>
              <w:suppressAutoHyphens/>
              <w:rPr>
                <w:sz w:val="24"/>
                <w:szCs w:val="24"/>
              </w:rPr>
            </w:pPr>
            <w:r w:rsidRPr="003762B3">
              <w:rPr>
                <w:sz w:val="24"/>
                <w:szCs w:val="24"/>
              </w:rPr>
              <w:t xml:space="preserve">386122, РИ, Назрановский р-он, с.п. Долаково, ул. Мислаурова А.И., 2;  </w:t>
            </w:r>
          </w:p>
        </w:tc>
        <w:tc>
          <w:tcPr>
            <w:tcW w:w="1843" w:type="dxa"/>
          </w:tcPr>
          <w:p w14:paraId="7AF01992" w14:textId="77777777" w:rsidR="009E7ECB" w:rsidRPr="003762B3" w:rsidRDefault="001A02CE" w:rsidP="00A41A59">
            <w:pPr>
              <w:rPr>
                <w:sz w:val="24"/>
                <w:szCs w:val="24"/>
              </w:rPr>
            </w:pPr>
            <w:hyperlink r:id="rId20" w:history="1">
              <w:r w:rsidR="009E7ECB" w:rsidRPr="003762B3">
                <w:rPr>
                  <w:rStyle w:val="afffb"/>
                  <w:sz w:val="24"/>
                  <w:szCs w:val="24"/>
                  <w:lang w:val="en-US"/>
                </w:rPr>
                <w:t>https</w:t>
              </w:r>
              <w:r w:rsidR="009E7ECB" w:rsidRPr="003762B3">
                <w:rPr>
                  <w:rStyle w:val="afffb"/>
                  <w:sz w:val="24"/>
                  <w:szCs w:val="24"/>
                </w:rPr>
                <w:t>://</w:t>
              </w:r>
              <w:r w:rsidR="009E7ECB" w:rsidRPr="003762B3">
                <w:rPr>
                  <w:rStyle w:val="afffb"/>
                  <w:sz w:val="24"/>
                  <w:szCs w:val="24"/>
                  <w:lang w:val="en-US"/>
                </w:rPr>
                <w:t>sh</w:t>
              </w:r>
              <w:r w:rsidR="009E7ECB" w:rsidRPr="003762B3">
                <w:rPr>
                  <w:rStyle w:val="afffb"/>
                  <w:sz w:val="24"/>
                  <w:szCs w:val="24"/>
                </w:rPr>
                <w:t>3-</w:t>
              </w:r>
              <w:r w:rsidR="009E7ECB" w:rsidRPr="003762B3">
                <w:rPr>
                  <w:rStyle w:val="afffb"/>
                  <w:sz w:val="24"/>
                  <w:szCs w:val="24"/>
                  <w:lang w:val="en-US"/>
                </w:rPr>
                <w:t>dolakovo</w:t>
              </w:r>
              <w:r w:rsidR="009E7ECB" w:rsidRPr="003762B3">
                <w:rPr>
                  <w:rStyle w:val="afffb"/>
                  <w:sz w:val="24"/>
                  <w:szCs w:val="24"/>
                </w:rPr>
                <w:t>-</w:t>
              </w:r>
              <w:r w:rsidR="009E7ECB" w:rsidRPr="003762B3">
                <w:rPr>
                  <w:rStyle w:val="afffb"/>
                  <w:sz w:val="24"/>
                  <w:szCs w:val="24"/>
                  <w:lang w:val="en-US"/>
                </w:rPr>
                <w:t>r</w:t>
              </w:r>
              <w:r w:rsidR="009E7ECB" w:rsidRPr="003762B3">
                <w:rPr>
                  <w:rStyle w:val="afffb"/>
                  <w:sz w:val="24"/>
                  <w:szCs w:val="24"/>
                </w:rPr>
                <w:t>26.</w:t>
              </w:r>
              <w:r w:rsidR="009E7ECB" w:rsidRPr="003762B3">
                <w:rPr>
                  <w:rStyle w:val="afffb"/>
                  <w:sz w:val="24"/>
                  <w:szCs w:val="24"/>
                  <w:lang w:val="en-US"/>
                </w:rPr>
                <w:t>gosweb</w:t>
              </w:r>
              <w:r w:rsidR="009E7ECB" w:rsidRPr="003762B3">
                <w:rPr>
                  <w:rStyle w:val="afffb"/>
                  <w:sz w:val="24"/>
                  <w:szCs w:val="24"/>
                </w:rPr>
                <w:t>.</w:t>
              </w:r>
              <w:r w:rsidR="009E7ECB" w:rsidRPr="003762B3">
                <w:rPr>
                  <w:rStyle w:val="afffb"/>
                  <w:sz w:val="24"/>
                  <w:szCs w:val="24"/>
                  <w:lang w:val="en-US"/>
                </w:rPr>
                <w:t>gosuslugi</w:t>
              </w:r>
              <w:r w:rsidR="009E7ECB" w:rsidRPr="003762B3">
                <w:rPr>
                  <w:rStyle w:val="afffb"/>
                  <w:sz w:val="24"/>
                  <w:szCs w:val="24"/>
                </w:rPr>
                <w:t>.</w:t>
              </w:r>
              <w:r w:rsidR="009E7ECB" w:rsidRPr="003762B3">
                <w:rPr>
                  <w:rStyle w:val="afffb"/>
                  <w:sz w:val="24"/>
                  <w:szCs w:val="24"/>
                  <w:lang w:val="en-US"/>
                </w:rPr>
                <w:t>ru</w:t>
              </w:r>
              <w:r w:rsidR="009E7ECB" w:rsidRPr="003762B3">
                <w:rPr>
                  <w:rStyle w:val="afffb"/>
                  <w:sz w:val="24"/>
                  <w:szCs w:val="24"/>
                </w:rPr>
                <w:t>/</w:t>
              </w:r>
            </w:hyperlink>
          </w:p>
          <w:p w14:paraId="6811F6B0" w14:textId="77777777" w:rsidR="009E7ECB" w:rsidRPr="003762B3" w:rsidRDefault="009E7ECB" w:rsidP="00A41A59">
            <w:pPr>
              <w:rPr>
                <w:sz w:val="24"/>
                <w:szCs w:val="24"/>
              </w:rPr>
            </w:pPr>
          </w:p>
        </w:tc>
        <w:tc>
          <w:tcPr>
            <w:tcW w:w="2381" w:type="dxa"/>
          </w:tcPr>
          <w:p w14:paraId="1431B97F" w14:textId="77777777" w:rsidR="009E7ECB" w:rsidRPr="003762B3" w:rsidRDefault="009E7ECB" w:rsidP="00A41A59">
            <w:pPr>
              <w:suppressAutoHyphens/>
              <w:rPr>
                <w:sz w:val="24"/>
                <w:szCs w:val="24"/>
              </w:rPr>
            </w:pPr>
            <w:r w:rsidRPr="003762B3">
              <w:rPr>
                <w:sz w:val="24"/>
                <w:szCs w:val="24"/>
              </w:rPr>
              <w:t>Тангиева Фуна Ахметовна – Директор;</w:t>
            </w:r>
          </w:p>
          <w:p w14:paraId="52A604C4" w14:textId="77777777" w:rsidR="009E7ECB" w:rsidRPr="003762B3" w:rsidRDefault="009E7ECB" w:rsidP="00A41A59">
            <w:pPr>
              <w:suppressAutoHyphens/>
              <w:rPr>
                <w:sz w:val="24"/>
                <w:szCs w:val="24"/>
              </w:rPr>
            </w:pPr>
            <w:r w:rsidRPr="003762B3">
              <w:rPr>
                <w:sz w:val="24"/>
                <w:szCs w:val="24"/>
              </w:rPr>
              <w:t>Гелисханова Залина Вахаевна –Заместитель директора по УВР</w:t>
            </w:r>
          </w:p>
        </w:tc>
        <w:tc>
          <w:tcPr>
            <w:tcW w:w="2268" w:type="dxa"/>
          </w:tcPr>
          <w:p w14:paraId="4611C5EB" w14:textId="77777777" w:rsidR="009E7ECB" w:rsidRPr="003762B3" w:rsidRDefault="009E7ECB" w:rsidP="00A41A59">
            <w:pPr>
              <w:suppressAutoHyphens/>
              <w:rPr>
                <w:sz w:val="24"/>
                <w:szCs w:val="24"/>
              </w:rPr>
            </w:pPr>
            <w:r w:rsidRPr="003762B3">
              <w:rPr>
                <w:sz w:val="24"/>
                <w:szCs w:val="24"/>
              </w:rPr>
              <w:t>89287484189 tangieva.f@mail.ru;</w:t>
            </w:r>
          </w:p>
          <w:p w14:paraId="32E2A5BC" w14:textId="77777777" w:rsidR="009E7ECB" w:rsidRPr="003762B3" w:rsidRDefault="009E7ECB" w:rsidP="00A41A59">
            <w:pPr>
              <w:suppressAutoHyphens/>
              <w:rPr>
                <w:sz w:val="24"/>
                <w:szCs w:val="24"/>
              </w:rPr>
            </w:pPr>
            <w:r w:rsidRPr="003762B3">
              <w:rPr>
                <w:sz w:val="24"/>
                <w:szCs w:val="24"/>
              </w:rPr>
              <w:t xml:space="preserve">89640252242 </w:t>
            </w:r>
            <w:hyperlink r:id="rId21" w:history="1">
              <w:r w:rsidRPr="003762B3">
                <w:rPr>
                  <w:rStyle w:val="afffb"/>
                  <w:sz w:val="24"/>
                  <w:szCs w:val="24"/>
                </w:rPr>
                <w:t>gzv4776@mail.ru</w:t>
              </w:r>
            </w:hyperlink>
          </w:p>
          <w:p w14:paraId="3BFCDD36" w14:textId="77777777" w:rsidR="009E7ECB" w:rsidRPr="003762B3" w:rsidRDefault="009E7ECB" w:rsidP="00A41A59">
            <w:pPr>
              <w:suppressAutoHyphens/>
              <w:rPr>
                <w:sz w:val="24"/>
                <w:szCs w:val="24"/>
              </w:rPr>
            </w:pPr>
          </w:p>
        </w:tc>
        <w:tc>
          <w:tcPr>
            <w:tcW w:w="1275" w:type="dxa"/>
          </w:tcPr>
          <w:p w14:paraId="6EBF3822" w14:textId="77777777" w:rsidR="009E7ECB" w:rsidRPr="003762B3" w:rsidRDefault="009E7ECB" w:rsidP="00A41A59">
            <w:pPr>
              <w:suppressAutoHyphens/>
              <w:rPr>
                <w:sz w:val="24"/>
                <w:szCs w:val="24"/>
              </w:rPr>
            </w:pPr>
            <w:r w:rsidRPr="003762B3">
              <w:rPr>
                <w:sz w:val="24"/>
                <w:szCs w:val="24"/>
              </w:rPr>
              <w:t>331</w:t>
            </w:r>
          </w:p>
        </w:tc>
      </w:tr>
    </w:tbl>
    <w:p w14:paraId="7D670EE7" w14:textId="77777777" w:rsidR="009E7ECB" w:rsidRPr="003A3040" w:rsidRDefault="009E7ECB" w:rsidP="00A41A59">
      <w:pPr>
        <w:suppressAutoHyphens/>
        <w:spacing w:line="240" w:lineRule="auto"/>
        <w:ind w:firstLine="720"/>
        <w:rPr>
          <w:rFonts w:eastAsia="Times New Roman"/>
          <w:b/>
          <w:color w:val="000000" w:themeColor="text1"/>
          <w:sz w:val="24"/>
          <w:szCs w:val="24"/>
        </w:rPr>
      </w:pPr>
    </w:p>
    <w:p w14:paraId="75B3BE3C" w14:textId="77777777" w:rsidR="009E7ECB" w:rsidRDefault="009E7ECB" w:rsidP="00A41A59">
      <w:pPr>
        <w:spacing w:line="240" w:lineRule="auto"/>
        <w:jc w:val="right"/>
        <w:rPr>
          <w:color w:val="000000" w:themeColor="text1"/>
          <w:sz w:val="24"/>
          <w:szCs w:val="24"/>
        </w:rPr>
      </w:pPr>
    </w:p>
    <w:p w14:paraId="0B95E9A1" w14:textId="77777777" w:rsidR="009E7ECB" w:rsidRDefault="009E7ECB" w:rsidP="00A41A59">
      <w:pPr>
        <w:spacing w:line="240" w:lineRule="auto"/>
        <w:jc w:val="right"/>
        <w:rPr>
          <w:color w:val="000000" w:themeColor="text1"/>
          <w:sz w:val="24"/>
          <w:szCs w:val="24"/>
        </w:rPr>
      </w:pPr>
    </w:p>
    <w:p w14:paraId="11307346" w14:textId="77777777" w:rsidR="009E7ECB" w:rsidRDefault="009E7ECB" w:rsidP="00A41A59">
      <w:pPr>
        <w:spacing w:line="240" w:lineRule="auto"/>
        <w:jc w:val="right"/>
        <w:rPr>
          <w:color w:val="000000" w:themeColor="text1"/>
          <w:sz w:val="24"/>
          <w:szCs w:val="24"/>
        </w:rPr>
      </w:pPr>
    </w:p>
    <w:sectPr w:rsidR="009E7ECB" w:rsidSect="00556B61">
      <w:pgSz w:w="16838" w:h="11906" w:orient="landscape"/>
      <w:pgMar w:top="851" w:right="152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D0C3" w14:textId="77777777" w:rsidR="001A02CE" w:rsidRDefault="001A02CE" w:rsidP="000A415D">
      <w:pPr>
        <w:spacing w:line="240" w:lineRule="auto"/>
      </w:pPr>
      <w:r>
        <w:separator/>
      </w:r>
    </w:p>
  </w:endnote>
  <w:endnote w:type="continuationSeparator" w:id="0">
    <w:p w14:paraId="467681AC" w14:textId="77777777" w:rsidR="001A02CE" w:rsidRDefault="001A02CE"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203" w:usb1="00000000" w:usb2="00000000" w:usb3="00000000" w:csb0="00000005" w:csb1="00000000"/>
  </w:font>
  <w:font w:name="DejaVu Sans">
    <w:altName w:val="Arial"/>
    <w:charset w:val="CC"/>
    <w:family w:val="swiss"/>
    <w:pitch w:val="variable"/>
    <w:sig w:usb0="E7000EFF" w:usb1="5200FDFF" w:usb2="0A242021" w:usb3="00000000" w:csb0="000001BF" w:csb1="00000000"/>
  </w:font>
  <w:font w:name="font18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CYR">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Noto Sans Devanagari">
    <w:charset w:val="00"/>
    <w:family w:val="swiss"/>
    <w:pitch w:val="variable"/>
    <w:sig w:usb0="80008023" w:usb1="00002046"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26081722"/>
      <w:docPartObj>
        <w:docPartGallery w:val="Page Numbers (Bottom of Page)"/>
        <w:docPartUnique/>
      </w:docPartObj>
    </w:sdtPr>
    <w:sdtEndPr>
      <w:rPr>
        <w:color w:val="7F7F7F" w:themeColor="text1" w:themeTint="80"/>
        <w:sz w:val="24"/>
        <w:szCs w:val="24"/>
      </w:rPr>
    </w:sdtEndPr>
    <w:sdtContent>
      <w:p w14:paraId="2068D8A4" w14:textId="61C403C0" w:rsidR="00DB54CB" w:rsidRPr="00CA32D2" w:rsidRDefault="00DB54CB" w:rsidP="00475404">
        <w:pPr>
          <w:pStyle w:val="af9"/>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2840A3">
          <w:rPr>
            <w:noProof/>
            <w:color w:val="7F7F7F" w:themeColor="text1" w:themeTint="80"/>
            <w:sz w:val="24"/>
            <w:szCs w:val="24"/>
          </w:rPr>
          <w:t>17</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0418"/>
      <w:docPartObj>
        <w:docPartGallery w:val="Page Numbers (Bottom of Page)"/>
        <w:docPartUnique/>
      </w:docPartObj>
    </w:sdtPr>
    <w:sdtEndPr>
      <w:rPr>
        <w:color w:val="7F7F7F" w:themeColor="text1" w:themeTint="80"/>
        <w:sz w:val="20"/>
        <w:szCs w:val="20"/>
      </w:rPr>
    </w:sdtEndPr>
    <w:sdtContent>
      <w:p w14:paraId="03CA784B" w14:textId="0A1BA201" w:rsidR="00DB54CB" w:rsidRPr="000F7B28" w:rsidRDefault="00DB54CB">
        <w:pPr>
          <w:pStyle w:val="af9"/>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sidR="002840A3">
          <w:rPr>
            <w:noProof/>
            <w:color w:val="7F7F7F" w:themeColor="text1" w:themeTint="80"/>
            <w:sz w:val="20"/>
            <w:szCs w:val="20"/>
          </w:rPr>
          <w:t>0</w:t>
        </w:r>
        <w:r w:rsidRPr="000F7B28">
          <w:rPr>
            <w:color w:val="7F7F7F" w:themeColor="text1" w:themeTint="80"/>
            <w:sz w:val="20"/>
            <w:szCs w:val="20"/>
          </w:rPr>
          <w:fldChar w:fldCharType="end"/>
        </w:r>
      </w:p>
    </w:sdtContent>
  </w:sdt>
  <w:p w14:paraId="09758EB8" w14:textId="77777777" w:rsidR="00DB54CB" w:rsidRDefault="00DB54CB">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0551"/>
      <w:docPartObj>
        <w:docPartGallery w:val="Page Numbers (Bottom of Page)"/>
        <w:docPartUnique/>
      </w:docPartObj>
    </w:sdtPr>
    <w:sdtEndPr/>
    <w:sdtContent>
      <w:p w14:paraId="5AABC22F" w14:textId="3E299930" w:rsidR="00DB54CB" w:rsidRDefault="00DB54CB">
        <w:pPr>
          <w:pStyle w:val="af9"/>
          <w:jc w:val="center"/>
        </w:pPr>
        <w:r>
          <w:fldChar w:fldCharType="begin"/>
        </w:r>
        <w:r>
          <w:instrText>PAGE   \* MERGEFORMAT</w:instrText>
        </w:r>
        <w:r>
          <w:fldChar w:fldCharType="separate"/>
        </w:r>
        <w:r w:rsidR="002840A3">
          <w:rPr>
            <w:noProof/>
          </w:rPr>
          <w:t>22</w:t>
        </w:r>
        <w:r>
          <w:fldChar w:fldCharType="end"/>
        </w:r>
      </w:p>
    </w:sdtContent>
  </w:sdt>
  <w:p w14:paraId="0C4B25EA" w14:textId="77777777" w:rsidR="00DB54CB" w:rsidRDefault="00DB54CB">
    <w:pPr>
      <w:pStyle w:val="a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6F8" w14:textId="77777777" w:rsidR="00DB54CB" w:rsidRDefault="00DB54CB">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5A45" w14:textId="77777777" w:rsidR="001A02CE" w:rsidRDefault="001A02CE" w:rsidP="000A415D">
      <w:pPr>
        <w:spacing w:line="240" w:lineRule="auto"/>
      </w:pPr>
      <w:r>
        <w:separator/>
      </w:r>
    </w:p>
  </w:footnote>
  <w:footnote w:type="continuationSeparator" w:id="0">
    <w:p w14:paraId="74AD6AB4" w14:textId="77777777" w:rsidR="001A02CE" w:rsidRDefault="001A02CE" w:rsidP="000A4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40C"/>
    <w:multiLevelType w:val="multilevel"/>
    <w:tmpl w:val="0000088F"/>
    <w:lvl w:ilvl="0">
      <w:start w:val="1"/>
      <w:numFmt w:val="decimal"/>
      <w:lvlText w:val="%1."/>
      <w:lvlJc w:val="left"/>
      <w:pPr>
        <w:ind w:left="112" w:hanging="241"/>
      </w:pPr>
      <w:rPr>
        <w:rFonts w:ascii="Times New Roman" w:hAnsi="Times New Roman" w:cs="Times New Roman"/>
        <w:b/>
        <w:bCs/>
        <w:sz w:val="24"/>
        <w:szCs w:val="24"/>
      </w:rPr>
    </w:lvl>
    <w:lvl w:ilvl="1">
      <w:numFmt w:val="bullet"/>
      <w:lvlText w:val="•"/>
      <w:lvlJc w:val="left"/>
      <w:pPr>
        <w:ind w:left="1144" w:hanging="241"/>
      </w:pPr>
    </w:lvl>
    <w:lvl w:ilvl="2">
      <w:numFmt w:val="bullet"/>
      <w:lvlText w:val="•"/>
      <w:lvlJc w:val="left"/>
      <w:pPr>
        <w:ind w:left="2175" w:hanging="241"/>
      </w:pPr>
    </w:lvl>
    <w:lvl w:ilvl="3">
      <w:numFmt w:val="bullet"/>
      <w:lvlText w:val="•"/>
      <w:lvlJc w:val="left"/>
      <w:pPr>
        <w:ind w:left="3206" w:hanging="241"/>
      </w:pPr>
    </w:lvl>
    <w:lvl w:ilvl="4">
      <w:numFmt w:val="bullet"/>
      <w:lvlText w:val="•"/>
      <w:lvlJc w:val="left"/>
      <w:pPr>
        <w:ind w:left="4238" w:hanging="241"/>
      </w:pPr>
    </w:lvl>
    <w:lvl w:ilvl="5">
      <w:numFmt w:val="bullet"/>
      <w:lvlText w:val="•"/>
      <w:lvlJc w:val="left"/>
      <w:pPr>
        <w:ind w:left="5269" w:hanging="241"/>
      </w:pPr>
    </w:lvl>
    <w:lvl w:ilvl="6">
      <w:numFmt w:val="bullet"/>
      <w:lvlText w:val="•"/>
      <w:lvlJc w:val="left"/>
      <w:pPr>
        <w:ind w:left="6300" w:hanging="241"/>
      </w:pPr>
    </w:lvl>
    <w:lvl w:ilvl="7">
      <w:numFmt w:val="bullet"/>
      <w:lvlText w:val="•"/>
      <w:lvlJc w:val="left"/>
      <w:pPr>
        <w:ind w:left="7332" w:hanging="241"/>
      </w:pPr>
    </w:lvl>
    <w:lvl w:ilvl="8">
      <w:numFmt w:val="bullet"/>
      <w:lvlText w:val="•"/>
      <w:lvlJc w:val="left"/>
      <w:pPr>
        <w:ind w:left="8363" w:hanging="241"/>
      </w:pPr>
    </w:lvl>
  </w:abstractNum>
  <w:abstractNum w:abstractNumId="5"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15:restartNumberingAfterBreak="0">
    <w:nsid w:val="1005405D"/>
    <w:multiLevelType w:val="hybridMultilevel"/>
    <w:tmpl w:val="F9528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693707"/>
    <w:multiLevelType w:val="hybridMultilevel"/>
    <w:tmpl w:val="68A048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15:restartNumberingAfterBreak="0">
    <w:nsid w:val="3A5B75A9"/>
    <w:multiLevelType w:val="hybridMultilevel"/>
    <w:tmpl w:val="B2FA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86FA8"/>
    <w:multiLevelType w:val="multilevel"/>
    <w:tmpl w:val="0ECC0BB8"/>
    <w:lvl w:ilvl="0">
      <w:start w:val="3"/>
      <w:numFmt w:val="decimal"/>
      <w:lvlText w:val="%1"/>
      <w:lvlJc w:val="left"/>
      <w:pPr>
        <w:ind w:left="1069" w:hanging="360"/>
      </w:pPr>
      <w:rPr>
        <w:rFonts w:hint="default"/>
        <w:b w:val="0"/>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8"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C0FD9"/>
    <w:multiLevelType w:val="hybridMultilevel"/>
    <w:tmpl w:val="69E616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4"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226D8F"/>
    <w:multiLevelType w:val="hybridMultilevel"/>
    <w:tmpl w:val="8A4881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2505CC2"/>
    <w:multiLevelType w:val="hybridMultilevel"/>
    <w:tmpl w:val="9E407748"/>
    <w:lvl w:ilvl="0" w:tplc="978A1620">
      <w:start w:val="2"/>
      <w:numFmt w:val="bullet"/>
      <w:lvlText w:val="-"/>
      <w:lvlJc w:val="left"/>
      <w:pPr>
        <w:ind w:left="704" w:hanging="360"/>
      </w:pPr>
      <w:rPr>
        <w:rFonts w:ascii="Times New Roman" w:eastAsiaTheme="minorHAnsi" w:hAnsi="Times New Roman" w:cs="Times New Roman" w:hint="default"/>
      </w:rPr>
    </w:lvl>
    <w:lvl w:ilvl="1" w:tplc="225EB4B8">
      <w:start w:val="1"/>
      <w:numFmt w:val="lowerLetter"/>
      <w:lvlText w:val="%2."/>
      <w:lvlJc w:val="left"/>
      <w:pPr>
        <w:ind w:left="1424" w:hanging="360"/>
      </w:pPr>
    </w:lvl>
    <w:lvl w:ilvl="2" w:tplc="8ADA2FF2">
      <w:start w:val="1"/>
      <w:numFmt w:val="lowerRoman"/>
      <w:lvlText w:val="%3."/>
      <w:lvlJc w:val="right"/>
      <w:pPr>
        <w:ind w:left="2144" w:hanging="180"/>
      </w:pPr>
    </w:lvl>
    <w:lvl w:ilvl="3" w:tplc="D1A66D52">
      <w:start w:val="1"/>
      <w:numFmt w:val="decimal"/>
      <w:lvlText w:val="%4."/>
      <w:lvlJc w:val="left"/>
      <w:pPr>
        <w:ind w:left="2864" w:hanging="360"/>
      </w:pPr>
    </w:lvl>
    <w:lvl w:ilvl="4" w:tplc="5AF859C2">
      <w:start w:val="1"/>
      <w:numFmt w:val="lowerLetter"/>
      <w:lvlText w:val="%5."/>
      <w:lvlJc w:val="left"/>
      <w:pPr>
        <w:ind w:left="3584" w:hanging="360"/>
      </w:pPr>
    </w:lvl>
    <w:lvl w:ilvl="5" w:tplc="D9C4B84E">
      <w:start w:val="1"/>
      <w:numFmt w:val="lowerRoman"/>
      <w:lvlText w:val="%6."/>
      <w:lvlJc w:val="right"/>
      <w:pPr>
        <w:ind w:left="4304" w:hanging="180"/>
      </w:pPr>
    </w:lvl>
    <w:lvl w:ilvl="6" w:tplc="FB0EF422">
      <w:start w:val="1"/>
      <w:numFmt w:val="decimal"/>
      <w:lvlText w:val="%7."/>
      <w:lvlJc w:val="left"/>
      <w:pPr>
        <w:ind w:left="5024" w:hanging="360"/>
      </w:pPr>
    </w:lvl>
    <w:lvl w:ilvl="7" w:tplc="629A265A">
      <w:start w:val="1"/>
      <w:numFmt w:val="lowerLetter"/>
      <w:lvlText w:val="%8."/>
      <w:lvlJc w:val="left"/>
      <w:pPr>
        <w:ind w:left="5744" w:hanging="360"/>
      </w:pPr>
    </w:lvl>
    <w:lvl w:ilvl="8" w:tplc="A3FEBAA8">
      <w:start w:val="1"/>
      <w:numFmt w:val="lowerRoman"/>
      <w:lvlText w:val="%9."/>
      <w:lvlJc w:val="right"/>
      <w:pPr>
        <w:ind w:left="6464" w:hanging="180"/>
      </w:pPr>
    </w:lvl>
  </w:abstractNum>
  <w:abstractNum w:abstractNumId="32"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4"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7AB4F1C"/>
    <w:multiLevelType w:val="hybridMultilevel"/>
    <w:tmpl w:val="69F69CD4"/>
    <w:lvl w:ilvl="0" w:tplc="E2708928">
      <w:start w:val="18"/>
      <w:numFmt w:val="bullet"/>
      <w:lvlText w:val="-"/>
      <w:lvlJc w:val="left"/>
      <w:pPr>
        <w:ind w:left="1287" w:hanging="360"/>
      </w:pPr>
      <w:rPr>
        <w:rFonts w:ascii="Times New Roman CYR" w:eastAsia="Times New Roman" w:hAnsi="Times New Roman CYR" w:cs="Times New Roman CYR"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DB062E"/>
    <w:multiLevelType w:val="hybridMultilevel"/>
    <w:tmpl w:val="94506B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5" w15:restartNumberingAfterBreak="0">
    <w:nsid w:val="7DE923D1"/>
    <w:multiLevelType w:val="hybridMultilevel"/>
    <w:tmpl w:val="7D06D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0"/>
  </w:num>
  <w:num w:numId="4">
    <w:abstractNumId w:val="7"/>
  </w:num>
  <w:num w:numId="5">
    <w:abstractNumId w:val="39"/>
  </w:num>
  <w:num w:numId="6">
    <w:abstractNumId w:val="3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lvlOverride w:ilvl="2"/>
    <w:lvlOverride w:ilvl="3"/>
    <w:lvlOverride w:ilvl="4"/>
    <w:lvlOverride w:ilvl="5"/>
    <w:lvlOverride w:ilvl="6"/>
    <w:lvlOverride w:ilvl="7"/>
    <w:lvlOverride w:ilvl="8"/>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37"/>
  </w:num>
  <w:num w:numId="26">
    <w:abstractNumId w:val="3"/>
  </w:num>
  <w:num w:numId="27">
    <w:abstractNumId w:val="31"/>
  </w:num>
  <w:num w:numId="28">
    <w:abstractNumId w:val="16"/>
  </w:num>
  <w:num w:numId="29">
    <w:abstractNumId w:val="38"/>
  </w:num>
  <w:num w:numId="30">
    <w:abstractNumId w:val="22"/>
  </w:num>
  <w:num w:numId="31">
    <w:abstractNumId w:val="27"/>
  </w:num>
  <w:num w:numId="32">
    <w:abstractNumId w:val="26"/>
  </w:num>
  <w:num w:numId="33">
    <w:abstractNumId w:val="15"/>
  </w:num>
  <w:num w:numId="34">
    <w:abstractNumId w:val="29"/>
  </w:num>
  <w:num w:numId="35">
    <w:abstractNumId w:val="9"/>
  </w:num>
  <w:num w:numId="36">
    <w:abstractNumId w:val="11"/>
  </w:num>
  <w:num w:numId="37">
    <w:abstractNumId w:val="32"/>
  </w:num>
  <w:num w:numId="38">
    <w:abstractNumId w:val="35"/>
  </w:num>
  <w:num w:numId="39">
    <w:abstractNumId w:val="4"/>
  </w:num>
  <w:num w:numId="40">
    <w:abstractNumId w:val="45"/>
  </w:num>
  <w:num w:numId="41">
    <w:abstractNumId w:val="12"/>
  </w:num>
  <w:num w:numId="42">
    <w:abstractNumId w:val="20"/>
  </w:num>
  <w:num w:numId="43">
    <w:abstractNumId w:val="28"/>
  </w:num>
  <w:num w:numId="44">
    <w:abstractNumId w:val="36"/>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4144"/>
    <w:rsid w:val="000134D1"/>
    <w:rsid w:val="00014907"/>
    <w:rsid w:val="000274D2"/>
    <w:rsid w:val="00033746"/>
    <w:rsid w:val="00037515"/>
    <w:rsid w:val="00037CCE"/>
    <w:rsid w:val="00053919"/>
    <w:rsid w:val="000745A6"/>
    <w:rsid w:val="00077405"/>
    <w:rsid w:val="00080637"/>
    <w:rsid w:val="0009069D"/>
    <w:rsid w:val="00093FEB"/>
    <w:rsid w:val="00094ED3"/>
    <w:rsid w:val="000A415D"/>
    <w:rsid w:val="000B088A"/>
    <w:rsid w:val="000C4398"/>
    <w:rsid w:val="000E1EF0"/>
    <w:rsid w:val="00101602"/>
    <w:rsid w:val="00104644"/>
    <w:rsid w:val="0011438C"/>
    <w:rsid w:val="0012426A"/>
    <w:rsid w:val="001273D2"/>
    <w:rsid w:val="00132980"/>
    <w:rsid w:val="00135E6F"/>
    <w:rsid w:val="001429DB"/>
    <w:rsid w:val="0014561C"/>
    <w:rsid w:val="00151EEC"/>
    <w:rsid w:val="001615A6"/>
    <w:rsid w:val="00167CEE"/>
    <w:rsid w:val="00170B06"/>
    <w:rsid w:val="001745C8"/>
    <w:rsid w:val="00184444"/>
    <w:rsid w:val="00192DA7"/>
    <w:rsid w:val="00196B27"/>
    <w:rsid w:val="001A02CE"/>
    <w:rsid w:val="001A4879"/>
    <w:rsid w:val="001B53C3"/>
    <w:rsid w:val="001B5FE9"/>
    <w:rsid w:val="001C249D"/>
    <w:rsid w:val="001D17BC"/>
    <w:rsid w:val="001E3E96"/>
    <w:rsid w:val="00200193"/>
    <w:rsid w:val="002034BF"/>
    <w:rsid w:val="0020510A"/>
    <w:rsid w:val="002052D3"/>
    <w:rsid w:val="002170EB"/>
    <w:rsid w:val="00235E9A"/>
    <w:rsid w:val="002413CB"/>
    <w:rsid w:val="002433C2"/>
    <w:rsid w:val="002631FF"/>
    <w:rsid w:val="00267CBC"/>
    <w:rsid w:val="00282BA5"/>
    <w:rsid w:val="002840A3"/>
    <w:rsid w:val="00294217"/>
    <w:rsid w:val="00294DC1"/>
    <w:rsid w:val="0029594C"/>
    <w:rsid w:val="002B2483"/>
    <w:rsid w:val="002C07AA"/>
    <w:rsid w:val="002C0A9E"/>
    <w:rsid w:val="002C7C91"/>
    <w:rsid w:val="002D4437"/>
    <w:rsid w:val="002D6C63"/>
    <w:rsid w:val="002E0CB6"/>
    <w:rsid w:val="002E16BA"/>
    <w:rsid w:val="002F1184"/>
    <w:rsid w:val="003027CB"/>
    <w:rsid w:val="003028F4"/>
    <w:rsid w:val="003268D3"/>
    <w:rsid w:val="00330CD7"/>
    <w:rsid w:val="00333B75"/>
    <w:rsid w:val="00336607"/>
    <w:rsid w:val="00337828"/>
    <w:rsid w:val="00340B90"/>
    <w:rsid w:val="00342A9E"/>
    <w:rsid w:val="00346A7A"/>
    <w:rsid w:val="003534C5"/>
    <w:rsid w:val="00354E68"/>
    <w:rsid w:val="00356320"/>
    <w:rsid w:val="00361616"/>
    <w:rsid w:val="00372941"/>
    <w:rsid w:val="00374012"/>
    <w:rsid w:val="00384A8A"/>
    <w:rsid w:val="00391AB7"/>
    <w:rsid w:val="003A24F4"/>
    <w:rsid w:val="003B2780"/>
    <w:rsid w:val="003C7C62"/>
    <w:rsid w:val="003D038F"/>
    <w:rsid w:val="003D3CC8"/>
    <w:rsid w:val="003D4E55"/>
    <w:rsid w:val="003F4DD7"/>
    <w:rsid w:val="003F6D11"/>
    <w:rsid w:val="00406AE6"/>
    <w:rsid w:val="00436AE9"/>
    <w:rsid w:val="0044359C"/>
    <w:rsid w:val="00443DA3"/>
    <w:rsid w:val="0044594E"/>
    <w:rsid w:val="00446F8F"/>
    <w:rsid w:val="0044701C"/>
    <w:rsid w:val="0044782F"/>
    <w:rsid w:val="00452D0A"/>
    <w:rsid w:val="00457EED"/>
    <w:rsid w:val="00474D8A"/>
    <w:rsid w:val="00475404"/>
    <w:rsid w:val="00482487"/>
    <w:rsid w:val="00483B8E"/>
    <w:rsid w:val="00495E9F"/>
    <w:rsid w:val="004975B9"/>
    <w:rsid w:val="004A1CBD"/>
    <w:rsid w:val="004A7145"/>
    <w:rsid w:val="004B29CA"/>
    <w:rsid w:val="004C1EED"/>
    <w:rsid w:val="004D21EF"/>
    <w:rsid w:val="004D334C"/>
    <w:rsid w:val="004D3A09"/>
    <w:rsid w:val="004D5B8A"/>
    <w:rsid w:val="004D7B92"/>
    <w:rsid w:val="004E0AD9"/>
    <w:rsid w:val="004E4F49"/>
    <w:rsid w:val="004F0587"/>
    <w:rsid w:val="004F2570"/>
    <w:rsid w:val="004F3DEE"/>
    <w:rsid w:val="004F5183"/>
    <w:rsid w:val="00511BD9"/>
    <w:rsid w:val="005131A9"/>
    <w:rsid w:val="00513B64"/>
    <w:rsid w:val="00517D16"/>
    <w:rsid w:val="005236F9"/>
    <w:rsid w:val="00546F36"/>
    <w:rsid w:val="005472BF"/>
    <w:rsid w:val="00553F40"/>
    <w:rsid w:val="00556B61"/>
    <w:rsid w:val="00561205"/>
    <w:rsid w:val="00565E3D"/>
    <w:rsid w:val="00566BFE"/>
    <w:rsid w:val="00571E45"/>
    <w:rsid w:val="00582076"/>
    <w:rsid w:val="0058550A"/>
    <w:rsid w:val="005A16A1"/>
    <w:rsid w:val="005A40B0"/>
    <w:rsid w:val="005A557A"/>
    <w:rsid w:val="005A7242"/>
    <w:rsid w:val="005C0F7C"/>
    <w:rsid w:val="005C2A54"/>
    <w:rsid w:val="005D72FC"/>
    <w:rsid w:val="005E1086"/>
    <w:rsid w:val="005E215D"/>
    <w:rsid w:val="005E4155"/>
    <w:rsid w:val="005E54F4"/>
    <w:rsid w:val="005E5C14"/>
    <w:rsid w:val="00615B29"/>
    <w:rsid w:val="006171AF"/>
    <w:rsid w:val="00636D25"/>
    <w:rsid w:val="00640AA2"/>
    <w:rsid w:val="00647442"/>
    <w:rsid w:val="00650D3F"/>
    <w:rsid w:val="00651EC2"/>
    <w:rsid w:val="00652030"/>
    <w:rsid w:val="006579CF"/>
    <w:rsid w:val="00683D8D"/>
    <w:rsid w:val="00691AF6"/>
    <w:rsid w:val="00692D8B"/>
    <w:rsid w:val="006B24F2"/>
    <w:rsid w:val="006B3B24"/>
    <w:rsid w:val="006B4D92"/>
    <w:rsid w:val="006C513D"/>
    <w:rsid w:val="006D0E46"/>
    <w:rsid w:val="006D17C8"/>
    <w:rsid w:val="006D6A02"/>
    <w:rsid w:val="006E7F3D"/>
    <w:rsid w:val="00703F3C"/>
    <w:rsid w:val="007212BB"/>
    <w:rsid w:val="0073726B"/>
    <w:rsid w:val="00752BF0"/>
    <w:rsid w:val="0076160E"/>
    <w:rsid w:val="007670F1"/>
    <w:rsid w:val="00785812"/>
    <w:rsid w:val="00795C9B"/>
    <w:rsid w:val="007B0BDB"/>
    <w:rsid w:val="007B2087"/>
    <w:rsid w:val="007B55AA"/>
    <w:rsid w:val="007D33D1"/>
    <w:rsid w:val="007D6C43"/>
    <w:rsid w:val="007D7EDF"/>
    <w:rsid w:val="007D7FD9"/>
    <w:rsid w:val="007E0B03"/>
    <w:rsid w:val="007E3B57"/>
    <w:rsid w:val="0081161F"/>
    <w:rsid w:val="00811D69"/>
    <w:rsid w:val="008121FB"/>
    <w:rsid w:val="00834981"/>
    <w:rsid w:val="0085188D"/>
    <w:rsid w:val="00875ABF"/>
    <w:rsid w:val="00880F6C"/>
    <w:rsid w:val="008917AB"/>
    <w:rsid w:val="008A15BD"/>
    <w:rsid w:val="008B480B"/>
    <w:rsid w:val="008B51AB"/>
    <w:rsid w:val="008B64A6"/>
    <w:rsid w:val="008B6D25"/>
    <w:rsid w:val="008C2810"/>
    <w:rsid w:val="008C286C"/>
    <w:rsid w:val="008E64F6"/>
    <w:rsid w:val="008F019C"/>
    <w:rsid w:val="00931BB2"/>
    <w:rsid w:val="0094706D"/>
    <w:rsid w:val="0095158A"/>
    <w:rsid w:val="00960FFA"/>
    <w:rsid w:val="009621E6"/>
    <w:rsid w:val="009833DD"/>
    <w:rsid w:val="00987622"/>
    <w:rsid w:val="00991829"/>
    <w:rsid w:val="00994F78"/>
    <w:rsid w:val="009A7DF7"/>
    <w:rsid w:val="009B184C"/>
    <w:rsid w:val="009B496B"/>
    <w:rsid w:val="009C2FBA"/>
    <w:rsid w:val="009E4832"/>
    <w:rsid w:val="009E7ECB"/>
    <w:rsid w:val="00A0671E"/>
    <w:rsid w:val="00A15834"/>
    <w:rsid w:val="00A305DC"/>
    <w:rsid w:val="00A32126"/>
    <w:rsid w:val="00A41A59"/>
    <w:rsid w:val="00A63ED7"/>
    <w:rsid w:val="00A6673B"/>
    <w:rsid w:val="00A73016"/>
    <w:rsid w:val="00A9117D"/>
    <w:rsid w:val="00A96C99"/>
    <w:rsid w:val="00AA21BD"/>
    <w:rsid w:val="00AC1A1A"/>
    <w:rsid w:val="00AC36F7"/>
    <w:rsid w:val="00AC470E"/>
    <w:rsid w:val="00AC4D8A"/>
    <w:rsid w:val="00AC4FBA"/>
    <w:rsid w:val="00AC581E"/>
    <w:rsid w:val="00AE1397"/>
    <w:rsid w:val="00AE5075"/>
    <w:rsid w:val="00AF1DE0"/>
    <w:rsid w:val="00B23A16"/>
    <w:rsid w:val="00B33BE7"/>
    <w:rsid w:val="00B36C34"/>
    <w:rsid w:val="00B42AEE"/>
    <w:rsid w:val="00B47511"/>
    <w:rsid w:val="00B53051"/>
    <w:rsid w:val="00B537A7"/>
    <w:rsid w:val="00B62F0C"/>
    <w:rsid w:val="00B70476"/>
    <w:rsid w:val="00B8783D"/>
    <w:rsid w:val="00B97F50"/>
    <w:rsid w:val="00BB7827"/>
    <w:rsid w:val="00BD4887"/>
    <w:rsid w:val="00BE5520"/>
    <w:rsid w:val="00BE5F81"/>
    <w:rsid w:val="00C04476"/>
    <w:rsid w:val="00C22BAD"/>
    <w:rsid w:val="00C32E86"/>
    <w:rsid w:val="00C414F1"/>
    <w:rsid w:val="00C5209B"/>
    <w:rsid w:val="00C546E0"/>
    <w:rsid w:val="00C807D4"/>
    <w:rsid w:val="00C9793F"/>
    <w:rsid w:val="00CA6DEA"/>
    <w:rsid w:val="00CB2C27"/>
    <w:rsid w:val="00CC6AF0"/>
    <w:rsid w:val="00CE551F"/>
    <w:rsid w:val="00CF104F"/>
    <w:rsid w:val="00D009CE"/>
    <w:rsid w:val="00D14C31"/>
    <w:rsid w:val="00D218AB"/>
    <w:rsid w:val="00D24BE1"/>
    <w:rsid w:val="00D342D2"/>
    <w:rsid w:val="00D518ED"/>
    <w:rsid w:val="00D60F75"/>
    <w:rsid w:val="00D73EDF"/>
    <w:rsid w:val="00D76EEF"/>
    <w:rsid w:val="00D7739B"/>
    <w:rsid w:val="00D830FB"/>
    <w:rsid w:val="00D83989"/>
    <w:rsid w:val="00D85C2E"/>
    <w:rsid w:val="00D97E8F"/>
    <w:rsid w:val="00DB54CB"/>
    <w:rsid w:val="00DD14DC"/>
    <w:rsid w:val="00DE0984"/>
    <w:rsid w:val="00DF20A2"/>
    <w:rsid w:val="00DF29A7"/>
    <w:rsid w:val="00E003B7"/>
    <w:rsid w:val="00E10882"/>
    <w:rsid w:val="00E213EE"/>
    <w:rsid w:val="00E31749"/>
    <w:rsid w:val="00E414A1"/>
    <w:rsid w:val="00E44CD9"/>
    <w:rsid w:val="00E528C9"/>
    <w:rsid w:val="00E53573"/>
    <w:rsid w:val="00E77123"/>
    <w:rsid w:val="00E77B92"/>
    <w:rsid w:val="00E80A5A"/>
    <w:rsid w:val="00E87A3D"/>
    <w:rsid w:val="00E9659A"/>
    <w:rsid w:val="00EA3165"/>
    <w:rsid w:val="00EE0350"/>
    <w:rsid w:val="00EE2DB1"/>
    <w:rsid w:val="00EE64D8"/>
    <w:rsid w:val="00EF72BC"/>
    <w:rsid w:val="00F03413"/>
    <w:rsid w:val="00F106D0"/>
    <w:rsid w:val="00F211C0"/>
    <w:rsid w:val="00F2126E"/>
    <w:rsid w:val="00F21B4A"/>
    <w:rsid w:val="00F3229E"/>
    <w:rsid w:val="00F4090B"/>
    <w:rsid w:val="00F53A91"/>
    <w:rsid w:val="00FB56AF"/>
    <w:rsid w:val="00FD729F"/>
    <w:rsid w:val="00FF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12E0D"/>
  <w15:docId w15:val="{B1277C17-31FA-4562-B028-53C392AC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B2780"/>
    <w:rPr>
      <w:rFonts w:ascii="Times New Roman"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354E68"/>
    <w:pPr>
      <w:keepNext/>
      <w:keepLines/>
      <w:pageBreakBefore/>
      <w:autoSpaceDE w:val="0"/>
      <w:autoSpaceDN w:val="0"/>
      <w:adjustRightInd w:val="0"/>
      <w:spacing w:line="240" w:lineRule="auto"/>
      <w:ind w:firstLine="0"/>
      <w:jc w:val="center"/>
      <w:outlineLvl w:val="0"/>
    </w:pPr>
    <w:rPr>
      <w:rFonts w:eastAsia="SimSun"/>
      <w:b/>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7212BB"/>
    <w:pPr>
      <w:tabs>
        <w:tab w:val="left" w:pos="5880"/>
      </w:tabs>
      <w:autoSpaceDE w:val="0"/>
      <w:autoSpaceDN w:val="0"/>
      <w:adjustRightInd w:val="0"/>
      <w:spacing w:line="240" w:lineRule="auto"/>
      <w:ind w:firstLine="0"/>
      <w:jc w:val="center"/>
      <w:outlineLvl w:val="1"/>
    </w:pPr>
    <w:rPr>
      <w:rFonts w:eastAsia="Calibri"/>
      <w:b/>
      <w:bCs/>
      <w:color w:val="1B587C"/>
      <w:lang w:eastAsia="ru-RU"/>
    </w:rPr>
  </w:style>
  <w:style w:type="paragraph" w:styleId="32">
    <w:name w:val="heading 3"/>
    <w:basedOn w:val="310"/>
    <w:next w:val="a5"/>
    <w:link w:val="33"/>
    <w:unhideWhenUsed/>
    <w:qFormat/>
    <w:rsid w:val="00834981"/>
    <w:pPr>
      <w:jc w:val="center"/>
    </w:pPr>
    <w:rPr>
      <w:rFonts w:eastAsia="Calibri"/>
      <w:bCs/>
      <w:color w:val="365F91"/>
    </w:rPr>
  </w:style>
  <w:style w:type="paragraph" w:styleId="42">
    <w:name w:val="heading 4"/>
    <w:basedOn w:val="a5"/>
    <w:next w:val="a5"/>
    <w:link w:val="43"/>
    <w:unhideWhenUsed/>
    <w:qFormat/>
    <w:rsid w:val="00B42AEE"/>
    <w:pPr>
      <w:keepNext/>
      <w:keepLines/>
      <w:spacing w:before="40"/>
      <w:ind w:firstLine="0"/>
      <w:jc w:val="center"/>
      <w:outlineLvl w:val="3"/>
    </w:pPr>
    <w:rPr>
      <w:rFonts w:ascii="Cambria" w:eastAsia="Times New Roman" w:hAnsi="Cambria"/>
      <w:b/>
      <w:bCs/>
      <w:iCs/>
      <w:color w:val="54849A" w:themeColor="accent5"/>
      <w:sz w:val="24"/>
      <w:szCs w:val="2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6"/>
    <w:link w:val="14"/>
    <w:rsid w:val="00354E68"/>
    <w:rPr>
      <w:rFonts w:ascii="Times New Roman" w:eastAsia="SimSun" w:hAnsi="Times New Roman" w:cs="Times New Roman"/>
      <w:b/>
      <w:sz w:val="28"/>
      <w:szCs w:val="28"/>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6"/>
    <w:link w:val="21"/>
    <w:qFormat/>
    <w:rsid w:val="007212BB"/>
    <w:rPr>
      <w:rFonts w:ascii="Times New Roman" w:eastAsia="Calibri" w:hAnsi="Times New Roman" w:cs="Times New Roman"/>
      <w:b/>
      <w:bCs/>
      <w:color w:val="1B587C"/>
      <w:sz w:val="28"/>
      <w:szCs w:val="28"/>
      <w:lang w:eastAsia="ru-RU"/>
    </w:rPr>
  </w:style>
  <w:style w:type="paragraph" w:styleId="a9">
    <w:name w:val="List Paragraph"/>
    <w:aliases w:val="Bullet List,FooterText,numbered,Paragraphe de liste1,lp1,Нумерованый список,SL_Абзац списка,Num Bullet 1,Bullet Number,Индексы,название,Маркер,it_List1,Светлый список - Акцент 51,Абзац2,Абзац 2,Use Case List Paragraph,асз.Списка,1,UL,ПАРАГР"/>
    <w:basedOn w:val="a5"/>
    <w:link w:val="aa"/>
    <w:autoRedefine/>
    <w:uiPriority w:val="34"/>
    <w:qFormat/>
    <w:rsid w:val="00333B75"/>
    <w:pPr>
      <w:spacing w:line="240" w:lineRule="auto"/>
      <w:ind w:firstLine="0"/>
    </w:pPr>
    <w:rPr>
      <w:rFonts w:eastAsia="Times New Roman"/>
      <w:color w:val="000000" w:themeColor="text1"/>
      <w:sz w:val="22"/>
      <w:szCs w:val="22"/>
      <w:lang w:eastAsia="ru-RU"/>
    </w:rPr>
  </w:style>
  <w:style w:type="paragraph" w:customStyle="1" w:styleId="310">
    <w:name w:val="Заголовок 31"/>
    <w:basedOn w:val="a5"/>
    <w:next w:val="a5"/>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Заголовок Знак"/>
    <w:aliases w:val=" Знак3 Знак2,Название5 Знак2, Знак16 Знак2,Знак16 Знак2"/>
    <w:basedOn w:val="a6"/>
    <w:link w:val="ac"/>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basedOn w:val="a6"/>
    <w:link w:val="32"/>
    <w:rsid w:val="00834981"/>
    <w:rPr>
      <w:rFonts w:ascii="Cambria" w:eastAsia="Calibri" w:hAnsi="Cambria" w:cs="Times New Roman"/>
      <w:b/>
      <w:bCs/>
      <w:smallCaps/>
      <w:color w:val="365F91"/>
      <w:spacing w:val="24"/>
      <w:sz w:val="32"/>
      <w:szCs w:val="32"/>
      <w:lang w:eastAsia="ru-RU"/>
    </w:rPr>
  </w:style>
  <w:style w:type="character" w:customStyle="1" w:styleId="18">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6"/>
    <w:link w:val="42"/>
    <w:rsid w:val="00B42AEE"/>
    <w:rPr>
      <w:rFonts w:ascii="Cambria" w:eastAsia="Times New Roman" w:hAnsi="Cambria" w:cs="Times New Roman"/>
      <w:b/>
      <w:bCs/>
      <w:iCs/>
      <w:color w:val="54849A" w:themeColor="accent5"/>
      <w:sz w:val="24"/>
      <w:lang w:eastAsia="ru-RU"/>
    </w:rPr>
  </w:style>
  <w:style w:type="character" w:customStyle="1" w:styleId="50">
    <w:name w:val="Заголовок 5 Знак"/>
    <w:basedOn w:val="a6"/>
    <w:link w:val="5"/>
    <w:rsid w:val="005C2A54"/>
    <w:rPr>
      <w:rFonts w:ascii="Cambria" w:eastAsia="Times New Roman" w:hAnsi="Cambria" w:cs="Times New Roman"/>
      <w:bCs/>
      <w:iCs/>
      <w:caps/>
      <w:color w:val="761E28"/>
    </w:rPr>
  </w:style>
  <w:style w:type="character" w:customStyle="1" w:styleId="60">
    <w:name w:val="Заголовок 6 Знак"/>
    <w:basedOn w:val="a6"/>
    <w:link w:val="6"/>
    <w:rsid w:val="005C2A54"/>
    <w:rPr>
      <w:rFonts w:ascii="Cambria" w:eastAsia="Times New Roman" w:hAnsi="Cambria" w:cs="Times New Roman"/>
      <w:iCs/>
      <w:color w:val="B35E06"/>
    </w:rPr>
  </w:style>
  <w:style w:type="character" w:customStyle="1" w:styleId="70">
    <w:name w:val="Заголовок 7 Знак"/>
    <w:basedOn w:val="a6"/>
    <w:link w:val="7"/>
    <w:uiPriority w:val="9"/>
    <w:rsid w:val="005C2A54"/>
    <w:rPr>
      <w:rFonts w:ascii="Cambria" w:eastAsia="Times New Roman" w:hAnsi="Cambria" w:cs="Times New Roman"/>
      <w:iCs/>
      <w:color w:val="761E28"/>
    </w:rPr>
  </w:style>
  <w:style w:type="character" w:customStyle="1" w:styleId="80">
    <w:name w:val="Заголовок 8 Знак"/>
    <w:basedOn w:val="a6"/>
    <w:link w:val="8"/>
    <w:rsid w:val="005C2A54"/>
    <w:rPr>
      <w:rFonts w:ascii="Cambria" w:eastAsia="Times New Roman" w:hAnsi="Cambria" w:cs="Times New Roman"/>
      <w:iCs/>
      <w:color w:val="F07F09"/>
    </w:rPr>
  </w:style>
  <w:style w:type="character" w:customStyle="1" w:styleId="90">
    <w:name w:val="Заголовок 9 Знак"/>
    <w:basedOn w:val="a6"/>
    <w:link w:val="9"/>
    <w:uiPriority w:val="9"/>
    <w:rsid w:val="005C2A54"/>
    <w:rPr>
      <w:rFonts w:ascii="Cambria" w:eastAsia="Times New Roman" w:hAnsi="Cambria" w:cs="Times New Roman"/>
      <w:iCs/>
      <w:smallCaps/>
      <w:color w:val="9F2936"/>
      <w:sz w:val="20"/>
      <w:szCs w:val="21"/>
    </w:rPr>
  </w:style>
  <w:style w:type="paragraph" w:customStyle="1" w:styleId="19">
    <w:name w:val="Название объекта1"/>
    <w:basedOn w:val="a5"/>
    <w:next w:val="a5"/>
    <w:uiPriority w:val="35"/>
    <w:unhideWhenUsed/>
    <w:qFormat/>
    <w:rsid w:val="005C2A5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a">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d">
    <w:name w:val="Подзаголовок Знак"/>
    <w:basedOn w:val="a6"/>
    <w:link w:val="ae"/>
    <w:uiPriority w:val="11"/>
    <w:rsid w:val="005C2A54"/>
    <w:rPr>
      <w:rFonts w:ascii="Cambria" w:eastAsia="Times New Roman" w:hAnsi="Cambria" w:cs="Times New Roman"/>
      <w:iCs/>
      <w:color w:val="323232"/>
      <w:spacing w:val="20"/>
      <w:sz w:val="24"/>
      <w:szCs w:val="24"/>
    </w:rPr>
  </w:style>
  <w:style w:type="character" w:styleId="af">
    <w:name w:val="Strong"/>
    <w:uiPriority w:val="22"/>
    <w:qFormat/>
    <w:rsid w:val="005C2A54"/>
    <w:rPr>
      <w:b/>
      <w:bCs/>
      <w:spacing w:val="0"/>
    </w:rPr>
  </w:style>
  <w:style w:type="character" w:customStyle="1" w:styleId="1b">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0">
    <w:name w:val="No Spacing"/>
    <w:aliases w:val="14 шрифт"/>
    <w:basedOn w:val="a5"/>
    <w:link w:val="af1"/>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6"/>
    <w:link w:val="24"/>
    <w:uiPriority w:val="29"/>
    <w:rsid w:val="005C2A54"/>
    <w:rPr>
      <w:b/>
      <w:i/>
      <w:iCs/>
      <w:color w:val="9F2936"/>
      <w:sz w:val="24"/>
      <w:szCs w:val="21"/>
    </w:rPr>
  </w:style>
  <w:style w:type="paragraph" w:customStyle="1" w:styleId="1c">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2">
    <w:name w:val="Выделенная цитата Знак"/>
    <w:basedOn w:val="a6"/>
    <w:link w:val="af3"/>
    <w:uiPriority w:val="30"/>
    <w:rsid w:val="005C2A54"/>
    <w:rPr>
      <w:rFonts w:ascii="Cambria" w:eastAsia="Times New Roman" w:hAnsi="Cambria" w:cs="Times New Roman"/>
      <w:b/>
      <w:bCs/>
      <w:i/>
      <w:iCs/>
      <w:color w:val="9F2936"/>
      <w:sz w:val="20"/>
      <w:szCs w:val="20"/>
    </w:rPr>
  </w:style>
  <w:style w:type="character" w:customStyle="1" w:styleId="1d">
    <w:name w:val="Слабое выделение1"/>
    <w:uiPriority w:val="19"/>
    <w:qFormat/>
    <w:rsid w:val="005C2A54"/>
    <w:rPr>
      <w:rFonts w:ascii="Cambria" w:eastAsia="Times New Roman" w:hAnsi="Cambria" w:cs="Times New Roman"/>
      <w:b/>
      <w:i/>
      <w:color w:val="F07F09"/>
    </w:rPr>
  </w:style>
  <w:style w:type="character" w:customStyle="1" w:styleId="1e">
    <w:name w:val="Слабая ссылка1"/>
    <w:uiPriority w:val="31"/>
    <w:qFormat/>
    <w:rsid w:val="005C2A54"/>
    <w:rPr>
      <w:i/>
      <w:iCs/>
      <w:smallCaps/>
      <w:color w:val="9F2936"/>
      <w:u w:color="9F2936"/>
    </w:rPr>
  </w:style>
  <w:style w:type="character" w:customStyle="1" w:styleId="1f">
    <w:name w:val="Сильная ссылка1"/>
    <w:uiPriority w:val="32"/>
    <w:qFormat/>
    <w:rsid w:val="005C2A54"/>
    <w:rPr>
      <w:b/>
      <w:bCs/>
      <w:i/>
      <w:iCs/>
      <w:smallCaps/>
      <w:color w:val="9F2936"/>
      <w:u w:color="9F2936"/>
    </w:rPr>
  </w:style>
  <w:style w:type="character" w:customStyle="1" w:styleId="1f0">
    <w:name w:val="Название книги1"/>
    <w:uiPriority w:val="33"/>
    <w:qFormat/>
    <w:rsid w:val="005C2A54"/>
    <w:rPr>
      <w:rFonts w:ascii="Cambria" w:eastAsia="Times New Roman" w:hAnsi="Cambria" w:cs="Times New Roman"/>
      <w:b/>
      <w:bCs/>
      <w:smallCaps/>
      <w:color w:val="9F2936"/>
      <w:u w:val="single"/>
    </w:rPr>
  </w:style>
  <w:style w:type="paragraph" w:styleId="af4">
    <w:name w:val="TOC Heading"/>
    <w:basedOn w:val="14"/>
    <w:next w:val="a5"/>
    <w:uiPriority w:val="39"/>
    <w:unhideWhenUsed/>
    <w:qFormat/>
    <w:rsid w:val="005C2A54"/>
    <w:pPr>
      <w:pBdr>
        <w:top w:val="single" w:sz="12" w:space="1" w:color="FEB80A"/>
        <w:left w:val="single" w:sz="12" w:space="4" w:color="FEB80A"/>
        <w:bottom w:val="single" w:sz="12" w:space="1" w:color="FEB80A"/>
        <w:right w:val="single" w:sz="12" w:space="4" w:color="FEB80A"/>
      </w:pBdr>
      <w:shd w:val="clear" w:color="auto" w:fill="3891A7"/>
      <w:jc w:val="both"/>
      <w:outlineLvl w:val="9"/>
    </w:pPr>
    <w:rPr>
      <w:rFonts w:eastAsia="Times New Roman"/>
      <w:b w:val="0"/>
      <w:iCs/>
      <w:color w:val="FFFFFF"/>
      <w:sz w:val="36"/>
      <w:szCs w:val="36"/>
    </w:rPr>
  </w:style>
  <w:style w:type="paragraph" w:styleId="af5">
    <w:name w:val="Balloon Text"/>
    <w:basedOn w:val="a5"/>
    <w:link w:val="af6"/>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6">
    <w:name w:val="Текст выноски Знак"/>
    <w:basedOn w:val="a6"/>
    <w:link w:val="af5"/>
    <w:uiPriority w:val="99"/>
    <w:rsid w:val="005C2A54"/>
    <w:rPr>
      <w:rFonts w:ascii="Tahoma" w:eastAsia="Times New Roman" w:hAnsi="Tahoma" w:cs="Tahoma"/>
      <w:bCs/>
      <w:sz w:val="16"/>
      <w:szCs w:val="16"/>
      <w:lang w:eastAsia="ru-RU"/>
    </w:rPr>
  </w:style>
  <w:style w:type="paragraph" w:styleId="af7">
    <w:name w:val="header"/>
    <w:aliases w:val="Название 2,Название 2 Знак,Aa?oiee eieiioeooe,Linie,sl_header,Верхний колонтитул Знак1 Знак,Верхний колонтитул Знак Знак Знак,Верхний колонтитул Знак1 Знак Знак Знак,Верхний колонтитул Знак Знак Знак Знак Знак"/>
    <w:basedOn w:val="a5"/>
    <w:link w:val="af8"/>
    <w:uiPriority w:val="99"/>
    <w:unhideWhenUsed/>
    <w:qFormat/>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Верхний колонтитул Знак"/>
    <w:aliases w:val="Название 2 Знак1,Название 2 Знак Знак,Aa?oiee eieiioeooe Знак,Linie Знак,sl_header Знак,Верхний колонтитул Знак1 Знак Знак,Верхний колонтитул Знак Знак Знак Знак,Верхний колонтитул Знак1 Знак Знак Знак Знак"/>
    <w:basedOn w:val="a6"/>
    <w:link w:val="af7"/>
    <w:uiPriority w:val="99"/>
    <w:rsid w:val="005C2A54"/>
    <w:rPr>
      <w:rFonts w:ascii="Times New Roman" w:eastAsia="Times New Roman" w:hAnsi="Times New Roman" w:cs="Times New Roman"/>
      <w:bCs/>
      <w:sz w:val="28"/>
      <w:szCs w:val="28"/>
      <w:lang w:eastAsia="ru-RU"/>
    </w:rPr>
  </w:style>
  <w:style w:type="paragraph" w:styleId="af9">
    <w:name w:val="footer"/>
    <w:aliases w:val="Верхний  колонтитул,Знак3 Знак Знак"/>
    <w:basedOn w:val="a5"/>
    <w:link w:val="afa"/>
    <w:uiPriority w:val="99"/>
    <w:unhideWhenUsed/>
    <w:qFormat/>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a">
    <w:name w:val="Нижний колонтитул Знак"/>
    <w:aliases w:val="Верхний  колонтитул Знак,Знак3 Знак Знак Знак"/>
    <w:basedOn w:val="a6"/>
    <w:link w:val="af9"/>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pPr>
      <w:spacing w:line="240" w:lineRule="auto"/>
      <w:ind w:firstLine="0"/>
      <w:jc w:val="left"/>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1">
    <w:name w:val="Без интервала Знак"/>
    <w:aliases w:val="14 шрифт Знак"/>
    <w:basedOn w:val="a6"/>
    <w:link w:val="af0"/>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pPr>
      <w:spacing w:line="240" w:lineRule="auto"/>
      <w:ind w:firstLine="0"/>
      <w:jc w:val="left"/>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b">
    <w:name w:val="Table Grid"/>
    <w:aliases w:val="Сетка таблицы GR,ПЕ_Таблица"/>
    <w:basedOn w:val="a7"/>
    <w:uiPriority w:val="59"/>
    <w:rsid w:val="005C2A54"/>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5C2A54"/>
    <w:pPr>
      <w:spacing w:line="240" w:lineRule="auto"/>
      <w:ind w:firstLine="0"/>
      <w:jc w:val="left"/>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pPr>
      <w:spacing w:line="240" w:lineRule="auto"/>
      <w:ind w:firstLine="0"/>
      <w:jc w:val="left"/>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qFormat/>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qFormat/>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qFormat/>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1">
    <w:name w:val="Гиперссылка1"/>
    <w:basedOn w:val="a6"/>
    <w:uiPriority w:val="99"/>
    <w:unhideWhenUsed/>
    <w:rsid w:val="005C2A54"/>
    <w:rPr>
      <w:color w:val="6B9F25"/>
      <w:u w:val="single"/>
    </w:rPr>
  </w:style>
  <w:style w:type="table" w:customStyle="1" w:styleId="2-11">
    <w:name w:val="Средняя заливка 2 - Акцент 11"/>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pPr>
      <w:spacing w:line="240" w:lineRule="auto"/>
      <w:ind w:firstLine="0"/>
      <w:jc w:val="left"/>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pPr>
      <w:spacing w:line="240" w:lineRule="auto"/>
      <w:ind w:firstLine="0"/>
      <w:jc w:val="left"/>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c">
    <w:name w:val="Document Map"/>
    <w:basedOn w:val="a5"/>
    <w:link w:val="afd"/>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d">
    <w:name w:val="Схема документа Знак"/>
    <w:basedOn w:val="a6"/>
    <w:link w:val="afc"/>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pPr>
      <w:spacing w:line="240" w:lineRule="auto"/>
      <w:ind w:firstLine="0"/>
      <w:jc w:val="left"/>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e">
    <w:name w:val="Body Text"/>
    <w:aliases w:val="Список 1,Bodytext,paragraph 2,body indent,AvtalBrödtext,ändrad,Основной текст Знак Знак Знак,Основной текст Знак Знак Знак Знак Знак Знак,Основной текст Знак Знак Знак Знак Знак,body text,body text Знак Знак"/>
    <w:basedOn w:val="a5"/>
    <w:link w:val="aff"/>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f">
    <w:name w:val="Основной текст Знак"/>
    <w:aliases w:val="Список 1 Знак,Bodytext Знак,paragraph 2 Знак,body indent Знак,AvtalBrödtext Знак,ändrad Знак,Основной текст Знак Знак Знак Знак,Основной текст Знак Знак Знак Знак Знак Знак Знак,Основной текст Знак Знак Знак Знак Знак Знак1"/>
    <w:basedOn w:val="a6"/>
    <w:link w:val="afe"/>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5C2A54"/>
    <w:rPr>
      <w:rFonts w:ascii="Times New Roman" w:eastAsia="Times New Roman" w:hAnsi="Times New Roman" w:cs="Times New Roman"/>
      <w:bCs/>
      <w:sz w:val="16"/>
      <w:szCs w:val="16"/>
      <w:lang w:eastAsia="ru-RU"/>
    </w:rPr>
  </w:style>
  <w:style w:type="paragraph" w:styleId="aff0">
    <w:name w:val="Normal (Web)"/>
    <w:aliases w:val="Обычный (Web),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1"/>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5C2A54"/>
  </w:style>
  <w:style w:type="paragraph" w:customStyle="1" w:styleId="Standard">
    <w:name w:val="Standard"/>
    <w:qFormat/>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5"/>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2">
    <w:name w:val="Сетка таблицы1"/>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b"/>
    <w:rsid w:val="005C2A54"/>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b"/>
    <w:uiPriority w:val="59"/>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Bullet List Знак,FooterText Знак,numbered Знак,Paragraphe de liste1 Знак,lp1 Знак,Нумерованый список Знак,SL_Абзац списка Знак,Num Bullet 1 Знак,Bullet Number Знак,Индексы Знак,название Знак,Маркер Знак,it_List1 Знак,Абзац2 Знак,1 Знак"/>
    <w:link w:val="a9"/>
    <w:uiPriority w:val="34"/>
    <w:qFormat/>
    <w:locked/>
    <w:rsid w:val="00333B75"/>
    <w:rPr>
      <w:rFonts w:ascii="Times New Roman" w:eastAsia="Times New Roman" w:hAnsi="Times New Roman" w:cs="Times New Roman"/>
      <w:color w:val="000000" w:themeColor="text1"/>
      <w:lang w:eastAsia="ru-RU"/>
    </w:rPr>
  </w:style>
  <w:style w:type="character" w:customStyle="1" w:styleId="ConsPlusNormal0">
    <w:name w:val="ConsPlusNormal Знак"/>
    <w:link w:val="ConsPlusNormal"/>
    <w:qFormat/>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pPr>
      <w:spacing w:line="240" w:lineRule="auto"/>
      <w:ind w:firstLine="0"/>
      <w:jc w:val="left"/>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pPr>
      <w:spacing w:line="240" w:lineRule="auto"/>
      <w:ind w:firstLine="0"/>
      <w:jc w:val="left"/>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pPr>
      <w:spacing w:line="240" w:lineRule="auto"/>
      <w:ind w:firstLine="0"/>
      <w:jc w:val="left"/>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pPr>
      <w:spacing w:line="240" w:lineRule="auto"/>
      <w:ind w:firstLine="0"/>
      <w:jc w:val="left"/>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pPr>
      <w:spacing w:line="240" w:lineRule="auto"/>
      <w:ind w:firstLine="0"/>
      <w:jc w:val="left"/>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pPr>
      <w:spacing w:line="240" w:lineRule="auto"/>
      <w:ind w:firstLine="0"/>
      <w:jc w:val="left"/>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pPr>
      <w:spacing w:line="240" w:lineRule="auto"/>
      <w:ind w:firstLine="0"/>
      <w:jc w:val="left"/>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b"/>
    <w:uiPriority w:val="59"/>
    <w:rsid w:val="005C2A54"/>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6"/>
    <w:unhideWhenUsed/>
    <w:rsid w:val="005C2A54"/>
    <w:rPr>
      <w:sz w:val="16"/>
      <w:szCs w:val="16"/>
    </w:rPr>
  </w:style>
  <w:style w:type="paragraph" w:styleId="aff3">
    <w:name w:val="annotation text"/>
    <w:basedOn w:val="a5"/>
    <w:link w:val="aff4"/>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4">
    <w:name w:val="Текст примечания Знак"/>
    <w:basedOn w:val="a6"/>
    <w:link w:val="aff3"/>
    <w:rsid w:val="005C2A54"/>
    <w:rPr>
      <w:rFonts w:ascii="Times New Roman" w:eastAsia="Times New Roman" w:hAnsi="Times New Roman" w:cs="Times New Roman"/>
      <w:bCs/>
      <w:sz w:val="20"/>
      <w:szCs w:val="20"/>
      <w:lang w:eastAsia="ru-RU"/>
    </w:rPr>
  </w:style>
  <w:style w:type="paragraph" w:styleId="aff5">
    <w:name w:val="annotation subject"/>
    <w:basedOn w:val="aff3"/>
    <w:next w:val="aff3"/>
    <w:link w:val="aff6"/>
    <w:uiPriority w:val="99"/>
    <w:unhideWhenUsed/>
    <w:rsid w:val="005C2A54"/>
    <w:rPr>
      <w:b/>
      <w:bCs w:val="0"/>
    </w:rPr>
  </w:style>
  <w:style w:type="character" w:customStyle="1" w:styleId="aff6">
    <w:name w:val="Тема примечания Знак"/>
    <w:basedOn w:val="aff4"/>
    <w:link w:val="aff5"/>
    <w:uiPriority w:val="99"/>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5C2A54"/>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7">
    <w:name w:val="Подраздел"/>
    <w:qFormat/>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8">
    <w:name w:val="page number"/>
    <w:basedOn w:val="a6"/>
    <w:rsid w:val="005C2A54"/>
  </w:style>
  <w:style w:type="paragraph" w:customStyle="1" w:styleId="26">
    <w:name w:val="заголовок 2"/>
    <w:basedOn w:val="a5"/>
    <w:next w:val="a5"/>
    <w:qFormat/>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3">
    <w:name w:val="Абзац списка1"/>
    <w:basedOn w:val="a5"/>
    <w:qFormat/>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9">
    <w:name w:val="footnote reference"/>
    <w:aliases w:val="Ciae niinee 1,Знак сноски-FN,SUPERS,Знак сноски 1,Ciae niinee-FN"/>
    <w:uiPriority w:val="99"/>
    <w:unhideWhenUsed/>
    <w:qFormat/>
    <w:rsid w:val="005C2A54"/>
    <w:rPr>
      <w:vertAlign w:val="superscript"/>
    </w:rPr>
  </w:style>
  <w:style w:type="paragraph" w:styleId="af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Footnote Text Char Зн"/>
    <w:basedOn w:val="a5"/>
    <w:link w:val="affb"/>
    <w:uiPriority w:val="99"/>
    <w:unhideWhenUsed/>
    <w:qFormat/>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a"/>
    <w:uiPriority w:val="99"/>
    <w:rsid w:val="005C2A54"/>
    <w:rPr>
      <w:rFonts w:ascii="Calibri" w:eastAsia="Calibri" w:hAnsi="Calibri" w:cs="Times New Roman"/>
      <w:bCs/>
      <w:iCs/>
      <w:sz w:val="20"/>
      <w:szCs w:val="20"/>
      <w:lang w:eastAsia="ru-RU"/>
    </w:rPr>
  </w:style>
  <w:style w:type="character" w:styleId="affc">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d">
    <w:name w:val="Нормальный (таблица)"/>
    <w:basedOn w:val="a5"/>
    <w:next w:val="a5"/>
    <w:uiPriority w:val="99"/>
    <w:qFormat/>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e">
    <w:name w:val="Прижатый влево"/>
    <w:basedOn w:val="a5"/>
    <w:next w:val="a5"/>
    <w:qFormat/>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4">
    <w:name w:val="Просмотренная гиперссылка1"/>
    <w:basedOn w:val="a6"/>
    <w:uiPriority w:val="99"/>
    <w:semiHidden/>
    <w:unhideWhenUsed/>
    <w:rsid w:val="005C2A54"/>
    <w:rPr>
      <w:color w:val="800080"/>
      <w:u w:val="single"/>
    </w:rPr>
  </w:style>
  <w:style w:type="table" w:customStyle="1" w:styleId="72">
    <w:name w:val="Сетка таблицы7"/>
    <w:basedOn w:val="a7"/>
    <w:next w:val="afb"/>
    <w:uiPriority w:val="59"/>
    <w:rsid w:val="005C2A54"/>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qFormat/>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5">
    <w:name w:val="Основной текст Знак1"/>
    <w:aliases w:val="Основной текст Знак Знак,body text Знак1,Основной текст Знак Знак Знак Знак2,Основной текст Знак Знак Знак Знак Знак1,body text Знак Знак Знак1,Основной текст Знак Знак Знак2"/>
    <w:basedOn w:val="a6"/>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6">
    <w:name w:val="Без интервала1"/>
    <w:link w:val="NoSpacingChar"/>
    <w:qFormat/>
    <w:rsid w:val="005C2A54"/>
    <w:pPr>
      <w:spacing w:line="240" w:lineRule="auto"/>
      <w:ind w:firstLine="0"/>
      <w:jc w:val="left"/>
    </w:pPr>
    <w:rPr>
      <w:rFonts w:ascii="Calibri" w:eastAsia="Times New Roman" w:hAnsi="Calibri" w:cs="Times New Roman"/>
    </w:rPr>
  </w:style>
  <w:style w:type="paragraph" w:customStyle="1" w:styleId="Style1">
    <w:name w:val="Style1"/>
    <w:basedOn w:val="a5"/>
    <w:qFormat/>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f">
    <w:name w:val="Plain Text"/>
    <w:basedOn w:val="a5"/>
    <w:link w:val="afff0"/>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0">
    <w:name w:val="Текст Знак"/>
    <w:basedOn w:val="a6"/>
    <w:link w:val="afff"/>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5C2A54"/>
    <w:pPr>
      <w:spacing w:before="240" w:after="120"/>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1">
    <w:name w:val="endnote text"/>
    <w:basedOn w:val="a5"/>
    <w:link w:val="afff2"/>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2">
    <w:name w:val="Текст концевой сноски Знак"/>
    <w:basedOn w:val="a6"/>
    <w:link w:val="afff1"/>
    <w:rsid w:val="005C2A54"/>
    <w:rPr>
      <w:rFonts w:ascii="Calibri" w:eastAsia="Calibri" w:hAnsi="Calibri" w:cs="Times New Roman"/>
      <w:bCs/>
      <w:iCs/>
      <w:sz w:val="20"/>
      <w:szCs w:val="20"/>
      <w:lang w:eastAsia="ru-RU"/>
    </w:rPr>
  </w:style>
  <w:style w:type="character" w:styleId="afff3">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b"/>
    <w:rsid w:val="005C2A54"/>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basedOn w:val="a6"/>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pPr>
      <w:spacing w:line="240" w:lineRule="auto"/>
      <w:ind w:firstLine="0"/>
      <w:jc w:val="left"/>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pPr>
      <w:spacing w:line="240" w:lineRule="auto"/>
      <w:ind w:firstLine="0"/>
      <w:jc w:val="left"/>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b"/>
    <w:uiPriority w:val="59"/>
    <w:rsid w:val="005C2A54"/>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5C2A54"/>
    <w:pPr>
      <w:spacing w:line="240" w:lineRule="auto"/>
      <w:ind w:firstLine="0"/>
      <w:jc w:val="left"/>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pPr>
      <w:spacing w:line="240" w:lineRule="auto"/>
      <w:ind w:firstLine="0"/>
      <w:jc w:val="left"/>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pPr>
      <w:spacing w:line="240" w:lineRule="auto"/>
      <w:ind w:firstLine="0"/>
      <w:jc w:val="left"/>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pPr>
      <w:spacing w:line="240" w:lineRule="auto"/>
      <w:ind w:firstLine="0"/>
      <w:jc w:val="left"/>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pPr>
      <w:spacing w:line="240" w:lineRule="auto"/>
      <w:ind w:firstLine="0"/>
      <w:jc w:val="left"/>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b"/>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b"/>
    <w:rsid w:val="005C2A54"/>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b"/>
    <w:uiPriority w:val="59"/>
    <w:rsid w:val="005C2A54"/>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5C2A54"/>
    <w:pPr>
      <w:spacing w:line="240" w:lineRule="auto"/>
      <w:ind w:firstLine="0"/>
      <w:jc w:val="left"/>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pPr>
      <w:spacing w:line="240" w:lineRule="auto"/>
      <w:ind w:firstLine="0"/>
      <w:jc w:val="left"/>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pPr>
      <w:spacing w:line="240" w:lineRule="auto"/>
      <w:ind w:firstLine="0"/>
      <w:jc w:val="left"/>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pPr>
      <w:spacing w:line="240" w:lineRule="auto"/>
      <w:ind w:firstLine="0"/>
      <w:jc w:val="left"/>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pPr>
      <w:spacing w:line="240" w:lineRule="auto"/>
      <w:ind w:firstLine="0"/>
      <w:jc w:val="left"/>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pPr>
      <w:spacing w:line="240" w:lineRule="auto"/>
      <w:ind w:firstLine="0"/>
      <w:jc w:val="left"/>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pPr>
      <w:spacing w:line="240" w:lineRule="auto"/>
      <w:ind w:firstLine="0"/>
      <w:jc w:val="left"/>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b"/>
    <w:uiPriority w:val="59"/>
    <w:rsid w:val="005C2A54"/>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w:basedOn w:val="a5"/>
    <w:qFormat/>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b"/>
    <w:uiPriority w:val="39"/>
    <w:rsid w:val="005C2A54"/>
    <w:pPr>
      <w:spacing w:line="240" w:lineRule="auto"/>
      <w:ind w:firstLine="0"/>
      <w:jc w:val="left"/>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5C2A54"/>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pPr>
      <w:spacing w:line="240" w:lineRule="auto"/>
      <w:ind w:firstLine="0"/>
      <w:jc w:val="left"/>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pPr>
      <w:spacing w:line="240" w:lineRule="auto"/>
      <w:ind w:firstLine="0"/>
      <w:jc w:val="left"/>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pPr>
      <w:spacing w:line="240" w:lineRule="auto"/>
      <w:ind w:firstLine="0"/>
      <w:jc w:val="left"/>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pPr>
      <w:spacing w:line="240" w:lineRule="auto"/>
      <w:ind w:firstLine="0"/>
      <w:jc w:val="left"/>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pPr>
      <w:spacing w:line="240" w:lineRule="auto"/>
      <w:ind w:firstLine="0"/>
      <w:jc w:val="left"/>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pPr>
      <w:spacing w:line="240" w:lineRule="auto"/>
      <w:ind w:firstLine="0"/>
      <w:jc w:val="left"/>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pPr>
      <w:spacing w:line="240" w:lineRule="auto"/>
      <w:ind w:firstLine="0"/>
      <w:jc w:val="left"/>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pPr>
      <w:spacing w:line="240" w:lineRule="auto"/>
      <w:ind w:firstLine="0"/>
      <w:jc w:val="left"/>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b"/>
    <w:uiPriority w:val="59"/>
    <w:rsid w:val="005C2A54"/>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b"/>
    <w:uiPriority w:val="59"/>
    <w:rsid w:val="005C2A54"/>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5C2A54"/>
    <w:rPr>
      <w:rFonts w:ascii="Times New Roman" w:eastAsia="Times New Roman" w:hAnsi="Times New Roman" w:cs="Times New Roman"/>
      <w:sz w:val="24"/>
      <w:szCs w:val="20"/>
      <w:lang w:eastAsia="ru-RU"/>
    </w:rPr>
  </w:style>
  <w:style w:type="paragraph" w:customStyle="1" w:styleId="xl72">
    <w:name w:val="xl72"/>
    <w:basedOn w:val="a5"/>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qFormat/>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qFormat/>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qFormat/>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qFormat/>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c">
    <w:name w:val="Title"/>
    <w:aliases w:val=" Знак3,Название5, Знак16,Знак16"/>
    <w:basedOn w:val="a5"/>
    <w:next w:val="a5"/>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7">
    <w:name w:val="Заголовок Знак1"/>
    <w:basedOn w:val="a6"/>
    <w:uiPriority w:val="10"/>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6"/>
    <w:uiPriority w:val="9"/>
    <w:semiHidden/>
    <w:rsid w:val="005C2A54"/>
    <w:rPr>
      <w:rFonts w:asciiTheme="majorHAnsi" w:eastAsiaTheme="majorEastAsia" w:hAnsiTheme="majorHAnsi" w:cstheme="majorBidi"/>
      <w:color w:val="570A09" w:themeColor="accent1" w:themeShade="7F"/>
      <w:sz w:val="24"/>
      <w:szCs w:val="24"/>
    </w:rPr>
  </w:style>
  <w:style w:type="character" w:styleId="afff5">
    <w:name w:val="Intense Emphasis"/>
    <w:basedOn w:val="a6"/>
    <w:uiPriority w:val="21"/>
    <w:qFormat/>
    <w:rsid w:val="005C2A54"/>
    <w:rPr>
      <w:i/>
      <w:iCs/>
      <w:color w:val="B01513" w:themeColor="accent1"/>
    </w:rPr>
  </w:style>
  <w:style w:type="character" w:customStyle="1" w:styleId="413">
    <w:name w:val="Заголовок 4 Знак1"/>
    <w:basedOn w:val="a6"/>
    <w:uiPriority w:val="9"/>
    <w:semiHidden/>
    <w:rsid w:val="005C2A54"/>
    <w:rPr>
      <w:rFonts w:asciiTheme="majorHAnsi" w:eastAsiaTheme="majorEastAsia" w:hAnsiTheme="majorHAnsi" w:cstheme="majorBidi"/>
      <w:i/>
      <w:iCs/>
      <w:color w:val="830F0E" w:themeColor="accent1" w:themeShade="BF"/>
      <w:sz w:val="28"/>
      <w:szCs w:val="28"/>
    </w:rPr>
  </w:style>
  <w:style w:type="character" w:customStyle="1" w:styleId="512">
    <w:name w:val="Заголовок 5 Знак1"/>
    <w:basedOn w:val="a6"/>
    <w:uiPriority w:val="9"/>
    <w:semiHidden/>
    <w:rsid w:val="005C2A54"/>
    <w:rPr>
      <w:rFonts w:asciiTheme="majorHAnsi" w:eastAsiaTheme="majorEastAsia" w:hAnsiTheme="majorHAnsi" w:cstheme="majorBidi"/>
      <w:color w:val="830F0E" w:themeColor="accent1" w:themeShade="BF"/>
      <w:sz w:val="28"/>
      <w:szCs w:val="28"/>
    </w:rPr>
  </w:style>
  <w:style w:type="character" w:customStyle="1" w:styleId="612">
    <w:name w:val="Заголовок 6 Знак1"/>
    <w:basedOn w:val="a6"/>
    <w:uiPriority w:val="9"/>
    <w:semiHidden/>
    <w:rsid w:val="005C2A54"/>
    <w:rPr>
      <w:rFonts w:asciiTheme="majorHAnsi" w:eastAsiaTheme="majorEastAsia" w:hAnsiTheme="majorHAnsi" w:cstheme="majorBidi"/>
      <w:color w:val="570A09" w:themeColor="accent1" w:themeShade="7F"/>
      <w:sz w:val="28"/>
      <w:szCs w:val="28"/>
    </w:rPr>
  </w:style>
  <w:style w:type="character" w:customStyle="1" w:styleId="712">
    <w:name w:val="Заголовок 7 Знак1"/>
    <w:basedOn w:val="a6"/>
    <w:uiPriority w:val="9"/>
    <w:semiHidden/>
    <w:rsid w:val="005C2A54"/>
    <w:rPr>
      <w:rFonts w:asciiTheme="majorHAnsi" w:eastAsiaTheme="majorEastAsia" w:hAnsiTheme="majorHAnsi" w:cstheme="majorBidi"/>
      <w:i/>
      <w:iCs/>
      <w:color w:val="570A09" w:themeColor="accent1" w:themeShade="7F"/>
      <w:sz w:val="28"/>
      <w:szCs w:val="28"/>
    </w:rPr>
  </w:style>
  <w:style w:type="character" w:customStyle="1" w:styleId="811">
    <w:name w:val="Заголовок 8 Знак1"/>
    <w:basedOn w:val="a6"/>
    <w:uiPriority w:val="9"/>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uiPriority w:val="9"/>
    <w:semiHidden/>
    <w:rsid w:val="005C2A54"/>
    <w:rPr>
      <w:rFonts w:asciiTheme="majorHAnsi" w:eastAsiaTheme="majorEastAsia" w:hAnsiTheme="majorHAnsi" w:cstheme="majorBidi"/>
      <w:i/>
      <w:iCs/>
      <w:color w:val="272727" w:themeColor="text1" w:themeTint="D8"/>
      <w:sz w:val="21"/>
      <w:szCs w:val="21"/>
    </w:rPr>
  </w:style>
  <w:style w:type="paragraph" w:styleId="ae">
    <w:name w:val="Subtitle"/>
    <w:basedOn w:val="a5"/>
    <w:next w:val="a5"/>
    <w:link w:val="ad"/>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uiPriority w:val="11"/>
    <w:rsid w:val="005C2A54"/>
    <w:rPr>
      <w:rFonts w:eastAsiaTheme="minorEastAsia"/>
      <w:color w:val="5A5A5A" w:themeColor="text1" w:themeTint="A5"/>
      <w:spacing w:val="15"/>
    </w:rPr>
  </w:style>
  <w:style w:type="character" w:styleId="afff6">
    <w:name w:val="Emphasis"/>
    <w:basedOn w:val="a6"/>
    <w:uiPriority w:val="20"/>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5C2A54"/>
    <w:rPr>
      <w:rFonts w:ascii="Times New Roman" w:hAnsi="Times New Roman" w:cs="Times New Roman"/>
      <w:i/>
      <w:iCs/>
      <w:color w:val="404040" w:themeColor="text1" w:themeTint="BF"/>
      <w:sz w:val="28"/>
      <w:szCs w:val="28"/>
    </w:rPr>
  </w:style>
  <w:style w:type="paragraph" w:styleId="af3">
    <w:name w:val="Intense Quote"/>
    <w:basedOn w:val="a5"/>
    <w:next w:val="a5"/>
    <w:link w:val="af2"/>
    <w:uiPriority w:val="30"/>
    <w:qFormat/>
    <w:rsid w:val="005C2A54"/>
    <w:pPr>
      <w:pBdr>
        <w:top w:val="single" w:sz="4" w:space="10" w:color="B01513" w:themeColor="accent1"/>
        <w:bottom w:val="single" w:sz="4" w:space="10" w:color="B01513"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5C2A54"/>
    <w:rPr>
      <w:rFonts w:ascii="Times New Roman" w:hAnsi="Times New Roman" w:cs="Times New Roman"/>
      <w:i/>
      <w:iCs/>
      <w:color w:val="B01513" w:themeColor="accent1"/>
      <w:sz w:val="28"/>
      <w:szCs w:val="28"/>
    </w:rPr>
  </w:style>
  <w:style w:type="character" w:styleId="afff7">
    <w:name w:val="Subtle Emphasis"/>
    <w:basedOn w:val="a6"/>
    <w:uiPriority w:val="19"/>
    <w:qFormat/>
    <w:rsid w:val="005C2A54"/>
    <w:rPr>
      <w:i/>
      <w:iCs/>
      <w:color w:val="404040" w:themeColor="text1" w:themeTint="BF"/>
    </w:rPr>
  </w:style>
  <w:style w:type="character" w:styleId="afff8">
    <w:name w:val="Subtle Reference"/>
    <w:basedOn w:val="a6"/>
    <w:uiPriority w:val="31"/>
    <w:qFormat/>
    <w:rsid w:val="005C2A54"/>
    <w:rPr>
      <w:smallCaps/>
      <w:color w:val="5A5A5A" w:themeColor="text1" w:themeTint="A5"/>
    </w:rPr>
  </w:style>
  <w:style w:type="character" w:styleId="afff9">
    <w:name w:val="Intense Reference"/>
    <w:basedOn w:val="a6"/>
    <w:uiPriority w:val="32"/>
    <w:qFormat/>
    <w:rsid w:val="005C2A54"/>
    <w:rPr>
      <w:b/>
      <w:bCs/>
      <w:smallCaps/>
      <w:color w:val="B01513" w:themeColor="accent1"/>
      <w:spacing w:val="5"/>
    </w:rPr>
  </w:style>
  <w:style w:type="character" w:styleId="afffa">
    <w:name w:val="Book Title"/>
    <w:basedOn w:val="a6"/>
    <w:uiPriority w:val="33"/>
    <w:qFormat/>
    <w:rsid w:val="005C2A54"/>
    <w:rPr>
      <w:b/>
      <w:bCs/>
      <w:i/>
      <w:iCs/>
      <w:spacing w:val="5"/>
    </w:rPr>
  </w:style>
  <w:style w:type="table" w:styleId="-1">
    <w:name w:val="Colorful Grid Accent 1"/>
    <w:basedOn w:val="a7"/>
    <w:uiPriority w:val="73"/>
    <w:unhideWhenUsed/>
    <w:rsid w:val="005C2A5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7"/>
    <w:uiPriority w:val="70"/>
    <w:unhideWhenUsed/>
    <w:rsid w:val="005C2A54"/>
    <w:pPr>
      <w:spacing w:line="240" w:lineRule="auto"/>
    </w:pPr>
    <w:rPr>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7"/>
    <w:uiPriority w:val="69"/>
    <w:unhideWhenUsed/>
    <w:rsid w:val="005C2A5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styleId="-2">
    <w:name w:val="Dark List Accent 2"/>
    <w:basedOn w:val="a7"/>
    <w:uiPriority w:val="70"/>
    <w:unhideWhenUsed/>
    <w:rsid w:val="005C2A54"/>
    <w:pPr>
      <w:spacing w:line="240" w:lineRule="auto"/>
    </w:pPr>
    <w:rPr>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3">
    <w:name w:val="Dark List Accent 3"/>
    <w:basedOn w:val="a7"/>
    <w:uiPriority w:val="70"/>
    <w:unhideWhenUsed/>
    <w:rsid w:val="005C2A54"/>
    <w:pPr>
      <w:spacing w:line="240" w:lineRule="auto"/>
    </w:pPr>
    <w:rPr>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7"/>
    <w:uiPriority w:val="70"/>
    <w:unhideWhenUsed/>
    <w:rsid w:val="005C2A54"/>
    <w:pPr>
      <w:spacing w:line="240" w:lineRule="auto"/>
    </w:pPr>
    <w:rPr>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character" w:styleId="afffb">
    <w:name w:val="Hyperlink"/>
    <w:aliases w:val="%Hyperlink"/>
    <w:basedOn w:val="a6"/>
    <w:uiPriority w:val="99"/>
    <w:unhideWhenUsed/>
    <w:rsid w:val="005C2A54"/>
    <w:rPr>
      <w:color w:val="58C1BA" w:themeColor="hyperlink"/>
      <w:u w:val="single"/>
    </w:rPr>
  </w:style>
  <w:style w:type="table" w:styleId="-5">
    <w:name w:val="Dark List Accent 5"/>
    <w:basedOn w:val="a7"/>
    <w:uiPriority w:val="70"/>
    <w:unhideWhenUsed/>
    <w:rsid w:val="005C2A54"/>
    <w:pPr>
      <w:spacing w:line="240" w:lineRule="auto"/>
    </w:pPr>
    <w:rPr>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styleId="-12">
    <w:name w:val="Colorful Shading Accent 1"/>
    <w:basedOn w:val="a7"/>
    <w:uiPriority w:val="71"/>
    <w:unhideWhenUsed/>
    <w:rsid w:val="005C2A54"/>
    <w:pPr>
      <w:spacing w:line="240" w:lineRule="auto"/>
    </w:pPr>
    <w:rPr>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5C2A54"/>
    <w:pPr>
      <w:spacing w:line="240" w:lineRule="auto"/>
    </w:pPr>
    <w:rPr>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character" w:styleId="afffc">
    <w:name w:val="FollowedHyperlink"/>
    <w:basedOn w:val="a6"/>
    <w:uiPriority w:val="99"/>
    <w:unhideWhenUsed/>
    <w:rsid w:val="005C2A54"/>
    <w:rPr>
      <w:color w:val="9DFFCB" w:themeColor="followedHyperlink"/>
      <w:u w:val="single"/>
    </w:rPr>
  </w:style>
  <w:style w:type="paragraph" w:customStyle="1" w:styleId="msonormal0">
    <w:name w:val="msonormal"/>
    <w:basedOn w:val="a5"/>
    <w:qFormat/>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b"/>
    <w:rsid w:val="00EA3165"/>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E80A5A"/>
  </w:style>
  <w:style w:type="paragraph" w:styleId="1fa">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D342D2"/>
    <w:pPr>
      <w:tabs>
        <w:tab w:val="right" w:leader="dot" w:pos="9488"/>
      </w:tabs>
      <w:autoSpaceDE w:val="0"/>
      <w:autoSpaceDN w:val="0"/>
      <w:adjustRightInd w:val="0"/>
      <w:spacing w:line="240" w:lineRule="auto"/>
      <w:ind w:firstLine="0"/>
      <w:jc w:val="left"/>
    </w:pPr>
    <w:rPr>
      <w:rFonts w:eastAsia="Times New Roman"/>
      <w:b/>
      <w:bCs/>
      <w:smallCaps/>
      <w:noProof/>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qFormat/>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b"/>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unhideWhenUsed/>
    <w:rsid w:val="00E80A5A"/>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pPr>
      <w:spacing w:line="240" w:lineRule="auto"/>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rsid w:val="00E80A5A"/>
    <w:pPr>
      <w:spacing w:line="240" w:lineRule="auto"/>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E80A5A"/>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E80A5A"/>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pPr>
      <w:spacing w:line="240" w:lineRule="auto"/>
      <w:ind w:firstLine="0"/>
      <w:jc w:val="left"/>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59"/>
    <w:rsid w:val="00E80A5A"/>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59"/>
    <w:rsid w:val="00E80A5A"/>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E80A5A"/>
    <w:pPr>
      <w:spacing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insideV w:val="nil"/>
        </w:tcBorders>
        <w:shd w:val="clear" w:color="auto" w:fill="B01513" w:themeFill="accent1"/>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612">
    <w:name w:val="Таблица-сетка 6 цветная — акцент 12"/>
    <w:basedOn w:val="a7"/>
    <w:uiPriority w:val="51"/>
    <w:rsid w:val="00E80A5A"/>
    <w:pPr>
      <w:spacing w:line="240" w:lineRule="auto"/>
    </w:pPr>
    <w:rPr>
      <w:color w:val="830F0E" w:themeColor="accent1" w:themeShade="BF"/>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bottom w:val="single" w:sz="12" w:space="0" w:color="EC5654" w:themeColor="accent1" w:themeTint="99"/>
        </w:tcBorders>
      </w:tcPr>
    </w:tblStylePr>
    <w:tblStylePr w:type="lastRow">
      <w:rPr>
        <w:b/>
        <w:bCs/>
      </w:rPr>
      <w:tblPr/>
      <w:tcPr>
        <w:tcBorders>
          <w:top w:val="double" w:sz="4" w:space="0" w:color="EC5654" w:themeColor="accent1" w:themeTint="99"/>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623">
    <w:name w:val="Таблица-сетка 6 цветная — акцент 23"/>
    <w:basedOn w:val="a7"/>
    <w:uiPriority w:val="51"/>
    <w:rsid w:val="00E80A5A"/>
    <w:pPr>
      <w:spacing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722">
    <w:name w:val="Таблица-сетка 7 цветная — акцент 22"/>
    <w:basedOn w:val="a7"/>
    <w:uiPriority w:val="52"/>
    <w:rsid w:val="00E80A5A"/>
    <w:pPr>
      <w:spacing w:line="240" w:lineRule="auto"/>
    </w:pPr>
    <w:rPr>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sz="4" w:space="0" w:color="F4A06F" w:themeColor="accent2" w:themeTint="99"/>
        </w:tcBorders>
      </w:tcPr>
    </w:tblStylePr>
    <w:tblStylePr w:type="nwCell">
      <w:tblPr/>
      <w:tcPr>
        <w:tcBorders>
          <w:bottom w:val="single" w:sz="4" w:space="0" w:color="F4A06F" w:themeColor="accent2" w:themeTint="99"/>
        </w:tcBorders>
      </w:tcPr>
    </w:tblStylePr>
    <w:tblStylePr w:type="seCell">
      <w:tblPr/>
      <w:tcPr>
        <w:tcBorders>
          <w:top w:val="single" w:sz="4" w:space="0" w:color="F4A06F" w:themeColor="accent2" w:themeTint="99"/>
        </w:tcBorders>
      </w:tcPr>
    </w:tblStylePr>
    <w:tblStylePr w:type="swCell">
      <w:tblPr/>
      <w:tcPr>
        <w:tcBorders>
          <w:top w:val="single" w:sz="4" w:space="0" w:color="F4A06F" w:themeColor="accent2" w:themeTint="99"/>
        </w:tcBorders>
      </w:tcPr>
    </w:tblStylePr>
  </w:style>
  <w:style w:type="table" w:customStyle="1" w:styleId="-632">
    <w:name w:val="Таблица-сетка 6 цветная — акцент 32"/>
    <w:basedOn w:val="a7"/>
    <w:uiPriority w:val="51"/>
    <w:rsid w:val="00E80A5A"/>
    <w:pPr>
      <w:spacing w:line="240" w:lineRule="auto"/>
    </w:pPr>
    <w:rPr>
      <w:color w:val="B58D15" w:themeColor="accent3" w:themeShade="BF"/>
    </w:rPr>
    <w:tblPr>
      <w:tblStyleRowBandSize w:val="1"/>
      <w:tblStyleColBandSize w:val="1"/>
      <w:tblBorders>
        <w:top w:val="single" w:sz="4" w:space="0" w:color="F0D37E" w:themeColor="accent3" w:themeTint="99"/>
        <w:left w:val="single" w:sz="4" w:space="0" w:color="F0D37E" w:themeColor="accent3" w:themeTint="99"/>
        <w:bottom w:val="single" w:sz="4" w:space="0" w:color="F0D37E" w:themeColor="accent3" w:themeTint="99"/>
        <w:right w:val="single" w:sz="4" w:space="0" w:color="F0D37E" w:themeColor="accent3" w:themeTint="99"/>
        <w:insideH w:val="single" w:sz="4" w:space="0" w:color="F0D37E" w:themeColor="accent3" w:themeTint="99"/>
        <w:insideV w:val="single" w:sz="4" w:space="0" w:color="F0D37E" w:themeColor="accent3" w:themeTint="99"/>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4" w:space="0" w:color="F0D37E" w:themeColor="accent3" w:themeTint="99"/>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642">
    <w:name w:val="Таблица-сетка 6 цветная — акцент 42"/>
    <w:basedOn w:val="a7"/>
    <w:uiPriority w:val="51"/>
    <w:rsid w:val="00E80A5A"/>
    <w:pPr>
      <w:spacing w:line="240" w:lineRule="auto"/>
    </w:pPr>
    <w:rPr>
      <w:color w:val="4A856C" w:themeColor="accent4" w:themeShade="BF"/>
    </w:rPr>
    <w:tblPr>
      <w:tblStyleRowBandSize w:val="1"/>
      <w:tblStyleColBandSize w:val="1"/>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Pr>
    <w:tblStylePr w:type="firstRow">
      <w:rPr>
        <w:b/>
        <w:bCs/>
      </w:rPr>
      <w:tblPr/>
      <w:tcPr>
        <w:tcBorders>
          <w:bottom w:val="single" w:sz="12" w:space="0" w:color="A5CDBC" w:themeColor="accent4" w:themeTint="99"/>
        </w:tcBorders>
      </w:tcPr>
    </w:tblStylePr>
    <w:tblStylePr w:type="lastRow">
      <w:rPr>
        <w:b/>
        <w:bCs/>
      </w:rPr>
      <w:tblPr/>
      <w:tcPr>
        <w:tcBorders>
          <w:top w:val="double" w:sz="4" w:space="0" w:color="A5CDBC" w:themeColor="accent4" w:themeTint="99"/>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653">
    <w:name w:val="Таблица-сетка 6 цветная — акцент 53"/>
    <w:basedOn w:val="a7"/>
    <w:uiPriority w:val="51"/>
    <w:rsid w:val="00E80A5A"/>
    <w:pPr>
      <w:spacing w:line="240" w:lineRule="auto"/>
    </w:pPr>
    <w:rPr>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uiPriority w:val="99"/>
    <w:rsid w:val="00880F6C"/>
    <w:rPr>
      <w:rFonts w:ascii="Arial Unicode MS" w:eastAsia="Arial Unicode MS" w:hAnsi="Arial Unicode MS" w:cs="Times New Roman"/>
      <w:color w:val="000000"/>
      <w:sz w:val="20"/>
      <w:szCs w:val="20"/>
      <w:lang w:eastAsia="ar-SA"/>
    </w:rPr>
  </w:style>
  <w:style w:type="character" w:customStyle="1" w:styleId="aff1">
    <w:name w:val="Обычный (веб) Знак"/>
    <w:aliases w:val="Обычный (Web)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0"/>
    <w:locked/>
    <w:rsid w:val="00880F6C"/>
    <w:rPr>
      <w:rFonts w:ascii="Times New Roman" w:eastAsia="Times New Roman" w:hAnsi="Times New Roman" w:cs="Times New Roman"/>
      <w:bCs/>
      <w:iCs/>
      <w:sz w:val="24"/>
      <w:szCs w:val="24"/>
      <w:lang w:eastAsia="ru-RU"/>
    </w:rPr>
  </w:style>
  <w:style w:type="character" w:customStyle="1" w:styleId="1fb">
    <w:name w:val="Текст сноски Знак1"/>
    <w:aliases w:val=" Знак6 Знак Знак1, Знак6 Знак2,Знак6 Знак1,Footnote Text Char Знак Знак Знак1,Footnote Text Char Знак Знак2,Footnote Text Char Знак Знак Знак Знак Знак1"/>
    <w:basedOn w:val="a6"/>
    <w:uiPriority w:val="99"/>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880F6C"/>
    <w:rPr>
      <w:lang w:eastAsia="ar-SA"/>
    </w:rPr>
  </w:style>
  <w:style w:type="paragraph" w:styleId="afffd">
    <w:name w:val="List Bullet"/>
    <w:aliases w:val="Маркированный список Знак Знак Знак,Маркированный список Знак"/>
    <w:basedOn w:val="a5"/>
    <w:autoRedefine/>
    <w:unhideWhenUsed/>
    <w:rsid w:val="00880F6C"/>
    <w:pPr>
      <w:widowControl w:val="0"/>
      <w:spacing w:after="60" w:line="240" w:lineRule="auto"/>
      <w:ind w:firstLine="0"/>
    </w:pPr>
    <w:rPr>
      <w:rFonts w:eastAsia="Times New Roman"/>
      <w:sz w:val="24"/>
      <w:szCs w:val="24"/>
      <w:lang w:eastAsia="ru-RU"/>
    </w:rPr>
  </w:style>
  <w:style w:type="character" w:customStyle="1" w:styleId="afffe">
    <w:name w:val="Основной текст с отступом Знак"/>
    <w:basedOn w:val="a6"/>
    <w:link w:val="affff"/>
    <w:locked/>
    <w:rsid w:val="00880F6C"/>
    <w:rPr>
      <w:rFonts w:ascii="Arial" w:hAnsi="Arial" w:cs="Arial"/>
      <w:sz w:val="24"/>
      <w:szCs w:val="25"/>
    </w:rPr>
  </w:style>
  <w:style w:type="paragraph" w:customStyle="1" w:styleId="BodyTextIndent1">
    <w:name w:val="Body Text Indent1"/>
    <w:basedOn w:val="a5"/>
    <w:next w:val="affff"/>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
    <w:basedOn w:val="a6"/>
    <w:semiHidden/>
    <w:rsid w:val="00880F6C"/>
    <w:rPr>
      <w:rFonts w:ascii="Times New Roman" w:eastAsia="Times New Roman" w:hAnsi="Times New Roman" w:cs="Times New Roman"/>
      <w:sz w:val="24"/>
      <w:szCs w:val="24"/>
      <w:lang w:eastAsia="ar-SA"/>
    </w:rPr>
  </w:style>
  <w:style w:type="character" w:customStyle="1" w:styleId="affff0">
    <w:name w:val="Дата Знак"/>
    <w:basedOn w:val="a6"/>
    <w:link w:val="affff1"/>
    <w:locked/>
    <w:rsid w:val="00880F6C"/>
    <w:rPr>
      <w:sz w:val="24"/>
    </w:rPr>
  </w:style>
  <w:style w:type="character" w:customStyle="1" w:styleId="affff2">
    <w:name w:val="Заголовок записки Знак"/>
    <w:basedOn w:val="a6"/>
    <w:link w:val="affff3"/>
    <w:semiHidden/>
    <w:locked/>
    <w:rsid w:val="00880F6C"/>
    <w:rPr>
      <w:sz w:val="24"/>
      <w:szCs w:val="24"/>
    </w:rPr>
  </w:style>
  <w:style w:type="character" w:customStyle="1" w:styleId="2c">
    <w:name w:val="Основной текст 2 Знак"/>
    <w:basedOn w:val="a6"/>
    <w:link w:val="2d"/>
    <w:locked/>
    <w:rsid w:val="00880F6C"/>
    <w:rPr>
      <w:rFonts w:ascii="Arial" w:hAnsi="Arial" w:cs="Arial"/>
      <w:sz w:val="24"/>
      <w:szCs w:val="25"/>
    </w:rPr>
  </w:style>
  <w:style w:type="character" w:customStyle="1" w:styleId="2e">
    <w:name w:val="Основной текст с отступом 2 Знак"/>
    <w:aliases w:val="Знак Знак1"/>
    <w:basedOn w:val="a6"/>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
    <w:rsid w:val="00880F6C"/>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rsid w:val="00880F6C"/>
    <w:rPr>
      <w:rFonts w:ascii="Times New Roman" w:eastAsia="Times New Roman" w:hAnsi="Times New Roman" w:cs="Times New Roman"/>
      <w:sz w:val="20"/>
      <w:szCs w:val="20"/>
      <w:lang w:eastAsia="ar-SA"/>
    </w:rPr>
  </w:style>
  <w:style w:type="paragraph" w:customStyle="1" w:styleId="affff4">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qFormat/>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qFormat/>
    <w:rsid w:val="00880F6C"/>
    <w:pPr>
      <w:spacing w:after="200" w:line="276" w:lineRule="auto"/>
      <w:ind w:left="720" w:firstLine="0"/>
      <w:contextualSpacing/>
      <w:jc w:val="left"/>
    </w:pPr>
    <w:rPr>
      <w:rFonts w:ascii="Calibri" w:hAnsi="Calibri" w:cs="Calibri"/>
      <w:sz w:val="22"/>
      <w:szCs w:val="22"/>
    </w:rPr>
  </w:style>
  <w:style w:type="paragraph" w:customStyle="1" w:styleId="2f1">
    <w:name w:val="Обычный2"/>
    <w:qFormat/>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2">
    <w:name w:val="Без интервала2"/>
    <w:qFormat/>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5"/>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5">
    <w:name w:val="Содержимое таблицы"/>
    <w:basedOn w:val="a5"/>
    <w:qFormat/>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6">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qFormat/>
    <w:rsid w:val="00880F6C"/>
    <w:pPr>
      <w:tabs>
        <w:tab w:val="num" w:pos="312"/>
      </w:tabs>
      <w:spacing w:line="240" w:lineRule="auto"/>
      <w:ind w:left="1049" w:hanging="907"/>
    </w:pPr>
    <w:rPr>
      <w:rFonts w:ascii="Tahoma" w:hAnsi="Tahoma" w:cs="Tahoma"/>
      <w:b/>
      <w:sz w:val="28"/>
    </w:rPr>
  </w:style>
  <w:style w:type="character" w:customStyle="1" w:styleId="1fe">
    <w:name w:val="Маркированный 1 уровень Знак Знак"/>
    <w:link w:val="10"/>
    <w:locked/>
    <w:rsid w:val="00880F6C"/>
    <w:rPr>
      <w:rFonts w:ascii="Tahoma" w:hAnsi="Tahoma"/>
    </w:rPr>
  </w:style>
  <w:style w:type="paragraph" w:customStyle="1" w:styleId="10">
    <w:name w:val="Маркированный 1 уровень"/>
    <w:link w:val="1fe"/>
    <w:rsid w:val="00880F6C"/>
    <w:pPr>
      <w:numPr>
        <w:numId w:val="4"/>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
    <w:name w:val="Название1"/>
    <w:basedOn w:val="a5"/>
    <w:qFormat/>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0">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1">
    <w:name w:val="Обычный1"/>
    <w:link w:val="1ff2"/>
    <w:qFormat/>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7">
    <w:name w:val="Заголовок таблицы"/>
    <w:basedOn w:val="affff5"/>
    <w:qFormat/>
    <w:rsid w:val="00880F6C"/>
    <w:pPr>
      <w:widowControl/>
      <w:jc w:val="center"/>
    </w:pPr>
    <w:rPr>
      <w:b/>
      <w:bCs/>
      <w:kern w:val="0"/>
      <w:lang w:eastAsia="ar-SA" w:bidi="ar-SA"/>
    </w:rPr>
  </w:style>
  <w:style w:type="paragraph" w:customStyle="1" w:styleId="affff8">
    <w:name w:val="Содержимое врезки"/>
    <w:basedOn w:val="afe"/>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9">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qFormat/>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qFormat/>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880F6C"/>
    <w:rPr>
      <w:rFonts w:eastAsia="Calibri"/>
      <w:sz w:val="24"/>
      <w:szCs w:val="24"/>
    </w:rPr>
  </w:style>
  <w:style w:type="paragraph" w:customStyle="1" w:styleId="31">
    <w:name w:val="ТЗ_3 уровень_Маркер_круг"/>
    <w:link w:val="3c"/>
    <w:qFormat/>
    <w:rsid w:val="00880F6C"/>
    <w:pPr>
      <w:keepLines/>
      <w:numPr>
        <w:numId w:val="5"/>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uiPriority w:val="99"/>
    <w:qFormat/>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link w:val="ConsNonformat0"/>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qFormat/>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5">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a">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b">
    <w:name w:val="Знак Знак Знак Знак Знак Знак Знак Знак Знак Знак Знак Знак"/>
    <w:basedOn w:val="a5"/>
    <w:qFormat/>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d">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qFormat/>
    <w:rsid w:val="00880F6C"/>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e">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880F6C"/>
    <w:pPr>
      <w:numPr>
        <w:numId w:val="8"/>
      </w:numPr>
      <w:spacing w:line="240" w:lineRule="auto"/>
      <w:jc w:val="left"/>
    </w:pPr>
    <w:rPr>
      <w:rFonts w:ascii="Times New Roman" w:eastAsia="Times New Roman" w:hAnsi="Times New Roman" w:cs="Times New Roman"/>
      <w:sz w:val="24"/>
      <w:szCs w:val="20"/>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d"/>
    <w:rsid w:val="00880F6C"/>
    <w:pPr>
      <w:tabs>
        <w:tab w:val="num" w:pos="567"/>
      </w:tabs>
      <w:spacing w:before="100" w:beforeAutospacing="1" w:after="100" w:afterAutospacing="1"/>
      <w:ind w:left="567" w:hanging="283"/>
    </w:pPr>
    <w:rPr>
      <w:sz w:val="20"/>
      <w:szCs w:val="20"/>
      <w:lang w:val="en-US" w:eastAsia="en-US"/>
    </w:rPr>
  </w:style>
  <w:style w:type="paragraph" w:customStyle="1" w:styleId="afffff">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0">
    <w:name w:val="Абзац"/>
    <w:basedOn w:val="a5"/>
    <w:rsid w:val="00880F6C"/>
    <w:pPr>
      <w:spacing w:before="120" w:line="240" w:lineRule="auto"/>
    </w:pPr>
    <w:rPr>
      <w:rFonts w:eastAsia="Times New Roman"/>
      <w:sz w:val="24"/>
      <w:szCs w:val="24"/>
      <w:lang w:eastAsia="ru-RU"/>
    </w:rPr>
  </w:style>
  <w:style w:type="paragraph" w:customStyle="1" w:styleId="afffff1">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2">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3">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8">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0">
    <w:name w:val="Прил_ур3"/>
    <w:basedOn w:val="2f8"/>
    <w:rsid w:val="00880F6C"/>
  </w:style>
  <w:style w:type="paragraph" w:customStyle="1" w:styleId="40">
    <w:name w:val="Прил_ур4"/>
    <w:rsid w:val="00880F6C"/>
    <w:pPr>
      <w:numPr>
        <w:ilvl w:val="3"/>
        <w:numId w:val="20"/>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b">
    <w:name w:val="МОН1"/>
    <w:basedOn w:val="afffff1"/>
    <w:rsid w:val="00880F6C"/>
  </w:style>
  <w:style w:type="paragraph" w:customStyle="1" w:styleId="1ffc">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4">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5">
    <w:name w:val="Заголовок к тексту"/>
    <w:basedOn w:val="a5"/>
    <w:next w:val="afe"/>
    <w:rsid w:val="00880F6C"/>
    <w:pPr>
      <w:suppressAutoHyphens/>
      <w:spacing w:after="480" w:line="240" w:lineRule="exact"/>
      <w:ind w:firstLine="0"/>
      <w:jc w:val="left"/>
    </w:pPr>
    <w:rPr>
      <w:rFonts w:eastAsia="Times New Roman"/>
      <w:b/>
      <w:szCs w:val="20"/>
      <w:lang w:eastAsia="ru-RU"/>
    </w:rPr>
  </w:style>
  <w:style w:type="paragraph" w:customStyle="1" w:styleId="afffff6">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e"/>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qFormat/>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qFormat/>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qFormat/>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5"/>
    <w:qFormat/>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qFormat/>
    <w:rsid w:val="00880F6C"/>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7">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8">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9">
    <w:name w:val="Стиль текста"/>
    <w:basedOn w:val="afe"/>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2">
    <w:name w:val="Текст1"/>
    <w:basedOn w:val="a5"/>
    <w:qFormat/>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a">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b">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c"/>
    <w:next w:val="afe"/>
    <w:rsid w:val="00880F6C"/>
  </w:style>
  <w:style w:type="paragraph" w:customStyle="1" w:styleId="afffffc">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5"/>
    <w:qFormat/>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d">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semiHidden/>
    <w:rsid w:val="00880F6C"/>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4">
    <w:name w:val="Дата Знак1"/>
    <w:basedOn w:val="a6"/>
    <w:semiHidden/>
    <w:rsid w:val="00880F6C"/>
    <w:rPr>
      <w:rFonts w:ascii="Times New Roman" w:eastAsia="Times New Roman" w:hAnsi="Times New Roman" w:cs="Times New Roman"/>
      <w:sz w:val="24"/>
      <w:szCs w:val="24"/>
      <w:lang w:eastAsia="ar-SA"/>
    </w:rPr>
  </w:style>
  <w:style w:type="character" w:customStyle="1" w:styleId="1fff5">
    <w:name w:val="Текст Знак1"/>
    <w:basedOn w:val="a6"/>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6"/>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qFormat/>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semiHidden/>
    <w:rsid w:val="00880F6C"/>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Название 2 Знак2,Название 2 Знак Знак1"/>
    <w:basedOn w:val="a6"/>
    <w:rsid w:val="00880F6C"/>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8">
    <w:name w:val="Заголовок записки Знак1"/>
    <w:basedOn w:val="a6"/>
    <w:semiHidden/>
    <w:rsid w:val="00880F6C"/>
    <w:rPr>
      <w:rFonts w:ascii="Times New Roman" w:eastAsia="Times New Roman" w:hAnsi="Times New Roman" w:cs="Times New Roman"/>
      <w:sz w:val="24"/>
      <w:szCs w:val="24"/>
      <w:lang w:eastAsia="ar-SA"/>
    </w:rPr>
  </w:style>
  <w:style w:type="character" w:customStyle="1" w:styleId="1fff9">
    <w:name w:val="Нижний колонтитул Знак1"/>
    <w:aliases w:val="Знак3 Знак,Знак3 Знак Знак Знак1,Верхний  колонтитул Знак1"/>
    <w:basedOn w:val="a6"/>
    <w:uiPriority w:val="99"/>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a">
    <w:name w:val="Тема примечания Знак1"/>
    <w:basedOn w:val="1fd"/>
    <w:uiPriority w:val="99"/>
    <w:semiHidden/>
    <w:rsid w:val="00880F6C"/>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c">
    <w:name w:val="Основной шрифт абзаца1"/>
    <w:rsid w:val="00880F6C"/>
  </w:style>
  <w:style w:type="character" w:customStyle="1" w:styleId="afffffe">
    <w:name w:val="Символ сноски"/>
    <w:rsid w:val="00880F6C"/>
    <w:rPr>
      <w:vertAlign w:val="superscript"/>
    </w:rPr>
  </w:style>
  <w:style w:type="character" w:customStyle="1" w:styleId="affffff">
    <w:name w:val="Символы концевой сноски"/>
    <w:rsid w:val="00880F6C"/>
    <w:rPr>
      <w:vertAlign w:val="superscript"/>
    </w:rPr>
  </w:style>
  <w:style w:type="character" w:customStyle="1" w:styleId="1fffd">
    <w:name w:val="Знак примечания1"/>
    <w:rsid w:val="00880F6C"/>
    <w:rPr>
      <w:sz w:val="16"/>
      <w:szCs w:val="16"/>
    </w:rPr>
  </w:style>
  <w:style w:type="character" w:customStyle="1" w:styleId="1fffe">
    <w:name w:val="Текст концевой сноски Знак1"/>
    <w:basedOn w:val="a6"/>
    <w:uiPriority w:val="99"/>
    <w:semiHidden/>
    <w:rsid w:val="00880F6C"/>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fd"/>
    <w:link w:val="2fe"/>
    <w:uiPriority w:val="1"/>
    <w:semiHidden/>
    <w:unhideWhenUsed/>
    <w:rsid w:val="00880F6C"/>
    <w:pPr>
      <w:spacing w:line="240" w:lineRule="auto"/>
      <w:ind w:firstLine="0"/>
      <w:jc w:val="left"/>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e">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f">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b"/>
    <w:rsid w:val="00880F6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uiPriority w:val="59"/>
    <w:rsid w:val="00880F6C"/>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uiPriority w:val="59"/>
    <w:rsid w:val="00880F6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880F6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880F6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uiPriority w:val="59"/>
    <w:rsid w:val="00880F6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rsid w:val="00880F6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59"/>
    <w:rsid w:val="00880F6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59"/>
    <w:rsid w:val="00880F6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880F6C"/>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880F6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1"/>
    <w:unhideWhenUsed/>
    <w:qFormat/>
    <w:rsid w:val="00880F6C"/>
    <w:pPr>
      <w:spacing w:line="240" w:lineRule="auto"/>
      <w:ind w:firstLine="0"/>
      <w:jc w:val="left"/>
    </w:pPr>
    <w:rPr>
      <w:rFonts w:eastAsia="Times New Roman"/>
      <w:b/>
      <w:sz w:val="24"/>
      <w:szCs w:val="24"/>
      <w:lang w:eastAsia="ru-RU"/>
    </w:rPr>
  </w:style>
  <w:style w:type="paragraph" w:styleId="affffff2">
    <w:name w:val="List"/>
    <w:basedOn w:val="afe"/>
    <w:unhideWhenUsed/>
    <w:rsid w:val="00880F6C"/>
    <w:pPr>
      <w:suppressAutoHyphens/>
      <w:autoSpaceDE/>
      <w:autoSpaceDN/>
      <w:adjustRightInd/>
      <w:jc w:val="center"/>
    </w:pPr>
    <w:rPr>
      <w:rFonts w:ascii="Arial" w:hAnsi="Arial" w:cs="Tahoma"/>
      <w:bCs/>
      <w:i w:val="0"/>
      <w:sz w:val="32"/>
      <w:szCs w:val="24"/>
      <w:lang w:eastAsia="ar-SA"/>
    </w:rPr>
  </w:style>
  <w:style w:type="paragraph" w:styleId="2ff0">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3">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a"/>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f">
    <w:name w:val="Body Text Indent"/>
    <w:basedOn w:val="a5"/>
    <w:link w:val="afffe"/>
    <w:unhideWhenUsed/>
    <w:rsid w:val="00880F6C"/>
    <w:pPr>
      <w:spacing w:after="120"/>
      <w:ind w:left="283"/>
    </w:pPr>
    <w:rPr>
      <w:rFonts w:ascii="Arial" w:hAnsi="Arial" w:cs="Arial"/>
      <w:sz w:val="24"/>
      <w:szCs w:val="25"/>
    </w:rPr>
  </w:style>
  <w:style w:type="character" w:customStyle="1" w:styleId="2ff1">
    <w:name w:val="Основной текст с отступом Знак2"/>
    <w:basedOn w:val="a6"/>
    <w:uiPriority w:val="99"/>
    <w:semiHidden/>
    <w:rsid w:val="00880F6C"/>
    <w:rPr>
      <w:rFonts w:ascii="Times New Roman" w:hAnsi="Times New Roman" w:cs="Times New Roman"/>
      <w:sz w:val="28"/>
      <w:szCs w:val="28"/>
    </w:rPr>
  </w:style>
  <w:style w:type="paragraph" w:styleId="affff1">
    <w:name w:val="Date"/>
    <w:basedOn w:val="a5"/>
    <w:next w:val="a5"/>
    <w:link w:val="affff0"/>
    <w:unhideWhenUsed/>
    <w:rsid w:val="00880F6C"/>
    <w:rPr>
      <w:rFonts w:asciiTheme="minorHAnsi" w:hAnsiTheme="minorHAnsi" w:cstheme="minorBidi"/>
      <w:sz w:val="24"/>
      <w:szCs w:val="22"/>
    </w:rPr>
  </w:style>
  <w:style w:type="character" w:customStyle="1" w:styleId="2ff2">
    <w:name w:val="Дата Знак2"/>
    <w:basedOn w:val="a6"/>
    <w:uiPriority w:val="99"/>
    <w:semiHidden/>
    <w:rsid w:val="00880F6C"/>
    <w:rPr>
      <w:rFonts w:ascii="Times New Roman" w:hAnsi="Times New Roman" w:cs="Times New Roman"/>
      <w:sz w:val="28"/>
      <w:szCs w:val="28"/>
    </w:rPr>
  </w:style>
  <w:style w:type="paragraph" w:styleId="affff3">
    <w:name w:val="Note Heading"/>
    <w:basedOn w:val="a5"/>
    <w:next w:val="a5"/>
    <w:link w:val="affff2"/>
    <w:semiHidden/>
    <w:unhideWhenUsed/>
    <w:rsid w:val="00880F6C"/>
    <w:pPr>
      <w:spacing w:line="240" w:lineRule="auto"/>
    </w:pPr>
    <w:rPr>
      <w:rFonts w:asciiTheme="minorHAnsi" w:hAnsiTheme="minorHAnsi" w:cstheme="minorBidi"/>
      <w:sz w:val="24"/>
      <w:szCs w:val="24"/>
    </w:rPr>
  </w:style>
  <w:style w:type="character" w:customStyle="1" w:styleId="2ff3">
    <w:name w:val="Заголовок записки Знак2"/>
    <w:basedOn w:val="a6"/>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pPr>
      <w:spacing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table" w:styleId="2fd">
    <w:name w:val="Medium Grid 2"/>
    <w:basedOn w:val="a7"/>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qFormat/>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qFormat/>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semiHidden/>
    <w:unhideWhenUsed/>
    <w:rsid w:val="00AA21BD"/>
  </w:style>
  <w:style w:type="paragraph" w:customStyle="1" w:styleId="xl88">
    <w:name w:val="xl88"/>
    <w:basedOn w:val="a5"/>
    <w:qFormat/>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b"/>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b"/>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b"/>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b"/>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b"/>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A21BD"/>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A21BD"/>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semiHidden/>
    <w:unhideWhenUsed/>
    <w:rsid w:val="005A16A1"/>
  </w:style>
  <w:style w:type="table" w:customStyle="1" w:styleId="300">
    <w:name w:val="Сетка таблицы30"/>
    <w:basedOn w:val="a7"/>
    <w:next w:val="afb"/>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b"/>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b"/>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semiHidden/>
    <w:unhideWhenUsed/>
    <w:rsid w:val="005A16A1"/>
  </w:style>
  <w:style w:type="table" w:customStyle="1" w:styleId="600">
    <w:name w:val="Сетка таблицы60"/>
    <w:basedOn w:val="a7"/>
    <w:next w:val="afb"/>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unhideWhenUsed/>
    <w:rsid w:val="005A16A1"/>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5A16A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pPr>
      <w:spacing w:line="240" w:lineRule="auto"/>
      <w:ind w:firstLine="0"/>
      <w:jc w:val="left"/>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pPr>
      <w:spacing w:line="240" w:lineRule="auto"/>
      <w:ind w:firstLine="0"/>
      <w:jc w:val="left"/>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5A16A1"/>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b"/>
    <w:uiPriority w:val="59"/>
    <w:rsid w:val="00D60F7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b"/>
    <w:uiPriority w:val="39"/>
    <w:rsid w:val="00517D16"/>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b"/>
    <w:uiPriority w:val="59"/>
    <w:rsid w:val="00517D16"/>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4">
    <w:name w:val="Нижний колонтитул Знак2"/>
    <w:qFormat/>
    <w:rsid w:val="004F0587"/>
    <w:pPr>
      <w:widowControl w:val="0"/>
      <w:suppressAutoHyphens/>
      <w:spacing w:line="240" w:lineRule="auto"/>
      <w:ind w:firstLine="0"/>
      <w:jc w:val="left"/>
    </w:pPr>
    <w:rPr>
      <w:rFonts w:ascii="Calibri" w:eastAsia="Segoe UI" w:hAnsi="Calibri" w:cs="Tahoma"/>
      <w:color w:val="000000"/>
      <w:sz w:val="24"/>
      <w:szCs w:val="24"/>
      <w:lang w:val="en-US" w:bidi="en-US"/>
    </w:rPr>
  </w:style>
  <w:style w:type="paragraph" w:customStyle="1" w:styleId="ConsPlusTitle">
    <w:name w:val="ConsPlusTitle"/>
    <w:qFormat/>
    <w:rsid w:val="004F0587"/>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5E5C14"/>
  </w:style>
  <w:style w:type="numbering" w:customStyle="1" w:styleId="171">
    <w:name w:val="Нет списка17"/>
    <w:next w:val="a8"/>
    <w:semiHidden/>
    <w:unhideWhenUsed/>
    <w:rsid w:val="005E5C14"/>
  </w:style>
  <w:style w:type="numbering" w:customStyle="1" w:styleId="1121">
    <w:name w:val="Нет списка112"/>
    <w:next w:val="a8"/>
    <w:semiHidden/>
    <w:unhideWhenUsed/>
    <w:rsid w:val="005E5C14"/>
  </w:style>
  <w:style w:type="numbering" w:customStyle="1" w:styleId="11110">
    <w:name w:val="Нет списка1111"/>
    <w:next w:val="a8"/>
    <w:semiHidden/>
    <w:unhideWhenUsed/>
    <w:rsid w:val="005E5C14"/>
  </w:style>
  <w:style w:type="numbering" w:customStyle="1" w:styleId="11111">
    <w:name w:val="Нет списка11111"/>
    <w:next w:val="a8"/>
    <w:semiHidden/>
    <w:unhideWhenUsed/>
    <w:rsid w:val="005E5C14"/>
  </w:style>
  <w:style w:type="numbering" w:customStyle="1" w:styleId="21f0">
    <w:name w:val="Нет списка21"/>
    <w:next w:val="a8"/>
    <w:uiPriority w:val="99"/>
    <w:semiHidden/>
    <w:unhideWhenUsed/>
    <w:rsid w:val="005E5C14"/>
  </w:style>
  <w:style w:type="numbering" w:customStyle="1" w:styleId="319">
    <w:name w:val="Нет списка31"/>
    <w:next w:val="a8"/>
    <w:uiPriority w:val="99"/>
    <w:semiHidden/>
    <w:unhideWhenUsed/>
    <w:rsid w:val="005E5C14"/>
  </w:style>
  <w:style w:type="character" w:customStyle="1" w:styleId="2ff5">
    <w:name w:val="Сильное выделение2"/>
    <w:basedOn w:val="a6"/>
    <w:uiPriority w:val="21"/>
    <w:qFormat/>
    <w:rsid w:val="005E5C14"/>
    <w:rPr>
      <w:i/>
      <w:iCs/>
      <w:color w:val="7FD13B"/>
    </w:rPr>
  </w:style>
  <w:style w:type="paragraph" w:customStyle="1" w:styleId="224">
    <w:name w:val="Цитата 22"/>
    <w:basedOn w:val="a5"/>
    <w:next w:val="a5"/>
    <w:uiPriority w:val="29"/>
    <w:qFormat/>
    <w:rsid w:val="005E5C14"/>
    <w:pPr>
      <w:spacing w:before="200" w:after="160"/>
      <w:ind w:left="864" w:right="864"/>
      <w:jc w:val="center"/>
    </w:pPr>
    <w:rPr>
      <w:rFonts w:ascii="Calibri" w:hAnsi="Calibri"/>
      <w:b/>
      <w:i/>
      <w:iCs/>
      <w:color w:val="9F2936"/>
      <w:sz w:val="24"/>
      <w:szCs w:val="21"/>
    </w:rPr>
  </w:style>
  <w:style w:type="paragraph" w:customStyle="1" w:styleId="2ff6">
    <w:name w:val="Выделенная цитата2"/>
    <w:basedOn w:val="a5"/>
    <w:next w:val="a5"/>
    <w:uiPriority w:val="30"/>
    <w:qFormat/>
    <w:rsid w:val="005E5C1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2ff7">
    <w:name w:val="Слабое выделение2"/>
    <w:basedOn w:val="a6"/>
    <w:uiPriority w:val="19"/>
    <w:qFormat/>
    <w:rsid w:val="005E5C14"/>
    <w:rPr>
      <w:i/>
      <w:iCs/>
      <w:color w:val="404040"/>
    </w:rPr>
  </w:style>
  <w:style w:type="character" w:customStyle="1" w:styleId="2ff8">
    <w:name w:val="Слабая ссылка2"/>
    <w:basedOn w:val="a6"/>
    <w:uiPriority w:val="31"/>
    <w:qFormat/>
    <w:rsid w:val="005E5C14"/>
    <w:rPr>
      <w:smallCaps/>
      <w:color w:val="5A5A5A"/>
    </w:rPr>
  </w:style>
  <w:style w:type="character" w:customStyle="1" w:styleId="2ff9">
    <w:name w:val="Сильная ссылка2"/>
    <w:basedOn w:val="a6"/>
    <w:uiPriority w:val="32"/>
    <w:qFormat/>
    <w:rsid w:val="005E5C14"/>
    <w:rPr>
      <w:b/>
      <w:bCs/>
      <w:smallCaps/>
      <w:color w:val="7FD13B"/>
      <w:spacing w:val="5"/>
    </w:rPr>
  </w:style>
  <w:style w:type="table" w:customStyle="1" w:styleId="-1210">
    <w:name w:val="Цветная сетка - Акцент 121"/>
    <w:basedOn w:val="a7"/>
    <w:next w:val="-1"/>
    <w:uiPriority w:val="73"/>
    <w:unhideWhenUsed/>
    <w:rsid w:val="005E5C14"/>
    <w:pPr>
      <w:spacing w:line="240" w:lineRule="auto"/>
    </w:pPr>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11">
    <w:name w:val="Темный список - Акцент 121"/>
    <w:basedOn w:val="a7"/>
    <w:next w:val="-10"/>
    <w:uiPriority w:val="70"/>
    <w:unhideWhenUsed/>
    <w:rsid w:val="005E5C14"/>
    <w:pPr>
      <w:spacing w:line="240" w:lineRule="auto"/>
    </w:pPr>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1">
    <w:name w:val="Средняя сетка 3 - Акцент 621"/>
    <w:basedOn w:val="a7"/>
    <w:next w:val="3-6"/>
    <w:uiPriority w:val="69"/>
    <w:unhideWhenUsed/>
    <w:rsid w:val="005E5C14"/>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1">
    <w:name w:val="Темный список - Акцент 221"/>
    <w:basedOn w:val="a7"/>
    <w:next w:val="-2"/>
    <w:uiPriority w:val="70"/>
    <w:unhideWhenUsed/>
    <w:locked/>
    <w:rsid w:val="005E5C14"/>
    <w:pPr>
      <w:spacing w:line="240" w:lineRule="auto"/>
    </w:pPr>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1">
    <w:name w:val="Темный список - Акцент 321"/>
    <w:basedOn w:val="a7"/>
    <w:next w:val="-3"/>
    <w:uiPriority w:val="70"/>
    <w:unhideWhenUsed/>
    <w:locked/>
    <w:rsid w:val="005E5C14"/>
    <w:pPr>
      <w:spacing w:line="240" w:lineRule="auto"/>
    </w:pPr>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1">
    <w:name w:val="Темный список - Акцент 421"/>
    <w:basedOn w:val="a7"/>
    <w:next w:val="-4"/>
    <w:uiPriority w:val="70"/>
    <w:unhideWhenUsed/>
    <w:locked/>
    <w:rsid w:val="005E5C14"/>
    <w:pPr>
      <w:spacing w:line="240" w:lineRule="auto"/>
    </w:pPr>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customStyle="1" w:styleId="Hyperlink1">
    <w:name w:val="%Hyperlink1"/>
    <w:basedOn w:val="a6"/>
    <w:uiPriority w:val="99"/>
    <w:unhideWhenUsed/>
    <w:rsid w:val="005E5C14"/>
    <w:rPr>
      <w:color w:val="EB8803"/>
      <w:u w:val="single"/>
    </w:rPr>
  </w:style>
  <w:style w:type="table" w:customStyle="1" w:styleId="-521">
    <w:name w:val="Темный список - Акцент 521"/>
    <w:basedOn w:val="a7"/>
    <w:next w:val="-5"/>
    <w:uiPriority w:val="70"/>
    <w:unhideWhenUsed/>
    <w:locked/>
    <w:rsid w:val="005E5C14"/>
    <w:pPr>
      <w:spacing w:line="240" w:lineRule="auto"/>
    </w:pPr>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12">
    <w:name w:val="Цветная заливка - Акцент 121"/>
    <w:basedOn w:val="a7"/>
    <w:next w:val="-12"/>
    <w:uiPriority w:val="71"/>
    <w:unhideWhenUsed/>
    <w:rsid w:val="005E5C14"/>
    <w:pPr>
      <w:spacing w:line="240" w:lineRule="auto"/>
    </w:pPr>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unhideWhenUsed/>
    <w:rsid w:val="005E5C14"/>
    <w:pPr>
      <w:spacing w:line="240" w:lineRule="auto"/>
    </w:pPr>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customStyle="1" w:styleId="3f8">
    <w:name w:val="Просмотренная гиперссылка3"/>
    <w:basedOn w:val="a6"/>
    <w:uiPriority w:val="99"/>
    <w:semiHidden/>
    <w:unhideWhenUsed/>
    <w:rsid w:val="005E5C14"/>
    <w:rPr>
      <w:color w:val="5F7791"/>
      <w:u w:val="single"/>
    </w:rPr>
  </w:style>
  <w:style w:type="numbering" w:customStyle="1" w:styleId="417">
    <w:name w:val="Нет списка41"/>
    <w:next w:val="a8"/>
    <w:uiPriority w:val="99"/>
    <w:semiHidden/>
    <w:unhideWhenUsed/>
    <w:rsid w:val="005E5C14"/>
  </w:style>
  <w:style w:type="table" w:customStyle="1" w:styleId="-12110">
    <w:name w:val="Темный список - Акцент 1211"/>
    <w:basedOn w:val="a7"/>
    <w:next w:val="-10"/>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1">
    <w:name w:val="Цветная заливка - Акцент 1211"/>
    <w:basedOn w:val="a7"/>
    <w:next w:val="-12"/>
    <w:uiPriority w:val="71"/>
    <w:unhideWhenUsed/>
    <w:rsid w:val="005E5C14"/>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12">
    <w:name w:val="Цветная сетка - Акцент 1211"/>
    <w:basedOn w:val="a7"/>
    <w:next w:val="-1"/>
    <w:uiPriority w:val="73"/>
    <w:unhideWhenUsed/>
    <w:rsid w:val="005E5C14"/>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1">
    <w:name w:val="Темный список - Акцент 2211"/>
    <w:basedOn w:val="a7"/>
    <w:next w:val="-2"/>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1">
    <w:name w:val="Темный список - Акцент 3211"/>
    <w:basedOn w:val="a7"/>
    <w:next w:val="-3"/>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1">
    <w:name w:val="Темный список - Акцент 4211"/>
    <w:basedOn w:val="a7"/>
    <w:next w:val="-4"/>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1">
    <w:name w:val="Темный список - Акцент 5211"/>
    <w:basedOn w:val="a7"/>
    <w:next w:val="-5"/>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1">
    <w:name w:val="Средняя сетка 3 - Акцент 6211"/>
    <w:basedOn w:val="a7"/>
    <w:next w:val="3-6"/>
    <w:uiPriority w:val="69"/>
    <w:unhideWhenUsed/>
    <w:rsid w:val="005E5C14"/>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16">
    <w:name w:val="Темный список - Акцент 6211"/>
    <w:basedOn w:val="a7"/>
    <w:next w:val="-6"/>
    <w:uiPriority w:val="70"/>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1">
    <w:name w:val="Таблица-сетка 4 — акцент 121"/>
    <w:basedOn w:val="a7"/>
    <w:uiPriority w:val="49"/>
    <w:rsid w:val="005E5C14"/>
    <w:pPr>
      <w:spacing w:line="240" w:lineRule="auto"/>
    </w:p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
    <w:name w:val="Таблица-сетка 6 цветная — акцент 121"/>
    <w:basedOn w:val="a7"/>
    <w:uiPriority w:val="51"/>
    <w:rsid w:val="005E5C14"/>
    <w:pPr>
      <w:spacing w:line="240" w:lineRule="auto"/>
    </w:pPr>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7"/>
    <w:uiPriority w:val="51"/>
    <w:rsid w:val="005E5C14"/>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7"/>
    <w:uiPriority w:val="52"/>
    <w:rsid w:val="005E5C14"/>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7"/>
    <w:uiPriority w:val="51"/>
    <w:rsid w:val="005E5C14"/>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7"/>
    <w:uiPriority w:val="51"/>
    <w:rsid w:val="005E5C14"/>
    <w:pPr>
      <w:spacing w:line="240" w:lineRule="auto"/>
    </w:pPr>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7"/>
    <w:uiPriority w:val="51"/>
    <w:rsid w:val="005E5C14"/>
    <w:pPr>
      <w:spacing w:line="240" w:lineRule="auto"/>
    </w:pPr>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14">
    <w:name w:val="Нет списка51"/>
    <w:next w:val="a8"/>
    <w:uiPriority w:val="99"/>
    <w:semiHidden/>
    <w:unhideWhenUsed/>
    <w:rsid w:val="005E5C14"/>
  </w:style>
  <w:style w:type="paragraph" w:customStyle="1" w:styleId="2ffa">
    <w:name w:val="Дата2"/>
    <w:basedOn w:val="a5"/>
    <w:next w:val="a5"/>
    <w:semiHidden/>
    <w:unhideWhenUsed/>
    <w:rsid w:val="005E5C14"/>
    <w:rPr>
      <w:rFonts w:ascii="Calibri" w:hAnsi="Calibri"/>
      <w:sz w:val="24"/>
      <w:szCs w:val="22"/>
    </w:rPr>
  </w:style>
  <w:style w:type="paragraph" w:customStyle="1" w:styleId="2ffb">
    <w:name w:val="Заголовок записки2"/>
    <w:basedOn w:val="a5"/>
    <w:next w:val="a5"/>
    <w:semiHidden/>
    <w:unhideWhenUsed/>
    <w:rsid w:val="005E5C14"/>
    <w:pPr>
      <w:spacing w:line="240" w:lineRule="auto"/>
    </w:pPr>
    <w:rPr>
      <w:rFonts w:ascii="Calibri" w:hAnsi="Calibri"/>
      <w:sz w:val="24"/>
      <w:szCs w:val="24"/>
    </w:rPr>
  </w:style>
  <w:style w:type="table" w:customStyle="1" w:styleId="-123">
    <w:name w:val="Цветной список - Акцент 12"/>
    <w:basedOn w:val="a7"/>
    <w:next w:val="-13"/>
    <w:uiPriority w:val="72"/>
    <w:unhideWhenUsed/>
    <w:rsid w:val="005E5C14"/>
    <w:pPr>
      <w:spacing w:line="240" w:lineRule="auto"/>
    </w:pPr>
    <w:rPr>
      <w:color w:val="000000"/>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5">
    <w:name w:val="Средняя сетка 22"/>
    <w:basedOn w:val="a7"/>
    <w:next w:val="2fd"/>
    <w:uiPriority w:val="68"/>
    <w:semiHidden/>
    <w:unhideWhenUsed/>
    <w:rsid w:val="005E5C14"/>
    <w:pPr>
      <w:spacing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14">
    <w:name w:val="Нет списка61"/>
    <w:next w:val="a8"/>
    <w:semiHidden/>
    <w:unhideWhenUsed/>
    <w:rsid w:val="005E5C14"/>
  </w:style>
  <w:style w:type="numbering" w:customStyle="1" w:styleId="714">
    <w:name w:val="Нет списка71"/>
    <w:next w:val="a8"/>
    <w:uiPriority w:val="99"/>
    <w:semiHidden/>
    <w:unhideWhenUsed/>
    <w:rsid w:val="005E5C14"/>
  </w:style>
  <w:style w:type="numbering" w:customStyle="1" w:styleId="813">
    <w:name w:val="Нет списка81"/>
    <w:next w:val="a8"/>
    <w:uiPriority w:val="99"/>
    <w:semiHidden/>
    <w:unhideWhenUsed/>
    <w:rsid w:val="005E5C14"/>
  </w:style>
  <w:style w:type="numbering" w:customStyle="1" w:styleId="913">
    <w:name w:val="Нет списка91"/>
    <w:next w:val="a8"/>
    <w:uiPriority w:val="99"/>
    <w:semiHidden/>
    <w:unhideWhenUsed/>
    <w:rsid w:val="005E5C14"/>
  </w:style>
  <w:style w:type="numbering" w:customStyle="1" w:styleId="1010">
    <w:name w:val="Нет списка101"/>
    <w:next w:val="a8"/>
    <w:uiPriority w:val="99"/>
    <w:semiHidden/>
    <w:unhideWhenUsed/>
    <w:rsid w:val="005E5C14"/>
  </w:style>
  <w:style w:type="numbering" w:customStyle="1" w:styleId="1210">
    <w:name w:val="Нет списка121"/>
    <w:next w:val="a8"/>
    <w:semiHidden/>
    <w:unhideWhenUsed/>
    <w:rsid w:val="005E5C14"/>
  </w:style>
  <w:style w:type="numbering" w:customStyle="1" w:styleId="1310">
    <w:name w:val="Нет списка131"/>
    <w:next w:val="a8"/>
    <w:semiHidden/>
    <w:unhideWhenUsed/>
    <w:rsid w:val="005E5C14"/>
  </w:style>
  <w:style w:type="numbering" w:customStyle="1" w:styleId="1410">
    <w:name w:val="Нет списка141"/>
    <w:next w:val="a8"/>
    <w:uiPriority w:val="99"/>
    <w:semiHidden/>
    <w:unhideWhenUsed/>
    <w:rsid w:val="005E5C14"/>
  </w:style>
  <w:style w:type="numbering" w:customStyle="1" w:styleId="1510">
    <w:name w:val="Нет списка151"/>
    <w:next w:val="a8"/>
    <w:uiPriority w:val="99"/>
    <w:semiHidden/>
    <w:unhideWhenUsed/>
    <w:rsid w:val="005E5C14"/>
  </w:style>
  <w:style w:type="character" w:customStyle="1" w:styleId="322">
    <w:name w:val="Заголовок 3 Знак2"/>
    <w:basedOn w:val="a6"/>
    <w:uiPriority w:val="9"/>
    <w:semiHidden/>
    <w:rsid w:val="005E5C14"/>
    <w:rPr>
      <w:rFonts w:ascii="Calibri Light" w:eastAsia="Times New Roman" w:hAnsi="Calibri Light" w:cs="Times New Roman"/>
      <w:color w:val="1F4D78"/>
      <w:sz w:val="24"/>
      <w:szCs w:val="24"/>
    </w:rPr>
  </w:style>
  <w:style w:type="character" w:customStyle="1" w:styleId="421">
    <w:name w:val="Заголовок 4 Знак2"/>
    <w:basedOn w:val="a6"/>
    <w:uiPriority w:val="9"/>
    <w:semiHidden/>
    <w:rsid w:val="005E5C14"/>
    <w:rPr>
      <w:rFonts w:ascii="Calibri Light" w:eastAsia="Times New Roman" w:hAnsi="Calibri Light" w:cs="Times New Roman"/>
      <w:i/>
      <w:iCs/>
      <w:color w:val="2E74B5"/>
    </w:rPr>
  </w:style>
  <w:style w:type="character" w:customStyle="1" w:styleId="226">
    <w:name w:val="Цитата 2 Знак2"/>
    <w:basedOn w:val="a6"/>
    <w:uiPriority w:val="29"/>
    <w:rsid w:val="005E5C14"/>
    <w:rPr>
      <w:i/>
      <w:iCs/>
      <w:color w:val="404040"/>
    </w:rPr>
  </w:style>
  <w:style w:type="character" w:customStyle="1" w:styleId="2ffc">
    <w:name w:val="Выделенная цитата Знак2"/>
    <w:basedOn w:val="a6"/>
    <w:uiPriority w:val="30"/>
    <w:rsid w:val="005E5C14"/>
    <w:rPr>
      <w:i/>
      <w:iCs/>
      <w:color w:val="5B9BD5"/>
    </w:rPr>
  </w:style>
  <w:style w:type="table" w:customStyle="1" w:styleId="-114">
    <w:name w:val="Цветная сетка - Акцент 114"/>
    <w:basedOn w:val="a7"/>
    <w:next w:val="-1"/>
    <w:uiPriority w:val="73"/>
    <w:unhideWhenUsed/>
    <w:rsid w:val="005E5C14"/>
    <w:pPr>
      <w:spacing w:line="240" w:lineRule="auto"/>
      <w:ind w:firstLine="0"/>
      <w:jc w:val="left"/>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40">
    <w:name w:val="Темный список - Акцент 114"/>
    <w:basedOn w:val="a7"/>
    <w:next w:val="-10"/>
    <w:uiPriority w:val="70"/>
    <w:unhideWhenUsed/>
    <w:rsid w:val="005E5C14"/>
    <w:pPr>
      <w:spacing w:line="240" w:lineRule="auto"/>
      <w:ind w:firstLine="0"/>
      <w:jc w:val="left"/>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4">
    <w:name w:val="Средняя сетка 3 - Акцент 614"/>
    <w:basedOn w:val="a7"/>
    <w:next w:val="3-6"/>
    <w:uiPriority w:val="69"/>
    <w:unhideWhenUsed/>
    <w:rsid w:val="005E5C14"/>
    <w:pPr>
      <w:spacing w:line="240" w:lineRule="auto"/>
      <w:ind w:firstLine="0"/>
      <w:jc w:val="left"/>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4">
    <w:name w:val="Темный список - Акцент 214"/>
    <w:basedOn w:val="a7"/>
    <w:next w:val="-2"/>
    <w:uiPriority w:val="70"/>
    <w:unhideWhenUsed/>
    <w:rsid w:val="005E5C14"/>
    <w:pPr>
      <w:spacing w:line="240" w:lineRule="auto"/>
      <w:ind w:firstLine="0"/>
      <w:jc w:val="left"/>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4">
    <w:name w:val="Темный список - Акцент 314"/>
    <w:basedOn w:val="a7"/>
    <w:next w:val="-3"/>
    <w:uiPriority w:val="70"/>
    <w:unhideWhenUsed/>
    <w:rsid w:val="005E5C14"/>
    <w:pPr>
      <w:spacing w:line="240" w:lineRule="auto"/>
      <w:ind w:firstLine="0"/>
      <w:jc w:val="left"/>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4">
    <w:name w:val="Темный список - Акцент 414"/>
    <w:basedOn w:val="a7"/>
    <w:next w:val="-4"/>
    <w:uiPriority w:val="70"/>
    <w:unhideWhenUsed/>
    <w:rsid w:val="005E5C14"/>
    <w:pPr>
      <w:spacing w:line="240" w:lineRule="auto"/>
      <w:ind w:firstLine="0"/>
      <w:jc w:val="left"/>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4">
    <w:name w:val="Темный список - Акцент 514"/>
    <w:basedOn w:val="a7"/>
    <w:next w:val="-5"/>
    <w:uiPriority w:val="70"/>
    <w:unhideWhenUsed/>
    <w:rsid w:val="005E5C14"/>
    <w:pPr>
      <w:spacing w:line="240" w:lineRule="auto"/>
      <w:ind w:firstLine="0"/>
      <w:jc w:val="left"/>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41">
    <w:name w:val="Цветная заливка - Акцент 114"/>
    <w:basedOn w:val="a7"/>
    <w:next w:val="-12"/>
    <w:uiPriority w:val="71"/>
    <w:unhideWhenUsed/>
    <w:rsid w:val="005E5C14"/>
    <w:pPr>
      <w:spacing w:line="240" w:lineRule="auto"/>
      <w:ind w:firstLine="0"/>
      <w:jc w:val="left"/>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unhideWhenUsed/>
    <w:rsid w:val="005E5C14"/>
    <w:pPr>
      <w:spacing w:line="240" w:lineRule="auto"/>
      <w:ind w:firstLine="0"/>
      <w:jc w:val="left"/>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3f9">
    <w:name w:val="Дата Знак3"/>
    <w:basedOn w:val="a6"/>
    <w:uiPriority w:val="99"/>
    <w:semiHidden/>
    <w:rsid w:val="005E5C14"/>
  </w:style>
  <w:style w:type="character" w:customStyle="1" w:styleId="3fa">
    <w:name w:val="Заголовок записки Знак3"/>
    <w:basedOn w:val="a6"/>
    <w:uiPriority w:val="99"/>
    <w:semiHidden/>
    <w:rsid w:val="005E5C14"/>
  </w:style>
  <w:style w:type="table" w:customStyle="1" w:styleId="-133">
    <w:name w:val="Цветной список - Акцент 13"/>
    <w:basedOn w:val="a7"/>
    <w:next w:val="-13"/>
    <w:uiPriority w:val="72"/>
    <w:semiHidden/>
    <w:unhideWhenUsed/>
    <w:rsid w:val="005E5C14"/>
    <w:pPr>
      <w:spacing w:line="240" w:lineRule="auto"/>
      <w:ind w:firstLine="0"/>
      <w:jc w:val="left"/>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32">
    <w:name w:val="Средняя сетка 23"/>
    <w:basedOn w:val="a7"/>
    <w:next w:val="2fd"/>
    <w:uiPriority w:val="68"/>
    <w:semiHidden/>
    <w:unhideWhenUsed/>
    <w:rsid w:val="005E5C14"/>
    <w:pPr>
      <w:spacing w:line="240" w:lineRule="auto"/>
      <w:ind w:firstLine="0"/>
      <w:jc w:val="left"/>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181">
    <w:name w:val="Нет списка18"/>
    <w:next w:val="a8"/>
    <w:uiPriority w:val="99"/>
    <w:semiHidden/>
    <w:unhideWhenUsed/>
    <w:rsid w:val="004D3A09"/>
  </w:style>
  <w:style w:type="table" w:customStyle="1" w:styleId="840">
    <w:name w:val="Сетка таблицы84"/>
    <w:basedOn w:val="a7"/>
    <w:next w:val="afb"/>
    <w:uiPriority w:val="59"/>
    <w:rsid w:val="004D3A09"/>
    <w:pPr>
      <w:spacing w:line="240" w:lineRule="auto"/>
      <w:ind w:firstLine="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8"/>
    <w:uiPriority w:val="99"/>
    <w:semiHidden/>
    <w:unhideWhenUsed/>
    <w:rsid w:val="004D3A09"/>
  </w:style>
  <w:style w:type="numbering" w:customStyle="1" w:styleId="1101">
    <w:name w:val="Нет списка110"/>
    <w:next w:val="a8"/>
    <w:uiPriority w:val="99"/>
    <w:semiHidden/>
    <w:unhideWhenUsed/>
    <w:rsid w:val="004D3A09"/>
  </w:style>
  <w:style w:type="numbering" w:customStyle="1" w:styleId="1131">
    <w:name w:val="Нет списка113"/>
    <w:next w:val="a8"/>
    <w:semiHidden/>
    <w:unhideWhenUsed/>
    <w:rsid w:val="004D3A09"/>
  </w:style>
  <w:style w:type="numbering" w:customStyle="1" w:styleId="11120">
    <w:name w:val="Нет списка1112"/>
    <w:next w:val="a8"/>
    <w:semiHidden/>
    <w:unhideWhenUsed/>
    <w:rsid w:val="004D3A09"/>
  </w:style>
  <w:style w:type="numbering" w:customStyle="1" w:styleId="11112">
    <w:name w:val="Нет списка11112"/>
    <w:next w:val="a8"/>
    <w:semiHidden/>
    <w:unhideWhenUsed/>
    <w:rsid w:val="004D3A09"/>
  </w:style>
  <w:style w:type="numbering" w:customStyle="1" w:styleId="227">
    <w:name w:val="Нет списка22"/>
    <w:next w:val="a8"/>
    <w:uiPriority w:val="99"/>
    <w:semiHidden/>
    <w:unhideWhenUsed/>
    <w:rsid w:val="004D3A09"/>
  </w:style>
  <w:style w:type="numbering" w:customStyle="1" w:styleId="323">
    <w:name w:val="Нет списка32"/>
    <w:next w:val="a8"/>
    <w:uiPriority w:val="99"/>
    <w:semiHidden/>
    <w:unhideWhenUsed/>
    <w:rsid w:val="004D3A09"/>
  </w:style>
  <w:style w:type="table" w:customStyle="1" w:styleId="-1220">
    <w:name w:val="Цветная сетка - Акцент 122"/>
    <w:basedOn w:val="a7"/>
    <w:next w:val="-1"/>
    <w:uiPriority w:val="73"/>
    <w:unhideWhenUsed/>
    <w:rsid w:val="004D3A09"/>
    <w:pPr>
      <w:spacing w:line="240" w:lineRule="auto"/>
    </w:pPr>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21">
    <w:name w:val="Темный список - Акцент 122"/>
    <w:basedOn w:val="a7"/>
    <w:next w:val="-10"/>
    <w:uiPriority w:val="70"/>
    <w:unhideWhenUsed/>
    <w:rsid w:val="004D3A09"/>
    <w:pPr>
      <w:spacing w:line="240" w:lineRule="auto"/>
    </w:pPr>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2">
    <w:name w:val="Средняя сетка 3 - Акцент 622"/>
    <w:basedOn w:val="a7"/>
    <w:next w:val="3-6"/>
    <w:uiPriority w:val="69"/>
    <w:unhideWhenUsed/>
    <w:rsid w:val="004D3A09"/>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2">
    <w:name w:val="Темный список - Акцент 222"/>
    <w:basedOn w:val="a7"/>
    <w:next w:val="-2"/>
    <w:uiPriority w:val="70"/>
    <w:unhideWhenUsed/>
    <w:rsid w:val="004D3A09"/>
    <w:pPr>
      <w:spacing w:line="240" w:lineRule="auto"/>
    </w:pPr>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2">
    <w:name w:val="Темный список - Акцент 322"/>
    <w:basedOn w:val="a7"/>
    <w:next w:val="-3"/>
    <w:uiPriority w:val="70"/>
    <w:unhideWhenUsed/>
    <w:rsid w:val="004D3A09"/>
    <w:pPr>
      <w:spacing w:line="240" w:lineRule="auto"/>
    </w:pPr>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2">
    <w:name w:val="Темный список - Акцент 422"/>
    <w:basedOn w:val="a7"/>
    <w:next w:val="-4"/>
    <w:uiPriority w:val="70"/>
    <w:unhideWhenUsed/>
    <w:rsid w:val="004D3A09"/>
    <w:pPr>
      <w:spacing w:line="240" w:lineRule="auto"/>
    </w:pPr>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2">
    <w:name w:val="Темный список - Акцент 522"/>
    <w:basedOn w:val="a7"/>
    <w:next w:val="-5"/>
    <w:uiPriority w:val="70"/>
    <w:unhideWhenUsed/>
    <w:rsid w:val="004D3A09"/>
    <w:pPr>
      <w:spacing w:line="240" w:lineRule="auto"/>
    </w:pPr>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22">
    <w:name w:val="Цветная заливка - Акцент 122"/>
    <w:basedOn w:val="a7"/>
    <w:next w:val="-12"/>
    <w:uiPriority w:val="71"/>
    <w:unhideWhenUsed/>
    <w:rsid w:val="004D3A09"/>
    <w:pPr>
      <w:spacing w:line="240" w:lineRule="auto"/>
    </w:pPr>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unhideWhenUsed/>
    <w:rsid w:val="004D3A09"/>
    <w:pPr>
      <w:spacing w:line="240" w:lineRule="auto"/>
    </w:pPr>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numbering" w:customStyle="1" w:styleId="422">
    <w:name w:val="Нет списка42"/>
    <w:next w:val="a8"/>
    <w:uiPriority w:val="99"/>
    <w:semiHidden/>
    <w:unhideWhenUsed/>
    <w:rsid w:val="004D3A09"/>
  </w:style>
  <w:style w:type="table" w:customStyle="1" w:styleId="-12120">
    <w:name w:val="Темный список - Акцент 1212"/>
    <w:basedOn w:val="a7"/>
    <w:next w:val="-10"/>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21">
    <w:name w:val="Цветная заливка - Акцент 1212"/>
    <w:basedOn w:val="a7"/>
    <w:next w:val="-12"/>
    <w:uiPriority w:val="71"/>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2">
    <w:name w:val="Цветная сетка - Акцент 1212"/>
    <w:basedOn w:val="a7"/>
    <w:next w:val="-1"/>
    <w:uiPriority w:val="73"/>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2">
    <w:name w:val="Темный список - Акцент 2212"/>
    <w:basedOn w:val="a7"/>
    <w:next w:val="-2"/>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2">
    <w:name w:val="Темный список - Акцент 3212"/>
    <w:basedOn w:val="a7"/>
    <w:next w:val="-3"/>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2">
    <w:name w:val="Темный список - Акцент 4212"/>
    <w:basedOn w:val="a7"/>
    <w:next w:val="-4"/>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2">
    <w:name w:val="Темный список - Акцент 5212"/>
    <w:basedOn w:val="a7"/>
    <w:next w:val="-5"/>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2">
    <w:name w:val="Средняя сетка 3 - Акцент 6212"/>
    <w:basedOn w:val="a7"/>
    <w:next w:val="3-6"/>
    <w:uiPriority w:val="69"/>
    <w:unhideWhenUsed/>
    <w:rsid w:val="004D3A09"/>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20">
    <w:name w:val="Темный список - Акцент 6212"/>
    <w:basedOn w:val="a7"/>
    <w:next w:val="-6"/>
    <w:uiPriority w:val="70"/>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2">
    <w:name w:val="Таблица-сетка 4 — акцент 122"/>
    <w:basedOn w:val="a7"/>
    <w:uiPriority w:val="49"/>
    <w:rsid w:val="004D3A09"/>
    <w:pPr>
      <w:spacing w:line="240" w:lineRule="auto"/>
    </w:p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
    <w:name w:val="Таблица-сетка 6 цветная — акцент 122"/>
    <w:basedOn w:val="a7"/>
    <w:uiPriority w:val="51"/>
    <w:rsid w:val="004D3A09"/>
    <w:pPr>
      <w:spacing w:line="240" w:lineRule="auto"/>
    </w:pPr>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7"/>
    <w:uiPriority w:val="51"/>
    <w:rsid w:val="004D3A09"/>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7"/>
    <w:uiPriority w:val="52"/>
    <w:rsid w:val="004D3A09"/>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7"/>
    <w:uiPriority w:val="51"/>
    <w:rsid w:val="004D3A09"/>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7"/>
    <w:uiPriority w:val="51"/>
    <w:rsid w:val="004D3A09"/>
    <w:pPr>
      <w:spacing w:line="240" w:lineRule="auto"/>
    </w:pPr>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7"/>
    <w:uiPriority w:val="51"/>
    <w:rsid w:val="004D3A09"/>
    <w:pPr>
      <w:spacing w:line="240" w:lineRule="auto"/>
    </w:pPr>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21">
    <w:name w:val="Нет списка52"/>
    <w:next w:val="a8"/>
    <w:uiPriority w:val="99"/>
    <w:semiHidden/>
    <w:unhideWhenUsed/>
    <w:rsid w:val="004D3A09"/>
  </w:style>
  <w:style w:type="numbering" w:customStyle="1" w:styleId="621">
    <w:name w:val="Нет списка62"/>
    <w:next w:val="a8"/>
    <w:semiHidden/>
    <w:unhideWhenUsed/>
    <w:rsid w:val="004D3A09"/>
  </w:style>
  <w:style w:type="numbering" w:customStyle="1" w:styleId="721">
    <w:name w:val="Нет списка72"/>
    <w:next w:val="a8"/>
    <w:uiPriority w:val="99"/>
    <w:semiHidden/>
    <w:unhideWhenUsed/>
    <w:rsid w:val="004D3A09"/>
  </w:style>
  <w:style w:type="numbering" w:customStyle="1" w:styleId="821">
    <w:name w:val="Нет списка82"/>
    <w:next w:val="a8"/>
    <w:uiPriority w:val="99"/>
    <w:semiHidden/>
    <w:unhideWhenUsed/>
    <w:rsid w:val="004D3A09"/>
  </w:style>
  <w:style w:type="numbering" w:customStyle="1" w:styleId="920">
    <w:name w:val="Нет списка92"/>
    <w:next w:val="a8"/>
    <w:uiPriority w:val="99"/>
    <w:semiHidden/>
    <w:unhideWhenUsed/>
    <w:rsid w:val="004D3A09"/>
  </w:style>
  <w:style w:type="numbering" w:customStyle="1" w:styleId="1020">
    <w:name w:val="Нет списка102"/>
    <w:next w:val="a8"/>
    <w:uiPriority w:val="99"/>
    <w:semiHidden/>
    <w:unhideWhenUsed/>
    <w:rsid w:val="004D3A09"/>
  </w:style>
  <w:style w:type="numbering" w:customStyle="1" w:styleId="1220">
    <w:name w:val="Нет списка122"/>
    <w:next w:val="a8"/>
    <w:semiHidden/>
    <w:unhideWhenUsed/>
    <w:rsid w:val="004D3A09"/>
  </w:style>
  <w:style w:type="numbering" w:customStyle="1" w:styleId="132">
    <w:name w:val="Нет списка132"/>
    <w:next w:val="a8"/>
    <w:uiPriority w:val="99"/>
    <w:semiHidden/>
    <w:unhideWhenUsed/>
    <w:rsid w:val="004D3A09"/>
  </w:style>
  <w:style w:type="numbering" w:customStyle="1" w:styleId="1420">
    <w:name w:val="Нет списка142"/>
    <w:next w:val="a8"/>
    <w:uiPriority w:val="99"/>
    <w:semiHidden/>
    <w:unhideWhenUsed/>
    <w:rsid w:val="004D3A09"/>
  </w:style>
  <w:style w:type="numbering" w:customStyle="1" w:styleId="152">
    <w:name w:val="Нет списка152"/>
    <w:next w:val="a8"/>
    <w:uiPriority w:val="99"/>
    <w:semiHidden/>
    <w:unhideWhenUsed/>
    <w:rsid w:val="004D3A09"/>
  </w:style>
  <w:style w:type="table" w:customStyle="1" w:styleId="-115">
    <w:name w:val="Цветная сетка - Акцент 115"/>
    <w:basedOn w:val="a7"/>
    <w:next w:val="-1"/>
    <w:uiPriority w:val="73"/>
    <w:unhideWhenUsed/>
    <w:rsid w:val="004D3A09"/>
    <w:pPr>
      <w:spacing w:line="240" w:lineRule="auto"/>
      <w:ind w:firstLine="0"/>
      <w:jc w:val="left"/>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unhideWhenUsed/>
    <w:rsid w:val="004D3A09"/>
    <w:pPr>
      <w:spacing w:line="240" w:lineRule="auto"/>
      <w:ind w:firstLine="0"/>
      <w:jc w:val="left"/>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unhideWhenUsed/>
    <w:rsid w:val="004D3A09"/>
    <w:pPr>
      <w:spacing w:line="240" w:lineRule="auto"/>
      <w:ind w:firstLine="0"/>
      <w:jc w:val="left"/>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unhideWhenUsed/>
    <w:rsid w:val="004D3A09"/>
    <w:pPr>
      <w:spacing w:line="240" w:lineRule="auto"/>
      <w:ind w:firstLine="0"/>
      <w:jc w:val="left"/>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
    <w:name w:val="Темный список - Акцент 315"/>
    <w:basedOn w:val="a7"/>
    <w:next w:val="-3"/>
    <w:uiPriority w:val="70"/>
    <w:unhideWhenUsed/>
    <w:rsid w:val="004D3A09"/>
    <w:pPr>
      <w:spacing w:line="240" w:lineRule="auto"/>
      <w:ind w:firstLine="0"/>
      <w:jc w:val="left"/>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unhideWhenUsed/>
    <w:rsid w:val="004D3A09"/>
    <w:pPr>
      <w:spacing w:line="240" w:lineRule="auto"/>
      <w:ind w:firstLine="0"/>
      <w:jc w:val="left"/>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
    <w:name w:val="Темный список - Акцент 515"/>
    <w:basedOn w:val="a7"/>
    <w:next w:val="-5"/>
    <w:uiPriority w:val="70"/>
    <w:unhideWhenUsed/>
    <w:rsid w:val="004D3A09"/>
    <w:pPr>
      <w:spacing w:line="240" w:lineRule="auto"/>
      <w:ind w:firstLine="0"/>
      <w:jc w:val="left"/>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
    <w:name w:val="Цветная заливка - Акцент 115"/>
    <w:basedOn w:val="a7"/>
    <w:next w:val="-12"/>
    <w:uiPriority w:val="71"/>
    <w:unhideWhenUsed/>
    <w:rsid w:val="004D3A09"/>
    <w:pPr>
      <w:spacing w:line="240" w:lineRule="auto"/>
      <w:ind w:firstLine="0"/>
      <w:jc w:val="left"/>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unhideWhenUsed/>
    <w:rsid w:val="004D3A09"/>
    <w:pPr>
      <w:spacing w:line="240" w:lineRule="auto"/>
      <w:ind w:firstLine="0"/>
      <w:jc w:val="left"/>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43">
    <w:name w:val="Цветной список - Акцент 14"/>
    <w:basedOn w:val="a7"/>
    <w:next w:val="-13"/>
    <w:uiPriority w:val="72"/>
    <w:semiHidden/>
    <w:unhideWhenUsed/>
    <w:rsid w:val="004D3A09"/>
    <w:pPr>
      <w:spacing w:line="240" w:lineRule="auto"/>
      <w:ind w:firstLine="0"/>
      <w:jc w:val="left"/>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41">
    <w:name w:val="Средняя сетка 24"/>
    <w:basedOn w:val="a7"/>
    <w:next w:val="2fd"/>
    <w:uiPriority w:val="68"/>
    <w:semiHidden/>
    <w:unhideWhenUsed/>
    <w:rsid w:val="004D3A09"/>
    <w:pPr>
      <w:spacing w:line="240" w:lineRule="auto"/>
      <w:ind w:firstLine="0"/>
      <w:jc w:val="left"/>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01">
    <w:name w:val="Нет списка20"/>
    <w:next w:val="a8"/>
    <w:uiPriority w:val="99"/>
    <w:semiHidden/>
    <w:unhideWhenUsed/>
    <w:rsid w:val="004D3A09"/>
  </w:style>
  <w:style w:type="numbering" w:customStyle="1" w:styleId="1142">
    <w:name w:val="Нет списка114"/>
    <w:next w:val="a8"/>
    <w:semiHidden/>
    <w:unhideWhenUsed/>
    <w:rsid w:val="004D3A09"/>
  </w:style>
  <w:style w:type="numbering" w:customStyle="1" w:styleId="1151">
    <w:name w:val="Нет списка115"/>
    <w:next w:val="a8"/>
    <w:semiHidden/>
    <w:unhideWhenUsed/>
    <w:rsid w:val="004D3A09"/>
  </w:style>
  <w:style w:type="numbering" w:customStyle="1" w:styleId="1113">
    <w:name w:val="Нет списка1113"/>
    <w:next w:val="a8"/>
    <w:semiHidden/>
    <w:unhideWhenUsed/>
    <w:rsid w:val="004D3A09"/>
  </w:style>
  <w:style w:type="numbering" w:customStyle="1" w:styleId="11113">
    <w:name w:val="Нет списка11113"/>
    <w:next w:val="a8"/>
    <w:semiHidden/>
    <w:unhideWhenUsed/>
    <w:rsid w:val="004D3A09"/>
  </w:style>
  <w:style w:type="numbering" w:customStyle="1" w:styleId="233">
    <w:name w:val="Нет списка23"/>
    <w:next w:val="a8"/>
    <w:uiPriority w:val="99"/>
    <w:semiHidden/>
    <w:unhideWhenUsed/>
    <w:rsid w:val="004D3A09"/>
  </w:style>
  <w:style w:type="numbering" w:customStyle="1" w:styleId="331">
    <w:name w:val="Нет списка33"/>
    <w:next w:val="a8"/>
    <w:uiPriority w:val="99"/>
    <w:semiHidden/>
    <w:unhideWhenUsed/>
    <w:rsid w:val="004D3A09"/>
  </w:style>
  <w:style w:type="table" w:customStyle="1" w:styleId="-1230">
    <w:name w:val="Цветная сетка - Акцент 123"/>
    <w:basedOn w:val="a7"/>
    <w:next w:val="-1"/>
    <w:uiPriority w:val="73"/>
    <w:semiHidden/>
    <w:unhideWhenUsed/>
    <w:rsid w:val="004D3A09"/>
    <w:pPr>
      <w:spacing w:line="240" w:lineRule="auto"/>
    </w:pPr>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31">
    <w:name w:val="Темный список - Акцент 123"/>
    <w:basedOn w:val="a7"/>
    <w:next w:val="-10"/>
    <w:uiPriority w:val="70"/>
    <w:semiHidden/>
    <w:unhideWhenUsed/>
    <w:rsid w:val="004D3A09"/>
    <w:pPr>
      <w:spacing w:line="240" w:lineRule="auto"/>
    </w:pPr>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3">
    <w:name w:val="Средняя сетка 3 - Акцент 623"/>
    <w:basedOn w:val="a7"/>
    <w:next w:val="3-6"/>
    <w:uiPriority w:val="69"/>
    <w:semiHidden/>
    <w:unhideWhenUsed/>
    <w:rsid w:val="004D3A09"/>
    <w:pPr>
      <w:spacing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3">
    <w:name w:val="Темный список - Акцент 223"/>
    <w:basedOn w:val="a7"/>
    <w:next w:val="-2"/>
    <w:uiPriority w:val="70"/>
    <w:semiHidden/>
    <w:unhideWhenUsed/>
    <w:rsid w:val="004D3A09"/>
    <w:pPr>
      <w:spacing w:line="240" w:lineRule="auto"/>
    </w:pPr>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3">
    <w:name w:val="Темный список - Акцент 323"/>
    <w:basedOn w:val="a7"/>
    <w:next w:val="-3"/>
    <w:uiPriority w:val="70"/>
    <w:semiHidden/>
    <w:unhideWhenUsed/>
    <w:rsid w:val="004D3A09"/>
    <w:pPr>
      <w:spacing w:line="240" w:lineRule="auto"/>
    </w:pPr>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3">
    <w:name w:val="Темный список - Акцент 423"/>
    <w:basedOn w:val="a7"/>
    <w:next w:val="-4"/>
    <w:uiPriority w:val="70"/>
    <w:semiHidden/>
    <w:unhideWhenUsed/>
    <w:rsid w:val="004D3A09"/>
    <w:pPr>
      <w:spacing w:line="240" w:lineRule="auto"/>
    </w:pPr>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3">
    <w:name w:val="Темный список - Акцент 523"/>
    <w:basedOn w:val="a7"/>
    <w:next w:val="-5"/>
    <w:uiPriority w:val="70"/>
    <w:semiHidden/>
    <w:unhideWhenUsed/>
    <w:rsid w:val="004D3A09"/>
    <w:pPr>
      <w:spacing w:line="240" w:lineRule="auto"/>
    </w:pPr>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32">
    <w:name w:val="Цветная заливка - Акцент 123"/>
    <w:basedOn w:val="a7"/>
    <w:next w:val="-12"/>
    <w:uiPriority w:val="71"/>
    <w:semiHidden/>
    <w:unhideWhenUsed/>
    <w:rsid w:val="004D3A09"/>
    <w:pPr>
      <w:spacing w:line="240" w:lineRule="auto"/>
    </w:pPr>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30">
    <w:name w:val="Темный список - Акцент 623"/>
    <w:basedOn w:val="a7"/>
    <w:next w:val="-6"/>
    <w:uiPriority w:val="70"/>
    <w:semiHidden/>
    <w:unhideWhenUsed/>
    <w:rsid w:val="004D3A09"/>
    <w:pPr>
      <w:spacing w:line="240" w:lineRule="auto"/>
    </w:pPr>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numbering" w:customStyle="1" w:styleId="431">
    <w:name w:val="Нет списка43"/>
    <w:next w:val="a8"/>
    <w:uiPriority w:val="99"/>
    <w:semiHidden/>
    <w:unhideWhenUsed/>
    <w:rsid w:val="004D3A09"/>
  </w:style>
  <w:style w:type="table" w:customStyle="1" w:styleId="-1213">
    <w:name w:val="Темный список - Акцент 1213"/>
    <w:basedOn w:val="a7"/>
    <w:next w:val="-10"/>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30">
    <w:name w:val="Цветная заливка - Акцент 1213"/>
    <w:basedOn w:val="a7"/>
    <w:next w:val="-12"/>
    <w:uiPriority w:val="71"/>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31">
    <w:name w:val="Цветная сетка - Акцент 1213"/>
    <w:basedOn w:val="a7"/>
    <w:next w:val="-1"/>
    <w:uiPriority w:val="73"/>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3">
    <w:name w:val="Темный список - Акцент 2213"/>
    <w:basedOn w:val="a7"/>
    <w:next w:val="-2"/>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3">
    <w:name w:val="Темный список - Акцент 3213"/>
    <w:basedOn w:val="a7"/>
    <w:next w:val="-3"/>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3">
    <w:name w:val="Темный список - Акцент 4213"/>
    <w:basedOn w:val="a7"/>
    <w:next w:val="-4"/>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3">
    <w:name w:val="Темный список - Акцент 5213"/>
    <w:basedOn w:val="a7"/>
    <w:next w:val="-5"/>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3">
    <w:name w:val="Средняя сетка 3 - Акцент 6213"/>
    <w:basedOn w:val="a7"/>
    <w:next w:val="3-6"/>
    <w:uiPriority w:val="69"/>
    <w:semiHidden/>
    <w:unhideWhenUsed/>
    <w:rsid w:val="004D3A09"/>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30">
    <w:name w:val="Темный список - Акцент 6213"/>
    <w:basedOn w:val="a7"/>
    <w:next w:val="-6"/>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3">
    <w:name w:val="Таблица-сетка 4 — акцент 123"/>
    <w:basedOn w:val="a7"/>
    <w:uiPriority w:val="49"/>
    <w:rsid w:val="004D3A09"/>
    <w:pPr>
      <w:spacing w:line="240" w:lineRule="auto"/>
    </w:p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3">
    <w:name w:val="Таблица-сетка 6 цветная — акцент 123"/>
    <w:basedOn w:val="a7"/>
    <w:uiPriority w:val="51"/>
    <w:rsid w:val="004D3A09"/>
    <w:pPr>
      <w:spacing w:line="240" w:lineRule="auto"/>
    </w:pPr>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3">
    <w:name w:val="Таблица-сетка 6 цветная — акцент 233"/>
    <w:basedOn w:val="a7"/>
    <w:uiPriority w:val="51"/>
    <w:rsid w:val="004D3A09"/>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3">
    <w:name w:val="Таблица-сетка 7 цветная — акцент 223"/>
    <w:basedOn w:val="a7"/>
    <w:uiPriority w:val="52"/>
    <w:rsid w:val="004D3A09"/>
    <w:pPr>
      <w:spacing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3">
    <w:name w:val="Таблица-сетка 6 цветная — акцент 323"/>
    <w:basedOn w:val="a7"/>
    <w:uiPriority w:val="51"/>
    <w:rsid w:val="004D3A09"/>
    <w:pPr>
      <w:spacing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3">
    <w:name w:val="Таблица-сетка 6 цветная — акцент 423"/>
    <w:basedOn w:val="a7"/>
    <w:uiPriority w:val="51"/>
    <w:rsid w:val="004D3A09"/>
    <w:pPr>
      <w:spacing w:line="240" w:lineRule="auto"/>
    </w:pPr>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3">
    <w:name w:val="Таблица-сетка 6 цветная — акцент 533"/>
    <w:basedOn w:val="a7"/>
    <w:uiPriority w:val="51"/>
    <w:rsid w:val="004D3A09"/>
    <w:pPr>
      <w:spacing w:line="240" w:lineRule="auto"/>
    </w:pPr>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31">
    <w:name w:val="Нет списка53"/>
    <w:next w:val="a8"/>
    <w:uiPriority w:val="99"/>
    <w:semiHidden/>
    <w:unhideWhenUsed/>
    <w:rsid w:val="004D3A09"/>
  </w:style>
  <w:style w:type="numbering" w:customStyle="1" w:styleId="631">
    <w:name w:val="Нет списка63"/>
    <w:next w:val="a8"/>
    <w:semiHidden/>
    <w:unhideWhenUsed/>
    <w:rsid w:val="004D3A09"/>
  </w:style>
  <w:style w:type="numbering" w:customStyle="1" w:styleId="731">
    <w:name w:val="Нет списка73"/>
    <w:next w:val="a8"/>
    <w:uiPriority w:val="99"/>
    <w:semiHidden/>
    <w:unhideWhenUsed/>
    <w:rsid w:val="004D3A09"/>
  </w:style>
  <w:style w:type="numbering" w:customStyle="1" w:styleId="831">
    <w:name w:val="Нет списка83"/>
    <w:next w:val="a8"/>
    <w:uiPriority w:val="99"/>
    <w:semiHidden/>
    <w:unhideWhenUsed/>
    <w:rsid w:val="004D3A09"/>
  </w:style>
  <w:style w:type="numbering" w:customStyle="1" w:styleId="930">
    <w:name w:val="Нет списка93"/>
    <w:next w:val="a8"/>
    <w:uiPriority w:val="99"/>
    <w:semiHidden/>
    <w:unhideWhenUsed/>
    <w:rsid w:val="004D3A09"/>
  </w:style>
  <w:style w:type="numbering" w:customStyle="1" w:styleId="1030">
    <w:name w:val="Нет списка103"/>
    <w:next w:val="a8"/>
    <w:uiPriority w:val="99"/>
    <w:semiHidden/>
    <w:unhideWhenUsed/>
    <w:rsid w:val="004D3A09"/>
  </w:style>
  <w:style w:type="numbering" w:customStyle="1" w:styleId="1230">
    <w:name w:val="Нет списка123"/>
    <w:next w:val="a8"/>
    <w:semiHidden/>
    <w:unhideWhenUsed/>
    <w:rsid w:val="004D3A09"/>
  </w:style>
  <w:style w:type="numbering" w:customStyle="1" w:styleId="133">
    <w:name w:val="Нет списка133"/>
    <w:next w:val="a8"/>
    <w:semiHidden/>
    <w:unhideWhenUsed/>
    <w:rsid w:val="004D3A09"/>
  </w:style>
  <w:style w:type="numbering" w:customStyle="1" w:styleId="1430">
    <w:name w:val="Нет списка143"/>
    <w:next w:val="a8"/>
    <w:uiPriority w:val="99"/>
    <w:semiHidden/>
    <w:unhideWhenUsed/>
    <w:rsid w:val="004D3A09"/>
  </w:style>
  <w:style w:type="numbering" w:customStyle="1" w:styleId="153">
    <w:name w:val="Нет списка153"/>
    <w:next w:val="a8"/>
    <w:semiHidden/>
    <w:unhideWhenUsed/>
    <w:rsid w:val="004D3A09"/>
  </w:style>
  <w:style w:type="table" w:customStyle="1" w:styleId="-116">
    <w:name w:val="Цветная сетка - Акцент 116"/>
    <w:basedOn w:val="a7"/>
    <w:next w:val="-1"/>
    <w:uiPriority w:val="73"/>
    <w:unhideWhenUsed/>
    <w:rsid w:val="004D3A09"/>
    <w:pPr>
      <w:spacing w:line="240" w:lineRule="auto"/>
      <w:ind w:firstLine="0"/>
      <w:jc w:val="left"/>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60">
    <w:name w:val="Темный список - Акцент 116"/>
    <w:basedOn w:val="a7"/>
    <w:next w:val="-10"/>
    <w:uiPriority w:val="70"/>
    <w:unhideWhenUsed/>
    <w:rsid w:val="004D3A09"/>
    <w:pPr>
      <w:spacing w:line="240" w:lineRule="auto"/>
      <w:ind w:firstLine="0"/>
      <w:jc w:val="left"/>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6">
    <w:name w:val="Средняя сетка 3 - Акцент 616"/>
    <w:basedOn w:val="a7"/>
    <w:next w:val="3-6"/>
    <w:uiPriority w:val="69"/>
    <w:unhideWhenUsed/>
    <w:rsid w:val="004D3A09"/>
    <w:pPr>
      <w:spacing w:line="240" w:lineRule="auto"/>
      <w:ind w:firstLine="0"/>
      <w:jc w:val="left"/>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6">
    <w:name w:val="Темный список - Акцент 216"/>
    <w:basedOn w:val="a7"/>
    <w:next w:val="-2"/>
    <w:uiPriority w:val="70"/>
    <w:unhideWhenUsed/>
    <w:rsid w:val="004D3A09"/>
    <w:pPr>
      <w:spacing w:line="240" w:lineRule="auto"/>
      <w:ind w:firstLine="0"/>
      <w:jc w:val="left"/>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6">
    <w:name w:val="Темный список - Акцент 316"/>
    <w:basedOn w:val="a7"/>
    <w:next w:val="-3"/>
    <w:uiPriority w:val="70"/>
    <w:unhideWhenUsed/>
    <w:rsid w:val="004D3A09"/>
    <w:pPr>
      <w:spacing w:line="240" w:lineRule="auto"/>
      <w:ind w:firstLine="0"/>
      <w:jc w:val="left"/>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6">
    <w:name w:val="Темный список - Акцент 416"/>
    <w:basedOn w:val="a7"/>
    <w:next w:val="-4"/>
    <w:uiPriority w:val="70"/>
    <w:unhideWhenUsed/>
    <w:rsid w:val="004D3A09"/>
    <w:pPr>
      <w:spacing w:line="240" w:lineRule="auto"/>
      <w:ind w:firstLine="0"/>
      <w:jc w:val="left"/>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6">
    <w:name w:val="Темный список - Акцент 516"/>
    <w:basedOn w:val="a7"/>
    <w:next w:val="-5"/>
    <w:uiPriority w:val="70"/>
    <w:unhideWhenUsed/>
    <w:rsid w:val="004D3A09"/>
    <w:pPr>
      <w:spacing w:line="240" w:lineRule="auto"/>
      <w:ind w:firstLine="0"/>
      <w:jc w:val="left"/>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61">
    <w:name w:val="Цветная заливка - Акцент 116"/>
    <w:basedOn w:val="a7"/>
    <w:next w:val="-12"/>
    <w:uiPriority w:val="71"/>
    <w:unhideWhenUsed/>
    <w:rsid w:val="004D3A09"/>
    <w:pPr>
      <w:spacing w:line="240" w:lineRule="auto"/>
      <w:ind w:firstLine="0"/>
      <w:jc w:val="left"/>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unhideWhenUsed/>
    <w:rsid w:val="004D3A09"/>
    <w:pPr>
      <w:spacing w:line="240" w:lineRule="auto"/>
      <w:ind w:firstLine="0"/>
      <w:jc w:val="left"/>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52">
    <w:name w:val="Цветной список - Акцент 15"/>
    <w:basedOn w:val="a7"/>
    <w:next w:val="-13"/>
    <w:uiPriority w:val="72"/>
    <w:semiHidden/>
    <w:unhideWhenUsed/>
    <w:rsid w:val="004D3A09"/>
    <w:pPr>
      <w:spacing w:line="240" w:lineRule="auto"/>
      <w:ind w:firstLine="0"/>
      <w:jc w:val="left"/>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51">
    <w:name w:val="Средняя сетка 25"/>
    <w:basedOn w:val="a7"/>
    <w:next w:val="2fd"/>
    <w:uiPriority w:val="68"/>
    <w:semiHidden/>
    <w:unhideWhenUsed/>
    <w:rsid w:val="004D3A09"/>
    <w:pPr>
      <w:spacing w:line="240" w:lineRule="auto"/>
      <w:ind w:firstLine="0"/>
      <w:jc w:val="left"/>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2">
    <w:name w:val="Нет списка24"/>
    <w:next w:val="a8"/>
    <w:uiPriority w:val="99"/>
    <w:semiHidden/>
    <w:unhideWhenUsed/>
    <w:rsid w:val="00C9793F"/>
  </w:style>
  <w:style w:type="table" w:customStyle="1" w:styleId="-117">
    <w:name w:val="Цветная сетка - Акцент 117"/>
    <w:basedOn w:val="a7"/>
    <w:next w:val="-1"/>
    <w:uiPriority w:val="73"/>
    <w:rsid w:val="00C9793F"/>
    <w:pPr>
      <w:spacing w:line="240" w:lineRule="auto"/>
      <w:ind w:firstLine="0"/>
      <w:jc w:val="left"/>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70">
    <w:name w:val="Темный список - Акцент 117"/>
    <w:basedOn w:val="a7"/>
    <w:next w:val="-10"/>
    <w:uiPriority w:val="70"/>
    <w:rsid w:val="00C9793F"/>
    <w:pPr>
      <w:spacing w:line="240" w:lineRule="auto"/>
      <w:ind w:firstLine="0"/>
      <w:jc w:val="left"/>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7">
    <w:name w:val="Средняя сетка 3 - Акцент 617"/>
    <w:basedOn w:val="a7"/>
    <w:next w:val="3-6"/>
    <w:uiPriority w:val="69"/>
    <w:rsid w:val="00C9793F"/>
    <w:pPr>
      <w:spacing w:line="240" w:lineRule="auto"/>
      <w:ind w:firstLine="0"/>
      <w:jc w:val="left"/>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7">
    <w:name w:val="Темный список - Акцент 217"/>
    <w:basedOn w:val="a7"/>
    <w:next w:val="-2"/>
    <w:uiPriority w:val="70"/>
    <w:rsid w:val="00C9793F"/>
    <w:pPr>
      <w:spacing w:line="240" w:lineRule="auto"/>
      <w:ind w:firstLine="0"/>
      <w:jc w:val="left"/>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ffff0">
    <w:name w:val="ПЕ_Таблица1"/>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7"/>
    <w:next w:val="-3"/>
    <w:uiPriority w:val="70"/>
    <w:rsid w:val="00C9793F"/>
    <w:pPr>
      <w:spacing w:line="240" w:lineRule="auto"/>
      <w:ind w:firstLine="0"/>
      <w:jc w:val="left"/>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7">
    <w:name w:val="Темный список - Акцент 417"/>
    <w:basedOn w:val="a7"/>
    <w:next w:val="-4"/>
    <w:uiPriority w:val="70"/>
    <w:rsid w:val="00C9793F"/>
    <w:pPr>
      <w:spacing w:line="240" w:lineRule="auto"/>
      <w:ind w:firstLine="0"/>
      <w:jc w:val="left"/>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13">
    <w:name w:val="Средняя заливка 2 - Акцент 1113"/>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C9793F"/>
    <w:pPr>
      <w:spacing w:line="240" w:lineRule="auto"/>
      <w:ind w:firstLine="0"/>
      <w:jc w:val="left"/>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13">
    <w:name w:val="Средняя заливка 2 - Акцент 1213"/>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C9793F"/>
    <w:pPr>
      <w:spacing w:line="240" w:lineRule="auto"/>
      <w:ind w:firstLine="0"/>
      <w:jc w:val="left"/>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C9793F"/>
    <w:pPr>
      <w:spacing w:line="240" w:lineRule="auto"/>
      <w:ind w:firstLine="0"/>
      <w:jc w:val="left"/>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13">
    <w:name w:val="Средняя заливка 2 - Акцент 1313"/>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b"/>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C9793F"/>
    <w:pPr>
      <w:spacing w:line="240" w:lineRule="auto"/>
      <w:ind w:firstLine="0"/>
      <w:jc w:val="left"/>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13">
    <w:name w:val="Таблица-сетка 2 — акцент 4113"/>
    <w:basedOn w:val="a7"/>
    <w:uiPriority w:val="47"/>
    <w:rsid w:val="00C9793F"/>
    <w:pPr>
      <w:spacing w:line="240" w:lineRule="auto"/>
      <w:ind w:firstLine="0"/>
      <w:jc w:val="left"/>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13">
    <w:name w:val="Таблица-сетка 2 — акцент 1113"/>
    <w:basedOn w:val="a7"/>
    <w:uiPriority w:val="47"/>
    <w:rsid w:val="00C9793F"/>
    <w:pPr>
      <w:spacing w:line="240" w:lineRule="auto"/>
      <w:ind w:firstLine="0"/>
      <w:jc w:val="left"/>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13">
    <w:name w:val="Таблица-сетка 2 — акцент 3113"/>
    <w:basedOn w:val="a7"/>
    <w:uiPriority w:val="47"/>
    <w:rsid w:val="00C9793F"/>
    <w:pPr>
      <w:spacing w:line="240" w:lineRule="auto"/>
      <w:ind w:firstLine="0"/>
      <w:jc w:val="left"/>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13">
    <w:name w:val="Таблица-сетка 3 — акцент 1113"/>
    <w:basedOn w:val="a7"/>
    <w:uiPriority w:val="48"/>
    <w:rsid w:val="00C9793F"/>
    <w:pPr>
      <w:spacing w:line="240" w:lineRule="auto"/>
      <w:ind w:firstLine="0"/>
      <w:jc w:val="left"/>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13">
    <w:name w:val="Таблица-сетка 6 цветная — акцент 5113"/>
    <w:basedOn w:val="a7"/>
    <w:uiPriority w:val="51"/>
    <w:rsid w:val="00C9793F"/>
    <w:pPr>
      <w:spacing w:line="240" w:lineRule="auto"/>
      <w:ind w:firstLine="0"/>
      <w:jc w:val="left"/>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160">
    <w:name w:val="Таблица-сетка 6 цветная — акцент 2116"/>
    <w:basedOn w:val="a7"/>
    <w:uiPriority w:val="51"/>
    <w:rsid w:val="00C9793F"/>
    <w:pPr>
      <w:spacing w:line="240" w:lineRule="auto"/>
      <w:ind w:firstLine="0"/>
      <w:jc w:val="left"/>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40">
    <w:name w:val="Сетка таблицы614"/>
    <w:basedOn w:val="a7"/>
    <w:next w:val="afb"/>
    <w:uiPriority w:val="59"/>
    <w:rsid w:val="00C9793F"/>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61">
    <w:name w:val="Нет списка116"/>
    <w:next w:val="a8"/>
    <w:semiHidden/>
    <w:unhideWhenUsed/>
    <w:rsid w:val="00C9793F"/>
  </w:style>
  <w:style w:type="numbering" w:customStyle="1" w:styleId="1171">
    <w:name w:val="Нет списка117"/>
    <w:next w:val="a8"/>
    <w:uiPriority w:val="99"/>
    <w:semiHidden/>
    <w:unhideWhenUsed/>
    <w:rsid w:val="00C9793F"/>
  </w:style>
  <w:style w:type="table" w:customStyle="1" w:styleId="7140">
    <w:name w:val="Сетка таблицы714"/>
    <w:basedOn w:val="a7"/>
    <w:next w:val="afb"/>
    <w:uiPriority w:val="39"/>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8"/>
    <w:uiPriority w:val="99"/>
    <w:semiHidden/>
    <w:unhideWhenUsed/>
    <w:rsid w:val="00C9793F"/>
  </w:style>
  <w:style w:type="table" w:customStyle="1" w:styleId="11100">
    <w:name w:val="Сетка таблицы1110"/>
    <w:basedOn w:val="a7"/>
    <w:next w:val="afb"/>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C9793F"/>
  </w:style>
  <w:style w:type="table" w:customStyle="1" w:styleId="-118">
    <w:name w:val="Цветная сетка - Акцент 118"/>
    <w:basedOn w:val="a7"/>
    <w:next w:val="-1"/>
    <w:uiPriority w:val="73"/>
    <w:rsid w:val="00C9793F"/>
    <w:pPr>
      <w:spacing w:line="240" w:lineRule="auto"/>
      <w:ind w:firstLine="0"/>
      <w:jc w:val="left"/>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80">
    <w:name w:val="Темный список - Акцент 118"/>
    <w:basedOn w:val="a7"/>
    <w:next w:val="-10"/>
    <w:uiPriority w:val="70"/>
    <w:rsid w:val="00C9793F"/>
    <w:pPr>
      <w:spacing w:line="240" w:lineRule="auto"/>
      <w:ind w:firstLine="0"/>
      <w:jc w:val="left"/>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8">
    <w:name w:val="Средняя сетка 3 - Акцент 618"/>
    <w:basedOn w:val="a7"/>
    <w:next w:val="3-6"/>
    <w:uiPriority w:val="69"/>
    <w:rsid w:val="00C9793F"/>
    <w:pPr>
      <w:spacing w:line="240" w:lineRule="auto"/>
      <w:ind w:firstLine="0"/>
      <w:jc w:val="left"/>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8">
    <w:name w:val="Темный список - Акцент 218"/>
    <w:basedOn w:val="a7"/>
    <w:next w:val="-2"/>
    <w:uiPriority w:val="70"/>
    <w:rsid w:val="00C9793F"/>
    <w:pPr>
      <w:spacing w:line="240" w:lineRule="auto"/>
      <w:ind w:firstLine="0"/>
      <w:jc w:val="left"/>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7"/>
    <w:next w:val="-3"/>
    <w:uiPriority w:val="70"/>
    <w:rsid w:val="00C9793F"/>
    <w:pPr>
      <w:spacing w:line="240" w:lineRule="auto"/>
      <w:ind w:firstLine="0"/>
      <w:jc w:val="left"/>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8">
    <w:name w:val="Темный список - Акцент 418"/>
    <w:basedOn w:val="a7"/>
    <w:next w:val="-4"/>
    <w:uiPriority w:val="70"/>
    <w:rsid w:val="00C9793F"/>
    <w:pPr>
      <w:spacing w:line="240" w:lineRule="auto"/>
      <w:ind w:firstLine="0"/>
      <w:jc w:val="left"/>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7"/>
    <w:next w:val="-5"/>
    <w:uiPriority w:val="70"/>
    <w:rsid w:val="00C9793F"/>
    <w:pPr>
      <w:spacing w:line="240" w:lineRule="auto"/>
      <w:ind w:firstLine="0"/>
      <w:jc w:val="left"/>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7"/>
    <w:next w:val="-12"/>
    <w:uiPriority w:val="71"/>
    <w:rsid w:val="00C9793F"/>
    <w:pPr>
      <w:spacing w:line="240" w:lineRule="auto"/>
      <w:ind w:firstLine="0"/>
      <w:jc w:val="left"/>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8">
    <w:name w:val="Темный список - Акцент 618"/>
    <w:basedOn w:val="a7"/>
    <w:next w:val="-6"/>
    <w:uiPriority w:val="70"/>
    <w:rsid w:val="00C9793F"/>
    <w:pPr>
      <w:spacing w:line="240" w:lineRule="auto"/>
      <w:ind w:firstLine="0"/>
      <w:jc w:val="left"/>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
    <w:name w:val="Сетка таблицы123"/>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b"/>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C9793F"/>
    <w:pPr>
      <w:spacing w:line="240" w:lineRule="auto"/>
      <w:ind w:firstLine="0"/>
      <w:jc w:val="left"/>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C9793F"/>
    <w:pPr>
      <w:spacing w:line="240" w:lineRule="auto"/>
      <w:ind w:firstLine="0"/>
      <w:jc w:val="left"/>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C9793F"/>
    <w:pPr>
      <w:spacing w:line="240" w:lineRule="auto"/>
      <w:ind w:firstLine="0"/>
      <w:jc w:val="left"/>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C9793F"/>
    <w:pPr>
      <w:spacing w:line="240" w:lineRule="auto"/>
      <w:ind w:firstLine="0"/>
      <w:jc w:val="left"/>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C9793F"/>
    <w:pPr>
      <w:spacing w:line="240" w:lineRule="auto"/>
      <w:ind w:firstLine="0"/>
      <w:jc w:val="left"/>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C9793F"/>
    <w:pPr>
      <w:spacing w:line="240" w:lineRule="auto"/>
      <w:ind w:firstLine="0"/>
      <w:jc w:val="left"/>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C9793F"/>
    <w:pPr>
      <w:spacing w:line="240" w:lineRule="auto"/>
      <w:ind w:firstLine="0"/>
      <w:jc w:val="left"/>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b"/>
    <w:uiPriority w:val="59"/>
    <w:rsid w:val="00C9793F"/>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b"/>
    <w:uiPriority w:val="39"/>
    <w:rsid w:val="00C9793F"/>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C9793F"/>
    <w:pPr>
      <w:spacing w:line="240" w:lineRule="auto"/>
      <w:ind w:firstLine="0"/>
      <w:jc w:val="left"/>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C9793F"/>
    <w:pPr>
      <w:spacing w:line="240" w:lineRule="auto"/>
      <w:ind w:firstLine="0"/>
      <w:jc w:val="left"/>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C9793F"/>
    <w:pPr>
      <w:spacing w:line="240" w:lineRule="auto"/>
      <w:ind w:firstLine="0"/>
      <w:jc w:val="left"/>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C9793F"/>
    <w:pPr>
      <w:spacing w:line="240" w:lineRule="auto"/>
      <w:ind w:firstLine="0"/>
      <w:jc w:val="left"/>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C9793F"/>
    <w:pPr>
      <w:spacing w:line="240" w:lineRule="auto"/>
      <w:ind w:firstLine="0"/>
      <w:jc w:val="left"/>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2">
    <w:name w:val="Список-таблица 2 — акцент 422"/>
    <w:basedOn w:val="a7"/>
    <w:uiPriority w:val="47"/>
    <w:rsid w:val="00C9793F"/>
    <w:pPr>
      <w:spacing w:line="240" w:lineRule="auto"/>
      <w:ind w:firstLine="0"/>
      <w:jc w:val="left"/>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2">
    <w:name w:val="Список-таблица 2 — акцент 522"/>
    <w:basedOn w:val="a7"/>
    <w:uiPriority w:val="47"/>
    <w:rsid w:val="00C9793F"/>
    <w:pPr>
      <w:spacing w:line="240" w:lineRule="auto"/>
      <w:ind w:firstLine="0"/>
      <w:jc w:val="left"/>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2">
    <w:name w:val="Список-таблица 2 — акцент 122"/>
    <w:basedOn w:val="a7"/>
    <w:uiPriority w:val="47"/>
    <w:rsid w:val="00C9793F"/>
    <w:pPr>
      <w:spacing w:line="240" w:lineRule="auto"/>
      <w:ind w:firstLine="0"/>
      <w:jc w:val="left"/>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fff1">
    <w:name w:val="Название Знак1"/>
    <w:aliases w:val=" Знак3 Знак,Название5 Знак, Знак16 Знак,Знак16 Знак"/>
    <w:basedOn w:val="a6"/>
    <w:uiPriority w:val="10"/>
    <w:rsid w:val="00C9793F"/>
    <w:rPr>
      <w:rFonts w:ascii="Cambria" w:eastAsia="SimSun" w:hAnsi="Cambria" w:cs="Angsana New"/>
      <w:bCs/>
      <w:color w:val="17365D"/>
      <w:spacing w:val="5"/>
      <w:kern w:val="28"/>
      <w:sz w:val="52"/>
      <w:szCs w:val="52"/>
      <w:lang w:eastAsia="ru-RU"/>
    </w:rPr>
  </w:style>
  <w:style w:type="numbering" w:customStyle="1" w:styleId="441">
    <w:name w:val="Нет списка44"/>
    <w:next w:val="a8"/>
    <w:uiPriority w:val="99"/>
    <w:semiHidden/>
    <w:unhideWhenUsed/>
    <w:rsid w:val="00C9793F"/>
  </w:style>
  <w:style w:type="table" w:customStyle="1" w:styleId="-124">
    <w:name w:val="Цветная сетка - Акцент 124"/>
    <w:basedOn w:val="a7"/>
    <w:next w:val="-1"/>
    <w:uiPriority w:val="73"/>
    <w:rsid w:val="00C9793F"/>
    <w:pPr>
      <w:spacing w:line="240" w:lineRule="auto"/>
      <w:ind w:firstLine="0"/>
      <w:jc w:val="left"/>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40">
    <w:name w:val="Темный список - Акцент 124"/>
    <w:basedOn w:val="a7"/>
    <w:next w:val="-10"/>
    <w:uiPriority w:val="70"/>
    <w:rsid w:val="00C9793F"/>
    <w:pPr>
      <w:spacing w:line="240" w:lineRule="auto"/>
      <w:ind w:firstLine="0"/>
      <w:jc w:val="left"/>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4">
    <w:name w:val="Средняя сетка 3 - Акцент 624"/>
    <w:basedOn w:val="a7"/>
    <w:next w:val="3-6"/>
    <w:uiPriority w:val="69"/>
    <w:rsid w:val="00C9793F"/>
    <w:pPr>
      <w:spacing w:line="240" w:lineRule="auto"/>
      <w:ind w:firstLine="0"/>
      <w:jc w:val="left"/>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4">
    <w:name w:val="Темный список - Акцент 224"/>
    <w:basedOn w:val="a7"/>
    <w:next w:val="-2"/>
    <w:uiPriority w:val="70"/>
    <w:rsid w:val="00C9793F"/>
    <w:pPr>
      <w:spacing w:line="240" w:lineRule="auto"/>
      <w:ind w:firstLine="0"/>
      <w:jc w:val="left"/>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21">
    <w:name w:val="Сетка таблицы92"/>
    <w:basedOn w:val="a7"/>
    <w:next w:val="afb"/>
    <w:uiPriority w:val="3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Темный список - Акцент 324"/>
    <w:basedOn w:val="a7"/>
    <w:next w:val="-3"/>
    <w:uiPriority w:val="70"/>
    <w:rsid w:val="00C9793F"/>
    <w:pPr>
      <w:spacing w:line="240" w:lineRule="auto"/>
      <w:ind w:firstLine="0"/>
      <w:jc w:val="left"/>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4">
    <w:name w:val="Темный список - Акцент 424"/>
    <w:basedOn w:val="a7"/>
    <w:next w:val="-4"/>
    <w:uiPriority w:val="70"/>
    <w:rsid w:val="00C9793F"/>
    <w:pPr>
      <w:spacing w:line="240" w:lineRule="auto"/>
      <w:ind w:firstLine="0"/>
      <w:jc w:val="left"/>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4">
    <w:name w:val="Темный список - Акцент 524"/>
    <w:basedOn w:val="a7"/>
    <w:next w:val="-5"/>
    <w:uiPriority w:val="70"/>
    <w:rsid w:val="00C9793F"/>
    <w:pPr>
      <w:spacing w:line="240" w:lineRule="auto"/>
      <w:ind w:firstLine="0"/>
      <w:jc w:val="left"/>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Цветная заливка - Акцент 124"/>
    <w:basedOn w:val="a7"/>
    <w:next w:val="-12"/>
    <w:uiPriority w:val="71"/>
    <w:rsid w:val="00C9793F"/>
    <w:pPr>
      <w:spacing w:line="240" w:lineRule="auto"/>
      <w:ind w:firstLine="0"/>
      <w:jc w:val="left"/>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4">
    <w:name w:val="Темный список - Акцент 624"/>
    <w:basedOn w:val="a7"/>
    <w:next w:val="-6"/>
    <w:uiPriority w:val="70"/>
    <w:rsid w:val="00C9793F"/>
    <w:pPr>
      <w:spacing w:line="240" w:lineRule="auto"/>
      <w:ind w:firstLine="0"/>
      <w:jc w:val="left"/>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етка таблицы131"/>
    <w:basedOn w:val="a7"/>
    <w:next w:val="afb"/>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next w:val="afb"/>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C9793F"/>
    <w:pPr>
      <w:spacing w:line="240" w:lineRule="auto"/>
      <w:ind w:firstLine="0"/>
      <w:jc w:val="left"/>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1">
    <w:name w:val="Таблица-сетка 2 — акцент 4121"/>
    <w:basedOn w:val="a7"/>
    <w:uiPriority w:val="47"/>
    <w:rsid w:val="00C9793F"/>
    <w:pPr>
      <w:spacing w:line="240" w:lineRule="auto"/>
      <w:ind w:firstLine="0"/>
      <w:jc w:val="left"/>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10">
    <w:name w:val="Таблица-сетка 2 — акцент 1121"/>
    <w:basedOn w:val="a7"/>
    <w:uiPriority w:val="47"/>
    <w:rsid w:val="00C9793F"/>
    <w:pPr>
      <w:spacing w:line="240" w:lineRule="auto"/>
      <w:ind w:firstLine="0"/>
      <w:jc w:val="left"/>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1">
    <w:name w:val="Таблица-сетка 2 — акцент 3121"/>
    <w:basedOn w:val="a7"/>
    <w:uiPriority w:val="47"/>
    <w:rsid w:val="00C9793F"/>
    <w:pPr>
      <w:spacing w:line="240" w:lineRule="auto"/>
      <w:ind w:firstLine="0"/>
      <w:jc w:val="left"/>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1">
    <w:name w:val="Таблица-сетка 3 — акцент 1121"/>
    <w:basedOn w:val="a7"/>
    <w:uiPriority w:val="48"/>
    <w:rsid w:val="00C9793F"/>
    <w:pPr>
      <w:spacing w:line="240" w:lineRule="auto"/>
      <w:ind w:firstLine="0"/>
      <w:jc w:val="left"/>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1">
    <w:name w:val="Таблица-сетка 6 цветная — акцент 5121"/>
    <w:basedOn w:val="a7"/>
    <w:uiPriority w:val="51"/>
    <w:rsid w:val="00C9793F"/>
    <w:pPr>
      <w:spacing w:line="240" w:lineRule="auto"/>
      <w:ind w:firstLine="0"/>
      <w:jc w:val="left"/>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1">
    <w:name w:val="Таблица-сетка 6 цветная — акцент 2151"/>
    <w:basedOn w:val="a7"/>
    <w:uiPriority w:val="51"/>
    <w:rsid w:val="00C9793F"/>
    <w:pPr>
      <w:spacing w:line="240" w:lineRule="auto"/>
      <w:ind w:firstLine="0"/>
      <w:jc w:val="left"/>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0">
    <w:name w:val="Сетка таблицы621"/>
    <w:basedOn w:val="a7"/>
    <w:next w:val="afb"/>
    <w:uiPriority w:val="59"/>
    <w:rsid w:val="00C9793F"/>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4">
    <w:name w:val="Нет списка124"/>
    <w:next w:val="a8"/>
    <w:semiHidden/>
    <w:unhideWhenUsed/>
    <w:rsid w:val="00C9793F"/>
  </w:style>
  <w:style w:type="numbering" w:customStyle="1" w:styleId="1114">
    <w:name w:val="Нет списка1114"/>
    <w:next w:val="a8"/>
    <w:semiHidden/>
    <w:unhideWhenUsed/>
    <w:rsid w:val="00C9793F"/>
  </w:style>
  <w:style w:type="table" w:customStyle="1" w:styleId="7210">
    <w:name w:val="Сетка таблицы721"/>
    <w:basedOn w:val="a7"/>
    <w:next w:val="afb"/>
    <w:uiPriority w:val="59"/>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8"/>
    <w:uiPriority w:val="99"/>
    <w:semiHidden/>
    <w:unhideWhenUsed/>
    <w:rsid w:val="00C9793F"/>
  </w:style>
  <w:style w:type="table" w:customStyle="1" w:styleId="11114">
    <w:name w:val="Сетка таблицы1111"/>
    <w:basedOn w:val="a7"/>
    <w:next w:val="afb"/>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8"/>
    <w:uiPriority w:val="99"/>
    <w:semiHidden/>
    <w:unhideWhenUsed/>
    <w:rsid w:val="00C9793F"/>
  </w:style>
  <w:style w:type="table" w:customStyle="1" w:styleId="-11110">
    <w:name w:val="Цветная сетка - Акцент 1111"/>
    <w:basedOn w:val="a7"/>
    <w:next w:val="-1"/>
    <w:uiPriority w:val="73"/>
    <w:rsid w:val="00C9793F"/>
    <w:pPr>
      <w:spacing w:line="240" w:lineRule="auto"/>
      <w:ind w:firstLine="0"/>
      <w:jc w:val="left"/>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C9793F"/>
    <w:pPr>
      <w:spacing w:line="240" w:lineRule="auto"/>
      <w:ind w:firstLine="0"/>
      <w:jc w:val="left"/>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C9793F"/>
    <w:pPr>
      <w:spacing w:line="240" w:lineRule="auto"/>
      <w:ind w:firstLine="0"/>
      <w:jc w:val="left"/>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C9793F"/>
    <w:pPr>
      <w:spacing w:line="240" w:lineRule="auto"/>
      <w:ind w:firstLine="0"/>
      <w:jc w:val="left"/>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7"/>
    <w:next w:val="-3"/>
    <w:uiPriority w:val="70"/>
    <w:rsid w:val="00C9793F"/>
    <w:pPr>
      <w:spacing w:line="240" w:lineRule="auto"/>
      <w:ind w:firstLine="0"/>
      <w:jc w:val="left"/>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C9793F"/>
    <w:pPr>
      <w:spacing w:line="240" w:lineRule="auto"/>
      <w:ind w:firstLine="0"/>
      <w:jc w:val="left"/>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C9793F"/>
    <w:pPr>
      <w:spacing w:line="240" w:lineRule="auto"/>
      <w:ind w:firstLine="0"/>
      <w:jc w:val="left"/>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C9793F"/>
    <w:pPr>
      <w:spacing w:line="240" w:lineRule="auto"/>
      <w:ind w:firstLine="0"/>
      <w:jc w:val="left"/>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C9793F"/>
    <w:pPr>
      <w:spacing w:line="240" w:lineRule="auto"/>
      <w:ind w:firstLine="0"/>
      <w:jc w:val="left"/>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C9793F"/>
    <w:pPr>
      <w:spacing w:line="240" w:lineRule="auto"/>
      <w:ind w:firstLine="0"/>
      <w:jc w:val="left"/>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next w:val="afb"/>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next w:val="afb"/>
    <w:uiPriority w:val="59"/>
    <w:rsid w:val="00C9793F"/>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C9793F"/>
    <w:pPr>
      <w:spacing w:line="240" w:lineRule="auto"/>
      <w:ind w:firstLine="0"/>
      <w:jc w:val="left"/>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C9793F"/>
    <w:pPr>
      <w:spacing w:line="240" w:lineRule="auto"/>
      <w:ind w:firstLine="0"/>
      <w:jc w:val="left"/>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C9793F"/>
    <w:pPr>
      <w:spacing w:line="240" w:lineRule="auto"/>
      <w:ind w:firstLine="0"/>
      <w:jc w:val="left"/>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C9793F"/>
    <w:pPr>
      <w:spacing w:line="240" w:lineRule="auto"/>
      <w:ind w:firstLine="0"/>
      <w:jc w:val="left"/>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C9793F"/>
    <w:pPr>
      <w:spacing w:line="240" w:lineRule="auto"/>
      <w:ind w:firstLine="0"/>
      <w:jc w:val="left"/>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C9793F"/>
    <w:pPr>
      <w:spacing w:line="240" w:lineRule="auto"/>
      <w:ind w:firstLine="0"/>
      <w:jc w:val="left"/>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C9793F"/>
    <w:pPr>
      <w:spacing w:line="240" w:lineRule="auto"/>
      <w:ind w:firstLine="0"/>
      <w:jc w:val="left"/>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b"/>
    <w:uiPriority w:val="59"/>
    <w:rsid w:val="00C9793F"/>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next w:val="afb"/>
    <w:uiPriority w:val="39"/>
    <w:rsid w:val="00C9793F"/>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C9793F"/>
    <w:pPr>
      <w:spacing w:line="240" w:lineRule="auto"/>
      <w:ind w:firstLine="0"/>
      <w:jc w:val="left"/>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C9793F"/>
    <w:pPr>
      <w:spacing w:line="240" w:lineRule="auto"/>
      <w:ind w:firstLine="0"/>
      <w:jc w:val="left"/>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C9793F"/>
    <w:pPr>
      <w:spacing w:line="240" w:lineRule="auto"/>
      <w:ind w:firstLine="0"/>
      <w:jc w:val="left"/>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C9793F"/>
    <w:pPr>
      <w:spacing w:line="240" w:lineRule="auto"/>
      <w:ind w:firstLine="0"/>
      <w:jc w:val="left"/>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C9793F"/>
    <w:pPr>
      <w:spacing w:line="240" w:lineRule="auto"/>
      <w:ind w:firstLine="0"/>
      <w:jc w:val="left"/>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C9793F"/>
    <w:pPr>
      <w:spacing w:line="240" w:lineRule="auto"/>
      <w:ind w:firstLine="0"/>
      <w:jc w:val="left"/>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Accent 41"/>
    <w:basedOn w:val="a7"/>
    <w:uiPriority w:val="47"/>
    <w:rsid w:val="00C9793F"/>
    <w:pPr>
      <w:spacing w:line="240" w:lineRule="auto"/>
      <w:ind w:firstLine="0"/>
      <w:jc w:val="left"/>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Accent 51"/>
    <w:basedOn w:val="a7"/>
    <w:uiPriority w:val="47"/>
    <w:rsid w:val="00C9793F"/>
    <w:pPr>
      <w:spacing w:line="240" w:lineRule="auto"/>
      <w:ind w:firstLine="0"/>
      <w:jc w:val="left"/>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
    <w:name w:val="List Table 2 Accent 11"/>
    <w:basedOn w:val="a7"/>
    <w:uiPriority w:val="47"/>
    <w:rsid w:val="00C9793F"/>
    <w:pPr>
      <w:spacing w:line="240" w:lineRule="auto"/>
      <w:ind w:firstLine="0"/>
      <w:jc w:val="left"/>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2ffd">
    <w:name w:val="Табл2"/>
    <w:basedOn w:val="a5"/>
    <w:link w:val="2ffe"/>
    <w:qFormat/>
    <w:rsid w:val="00C9793F"/>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x-none"/>
    </w:rPr>
  </w:style>
  <w:style w:type="character" w:customStyle="1" w:styleId="2ffe">
    <w:name w:val="Табл2 Знак"/>
    <w:link w:val="2ffd"/>
    <w:rsid w:val="00C9793F"/>
    <w:rPr>
      <w:rFonts w:ascii="Times New Roman CYR" w:eastAsia="Times New Roman" w:hAnsi="Times New Roman CYR" w:cs="Times New Roman"/>
      <w:sz w:val="20"/>
      <w:szCs w:val="20"/>
      <w:lang w:val="x-none" w:eastAsia="x-none"/>
    </w:rPr>
  </w:style>
  <w:style w:type="table" w:customStyle="1" w:styleId="1021">
    <w:name w:val="Сетка таблицы102"/>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qFormat/>
    <w:rsid w:val="00C9793F"/>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Тест таблицы"/>
    <w:basedOn w:val="a5"/>
    <w:link w:val="affffff5"/>
    <w:qFormat/>
    <w:rsid w:val="00C9793F"/>
    <w:pPr>
      <w:suppressAutoHyphens/>
      <w:spacing w:line="240" w:lineRule="auto"/>
    </w:pPr>
    <w:rPr>
      <w:rFonts w:eastAsia="Times New Roman"/>
      <w:sz w:val="24"/>
      <w:szCs w:val="24"/>
      <w:lang w:eastAsia="ar-SA"/>
    </w:rPr>
  </w:style>
  <w:style w:type="character" w:customStyle="1" w:styleId="affffff5">
    <w:name w:val="Тест таблицы Знак"/>
    <w:link w:val="affffff4"/>
    <w:rsid w:val="00C9793F"/>
    <w:rPr>
      <w:rFonts w:ascii="Times New Roman" w:eastAsia="Times New Roman" w:hAnsi="Times New Roman" w:cs="Times New Roman"/>
      <w:sz w:val="24"/>
      <w:szCs w:val="24"/>
      <w:lang w:eastAsia="ar-SA"/>
    </w:rPr>
  </w:style>
  <w:style w:type="character" w:customStyle="1" w:styleId="1ffff2">
    <w:name w:val="Неразрешенное упоминание1"/>
    <w:basedOn w:val="a6"/>
    <w:uiPriority w:val="99"/>
    <w:semiHidden/>
    <w:unhideWhenUsed/>
    <w:rsid w:val="00C9793F"/>
    <w:rPr>
      <w:color w:val="605E5C"/>
      <w:shd w:val="clear" w:color="auto" w:fill="E1DFDD"/>
    </w:rPr>
  </w:style>
  <w:style w:type="table" w:customStyle="1" w:styleId="2fff">
    <w:name w:val="ПЕ_Таблица2"/>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C9793F"/>
    <w:rPr>
      <w:rFonts w:eastAsia="Times New Roman"/>
      <w:sz w:val="24"/>
      <w:szCs w:val="20"/>
      <w:lang w:eastAsia="ru-RU"/>
    </w:rPr>
  </w:style>
  <w:style w:type="character" w:customStyle="1" w:styleId="3fb">
    <w:name w:val="Знак Знак3"/>
    <w:rsid w:val="00C9793F"/>
    <w:rPr>
      <w:rFonts w:ascii="Cambria" w:hAnsi="Cambria"/>
      <w:b/>
      <w:kern w:val="32"/>
      <w:sz w:val="32"/>
    </w:rPr>
  </w:style>
  <w:style w:type="paragraph" w:customStyle="1" w:styleId="3">
    <w:name w:val="Пункт3"/>
    <w:basedOn w:val="a5"/>
    <w:qFormat/>
    <w:rsid w:val="00C9793F"/>
    <w:pPr>
      <w:numPr>
        <w:numId w:val="24"/>
      </w:numPr>
      <w:spacing w:line="240" w:lineRule="auto"/>
      <w:jc w:val="left"/>
    </w:pPr>
    <w:rPr>
      <w:rFonts w:eastAsia="Times New Roman"/>
      <w:sz w:val="24"/>
      <w:szCs w:val="24"/>
      <w:lang w:eastAsia="ru-RU"/>
    </w:rPr>
  </w:style>
  <w:style w:type="paragraph" w:styleId="a">
    <w:name w:val="List Number"/>
    <w:basedOn w:val="a5"/>
    <w:rsid w:val="00C9793F"/>
    <w:pPr>
      <w:numPr>
        <w:numId w:val="23"/>
      </w:numPr>
      <w:spacing w:line="240" w:lineRule="auto"/>
      <w:jc w:val="left"/>
    </w:pPr>
    <w:rPr>
      <w:rFonts w:eastAsia="Times New Roman"/>
      <w:sz w:val="20"/>
      <w:szCs w:val="20"/>
      <w:lang w:eastAsia="ru-RU"/>
    </w:rPr>
  </w:style>
  <w:style w:type="paragraph" w:customStyle="1" w:styleId="Style2">
    <w:name w:val="Style 2"/>
    <w:qFormat/>
    <w:rsid w:val="00C9793F"/>
    <w:pPr>
      <w:widowControl w:val="0"/>
      <w:autoSpaceDE w:val="0"/>
      <w:autoSpaceDN w:val="0"/>
      <w:adjustRightInd w:val="0"/>
      <w:spacing w:line="240" w:lineRule="auto"/>
      <w:ind w:firstLine="0"/>
      <w:jc w:val="left"/>
    </w:pPr>
    <w:rPr>
      <w:rFonts w:ascii="Times New Roman" w:eastAsia="Times New Roman" w:hAnsi="Times New Roman" w:cs="Times New Roman"/>
      <w:sz w:val="28"/>
      <w:szCs w:val="28"/>
      <w:lang w:eastAsia="ru-RU"/>
    </w:rPr>
  </w:style>
  <w:style w:type="character" w:customStyle="1" w:styleId="postbody">
    <w:name w:val="postbody"/>
    <w:rsid w:val="00C9793F"/>
  </w:style>
  <w:style w:type="character" w:customStyle="1" w:styleId="95">
    <w:name w:val="Знак Знак9"/>
    <w:locked/>
    <w:rsid w:val="00C9793F"/>
    <w:rPr>
      <w:b/>
      <w:sz w:val="28"/>
      <w:lang w:val="ru-RU" w:eastAsia="ru-RU" w:bidi="ar-SA"/>
    </w:rPr>
  </w:style>
  <w:style w:type="character" w:customStyle="1" w:styleId="s2">
    <w:name w:val="s2"/>
    <w:basedOn w:val="a6"/>
    <w:rsid w:val="00C9793F"/>
  </w:style>
  <w:style w:type="character" w:customStyle="1" w:styleId="fs10">
    <w:name w:val="fs10"/>
    <w:rsid w:val="00C9793F"/>
  </w:style>
  <w:style w:type="paragraph" w:customStyle="1" w:styleId="msonormalcxspmiddle">
    <w:name w:val="msonormalcxspmiddle"/>
    <w:basedOn w:val="a5"/>
    <w:qFormat/>
    <w:rsid w:val="00C9793F"/>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40">
    <w:name w:val="Нет списка11114"/>
    <w:next w:val="a8"/>
    <w:semiHidden/>
    <w:rsid w:val="00C9793F"/>
  </w:style>
  <w:style w:type="character" w:customStyle="1" w:styleId="affffff6">
    <w:name w:val="Îñíîâíîé øðèôò"/>
    <w:rsid w:val="00C9793F"/>
  </w:style>
  <w:style w:type="paragraph" w:customStyle="1" w:styleId="1ffff3">
    <w:name w:val="Знак Знак Знак Знак1 Знак Знак Знак"/>
    <w:basedOn w:val="a5"/>
    <w:qFormat/>
    <w:rsid w:val="00C9793F"/>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4"/>
    <w:qFormat/>
    <w:rsid w:val="00C9793F"/>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5"/>
    <w:qFormat/>
    <w:rsid w:val="00C9793F"/>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C9793F"/>
    <w:rPr>
      <w:rFonts w:ascii="Arial" w:eastAsia="Times New Roman" w:hAnsi="Arial" w:cs="Times New Roman"/>
      <w:b/>
      <w:sz w:val="24"/>
      <w:szCs w:val="24"/>
      <w:lang w:val="x-none"/>
    </w:rPr>
  </w:style>
  <w:style w:type="paragraph" w:customStyle="1" w:styleId="ConsPlusCell">
    <w:name w:val="ConsPlusCell"/>
    <w:qFormat/>
    <w:rsid w:val="00C9793F"/>
    <w:pPr>
      <w:autoSpaceDE w:val="0"/>
      <w:autoSpaceDN w:val="0"/>
      <w:adjustRightInd w:val="0"/>
      <w:spacing w:line="240" w:lineRule="auto"/>
      <w:ind w:firstLine="0"/>
      <w:jc w:val="left"/>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C9793F"/>
    <w:rPr>
      <w:rFonts w:ascii="Consultant" w:eastAsia="Times New Roman" w:hAnsi="Consultant" w:cs="Times New Roman"/>
      <w:sz w:val="20"/>
      <w:szCs w:val="20"/>
      <w:lang w:eastAsia="ru-RU"/>
    </w:rPr>
  </w:style>
  <w:style w:type="paragraph" w:customStyle="1" w:styleId="Style7">
    <w:name w:val="Style7"/>
    <w:basedOn w:val="a5"/>
    <w:qFormat/>
    <w:rsid w:val="00C9793F"/>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C9793F"/>
  </w:style>
  <w:style w:type="paragraph" w:customStyle="1" w:styleId="ConsPlusDocList">
    <w:name w:val="ConsPlusDocList"/>
    <w:qFormat/>
    <w:rsid w:val="00C9793F"/>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qFormat/>
    <w:rsid w:val="00C9793F"/>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qFormat/>
    <w:rsid w:val="00C9793F"/>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qFormat/>
    <w:rsid w:val="00C9793F"/>
    <w:pPr>
      <w:widowControl w:val="0"/>
      <w:autoSpaceDE w:val="0"/>
      <w:autoSpaceDN w:val="0"/>
      <w:spacing w:line="240" w:lineRule="auto"/>
      <w:ind w:firstLine="0"/>
      <w:jc w:val="left"/>
    </w:pPr>
    <w:rPr>
      <w:rFonts w:ascii="Arial" w:eastAsia="Times New Roman" w:hAnsi="Arial" w:cs="Arial"/>
      <w:sz w:val="20"/>
      <w:szCs w:val="20"/>
      <w:lang w:eastAsia="ru-RU"/>
    </w:rPr>
  </w:style>
  <w:style w:type="paragraph" w:customStyle="1" w:styleId="affffff7">
    <w:name w:val="адрес"/>
    <w:basedOn w:val="a5"/>
    <w:qFormat/>
    <w:rsid w:val="00C9793F"/>
    <w:pPr>
      <w:spacing w:line="240" w:lineRule="atLeast"/>
      <w:ind w:left="1701" w:firstLine="0"/>
      <w:jc w:val="left"/>
    </w:pPr>
    <w:rPr>
      <w:rFonts w:eastAsia="Times New Roman"/>
      <w:szCs w:val="20"/>
      <w:lang w:eastAsia="ru-RU"/>
    </w:rPr>
  </w:style>
  <w:style w:type="paragraph" w:styleId="affffff8">
    <w:name w:val="Normal Indent"/>
    <w:basedOn w:val="a5"/>
    <w:rsid w:val="00C9793F"/>
    <w:pPr>
      <w:spacing w:line="240" w:lineRule="auto"/>
      <w:ind w:firstLine="567"/>
    </w:pPr>
    <w:rPr>
      <w:rFonts w:eastAsia="Times New Roman"/>
      <w:sz w:val="24"/>
      <w:szCs w:val="24"/>
      <w:lang w:eastAsia="ru-RU"/>
    </w:rPr>
  </w:style>
  <w:style w:type="numbering" w:customStyle="1" w:styleId="541">
    <w:name w:val="Нет списка54"/>
    <w:next w:val="a8"/>
    <w:uiPriority w:val="99"/>
    <w:semiHidden/>
    <w:unhideWhenUsed/>
    <w:rsid w:val="00C9793F"/>
  </w:style>
  <w:style w:type="numbering" w:customStyle="1" w:styleId="134">
    <w:name w:val="Нет списка134"/>
    <w:next w:val="a8"/>
    <w:uiPriority w:val="99"/>
    <w:semiHidden/>
    <w:unhideWhenUsed/>
    <w:rsid w:val="00C9793F"/>
  </w:style>
  <w:style w:type="paragraph" w:customStyle="1" w:styleId="324">
    <w:name w:val="Основной текст с отступом 32"/>
    <w:basedOn w:val="a5"/>
    <w:qFormat/>
    <w:rsid w:val="00C9793F"/>
    <w:pPr>
      <w:spacing w:line="240" w:lineRule="auto"/>
      <w:ind w:left="426" w:firstLine="0"/>
    </w:pPr>
    <w:rPr>
      <w:rFonts w:eastAsia="Times New Roman"/>
      <w:sz w:val="20"/>
      <w:szCs w:val="20"/>
      <w:lang w:eastAsia="ru-RU"/>
    </w:rPr>
  </w:style>
  <w:style w:type="paragraph" w:customStyle="1" w:styleId="BodyText21">
    <w:name w:val="Body Text 21"/>
    <w:basedOn w:val="a5"/>
    <w:qFormat/>
    <w:rsid w:val="00C9793F"/>
    <w:pPr>
      <w:spacing w:line="240" w:lineRule="auto"/>
      <w:ind w:firstLine="0"/>
    </w:pPr>
    <w:rPr>
      <w:rFonts w:eastAsia="Times New Roman"/>
      <w:i/>
      <w:sz w:val="20"/>
      <w:szCs w:val="20"/>
      <w:lang w:eastAsia="ru-RU"/>
    </w:rPr>
  </w:style>
  <w:style w:type="paragraph" w:customStyle="1" w:styleId="xl22">
    <w:name w:val="xl22"/>
    <w:basedOn w:val="a5"/>
    <w:qFormat/>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qFormat/>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qFormat/>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qFormat/>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qFormat/>
    <w:rsid w:val="00C9793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qFormat/>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qFormat/>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qFormat/>
    <w:rsid w:val="00C9793F"/>
    <w:pPr>
      <w:spacing w:after="160" w:line="240" w:lineRule="exact"/>
      <w:ind w:firstLine="0"/>
      <w:jc w:val="left"/>
    </w:pPr>
    <w:rPr>
      <w:rFonts w:ascii="Verdana" w:eastAsia="Times New Roman" w:hAnsi="Verdana"/>
      <w:sz w:val="24"/>
      <w:szCs w:val="24"/>
      <w:lang w:val="en-US"/>
    </w:rPr>
  </w:style>
  <w:style w:type="paragraph" w:styleId="2fff0">
    <w:name w:val="Body Text First Indent 2"/>
    <w:basedOn w:val="affff"/>
    <w:link w:val="2fff1"/>
    <w:rsid w:val="00C9793F"/>
    <w:pPr>
      <w:spacing w:line="240" w:lineRule="auto"/>
      <w:ind w:firstLine="210"/>
      <w:jc w:val="left"/>
    </w:pPr>
    <w:rPr>
      <w:rFonts w:ascii="Times New Roman" w:eastAsia="Times New Roman" w:hAnsi="Times New Roman" w:cs="Times New Roman"/>
      <w:sz w:val="28"/>
      <w:szCs w:val="24"/>
      <w:lang w:eastAsia="ru-RU"/>
    </w:rPr>
  </w:style>
  <w:style w:type="character" w:customStyle="1" w:styleId="2fff1">
    <w:name w:val="Красная строка 2 Знак"/>
    <w:basedOn w:val="afffe"/>
    <w:link w:val="2fff0"/>
    <w:rsid w:val="00C9793F"/>
    <w:rPr>
      <w:rFonts w:ascii="Times New Roman" w:eastAsia="Times New Roman" w:hAnsi="Times New Roman" w:cs="Times New Roman"/>
      <w:sz w:val="28"/>
      <w:szCs w:val="24"/>
      <w:lang w:eastAsia="ru-RU"/>
    </w:rPr>
  </w:style>
  <w:style w:type="paragraph" w:customStyle="1" w:styleId="xl32">
    <w:name w:val="xl32"/>
    <w:basedOn w:val="a5"/>
    <w:qFormat/>
    <w:rsid w:val="00C9793F"/>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9">
    <w:name w:val="Знак Знак Знак"/>
    <w:basedOn w:val="a5"/>
    <w:qFormat/>
    <w:rsid w:val="00C9793F"/>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qFormat/>
    <w:rsid w:val="00C9793F"/>
    <w:pPr>
      <w:spacing w:line="240" w:lineRule="auto"/>
      <w:ind w:firstLine="539"/>
    </w:pPr>
    <w:rPr>
      <w:rFonts w:eastAsia="Calibri"/>
      <w:color w:val="000000"/>
      <w:kern w:val="24"/>
      <w:sz w:val="24"/>
      <w:szCs w:val="24"/>
    </w:rPr>
  </w:style>
  <w:style w:type="paragraph" w:customStyle="1" w:styleId="4a">
    <w:name w:val="Знак4"/>
    <w:basedOn w:val="a5"/>
    <w:qFormat/>
    <w:rsid w:val="00C9793F"/>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a">
    <w:name w:val="Знак Знак Знак Знак Знак Знак Знак Знак Знак Знак Знак Знак Знак Знак Знак Знак Знак Знак"/>
    <w:basedOn w:val="a5"/>
    <w:qFormat/>
    <w:rsid w:val="00C9793F"/>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C9793F"/>
    <w:rPr>
      <w:rFonts w:ascii="Verdana" w:hAnsi="Verdana" w:hint="default"/>
      <w:b/>
      <w:bCs/>
      <w:color w:val="333333"/>
      <w:sz w:val="15"/>
      <w:szCs w:val="15"/>
    </w:rPr>
  </w:style>
  <w:style w:type="paragraph" w:customStyle="1" w:styleId="affffffb">
    <w:name w:val="подпись"/>
    <w:basedOn w:val="a5"/>
    <w:qFormat/>
    <w:rsid w:val="00C9793F"/>
    <w:pPr>
      <w:tabs>
        <w:tab w:val="left" w:pos="6237"/>
      </w:tabs>
      <w:spacing w:line="240" w:lineRule="atLeast"/>
      <w:ind w:right="5670" w:firstLine="0"/>
      <w:jc w:val="left"/>
    </w:pPr>
    <w:rPr>
      <w:rFonts w:eastAsia="Times New Roman"/>
      <w:szCs w:val="20"/>
      <w:lang w:eastAsia="ru-RU"/>
    </w:rPr>
  </w:style>
  <w:style w:type="paragraph" w:customStyle="1" w:styleId="affffffc">
    <w:name w:val="Основной шрифт"/>
    <w:link w:val="affffffd"/>
    <w:qFormat/>
    <w:rsid w:val="00C9793F"/>
    <w:pPr>
      <w:spacing w:line="240" w:lineRule="auto"/>
      <w:ind w:firstLine="340"/>
    </w:pPr>
    <w:rPr>
      <w:rFonts w:ascii="Tahoma" w:eastAsia="Calibri" w:hAnsi="Tahoma" w:cs="Times New Roman"/>
      <w:sz w:val="20"/>
      <w:szCs w:val="24"/>
      <w:lang w:eastAsia="ru-RU"/>
    </w:rPr>
  </w:style>
  <w:style w:type="character" w:customStyle="1" w:styleId="affffffd">
    <w:name w:val="Основной шрифт Знак"/>
    <w:link w:val="affffffc"/>
    <w:locked/>
    <w:rsid w:val="00C9793F"/>
    <w:rPr>
      <w:rFonts w:ascii="Tahoma" w:eastAsia="Calibri" w:hAnsi="Tahoma" w:cs="Times New Roman"/>
      <w:sz w:val="20"/>
      <w:szCs w:val="24"/>
      <w:lang w:eastAsia="ru-RU"/>
    </w:rPr>
  </w:style>
  <w:style w:type="character" w:customStyle="1" w:styleId="ListParagraphChar1">
    <w:name w:val="List Paragraph Char1"/>
    <w:locked/>
    <w:rsid w:val="00C9793F"/>
    <w:rPr>
      <w:rFonts w:ascii="Calibri" w:eastAsia="Times New Roman" w:hAnsi="Calibri" w:cs="Calibri"/>
    </w:rPr>
  </w:style>
  <w:style w:type="paragraph" w:customStyle="1" w:styleId="Oaeno">
    <w:name w:val="Oaeno"/>
    <w:basedOn w:val="a5"/>
    <w:qFormat/>
    <w:rsid w:val="00C9793F"/>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C9793F"/>
  </w:style>
  <w:style w:type="paragraph" w:customStyle="1" w:styleId="ListParagraph1">
    <w:name w:val="List Paragraph1"/>
    <w:basedOn w:val="a5"/>
    <w:qFormat/>
    <w:rsid w:val="00C9793F"/>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C9793F"/>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C9793F"/>
    <w:rPr>
      <w:rFonts w:ascii="Arial" w:eastAsia="Times New Roman" w:hAnsi="Arial" w:cs="Arial"/>
      <w:vanish/>
      <w:sz w:val="16"/>
      <w:szCs w:val="16"/>
      <w:lang w:eastAsia="ru-RU"/>
    </w:rPr>
  </w:style>
  <w:style w:type="paragraph" w:styleId="z-1">
    <w:name w:val="HTML Bottom of Form"/>
    <w:basedOn w:val="a5"/>
    <w:next w:val="a5"/>
    <w:link w:val="z-2"/>
    <w:hidden/>
    <w:rsid w:val="00C9793F"/>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C9793F"/>
    <w:rPr>
      <w:rFonts w:ascii="Arial" w:eastAsia="Times New Roman" w:hAnsi="Arial" w:cs="Arial"/>
      <w:vanish/>
      <w:sz w:val="16"/>
      <w:szCs w:val="16"/>
      <w:lang w:eastAsia="ru-RU"/>
    </w:rPr>
  </w:style>
  <w:style w:type="character" w:customStyle="1" w:styleId="medium-w21">
    <w:name w:val="medium-w21"/>
    <w:rsid w:val="00C9793F"/>
    <w:rPr>
      <w:rFonts w:cs="Times New Roman"/>
    </w:rPr>
  </w:style>
  <w:style w:type="character" w:customStyle="1" w:styleId="p-top">
    <w:name w:val="p-top"/>
    <w:rsid w:val="00C9793F"/>
    <w:rPr>
      <w:rFonts w:cs="Times New Roman"/>
    </w:rPr>
  </w:style>
  <w:style w:type="character" w:customStyle="1" w:styleId="red">
    <w:name w:val="red"/>
    <w:rsid w:val="00C9793F"/>
    <w:rPr>
      <w:rFonts w:cs="Times New Roman"/>
    </w:rPr>
  </w:style>
  <w:style w:type="numbering" w:customStyle="1" w:styleId="21111">
    <w:name w:val="Нет списка2111"/>
    <w:next w:val="a8"/>
    <w:uiPriority w:val="99"/>
    <w:semiHidden/>
    <w:unhideWhenUsed/>
    <w:rsid w:val="00C9793F"/>
  </w:style>
  <w:style w:type="numbering" w:customStyle="1" w:styleId="11111111">
    <w:name w:val="Нет списка11111111"/>
    <w:next w:val="a8"/>
    <w:semiHidden/>
    <w:rsid w:val="00C9793F"/>
  </w:style>
  <w:style w:type="numbering" w:customStyle="1" w:styleId="211110">
    <w:name w:val="Нет списка21111"/>
    <w:next w:val="a8"/>
    <w:uiPriority w:val="99"/>
    <w:semiHidden/>
    <w:unhideWhenUsed/>
    <w:rsid w:val="00C9793F"/>
  </w:style>
  <w:style w:type="numbering" w:customStyle="1" w:styleId="111111111">
    <w:name w:val="Нет списка111111111"/>
    <w:next w:val="a8"/>
    <w:semiHidden/>
    <w:rsid w:val="00C9793F"/>
  </w:style>
  <w:style w:type="numbering" w:customStyle="1" w:styleId="4112">
    <w:name w:val="Нет списка411"/>
    <w:next w:val="a8"/>
    <w:uiPriority w:val="99"/>
    <w:semiHidden/>
    <w:unhideWhenUsed/>
    <w:rsid w:val="00C9793F"/>
  </w:style>
  <w:style w:type="numbering" w:customStyle="1" w:styleId="12110">
    <w:name w:val="Нет списка1211"/>
    <w:next w:val="a8"/>
    <w:semiHidden/>
    <w:rsid w:val="00C9793F"/>
  </w:style>
  <w:style w:type="numbering" w:customStyle="1" w:styleId="5112">
    <w:name w:val="Нет списка511"/>
    <w:next w:val="a8"/>
    <w:uiPriority w:val="99"/>
    <w:semiHidden/>
    <w:unhideWhenUsed/>
    <w:rsid w:val="00C9793F"/>
  </w:style>
  <w:style w:type="numbering" w:customStyle="1" w:styleId="13110">
    <w:name w:val="Нет списка1311"/>
    <w:next w:val="a8"/>
    <w:semiHidden/>
    <w:rsid w:val="00C9793F"/>
  </w:style>
  <w:style w:type="numbering" w:customStyle="1" w:styleId="2211">
    <w:name w:val="Нет списка221"/>
    <w:next w:val="a8"/>
    <w:uiPriority w:val="99"/>
    <w:semiHidden/>
    <w:unhideWhenUsed/>
    <w:rsid w:val="00C9793F"/>
  </w:style>
  <w:style w:type="numbering" w:customStyle="1" w:styleId="11210">
    <w:name w:val="Нет списка1121"/>
    <w:next w:val="a8"/>
    <w:semiHidden/>
    <w:rsid w:val="00C9793F"/>
  </w:style>
  <w:style w:type="numbering" w:customStyle="1" w:styleId="31111">
    <w:name w:val="Нет списка3111"/>
    <w:next w:val="a8"/>
    <w:uiPriority w:val="99"/>
    <w:semiHidden/>
    <w:unhideWhenUsed/>
    <w:rsid w:val="00C9793F"/>
  </w:style>
  <w:style w:type="numbering" w:customStyle="1" w:styleId="41110">
    <w:name w:val="Нет списка4111"/>
    <w:next w:val="a8"/>
    <w:uiPriority w:val="99"/>
    <w:semiHidden/>
    <w:unhideWhenUsed/>
    <w:rsid w:val="00C9793F"/>
  </w:style>
  <w:style w:type="numbering" w:customStyle="1" w:styleId="12111">
    <w:name w:val="Нет списка12111"/>
    <w:next w:val="a8"/>
    <w:semiHidden/>
    <w:rsid w:val="00C9793F"/>
  </w:style>
  <w:style w:type="numbering" w:customStyle="1" w:styleId="641">
    <w:name w:val="Нет списка64"/>
    <w:next w:val="a8"/>
    <w:semiHidden/>
    <w:rsid w:val="00C9793F"/>
  </w:style>
  <w:style w:type="character" w:customStyle="1" w:styleId="FontStyle21">
    <w:name w:val="Font Style21"/>
    <w:rsid w:val="00C9793F"/>
    <w:rPr>
      <w:rFonts w:ascii="Times New Roman" w:hAnsi="Times New Roman" w:cs="Times New Roman"/>
      <w:sz w:val="26"/>
      <w:szCs w:val="26"/>
    </w:rPr>
  </w:style>
  <w:style w:type="paragraph" w:customStyle="1" w:styleId="Style8">
    <w:name w:val="Style8"/>
    <w:basedOn w:val="a5"/>
    <w:qFormat/>
    <w:rsid w:val="00C9793F"/>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4">
    <w:name w:val="Нет списка144"/>
    <w:next w:val="a8"/>
    <w:uiPriority w:val="99"/>
    <w:semiHidden/>
    <w:unhideWhenUsed/>
    <w:rsid w:val="00C9793F"/>
  </w:style>
  <w:style w:type="numbering" w:customStyle="1" w:styleId="11310">
    <w:name w:val="Нет списка1131"/>
    <w:next w:val="a8"/>
    <w:semiHidden/>
    <w:rsid w:val="00C9793F"/>
  </w:style>
  <w:style w:type="numbering" w:customStyle="1" w:styleId="2310">
    <w:name w:val="Нет списка231"/>
    <w:next w:val="a8"/>
    <w:uiPriority w:val="99"/>
    <w:semiHidden/>
    <w:unhideWhenUsed/>
    <w:rsid w:val="00C9793F"/>
  </w:style>
  <w:style w:type="numbering" w:customStyle="1" w:styleId="11121">
    <w:name w:val="Нет списка11121"/>
    <w:next w:val="a8"/>
    <w:semiHidden/>
    <w:rsid w:val="00C9793F"/>
  </w:style>
  <w:style w:type="numbering" w:customStyle="1" w:styleId="3211">
    <w:name w:val="Нет списка321"/>
    <w:next w:val="a8"/>
    <w:uiPriority w:val="99"/>
    <w:semiHidden/>
    <w:unhideWhenUsed/>
    <w:rsid w:val="00C9793F"/>
  </w:style>
  <w:style w:type="numbering" w:customStyle="1" w:styleId="4211">
    <w:name w:val="Нет списка421"/>
    <w:next w:val="a8"/>
    <w:uiPriority w:val="99"/>
    <w:semiHidden/>
    <w:unhideWhenUsed/>
    <w:rsid w:val="00C9793F"/>
  </w:style>
  <w:style w:type="numbering" w:customStyle="1" w:styleId="1221">
    <w:name w:val="Нет списка1221"/>
    <w:next w:val="a8"/>
    <w:semiHidden/>
    <w:rsid w:val="00C9793F"/>
  </w:style>
  <w:style w:type="numbering" w:customStyle="1" w:styleId="740">
    <w:name w:val="Нет списка74"/>
    <w:next w:val="a8"/>
    <w:uiPriority w:val="99"/>
    <w:semiHidden/>
    <w:unhideWhenUsed/>
    <w:rsid w:val="00C9793F"/>
  </w:style>
  <w:style w:type="numbering" w:customStyle="1" w:styleId="154">
    <w:name w:val="Нет списка154"/>
    <w:next w:val="a8"/>
    <w:semiHidden/>
    <w:unhideWhenUsed/>
    <w:rsid w:val="00C9793F"/>
  </w:style>
  <w:style w:type="numbering" w:customStyle="1" w:styleId="11410">
    <w:name w:val="Нет списка1141"/>
    <w:next w:val="a8"/>
    <w:semiHidden/>
    <w:rsid w:val="00C9793F"/>
  </w:style>
  <w:style w:type="numbering" w:customStyle="1" w:styleId="2410">
    <w:name w:val="Нет списка241"/>
    <w:next w:val="a8"/>
    <w:uiPriority w:val="99"/>
    <w:semiHidden/>
    <w:unhideWhenUsed/>
    <w:rsid w:val="00C9793F"/>
  </w:style>
  <w:style w:type="numbering" w:customStyle="1" w:styleId="11131">
    <w:name w:val="Нет списка11131"/>
    <w:next w:val="a8"/>
    <w:semiHidden/>
    <w:rsid w:val="00C9793F"/>
  </w:style>
  <w:style w:type="numbering" w:customStyle="1" w:styleId="3310">
    <w:name w:val="Нет списка331"/>
    <w:next w:val="a8"/>
    <w:uiPriority w:val="99"/>
    <w:semiHidden/>
    <w:unhideWhenUsed/>
    <w:rsid w:val="00C9793F"/>
  </w:style>
  <w:style w:type="numbering" w:customStyle="1" w:styleId="4310">
    <w:name w:val="Нет списка431"/>
    <w:next w:val="a8"/>
    <w:uiPriority w:val="99"/>
    <w:semiHidden/>
    <w:unhideWhenUsed/>
    <w:rsid w:val="00C9793F"/>
  </w:style>
  <w:style w:type="numbering" w:customStyle="1" w:styleId="12310">
    <w:name w:val="Нет списка1231"/>
    <w:next w:val="a8"/>
    <w:semiHidden/>
    <w:rsid w:val="00C9793F"/>
  </w:style>
  <w:style w:type="numbering" w:customStyle="1" w:styleId="5211">
    <w:name w:val="Нет списка521"/>
    <w:next w:val="a8"/>
    <w:uiPriority w:val="99"/>
    <w:semiHidden/>
    <w:unhideWhenUsed/>
    <w:rsid w:val="00C9793F"/>
  </w:style>
  <w:style w:type="numbering" w:customStyle="1" w:styleId="1321">
    <w:name w:val="Нет списка1321"/>
    <w:next w:val="a8"/>
    <w:semiHidden/>
    <w:unhideWhenUsed/>
    <w:rsid w:val="00C9793F"/>
  </w:style>
  <w:style w:type="numbering" w:customStyle="1" w:styleId="111121">
    <w:name w:val="Нет списка111121"/>
    <w:next w:val="a8"/>
    <w:semiHidden/>
    <w:rsid w:val="00C9793F"/>
  </w:style>
  <w:style w:type="numbering" w:customStyle="1" w:styleId="2121">
    <w:name w:val="Нет списка212"/>
    <w:next w:val="a8"/>
    <w:uiPriority w:val="99"/>
    <w:semiHidden/>
    <w:unhideWhenUsed/>
    <w:rsid w:val="00C9793F"/>
  </w:style>
  <w:style w:type="numbering" w:customStyle="1" w:styleId="111112">
    <w:name w:val="Нет списка111112"/>
    <w:next w:val="a8"/>
    <w:semiHidden/>
    <w:rsid w:val="00C9793F"/>
  </w:style>
  <w:style w:type="numbering" w:customStyle="1" w:styleId="21120">
    <w:name w:val="Нет списка2112"/>
    <w:next w:val="a8"/>
    <w:uiPriority w:val="99"/>
    <w:semiHidden/>
    <w:unhideWhenUsed/>
    <w:rsid w:val="00C9793F"/>
  </w:style>
  <w:style w:type="numbering" w:customStyle="1" w:styleId="1111112">
    <w:name w:val="Нет списка1111112"/>
    <w:next w:val="a8"/>
    <w:semiHidden/>
    <w:rsid w:val="00C9793F"/>
  </w:style>
  <w:style w:type="numbering" w:customStyle="1" w:styleId="3121">
    <w:name w:val="Нет списка312"/>
    <w:next w:val="a8"/>
    <w:uiPriority w:val="99"/>
    <w:semiHidden/>
    <w:unhideWhenUsed/>
    <w:rsid w:val="00C9793F"/>
  </w:style>
  <w:style w:type="numbering" w:customStyle="1" w:styleId="4121">
    <w:name w:val="Нет списка412"/>
    <w:next w:val="a8"/>
    <w:uiPriority w:val="99"/>
    <w:semiHidden/>
    <w:unhideWhenUsed/>
    <w:rsid w:val="00C9793F"/>
  </w:style>
  <w:style w:type="numbering" w:customStyle="1" w:styleId="1212">
    <w:name w:val="Нет списка1212"/>
    <w:next w:val="a8"/>
    <w:semiHidden/>
    <w:rsid w:val="00C9793F"/>
  </w:style>
  <w:style w:type="numbering" w:customStyle="1" w:styleId="51110">
    <w:name w:val="Нет списка5111"/>
    <w:next w:val="a8"/>
    <w:uiPriority w:val="99"/>
    <w:semiHidden/>
    <w:unhideWhenUsed/>
    <w:rsid w:val="00C9793F"/>
  </w:style>
  <w:style w:type="numbering" w:customStyle="1" w:styleId="13111">
    <w:name w:val="Нет списка13111"/>
    <w:next w:val="a8"/>
    <w:semiHidden/>
    <w:rsid w:val="00C9793F"/>
  </w:style>
  <w:style w:type="numbering" w:customStyle="1" w:styleId="22110">
    <w:name w:val="Нет списка2211"/>
    <w:next w:val="a8"/>
    <w:uiPriority w:val="99"/>
    <w:semiHidden/>
    <w:unhideWhenUsed/>
    <w:rsid w:val="00C9793F"/>
  </w:style>
  <w:style w:type="numbering" w:customStyle="1" w:styleId="11211">
    <w:name w:val="Нет списка11211"/>
    <w:next w:val="a8"/>
    <w:semiHidden/>
    <w:rsid w:val="00C9793F"/>
  </w:style>
  <w:style w:type="numbering" w:customStyle="1" w:styleId="311110">
    <w:name w:val="Нет списка31111"/>
    <w:next w:val="a8"/>
    <w:uiPriority w:val="99"/>
    <w:semiHidden/>
    <w:unhideWhenUsed/>
    <w:rsid w:val="00C9793F"/>
  </w:style>
  <w:style w:type="numbering" w:customStyle="1" w:styleId="41111">
    <w:name w:val="Нет списка41111"/>
    <w:next w:val="a8"/>
    <w:uiPriority w:val="99"/>
    <w:semiHidden/>
    <w:unhideWhenUsed/>
    <w:rsid w:val="00C9793F"/>
  </w:style>
  <w:style w:type="numbering" w:customStyle="1" w:styleId="121111">
    <w:name w:val="Нет списка121111"/>
    <w:next w:val="a8"/>
    <w:semiHidden/>
    <w:rsid w:val="00C9793F"/>
  </w:style>
  <w:style w:type="numbering" w:customStyle="1" w:styleId="6112">
    <w:name w:val="Нет списка611"/>
    <w:next w:val="a8"/>
    <w:semiHidden/>
    <w:rsid w:val="00C9793F"/>
  </w:style>
  <w:style w:type="numbering" w:customStyle="1" w:styleId="14110">
    <w:name w:val="Нет списка1411"/>
    <w:next w:val="a8"/>
    <w:uiPriority w:val="99"/>
    <w:semiHidden/>
    <w:unhideWhenUsed/>
    <w:rsid w:val="00C9793F"/>
  </w:style>
  <w:style w:type="numbering" w:customStyle="1" w:styleId="11311">
    <w:name w:val="Нет списка11311"/>
    <w:next w:val="a8"/>
    <w:semiHidden/>
    <w:rsid w:val="00C9793F"/>
  </w:style>
  <w:style w:type="numbering" w:customStyle="1" w:styleId="2311">
    <w:name w:val="Нет списка2311"/>
    <w:next w:val="a8"/>
    <w:uiPriority w:val="99"/>
    <w:semiHidden/>
    <w:unhideWhenUsed/>
    <w:rsid w:val="00C9793F"/>
  </w:style>
  <w:style w:type="numbering" w:customStyle="1" w:styleId="111211">
    <w:name w:val="Нет списка111211"/>
    <w:next w:val="a8"/>
    <w:semiHidden/>
    <w:rsid w:val="00C9793F"/>
  </w:style>
  <w:style w:type="numbering" w:customStyle="1" w:styleId="32110">
    <w:name w:val="Нет списка3211"/>
    <w:next w:val="a8"/>
    <w:uiPriority w:val="99"/>
    <w:semiHidden/>
    <w:unhideWhenUsed/>
    <w:rsid w:val="00C9793F"/>
  </w:style>
  <w:style w:type="numbering" w:customStyle="1" w:styleId="42110">
    <w:name w:val="Нет списка4211"/>
    <w:next w:val="a8"/>
    <w:uiPriority w:val="99"/>
    <w:semiHidden/>
    <w:unhideWhenUsed/>
    <w:rsid w:val="00C9793F"/>
  </w:style>
  <w:style w:type="numbering" w:customStyle="1" w:styleId="12211">
    <w:name w:val="Нет списка12211"/>
    <w:next w:val="a8"/>
    <w:semiHidden/>
    <w:rsid w:val="00C9793F"/>
  </w:style>
  <w:style w:type="numbering" w:customStyle="1" w:styleId="7112">
    <w:name w:val="Нет списка711"/>
    <w:next w:val="a8"/>
    <w:uiPriority w:val="99"/>
    <w:semiHidden/>
    <w:unhideWhenUsed/>
    <w:rsid w:val="00C9793F"/>
  </w:style>
  <w:style w:type="numbering" w:customStyle="1" w:styleId="15110">
    <w:name w:val="Нет списка1511"/>
    <w:next w:val="a8"/>
    <w:uiPriority w:val="99"/>
    <w:semiHidden/>
    <w:unhideWhenUsed/>
    <w:rsid w:val="00C9793F"/>
  </w:style>
  <w:style w:type="paragraph" w:customStyle="1" w:styleId="228">
    <w:name w:val="Основной текст с отступом 22"/>
    <w:basedOn w:val="a5"/>
    <w:qFormat/>
    <w:rsid w:val="00C9793F"/>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qFormat/>
    <w:rsid w:val="00C9793F"/>
    <w:pPr>
      <w:spacing w:line="240" w:lineRule="auto"/>
      <w:ind w:left="426" w:firstLine="0"/>
    </w:pPr>
    <w:rPr>
      <w:rFonts w:eastAsia="Times New Roman"/>
      <w:sz w:val="20"/>
      <w:szCs w:val="20"/>
      <w:lang w:eastAsia="ru-RU"/>
    </w:rPr>
  </w:style>
  <w:style w:type="numbering" w:customStyle="1" w:styleId="11411">
    <w:name w:val="Нет списка11411"/>
    <w:next w:val="a8"/>
    <w:semiHidden/>
    <w:rsid w:val="00C9793F"/>
  </w:style>
  <w:style w:type="numbering" w:customStyle="1" w:styleId="2411">
    <w:name w:val="Нет списка2411"/>
    <w:next w:val="a8"/>
    <w:uiPriority w:val="99"/>
    <w:semiHidden/>
    <w:unhideWhenUsed/>
    <w:rsid w:val="00C9793F"/>
  </w:style>
  <w:style w:type="numbering" w:customStyle="1" w:styleId="111311">
    <w:name w:val="Нет списка111311"/>
    <w:next w:val="a8"/>
    <w:semiHidden/>
    <w:rsid w:val="00C9793F"/>
  </w:style>
  <w:style w:type="numbering" w:customStyle="1" w:styleId="21210">
    <w:name w:val="Нет списка2121"/>
    <w:next w:val="a8"/>
    <w:uiPriority w:val="99"/>
    <w:semiHidden/>
    <w:unhideWhenUsed/>
    <w:rsid w:val="00C9793F"/>
  </w:style>
  <w:style w:type="numbering" w:customStyle="1" w:styleId="1111211">
    <w:name w:val="Нет списка1111211"/>
    <w:next w:val="a8"/>
    <w:semiHidden/>
    <w:rsid w:val="00C9793F"/>
  </w:style>
  <w:style w:type="table" w:customStyle="1" w:styleId="11212">
    <w:name w:val="Сетка таблицы112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1"/>
    <w:next w:val="a8"/>
    <w:uiPriority w:val="99"/>
    <w:semiHidden/>
    <w:unhideWhenUsed/>
    <w:rsid w:val="00C9793F"/>
  </w:style>
  <w:style w:type="numbering" w:customStyle="1" w:styleId="4311">
    <w:name w:val="Нет списка4311"/>
    <w:next w:val="a8"/>
    <w:uiPriority w:val="99"/>
    <w:semiHidden/>
    <w:unhideWhenUsed/>
    <w:rsid w:val="00C9793F"/>
  </w:style>
  <w:style w:type="numbering" w:customStyle="1" w:styleId="12311">
    <w:name w:val="Нет списка12311"/>
    <w:next w:val="a8"/>
    <w:semiHidden/>
    <w:rsid w:val="00C9793F"/>
  </w:style>
  <w:style w:type="numbering" w:customStyle="1" w:styleId="52110">
    <w:name w:val="Нет списка5211"/>
    <w:next w:val="a8"/>
    <w:uiPriority w:val="99"/>
    <w:semiHidden/>
    <w:unhideWhenUsed/>
    <w:rsid w:val="00C9793F"/>
  </w:style>
  <w:style w:type="numbering" w:customStyle="1" w:styleId="13211">
    <w:name w:val="Нет списка13211"/>
    <w:next w:val="a8"/>
    <w:semiHidden/>
    <w:rsid w:val="00C9793F"/>
  </w:style>
  <w:style w:type="numbering" w:customStyle="1" w:styleId="22111">
    <w:name w:val="Нет списка22111"/>
    <w:next w:val="a8"/>
    <w:uiPriority w:val="99"/>
    <w:semiHidden/>
    <w:unhideWhenUsed/>
    <w:rsid w:val="00C9793F"/>
  </w:style>
  <w:style w:type="numbering" w:customStyle="1" w:styleId="112111">
    <w:name w:val="Нет списка112111"/>
    <w:next w:val="a8"/>
    <w:semiHidden/>
    <w:rsid w:val="00C9793F"/>
  </w:style>
  <w:style w:type="numbering" w:customStyle="1" w:styleId="31210">
    <w:name w:val="Нет списка3121"/>
    <w:next w:val="a8"/>
    <w:uiPriority w:val="99"/>
    <w:semiHidden/>
    <w:unhideWhenUsed/>
    <w:rsid w:val="00C9793F"/>
  </w:style>
  <w:style w:type="numbering" w:customStyle="1" w:styleId="41210">
    <w:name w:val="Нет списка4121"/>
    <w:next w:val="a8"/>
    <w:uiPriority w:val="99"/>
    <w:semiHidden/>
    <w:unhideWhenUsed/>
    <w:rsid w:val="00C9793F"/>
  </w:style>
  <w:style w:type="numbering" w:customStyle="1" w:styleId="12121">
    <w:name w:val="Нет списка12121"/>
    <w:next w:val="a8"/>
    <w:semiHidden/>
    <w:rsid w:val="00C9793F"/>
  </w:style>
  <w:style w:type="numbering" w:customStyle="1" w:styleId="61110">
    <w:name w:val="Нет списка6111"/>
    <w:next w:val="a8"/>
    <w:semiHidden/>
    <w:rsid w:val="00C9793F"/>
  </w:style>
  <w:style w:type="numbering" w:customStyle="1" w:styleId="14111">
    <w:name w:val="Нет списка14111"/>
    <w:next w:val="a8"/>
    <w:uiPriority w:val="99"/>
    <w:semiHidden/>
    <w:unhideWhenUsed/>
    <w:rsid w:val="00C9793F"/>
  </w:style>
  <w:style w:type="numbering" w:customStyle="1" w:styleId="113111">
    <w:name w:val="Нет списка113111"/>
    <w:next w:val="a8"/>
    <w:semiHidden/>
    <w:rsid w:val="00C9793F"/>
  </w:style>
  <w:style w:type="table" w:customStyle="1" w:styleId="13112">
    <w:name w:val="Сетка таблицы131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8"/>
    <w:uiPriority w:val="99"/>
    <w:semiHidden/>
    <w:unhideWhenUsed/>
    <w:rsid w:val="00C9793F"/>
  </w:style>
  <w:style w:type="numbering" w:customStyle="1" w:styleId="1112111">
    <w:name w:val="Нет списка1112111"/>
    <w:next w:val="a8"/>
    <w:semiHidden/>
    <w:rsid w:val="00C9793F"/>
  </w:style>
  <w:style w:type="numbering" w:customStyle="1" w:styleId="32111">
    <w:name w:val="Нет списка32111"/>
    <w:next w:val="a8"/>
    <w:uiPriority w:val="99"/>
    <w:semiHidden/>
    <w:unhideWhenUsed/>
    <w:rsid w:val="00C9793F"/>
  </w:style>
  <w:style w:type="numbering" w:customStyle="1" w:styleId="42111">
    <w:name w:val="Нет списка42111"/>
    <w:next w:val="a8"/>
    <w:uiPriority w:val="99"/>
    <w:semiHidden/>
    <w:unhideWhenUsed/>
    <w:rsid w:val="00C9793F"/>
  </w:style>
  <w:style w:type="numbering" w:customStyle="1" w:styleId="122111">
    <w:name w:val="Нет списка122111"/>
    <w:next w:val="a8"/>
    <w:semiHidden/>
    <w:rsid w:val="00C9793F"/>
  </w:style>
  <w:style w:type="numbering" w:customStyle="1" w:styleId="841">
    <w:name w:val="Нет списка84"/>
    <w:next w:val="a8"/>
    <w:uiPriority w:val="99"/>
    <w:semiHidden/>
    <w:unhideWhenUsed/>
    <w:rsid w:val="00C9793F"/>
  </w:style>
  <w:style w:type="numbering" w:customStyle="1" w:styleId="1611">
    <w:name w:val="Нет списка161"/>
    <w:next w:val="a8"/>
    <w:uiPriority w:val="99"/>
    <w:semiHidden/>
    <w:unhideWhenUsed/>
    <w:rsid w:val="00C9793F"/>
  </w:style>
  <w:style w:type="paragraph" w:customStyle="1" w:styleId="234">
    <w:name w:val="Основной текст с отступом 23"/>
    <w:basedOn w:val="a5"/>
    <w:qFormat/>
    <w:rsid w:val="00C9793F"/>
    <w:pPr>
      <w:spacing w:line="240" w:lineRule="auto"/>
      <w:ind w:left="360" w:firstLine="0"/>
    </w:pPr>
    <w:rPr>
      <w:rFonts w:eastAsia="Times New Roman"/>
      <w:sz w:val="20"/>
      <w:szCs w:val="20"/>
      <w:lang w:eastAsia="ru-RU"/>
    </w:rPr>
  </w:style>
  <w:style w:type="paragraph" w:customStyle="1" w:styleId="342">
    <w:name w:val="Основной текст с отступом 34"/>
    <w:basedOn w:val="a5"/>
    <w:qFormat/>
    <w:rsid w:val="00C9793F"/>
    <w:pPr>
      <w:spacing w:line="240" w:lineRule="auto"/>
      <w:ind w:left="426" w:firstLine="0"/>
    </w:pPr>
    <w:rPr>
      <w:rFonts w:eastAsia="Times New Roman"/>
      <w:sz w:val="20"/>
      <w:szCs w:val="20"/>
      <w:lang w:eastAsia="ru-RU"/>
    </w:rPr>
  </w:style>
  <w:style w:type="paragraph" w:customStyle="1" w:styleId="4b">
    <w:name w:val="Обычный4"/>
    <w:qFormat/>
    <w:rsid w:val="00C9793F"/>
    <w:pPr>
      <w:widowControl w:val="0"/>
      <w:spacing w:line="240" w:lineRule="auto"/>
      <w:ind w:firstLine="0"/>
      <w:jc w:val="left"/>
    </w:pPr>
    <w:rPr>
      <w:rFonts w:ascii="Times New Roman" w:eastAsia="Times New Roman" w:hAnsi="Times New Roman" w:cs="Times New Roman"/>
      <w:snapToGrid w:val="0"/>
      <w:sz w:val="20"/>
      <w:szCs w:val="20"/>
      <w:lang w:val="en-US" w:eastAsia="ru-RU"/>
    </w:rPr>
  </w:style>
  <w:style w:type="paragraph" w:customStyle="1" w:styleId="3fc">
    <w:name w:val="Абзац списка3"/>
    <w:basedOn w:val="a5"/>
    <w:qFormat/>
    <w:rsid w:val="00C9793F"/>
    <w:pPr>
      <w:spacing w:after="200" w:line="276" w:lineRule="auto"/>
      <w:ind w:left="720" w:firstLine="0"/>
      <w:jc w:val="left"/>
    </w:pPr>
    <w:rPr>
      <w:rFonts w:ascii="Calibri" w:eastAsia="Times New Roman" w:hAnsi="Calibri" w:cs="Calibri"/>
      <w:sz w:val="22"/>
      <w:szCs w:val="22"/>
    </w:rPr>
  </w:style>
  <w:style w:type="numbering" w:customStyle="1" w:styleId="11510">
    <w:name w:val="Нет списка1151"/>
    <w:next w:val="a8"/>
    <w:semiHidden/>
    <w:rsid w:val="00C9793F"/>
  </w:style>
  <w:style w:type="numbering" w:customStyle="1" w:styleId="2510">
    <w:name w:val="Нет списка251"/>
    <w:next w:val="a8"/>
    <w:uiPriority w:val="99"/>
    <w:semiHidden/>
    <w:unhideWhenUsed/>
    <w:rsid w:val="00C9793F"/>
  </w:style>
  <w:style w:type="numbering" w:customStyle="1" w:styleId="11141">
    <w:name w:val="Нет списка11141"/>
    <w:next w:val="a8"/>
    <w:semiHidden/>
    <w:rsid w:val="00C9793F"/>
  </w:style>
  <w:style w:type="numbering" w:customStyle="1" w:styleId="2131">
    <w:name w:val="Нет списка213"/>
    <w:next w:val="a8"/>
    <w:uiPriority w:val="99"/>
    <w:semiHidden/>
    <w:unhideWhenUsed/>
    <w:rsid w:val="00C9793F"/>
  </w:style>
  <w:style w:type="numbering" w:customStyle="1" w:styleId="111131">
    <w:name w:val="Нет списка111131"/>
    <w:next w:val="a8"/>
    <w:semiHidden/>
    <w:rsid w:val="00C9793F"/>
  </w:style>
  <w:style w:type="table" w:customStyle="1" w:styleId="11312">
    <w:name w:val="Сетка таблицы113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8"/>
    <w:uiPriority w:val="99"/>
    <w:semiHidden/>
    <w:unhideWhenUsed/>
    <w:rsid w:val="00C9793F"/>
  </w:style>
  <w:style w:type="numbering" w:customStyle="1" w:styleId="4410">
    <w:name w:val="Нет списка441"/>
    <w:next w:val="a8"/>
    <w:uiPriority w:val="99"/>
    <w:semiHidden/>
    <w:unhideWhenUsed/>
    <w:rsid w:val="00C9793F"/>
  </w:style>
  <w:style w:type="numbering" w:customStyle="1" w:styleId="1241">
    <w:name w:val="Нет списка1241"/>
    <w:next w:val="a8"/>
    <w:semiHidden/>
    <w:rsid w:val="00C9793F"/>
  </w:style>
  <w:style w:type="numbering" w:customStyle="1" w:styleId="5310">
    <w:name w:val="Нет списка531"/>
    <w:next w:val="a8"/>
    <w:uiPriority w:val="99"/>
    <w:semiHidden/>
    <w:unhideWhenUsed/>
    <w:rsid w:val="00C9793F"/>
  </w:style>
  <w:style w:type="table" w:customStyle="1" w:styleId="3312">
    <w:name w:val="Сетка таблицы331"/>
    <w:basedOn w:val="a7"/>
    <w:next w:val="afb"/>
    <w:rsid w:val="00C9793F"/>
    <w:pPr>
      <w:spacing w:line="240" w:lineRule="auto"/>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8"/>
    <w:semiHidden/>
    <w:rsid w:val="00C9793F"/>
  </w:style>
  <w:style w:type="numbering" w:customStyle="1" w:styleId="2220">
    <w:name w:val="Нет списка222"/>
    <w:next w:val="a8"/>
    <w:uiPriority w:val="99"/>
    <w:semiHidden/>
    <w:unhideWhenUsed/>
    <w:rsid w:val="00C9793F"/>
  </w:style>
  <w:style w:type="numbering" w:customStyle="1" w:styleId="1122">
    <w:name w:val="Нет списка1122"/>
    <w:next w:val="a8"/>
    <w:semiHidden/>
    <w:rsid w:val="00C9793F"/>
  </w:style>
  <w:style w:type="numbering" w:customStyle="1" w:styleId="3131">
    <w:name w:val="Нет списка313"/>
    <w:next w:val="a8"/>
    <w:uiPriority w:val="99"/>
    <w:semiHidden/>
    <w:unhideWhenUsed/>
    <w:rsid w:val="00C9793F"/>
  </w:style>
  <w:style w:type="numbering" w:customStyle="1" w:styleId="4131">
    <w:name w:val="Нет списка413"/>
    <w:next w:val="a8"/>
    <w:uiPriority w:val="99"/>
    <w:semiHidden/>
    <w:unhideWhenUsed/>
    <w:rsid w:val="00C9793F"/>
  </w:style>
  <w:style w:type="numbering" w:customStyle="1" w:styleId="1213">
    <w:name w:val="Нет списка1213"/>
    <w:next w:val="a8"/>
    <w:semiHidden/>
    <w:rsid w:val="00C9793F"/>
  </w:style>
  <w:style w:type="numbering" w:customStyle="1" w:styleId="6211">
    <w:name w:val="Нет списка621"/>
    <w:next w:val="a8"/>
    <w:semiHidden/>
    <w:rsid w:val="00C9793F"/>
  </w:style>
  <w:style w:type="numbering" w:customStyle="1" w:styleId="1421">
    <w:name w:val="Нет списка1421"/>
    <w:next w:val="a8"/>
    <w:uiPriority w:val="99"/>
    <w:semiHidden/>
    <w:unhideWhenUsed/>
    <w:rsid w:val="00C9793F"/>
  </w:style>
  <w:style w:type="numbering" w:customStyle="1" w:styleId="1132">
    <w:name w:val="Нет списка1132"/>
    <w:next w:val="a8"/>
    <w:semiHidden/>
    <w:rsid w:val="00C9793F"/>
  </w:style>
  <w:style w:type="numbering" w:customStyle="1" w:styleId="2320">
    <w:name w:val="Нет списка232"/>
    <w:next w:val="a8"/>
    <w:uiPriority w:val="99"/>
    <w:semiHidden/>
    <w:unhideWhenUsed/>
    <w:rsid w:val="00C9793F"/>
  </w:style>
  <w:style w:type="numbering" w:customStyle="1" w:styleId="11122">
    <w:name w:val="Нет списка11122"/>
    <w:next w:val="a8"/>
    <w:semiHidden/>
    <w:rsid w:val="00C9793F"/>
  </w:style>
  <w:style w:type="numbering" w:customStyle="1" w:styleId="3220">
    <w:name w:val="Нет списка322"/>
    <w:next w:val="a8"/>
    <w:uiPriority w:val="99"/>
    <w:semiHidden/>
    <w:unhideWhenUsed/>
    <w:rsid w:val="00C9793F"/>
  </w:style>
  <w:style w:type="numbering" w:customStyle="1" w:styleId="4220">
    <w:name w:val="Нет списка422"/>
    <w:next w:val="a8"/>
    <w:uiPriority w:val="99"/>
    <w:semiHidden/>
    <w:unhideWhenUsed/>
    <w:rsid w:val="00C9793F"/>
  </w:style>
  <w:style w:type="numbering" w:customStyle="1" w:styleId="1222">
    <w:name w:val="Нет списка1222"/>
    <w:next w:val="a8"/>
    <w:semiHidden/>
    <w:rsid w:val="00C9793F"/>
  </w:style>
  <w:style w:type="numbering" w:customStyle="1" w:styleId="940">
    <w:name w:val="Нет списка94"/>
    <w:next w:val="a8"/>
    <w:uiPriority w:val="99"/>
    <w:semiHidden/>
    <w:unhideWhenUsed/>
    <w:rsid w:val="00C9793F"/>
  </w:style>
  <w:style w:type="numbering" w:customStyle="1" w:styleId="1710">
    <w:name w:val="Нет списка171"/>
    <w:next w:val="a8"/>
    <w:semiHidden/>
    <w:unhideWhenUsed/>
    <w:rsid w:val="00C9793F"/>
  </w:style>
  <w:style w:type="numbering" w:customStyle="1" w:styleId="11610">
    <w:name w:val="Нет списка1161"/>
    <w:next w:val="a8"/>
    <w:semiHidden/>
    <w:rsid w:val="00C9793F"/>
  </w:style>
  <w:style w:type="numbering" w:customStyle="1" w:styleId="261">
    <w:name w:val="Нет списка26"/>
    <w:next w:val="a8"/>
    <w:uiPriority w:val="99"/>
    <w:semiHidden/>
    <w:unhideWhenUsed/>
    <w:rsid w:val="00C9793F"/>
  </w:style>
  <w:style w:type="numbering" w:customStyle="1" w:styleId="1115">
    <w:name w:val="Нет списка1115"/>
    <w:next w:val="a8"/>
    <w:semiHidden/>
    <w:rsid w:val="00C9793F"/>
  </w:style>
  <w:style w:type="numbering" w:customStyle="1" w:styleId="351">
    <w:name w:val="Нет списка35"/>
    <w:next w:val="a8"/>
    <w:uiPriority w:val="99"/>
    <w:semiHidden/>
    <w:unhideWhenUsed/>
    <w:rsid w:val="00C9793F"/>
  </w:style>
  <w:style w:type="numbering" w:customStyle="1" w:styleId="451">
    <w:name w:val="Нет списка45"/>
    <w:next w:val="a8"/>
    <w:uiPriority w:val="99"/>
    <w:semiHidden/>
    <w:unhideWhenUsed/>
    <w:rsid w:val="00C9793F"/>
  </w:style>
  <w:style w:type="numbering" w:customStyle="1" w:styleId="125">
    <w:name w:val="Нет списка125"/>
    <w:next w:val="a8"/>
    <w:semiHidden/>
    <w:rsid w:val="00C9793F"/>
  </w:style>
  <w:style w:type="numbering" w:customStyle="1" w:styleId="5410">
    <w:name w:val="Нет списка541"/>
    <w:next w:val="a8"/>
    <w:uiPriority w:val="99"/>
    <w:semiHidden/>
    <w:unhideWhenUsed/>
    <w:rsid w:val="00C9793F"/>
  </w:style>
  <w:style w:type="numbering" w:customStyle="1" w:styleId="1341">
    <w:name w:val="Нет списка1341"/>
    <w:next w:val="a8"/>
    <w:uiPriority w:val="99"/>
    <w:semiHidden/>
    <w:unhideWhenUsed/>
    <w:rsid w:val="00C9793F"/>
  </w:style>
  <w:style w:type="numbering" w:customStyle="1" w:styleId="111141">
    <w:name w:val="Нет списка111141"/>
    <w:next w:val="a8"/>
    <w:semiHidden/>
    <w:rsid w:val="00C9793F"/>
  </w:style>
  <w:style w:type="numbering" w:customStyle="1" w:styleId="2141">
    <w:name w:val="Нет списка214"/>
    <w:next w:val="a8"/>
    <w:uiPriority w:val="99"/>
    <w:semiHidden/>
    <w:unhideWhenUsed/>
    <w:rsid w:val="00C9793F"/>
  </w:style>
  <w:style w:type="numbering" w:customStyle="1" w:styleId="111113">
    <w:name w:val="Нет списка111113"/>
    <w:next w:val="a8"/>
    <w:semiHidden/>
    <w:rsid w:val="00C9793F"/>
  </w:style>
  <w:style w:type="numbering" w:customStyle="1" w:styleId="2113">
    <w:name w:val="Нет списка2113"/>
    <w:next w:val="a8"/>
    <w:uiPriority w:val="99"/>
    <w:semiHidden/>
    <w:unhideWhenUsed/>
    <w:rsid w:val="00C9793F"/>
  </w:style>
  <w:style w:type="numbering" w:customStyle="1" w:styleId="1111113">
    <w:name w:val="Нет списка1111113"/>
    <w:next w:val="a8"/>
    <w:semiHidden/>
    <w:rsid w:val="00C9793F"/>
  </w:style>
  <w:style w:type="numbering" w:customStyle="1" w:styleId="3141">
    <w:name w:val="Нет списка314"/>
    <w:next w:val="a8"/>
    <w:uiPriority w:val="99"/>
    <w:semiHidden/>
    <w:unhideWhenUsed/>
    <w:rsid w:val="00C9793F"/>
  </w:style>
  <w:style w:type="numbering" w:customStyle="1" w:styleId="4141">
    <w:name w:val="Нет списка414"/>
    <w:next w:val="a8"/>
    <w:uiPriority w:val="99"/>
    <w:semiHidden/>
    <w:unhideWhenUsed/>
    <w:rsid w:val="00C9793F"/>
  </w:style>
  <w:style w:type="numbering" w:customStyle="1" w:styleId="1214">
    <w:name w:val="Нет списка1214"/>
    <w:next w:val="a8"/>
    <w:semiHidden/>
    <w:rsid w:val="00C9793F"/>
  </w:style>
  <w:style w:type="numbering" w:customStyle="1" w:styleId="5121">
    <w:name w:val="Нет списка512"/>
    <w:next w:val="a8"/>
    <w:uiPriority w:val="99"/>
    <w:semiHidden/>
    <w:unhideWhenUsed/>
    <w:rsid w:val="00C9793F"/>
  </w:style>
  <w:style w:type="numbering" w:customStyle="1" w:styleId="1312">
    <w:name w:val="Нет списка1312"/>
    <w:next w:val="a8"/>
    <w:semiHidden/>
    <w:rsid w:val="00C9793F"/>
  </w:style>
  <w:style w:type="numbering" w:customStyle="1" w:styleId="2230">
    <w:name w:val="Нет списка223"/>
    <w:next w:val="a8"/>
    <w:uiPriority w:val="99"/>
    <w:semiHidden/>
    <w:unhideWhenUsed/>
    <w:rsid w:val="00C9793F"/>
  </w:style>
  <w:style w:type="numbering" w:customStyle="1" w:styleId="1123">
    <w:name w:val="Нет списка1123"/>
    <w:next w:val="a8"/>
    <w:semiHidden/>
    <w:rsid w:val="00C9793F"/>
  </w:style>
  <w:style w:type="numbering" w:customStyle="1" w:styleId="31120">
    <w:name w:val="Нет списка3112"/>
    <w:next w:val="a8"/>
    <w:uiPriority w:val="99"/>
    <w:semiHidden/>
    <w:unhideWhenUsed/>
    <w:rsid w:val="00C9793F"/>
  </w:style>
  <w:style w:type="numbering" w:customStyle="1" w:styleId="41120">
    <w:name w:val="Нет списка4112"/>
    <w:next w:val="a8"/>
    <w:uiPriority w:val="99"/>
    <w:semiHidden/>
    <w:unhideWhenUsed/>
    <w:rsid w:val="00C9793F"/>
  </w:style>
  <w:style w:type="numbering" w:customStyle="1" w:styleId="12112">
    <w:name w:val="Нет списка12112"/>
    <w:next w:val="a8"/>
    <w:semiHidden/>
    <w:rsid w:val="00C9793F"/>
  </w:style>
  <w:style w:type="numbering" w:customStyle="1" w:styleId="6310">
    <w:name w:val="Нет списка631"/>
    <w:next w:val="a8"/>
    <w:semiHidden/>
    <w:rsid w:val="00C9793F"/>
  </w:style>
  <w:style w:type="numbering" w:customStyle="1" w:styleId="1431">
    <w:name w:val="Нет списка1431"/>
    <w:next w:val="a8"/>
    <w:uiPriority w:val="99"/>
    <w:semiHidden/>
    <w:unhideWhenUsed/>
    <w:rsid w:val="00C9793F"/>
  </w:style>
  <w:style w:type="numbering" w:customStyle="1" w:styleId="1133">
    <w:name w:val="Нет списка1133"/>
    <w:next w:val="a8"/>
    <w:semiHidden/>
    <w:rsid w:val="00C9793F"/>
  </w:style>
  <w:style w:type="numbering" w:customStyle="1" w:styleId="2330">
    <w:name w:val="Нет списка233"/>
    <w:next w:val="a8"/>
    <w:uiPriority w:val="99"/>
    <w:semiHidden/>
    <w:unhideWhenUsed/>
    <w:rsid w:val="00C9793F"/>
  </w:style>
  <w:style w:type="numbering" w:customStyle="1" w:styleId="11123">
    <w:name w:val="Нет списка11123"/>
    <w:next w:val="a8"/>
    <w:semiHidden/>
    <w:rsid w:val="00C9793F"/>
  </w:style>
  <w:style w:type="numbering" w:customStyle="1" w:styleId="3230">
    <w:name w:val="Нет списка323"/>
    <w:next w:val="a8"/>
    <w:uiPriority w:val="99"/>
    <w:semiHidden/>
    <w:unhideWhenUsed/>
    <w:rsid w:val="00C9793F"/>
  </w:style>
  <w:style w:type="numbering" w:customStyle="1" w:styleId="423">
    <w:name w:val="Нет списка423"/>
    <w:next w:val="a8"/>
    <w:uiPriority w:val="99"/>
    <w:semiHidden/>
    <w:unhideWhenUsed/>
    <w:rsid w:val="00C9793F"/>
  </w:style>
  <w:style w:type="numbering" w:customStyle="1" w:styleId="1223">
    <w:name w:val="Нет списка1223"/>
    <w:next w:val="a8"/>
    <w:semiHidden/>
    <w:rsid w:val="00C9793F"/>
  </w:style>
  <w:style w:type="numbering" w:customStyle="1" w:styleId="7211">
    <w:name w:val="Нет списка721"/>
    <w:next w:val="a8"/>
    <w:uiPriority w:val="99"/>
    <w:semiHidden/>
    <w:unhideWhenUsed/>
    <w:rsid w:val="00C9793F"/>
  </w:style>
  <w:style w:type="numbering" w:customStyle="1" w:styleId="1521">
    <w:name w:val="Нет списка1521"/>
    <w:next w:val="a8"/>
    <w:uiPriority w:val="99"/>
    <w:semiHidden/>
    <w:unhideWhenUsed/>
    <w:rsid w:val="00C9793F"/>
  </w:style>
  <w:style w:type="numbering" w:customStyle="1" w:styleId="11420">
    <w:name w:val="Нет списка1142"/>
    <w:next w:val="a8"/>
    <w:semiHidden/>
    <w:rsid w:val="00C9793F"/>
  </w:style>
  <w:style w:type="numbering" w:customStyle="1" w:styleId="2420">
    <w:name w:val="Нет списка242"/>
    <w:next w:val="a8"/>
    <w:uiPriority w:val="99"/>
    <w:semiHidden/>
    <w:unhideWhenUsed/>
    <w:rsid w:val="00C9793F"/>
  </w:style>
  <w:style w:type="numbering" w:customStyle="1" w:styleId="11132">
    <w:name w:val="Нет списка11132"/>
    <w:next w:val="a8"/>
    <w:semiHidden/>
    <w:rsid w:val="00C9793F"/>
  </w:style>
  <w:style w:type="numbering" w:customStyle="1" w:styleId="2122">
    <w:name w:val="Нет списка2122"/>
    <w:next w:val="a8"/>
    <w:uiPriority w:val="99"/>
    <w:semiHidden/>
    <w:unhideWhenUsed/>
    <w:rsid w:val="00C9793F"/>
  </w:style>
  <w:style w:type="numbering" w:customStyle="1" w:styleId="111122">
    <w:name w:val="Нет списка111122"/>
    <w:next w:val="a8"/>
    <w:semiHidden/>
    <w:rsid w:val="00C9793F"/>
  </w:style>
  <w:style w:type="numbering" w:customStyle="1" w:styleId="3320">
    <w:name w:val="Нет списка332"/>
    <w:next w:val="a8"/>
    <w:uiPriority w:val="99"/>
    <w:semiHidden/>
    <w:unhideWhenUsed/>
    <w:rsid w:val="00C9793F"/>
  </w:style>
  <w:style w:type="numbering" w:customStyle="1" w:styleId="432">
    <w:name w:val="Нет списка432"/>
    <w:next w:val="a8"/>
    <w:uiPriority w:val="99"/>
    <w:semiHidden/>
    <w:unhideWhenUsed/>
    <w:rsid w:val="00C9793F"/>
  </w:style>
  <w:style w:type="numbering" w:customStyle="1" w:styleId="1232">
    <w:name w:val="Нет списка1232"/>
    <w:next w:val="a8"/>
    <w:semiHidden/>
    <w:rsid w:val="00C9793F"/>
  </w:style>
  <w:style w:type="numbering" w:customStyle="1" w:styleId="522">
    <w:name w:val="Нет списка522"/>
    <w:next w:val="a8"/>
    <w:uiPriority w:val="99"/>
    <w:semiHidden/>
    <w:unhideWhenUsed/>
    <w:rsid w:val="00C9793F"/>
  </w:style>
  <w:style w:type="numbering" w:customStyle="1" w:styleId="1322">
    <w:name w:val="Нет списка1322"/>
    <w:next w:val="a8"/>
    <w:semiHidden/>
    <w:rsid w:val="00C9793F"/>
  </w:style>
  <w:style w:type="numbering" w:customStyle="1" w:styleId="2212">
    <w:name w:val="Нет списка2212"/>
    <w:next w:val="a8"/>
    <w:uiPriority w:val="99"/>
    <w:semiHidden/>
    <w:unhideWhenUsed/>
    <w:rsid w:val="00C9793F"/>
  </w:style>
  <w:style w:type="numbering" w:customStyle="1" w:styleId="112120">
    <w:name w:val="Нет списка11212"/>
    <w:next w:val="a8"/>
    <w:semiHidden/>
    <w:rsid w:val="00C9793F"/>
  </w:style>
  <w:style w:type="numbering" w:customStyle="1" w:styleId="3122">
    <w:name w:val="Нет списка3122"/>
    <w:next w:val="a8"/>
    <w:uiPriority w:val="99"/>
    <w:semiHidden/>
    <w:unhideWhenUsed/>
    <w:rsid w:val="00C9793F"/>
  </w:style>
  <w:style w:type="numbering" w:customStyle="1" w:styleId="4122">
    <w:name w:val="Нет списка4122"/>
    <w:next w:val="a8"/>
    <w:uiPriority w:val="99"/>
    <w:semiHidden/>
    <w:unhideWhenUsed/>
    <w:rsid w:val="00C9793F"/>
  </w:style>
  <w:style w:type="numbering" w:customStyle="1" w:styleId="12122">
    <w:name w:val="Нет списка12122"/>
    <w:next w:val="a8"/>
    <w:semiHidden/>
    <w:rsid w:val="00C9793F"/>
  </w:style>
  <w:style w:type="numbering" w:customStyle="1" w:styleId="6121">
    <w:name w:val="Нет списка612"/>
    <w:next w:val="a8"/>
    <w:semiHidden/>
    <w:rsid w:val="00C9793F"/>
  </w:style>
  <w:style w:type="numbering" w:customStyle="1" w:styleId="1412">
    <w:name w:val="Нет списка1412"/>
    <w:next w:val="a8"/>
    <w:uiPriority w:val="99"/>
    <w:semiHidden/>
    <w:unhideWhenUsed/>
    <w:rsid w:val="00C9793F"/>
  </w:style>
  <w:style w:type="numbering" w:customStyle="1" w:styleId="113120">
    <w:name w:val="Нет списка11312"/>
    <w:next w:val="a8"/>
    <w:semiHidden/>
    <w:rsid w:val="00C9793F"/>
  </w:style>
  <w:style w:type="numbering" w:customStyle="1" w:styleId="2312">
    <w:name w:val="Нет списка2312"/>
    <w:next w:val="a8"/>
    <w:uiPriority w:val="99"/>
    <w:semiHidden/>
    <w:unhideWhenUsed/>
    <w:rsid w:val="00C9793F"/>
  </w:style>
  <w:style w:type="numbering" w:customStyle="1" w:styleId="111212">
    <w:name w:val="Нет списка111212"/>
    <w:next w:val="a8"/>
    <w:semiHidden/>
    <w:rsid w:val="00C9793F"/>
  </w:style>
  <w:style w:type="numbering" w:customStyle="1" w:styleId="3212">
    <w:name w:val="Нет списка3212"/>
    <w:next w:val="a8"/>
    <w:uiPriority w:val="99"/>
    <w:semiHidden/>
    <w:unhideWhenUsed/>
    <w:rsid w:val="00C9793F"/>
  </w:style>
  <w:style w:type="numbering" w:customStyle="1" w:styleId="4212">
    <w:name w:val="Нет списка4212"/>
    <w:next w:val="a8"/>
    <w:uiPriority w:val="99"/>
    <w:semiHidden/>
    <w:unhideWhenUsed/>
    <w:rsid w:val="00C9793F"/>
  </w:style>
  <w:style w:type="numbering" w:customStyle="1" w:styleId="12212">
    <w:name w:val="Нет списка12212"/>
    <w:next w:val="a8"/>
    <w:semiHidden/>
    <w:rsid w:val="00C9793F"/>
  </w:style>
  <w:style w:type="numbering" w:customStyle="1" w:styleId="8111">
    <w:name w:val="Нет списка811"/>
    <w:next w:val="a8"/>
    <w:uiPriority w:val="99"/>
    <w:semiHidden/>
    <w:unhideWhenUsed/>
    <w:rsid w:val="00C9793F"/>
  </w:style>
  <w:style w:type="numbering" w:customStyle="1" w:styleId="16110">
    <w:name w:val="Нет списка1611"/>
    <w:next w:val="a8"/>
    <w:uiPriority w:val="99"/>
    <w:semiHidden/>
    <w:unhideWhenUsed/>
    <w:rsid w:val="00C9793F"/>
  </w:style>
  <w:style w:type="numbering" w:customStyle="1" w:styleId="11511">
    <w:name w:val="Нет списка11511"/>
    <w:next w:val="a8"/>
    <w:semiHidden/>
    <w:rsid w:val="00C9793F"/>
  </w:style>
  <w:style w:type="numbering" w:customStyle="1" w:styleId="2511">
    <w:name w:val="Нет списка2511"/>
    <w:next w:val="a8"/>
    <w:uiPriority w:val="99"/>
    <w:semiHidden/>
    <w:unhideWhenUsed/>
    <w:rsid w:val="00C9793F"/>
  </w:style>
  <w:style w:type="numbering" w:customStyle="1" w:styleId="111411">
    <w:name w:val="Нет списка111411"/>
    <w:next w:val="a8"/>
    <w:semiHidden/>
    <w:rsid w:val="00C9793F"/>
  </w:style>
  <w:style w:type="numbering" w:customStyle="1" w:styleId="21310">
    <w:name w:val="Нет списка2131"/>
    <w:next w:val="a8"/>
    <w:uiPriority w:val="99"/>
    <w:semiHidden/>
    <w:unhideWhenUsed/>
    <w:rsid w:val="00C9793F"/>
  </w:style>
  <w:style w:type="numbering" w:customStyle="1" w:styleId="1111311">
    <w:name w:val="Нет списка1111311"/>
    <w:next w:val="a8"/>
    <w:semiHidden/>
    <w:rsid w:val="00C9793F"/>
  </w:style>
  <w:style w:type="numbering" w:customStyle="1" w:styleId="3411">
    <w:name w:val="Нет списка3411"/>
    <w:next w:val="a8"/>
    <w:uiPriority w:val="99"/>
    <w:semiHidden/>
    <w:unhideWhenUsed/>
    <w:rsid w:val="00C9793F"/>
  </w:style>
  <w:style w:type="numbering" w:customStyle="1" w:styleId="4411">
    <w:name w:val="Нет списка4411"/>
    <w:next w:val="a8"/>
    <w:uiPriority w:val="99"/>
    <w:semiHidden/>
    <w:unhideWhenUsed/>
    <w:rsid w:val="00C9793F"/>
  </w:style>
  <w:style w:type="numbering" w:customStyle="1" w:styleId="12411">
    <w:name w:val="Нет списка12411"/>
    <w:next w:val="a8"/>
    <w:semiHidden/>
    <w:rsid w:val="00C9793F"/>
  </w:style>
  <w:style w:type="numbering" w:customStyle="1" w:styleId="5311">
    <w:name w:val="Нет списка5311"/>
    <w:next w:val="a8"/>
    <w:uiPriority w:val="99"/>
    <w:semiHidden/>
    <w:unhideWhenUsed/>
    <w:rsid w:val="00C9793F"/>
  </w:style>
  <w:style w:type="numbering" w:customStyle="1" w:styleId="13311">
    <w:name w:val="Нет списка13311"/>
    <w:next w:val="a8"/>
    <w:semiHidden/>
    <w:rsid w:val="00C9793F"/>
  </w:style>
  <w:style w:type="numbering" w:customStyle="1" w:styleId="2221">
    <w:name w:val="Нет списка2221"/>
    <w:next w:val="a8"/>
    <w:uiPriority w:val="99"/>
    <w:semiHidden/>
    <w:unhideWhenUsed/>
    <w:rsid w:val="00C9793F"/>
  </w:style>
  <w:style w:type="numbering" w:customStyle="1" w:styleId="11221">
    <w:name w:val="Нет списка11221"/>
    <w:next w:val="a8"/>
    <w:semiHidden/>
    <w:rsid w:val="00C9793F"/>
  </w:style>
  <w:style w:type="numbering" w:customStyle="1" w:styleId="31310">
    <w:name w:val="Нет списка3131"/>
    <w:next w:val="a8"/>
    <w:uiPriority w:val="99"/>
    <w:semiHidden/>
    <w:unhideWhenUsed/>
    <w:rsid w:val="00C9793F"/>
  </w:style>
  <w:style w:type="numbering" w:customStyle="1" w:styleId="41310">
    <w:name w:val="Нет списка4131"/>
    <w:next w:val="a8"/>
    <w:uiPriority w:val="99"/>
    <w:semiHidden/>
    <w:unhideWhenUsed/>
    <w:rsid w:val="00C9793F"/>
  </w:style>
  <w:style w:type="numbering" w:customStyle="1" w:styleId="12131">
    <w:name w:val="Нет списка12131"/>
    <w:next w:val="a8"/>
    <w:semiHidden/>
    <w:rsid w:val="00C9793F"/>
  </w:style>
  <w:style w:type="numbering" w:customStyle="1" w:styleId="62110">
    <w:name w:val="Нет списка6211"/>
    <w:next w:val="a8"/>
    <w:semiHidden/>
    <w:rsid w:val="00C9793F"/>
  </w:style>
  <w:style w:type="numbering" w:customStyle="1" w:styleId="14211">
    <w:name w:val="Нет списка14211"/>
    <w:next w:val="a8"/>
    <w:uiPriority w:val="99"/>
    <w:semiHidden/>
    <w:unhideWhenUsed/>
    <w:rsid w:val="00C9793F"/>
  </w:style>
  <w:style w:type="numbering" w:customStyle="1" w:styleId="11321">
    <w:name w:val="Нет списка11321"/>
    <w:next w:val="a8"/>
    <w:semiHidden/>
    <w:rsid w:val="00C9793F"/>
  </w:style>
  <w:style w:type="numbering" w:customStyle="1" w:styleId="2321">
    <w:name w:val="Нет списка2321"/>
    <w:next w:val="a8"/>
    <w:uiPriority w:val="99"/>
    <w:semiHidden/>
    <w:unhideWhenUsed/>
    <w:rsid w:val="00C9793F"/>
  </w:style>
  <w:style w:type="numbering" w:customStyle="1" w:styleId="111221">
    <w:name w:val="Нет списка111221"/>
    <w:next w:val="a8"/>
    <w:semiHidden/>
    <w:rsid w:val="00C9793F"/>
  </w:style>
  <w:style w:type="numbering" w:customStyle="1" w:styleId="3221">
    <w:name w:val="Нет списка3221"/>
    <w:next w:val="a8"/>
    <w:uiPriority w:val="99"/>
    <w:semiHidden/>
    <w:unhideWhenUsed/>
    <w:rsid w:val="00C9793F"/>
  </w:style>
  <w:style w:type="numbering" w:customStyle="1" w:styleId="4221">
    <w:name w:val="Нет списка4221"/>
    <w:next w:val="a8"/>
    <w:uiPriority w:val="99"/>
    <w:semiHidden/>
    <w:unhideWhenUsed/>
    <w:rsid w:val="00C9793F"/>
  </w:style>
  <w:style w:type="numbering" w:customStyle="1" w:styleId="12221">
    <w:name w:val="Нет списка12221"/>
    <w:next w:val="a8"/>
    <w:semiHidden/>
    <w:rsid w:val="00C9793F"/>
  </w:style>
  <w:style w:type="table" w:customStyle="1" w:styleId="1711">
    <w:name w:val="Сетка таблицы17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ПЕ_Таблица21"/>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7"/>
    <w:next w:val="afb"/>
    <w:uiPriority w:val="59"/>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ПЕ_Таблица22"/>
    <w:basedOn w:val="a7"/>
    <w:next w:val="afb"/>
    <w:uiPriority w:val="59"/>
    <w:rsid w:val="00C9793F"/>
    <w:pPr>
      <w:spacing w:line="240" w:lineRule="auto"/>
      <w:ind w:firstLine="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793F"/>
    <w:pPr>
      <w:spacing w:line="240" w:lineRule="auto"/>
      <w:ind w:firstLine="0"/>
      <w:jc w:val="left"/>
    </w:pPr>
    <w:rPr>
      <w:rFonts w:ascii="Calibri" w:eastAsia="Times New Roman" w:hAnsi="Calibri" w:cs="Times New Roman"/>
    </w:rPr>
    <w:tblPr>
      <w:tblCellMar>
        <w:top w:w="0" w:type="dxa"/>
        <w:left w:w="0" w:type="dxa"/>
        <w:bottom w:w="0" w:type="dxa"/>
        <w:right w:w="0" w:type="dxa"/>
      </w:tblCellMar>
    </w:tblPr>
  </w:style>
  <w:style w:type="table" w:customStyle="1" w:styleId="2313">
    <w:name w:val="Сетка таблицы231"/>
    <w:basedOn w:val="a7"/>
    <w:next w:val="afb"/>
    <w:rsid w:val="00C9793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ПЕ_Таблица3"/>
    <w:basedOn w:val="a7"/>
    <w:next w:val="afb"/>
    <w:uiPriority w:val="59"/>
    <w:rsid w:val="00C9793F"/>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4"/>
    <w:next w:val="a8"/>
    <w:uiPriority w:val="99"/>
    <w:semiHidden/>
    <w:unhideWhenUsed/>
    <w:rsid w:val="00C9793F"/>
  </w:style>
  <w:style w:type="character" w:customStyle="1" w:styleId="Heading1Char">
    <w:name w:val="Heading 1 Char"/>
    <w:uiPriority w:val="99"/>
    <w:locked/>
    <w:rsid w:val="00C9793F"/>
    <w:rPr>
      <w:rFonts w:ascii="Arial" w:hAnsi="Arial" w:cs="Arial"/>
      <w:b/>
      <w:bCs/>
      <w:kern w:val="32"/>
      <w:sz w:val="32"/>
      <w:szCs w:val="32"/>
      <w:lang w:eastAsia="ru-RU"/>
    </w:rPr>
  </w:style>
  <w:style w:type="character" w:customStyle="1" w:styleId="Heading2Char">
    <w:name w:val="Heading 2 Char"/>
    <w:uiPriority w:val="99"/>
    <w:locked/>
    <w:rsid w:val="00C9793F"/>
    <w:rPr>
      <w:rFonts w:ascii="Times New Roman" w:hAnsi="Times New Roman" w:cs="Times New Roman"/>
      <w:b/>
      <w:bCs/>
      <w:sz w:val="28"/>
      <w:szCs w:val="28"/>
      <w:lang w:eastAsia="ru-RU"/>
    </w:rPr>
  </w:style>
  <w:style w:type="character" w:customStyle="1" w:styleId="Heading3Char">
    <w:name w:val="Heading 3 Char"/>
    <w:uiPriority w:val="99"/>
    <w:locked/>
    <w:rsid w:val="00C9793F"/>
    <w:rPr>
      <w:rFonts w:ascii="Arial" w:hAnsi="Arial" w:cs="Arial"/>
      <w:b/>
      <w:bCs/>
      <w:sz w:val="26"/>
      <w:szCs w:val="26"/>
      <w:lang w:eastAsia="ru-RU"/>
    </w:rPr>
  </w:style>
  <w:style w:type="paragraph" w:customStyle="1" w:styleId="5a">
    <w:name w:val="Знак5"/>
    <w:basedOn w:val="a5"/>
    <w:uiPriority w:val="99"/>
    <w:rsid w:val="00C9793F"/>
    <w:pPr>
      <w:spacing w:after="160" w:line="240" w:lineRule="exact"/>
      <w:ind w:firstLine="0"/>
      <w:jc w:val="left"/>
    </w:pPr>
    <w:rPr>
      <w:rFonts w:eastAsia="Times New Roman"/>
      <w:sz w:val="20"/>
      <w:szCs w:val="20"/>
      <w:lang w:eastAsia="zh-CN"/>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C9793F"/>
    <w:rPr>
      <w:rFonts w:ascii="Times New Roman" w:hAnsi="Times New Roman" w:cs="Times New Roman"/>
      <w:sz w:val="24"/>
      <w:szCs w:val="24"/>
      <w:lang w:eastAsia="ru-RU"/>
    </w:rPr>
  </w:style>
  <w:style w:type="table" w:customStyle="1" w:styleId="2412">
    <w:name w:val="Сетка таблицы24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uiPriority w:val="99"/>
    <w:locked/>
    <w:rsid w:val="00C9793F"/>
    <w:rPr>
      <w:rFonts w:ascii="Times New Roman" w:hAnsi="Times New Roman" w:cs="Times New Roman"/>
      <w:sz w:val="24"/>
      <w:szCs w:val="24"/>
      <w:lang w:eastAsia="ru-RU"/>
    </w:rPr>
  </w:style>
  <w:style w:type="paragraph" w:customStyle="1" w:styleId="affffffe">
    <w:name w:val="Обычный без отступа"/>
    <w:basedOn w:val="a5"/>
    <w:next w:val="a5"/>
    <w:uiPriority w:val="99"/>
    <w:rsid w:val="00C9793F"/>
    <w:pPr>
      <w:spacing w:line="240" w:lineRule="auto"/>
      <w:ind w:firstLine="0"/>
    </w:pPr>
    <w:rPr>
      <w:rFonts w:eastAsia="Times New Roman"/>
      <w:sz w:val="24"/>
      <w:szCs w:val="24"/>
      <w:lang w:eastAsia="ru-RU"/>
    </w:rPr>
  </w:style>
  <w:style w:type="paragraph" w:customStyle="1" w:styleId="4c">
    <w:name w:val="Знак Знак Знак Знак4"/>
    <w:basedOn w:val="a5"/>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
    <w:name w:val="Таблица текст"/>
    <w:basedOn w:val="a5"/>
    <w:uiPriority w:val="99"/>
    <w:rsid w:val="00C9793F"/>
    <w:pPr>
      <w:spacing w:before="40" w:after="40" w:line="240" w:lineRule="auto"/>
      <w:ind w:left="57" w:right="57" w:firstLine="0"/>
      <w:jc w:val="left"/>
    </w:pPr>
    <w:rPr>
      <w:rFonts w:eastAsia="Times New Roman"/>
      <w:sz w:val="22"/>
      <w:szCs w:val="22"/>
      <w:lang w:eastAsia="ru-RU"/>
    </w:rPr>
  </w:style>
  <w:style w:type="paragraph" w:customStyle="1" w:styleId="afffffff0">
    <w:name w:val="Знак Знак Знак Знак Знак Знак Знак Знак Знак Знак Знак"/>
    <w:basedOn w:val="a5"/>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ffff5">
    <w:name w:val="Знак1 Знак Знак Знак Знак Знак"/>
    <w:basedOn w:val="a5"/>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1ff2">
    <w:name w:val="Обычный1 Знак"/>
    <w:link w:val="1ff1"/>
    <w:locked/>
    <w:rsid w:val="00C9793F"/>
    <w:rPr>
      <w:rFonts w:ascii="Times New Roman" w:eastAsia="Arial" w:hAnsi="Times New Roman" w:cs="Times New Roman"/>
      <w:sz w:val="20"/>
      <w:szCs w:val="20"/>
      <w:lang w:eastAsia="ar-SA"/>
    </w:rPr>
  </w:style>
  <w:style w:type="paragraph" w:customStyle="1" w:styleId="135">
    <w:name w:val="Знак13"/>
    <w:basedOn w:val="a5"/>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themebody">
    <w:name w:val="themebody"/>
    <w:uiPriority w:val="99"/>
    <w:rsid w:val="00C9793F"/>
  </w:style>
  <w:style w:type="character" w:customStyle="1" w:styleId="afffffff1">
    <w:name w:val="Основной текст_"/>
    <w:link w:val="2fff2"/>
    <w:uiPriority w:val="99"/>
    <w:locked/>
    <w:rsid w:val="00C9793F"/>
    <w:rPr>
      <w:sz w:val="24"/>
      <w:szCs w:val="24"/>
      <w:lang w:val="ru-RU" w:eastAsia="ru-RU"/>
    </w:rPr>
  </w:style>
  <w:style w:type="character" w:customStyle="1" w:styleId="86">
    <w:name w:val="Основной текст (8)_"/>
    <w:link w:val="87"/>
    <w:uiPriority w:val="99"/>
    <w:locked/>
    <w:rsid w:val="00C9793F"/>
    <w:rPr>
      <w:rFonts w:ascii="Arial" w:hAnsi="Arial" w:cs="Arial"/>
      <w:b/>
      <w:bCs/>
      <w:sz w:val="17"/>
      <w:szCs w:val="17"/>
      <w:shd w:val="clear" w:color="auto" w:fill="FFFFFF"/>
    </w:rPr>
  </w:style>
  <w:style w:type="paragraph" w:customStyle="1" w:styleId="87">
    <w:name w:val="Основной текст (8)"/>
    <w:basedOn w:val="a5"/>
    <w:link w:val="86"/>
    <w:uiPriority w:val="99"/>
    <w:rsid w:val="00C9793F"/>
    <w:pPr>
      <w:shd w:val="clear" w:color="auto" w:fill="FFFFFF"/>
      <w:spacing w:line="240" w:lineRule="atLeast"/>
      <w:ind w:hanging="300"/>
      <w:jc w:val="left"/>
    </w:pPr>
    <w:rPr>
      <w:rFonts w:ascii="Arial" w:hAnsi="Arial" w:cs="Arial"/>
      <w:b/>
      <w:bCs/>
      <w:sz w:val="17"/>
      <w:szCs w:val="17"/>
    </w:rPr>
  </w:style>
  <w:style w:type="character" w:customStyle="1" w:styleId="afffffff2">
    <w:name w:val="Основной текст + Полужирный"/>
    <w:uiPriority w:val="99"/>
    <w:rsid w:val="00C9793F"/>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C9793F"/>
    <w:rPr>
      <w:rFonts w:ascii="Tahoma" w:hAnsi="Tahoma" w:cs="Tahoma"/>
      <w:spacing w:val="0"/>
      <w:w w:val="100"/>
      <w:sz w:val="12"/>
      <w:szCs w:val="12"/>
      <w:lang w:val="en-US" w:eastAsia="en-US"/>
    </w:rPr>
  </w:style>
  <w:style w:type="character" w:customStyle="1" w:styleId="1ffff6">
    <w:name w:val="Заголовок №1_"/>
    <w:link w:val="1ffff7"/>
    <w:uiPriority w:val="99"/>
    <w:locked/>
    <w:rsid w:val="00C9793F"/>
    <w:rPr>
      <w:rFonts w:ascii="Arial" w:hAnsi="Arial" w:cs="Arial"/>
      <w:b/>
      <w:bCs/>
      <w:shd w:val="clear" w:color="auto" w:fill="FFFFFF"/>
    </w:rPr>
  </w:style>
  <w:style w:type="character" w:customStyle="1" w:styleId="afffffff3">
    <w:name w:val="Подпись к таблице_"/>
    <w:link w:val="afffffff4"/>
    <w:uiPriority w:val="99"/>
    <w:locked/>
    <w:rsid w:val="00C9793F"/>
    <w:rPr>
      <w:rFonts w:ascii="Arial" w:hAnsi="Arial" w:cs="Arial"/>
      <w:b/>
      <w:bCs/>
      <w:sz w:val="17"/>
      <w:szCs w:val="17"/>
      <w:shd w:val="clear" w:color="auto" w:fill="FFFFFF"/>
    </w:rPr>
  </w:style>
  <w:style w:type="paragraph" w:customStyle="1" w:styleId="1ffff7">
    <w:name w:val="Заголовок №1"/>
    <w:basedOn w:val="a5"/>
    <w:link w:val="1ffff6"/>
    <w:uiPriority w:val="99"/>
    <w:rsid w:val="00C9793F"/>
    <w:pPr>
      <w:shd w:val="clear" w:color="auto" w:fill="FFFFFF"/>
      <w:spacing w:after="240" w:line="258" w:lineRule="exact"/>
      <w:ind w:hanging="1440"/>
      <w:jc w:val="left"/>
      <w:outlineLvl w:val="0"/>
    </w:pPr>
    <w:rPr>
      <w:rFonts w:ascii="Arial" w:hAnsi="Arial" w:cs="Arial"/>
      <w:b/>
      <w:bCs/>
      <w:sz w:val="22"/>
      <w:szCs w:val="22"/>
    </w:rPr>
  </w:style>
  <w:style w:type="paragraph" w:customStyle="1" w:styleId="afffffff4">
    <w:name w:val="Подпись к таблице"/>
    <w:basedOn w:val="a5"/>
    <w:link w:val="afffffff3"/>
    <w:uiPriority w:val="99"/>
    <w:rsid w:val="00C9793F"/>
    <w:pPr>
      <w:shd w:val="clear" w:color="auto" w:fill="FFFFFF"/>
      <w:spacing w:line="240" w:lineRule="atLeast"/>
      <w:ind w:firstLine="0"/>
      <w:jc w:val="left"/>
    </w:pPr>
    <w:rPr>
      <w:rFonts w:ascii="Arial" w:hAnsi="Arial" w:cs="Arial"/>
      <w:b/>
      <w:bCs/>
      <w:sz w:val="17"/>
      <w:szCs w:val="17"/>
    </w:rPr>
  </w:style>
  <w:style w:type="character" w:customStyle="1" w:styleId="1ffff8">
    <w:name w:val="Основной текст + Полужирный1"/>
    <w:uiPriority w:val="99"/>
    <w:rsid w:val="00C9793F"/>
    <w:rPr>
      <w:rFonts w:ascii="Arial" w:hAnsi="Arial" w:cs="Arial"/>
      <w:b/>
      <w:bCs/>
      <w:spacing w:val="0"/>
      <w:sz w:val="17"/>
      <w:szCs w:val="17"/>
      <w:lang w:val="ru-RU" w:eastAsia="ru-RU"/>
    </w:rPr>
  </w:style>
  <w:style w:type="paragraph" w:customStyle="1" w:styleId="afffffff5">
    <w:name w:val="Стиль ЛАГ"/>
    <w:basedOn w:val="a5"/>
    <w:uiPriority w:val="99"/>
    <w:rsid w:val="00C9793F"/>
    <w:pPr>
      <w:spacing w:line="240" w:lineRule="auto"/>
      <w:ind w:firstLine="567"/>
    </w:pPr>
    <w:rPr>
      <w:rFonts w:eastAsia="Times New Roman"/>
      <w:spacing w:val="6"/>
      <w:kern w:val="24"/>
      <w:sz w:val="24"/>
      <w:szCs w:val="24"/>
      <w:lang w:eastAsia="ru-RU"/>
    </w:rPr>
  </w:style>
  <w:style w:type="paragraph" w:customStyle="1" w:styleId="7a">
    <w:name w:val="Знак7"/>
    <w:basedOn w:val="a5"/>
    <w:uiPriority w:val="99"/>
    <w:rsid w:val="00C9793F"/>
    <w:pPr>
      <w:spacing w:after="160" w:line="240" w:lineRule="exact"/>
      <w:ind w:firstLine="0"/>
      <w:jc w:val="left"/>
    </w:pPr>
    <w:rPr>
      <w:rFonts w:eastAsia="Times New Roman"/>
      <w:sz w:val="20"/>
      <w:szCs w:val="20"/>
      <w:lang w:eastAsia="zh-CN"/>
    </w:rPr>
  </w:style>
  <w:style w:type="character" w:customStyle="1" w:styleId="3fe">
    <w:name w:val="Основной шрифт абзаца3"/>
    <w:uiPriority w:val="99"/>
    <w:rsid w:val="00C9793F"/>
  </w:style>
  <w:style w:type="character" w:customStyle="1" w:styleId="WW-Absatz-Standardschriftart11">
    <w:name w:val="WW-Absatz-Standardschriftart11"/>
    <w:uiPriority w:val="99"/>
    <w:rsid w:val="00C9793F"/>
  </w:style>
  <w:style w:type="character" w:customStyle="1" w:styleId="afffffff6">
    <w:name w:val="Символ нумерации"/>
    <w:qFormat/>
    <w:rsid w:val="00C9793F"/>
  </w:style>
  <w:style w:type="character" w:customStyle="1" w:styleId="afffffff7">
    <w:name w:val="Маркеры списка"/>
    <w:uiPriority w:val="99"/>
    <w:rsid w:val="00C9793F"/>
    <w:rPr>
      <w:rFonts w:ascii="StarSymbol" w:eastAsia="StarSymbol" w:hAnsi="StarSymbol" w:cs="StarSymbol"/>
      <w:sz w:val="18"/>
      <w:szCs w:val="18"/>
    </w:rPr>
  </w:style>
  <w:style w:type="paragraph" w:customStyle="1" w:styleId="3ff">
    <w:name w:val="Название3"/>
    <w:basedOn w:val="a5"/>
    <w:uiPriority w:val="99"/>
    <w:rsid w:val="00C9793F"/>
    <w:pPr>
      <w:suppressLineNumbers/>
      <w:suppressAutoHyphens/>
      <w:spacing w:before="120" w:after="120" w:line="240" w:lineRule="auto"/>
      <w:ind w:firstLine="0"/>
      <w:jc w:val="left"/>
    </w:pPr>
    <w:rPr>
      <w:rFonts w:ascii="Arial" w:eastAsia="Times New Roman" w:hAnsi="Arial" w:cs="Arial"/>
      <w:i/>
      <w:iCs/>
      <w:sz w:val="24"/>
      <w:szCs w:val="24"/>
      <w:lang w:eastAsia="ar-SA"/>
    </w:rPr>
  </w:style>
  <w:style w:type="paragraph" w:customStyle="1" w:styleId="3ff0">
    <w:name w:val="Указатель3"/>
    <w:basedOn w:val="a5"/>
    <w:uiPriority w:val="99"/>
    <w:rsid w:val="00C9793F"/>
    <w:pPr>
      <w:suppressLineNumbers/>
      <w:suppressAutoHyphens/>
      <w:spacing w:line="240" w:lineRule="auto"/>
      <w:ind w:firstLine="0"/>
      <w:jc w:val="left"/>
    </w:pPr>
    <w:rPr>
      <w:rFonts w:ascii="Arial" w:eastAsia="Times New Roman" w:hAnsi="Arial" w:cs="Arial"/>
      <w:sz w:val="24"/>
      <w:szCs w:val="24"/>
      <w:lang w:eastAsia="ar-SA"/>
    </w:rPr>
  </w:style>
  <w:style w:type="paragraph" w:customStyle="1" w:styleId="afffffff8">
    <w:name w:val="Заголовок статьи"/>
    <w:basedOn w:val="a5"/>
    <w:next w:val="a5"/>
    <w:uiPriority w:val="99"/>
    <w:rsid w:val="00C9793F"/>
    <w:pPr>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fff9">
    <w:name w:val="Знак Знак Знак Знак1"/>
    <w:basedOn w:val="a5"/>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2fff3">
    <w:name w:val="Знак Знак Знак Знак2"/>
    <w:basedOn w:val="a5"/>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126">
    <w:name w:val="Знак Знак12"/>
    <w:uiPriority w:val="99"/>
    <w:rsid w:val="00C9793F"/>
    <w:rPr>
      <w:b/>
      <w:bCs/>
      <w:sz w:val="24"/>
      <w:szCs w:val="24"/>
      <w:lang w:val="ru-RU" w:eastAsia="ar-SA" w:bidi="ar-SA"/>
    </w:rPr>
  </w:style>
  <w:style w:type="character" w:customStyle="1" w:styleId="88">
    <w:name w:val="Знак Знак8"/>
    <w:uiPriority w:val="99"/>
    <w:rsid w:val="00C9793F"/>
    <w:rPr>
      <w:b/>
      <w:bCs/>
      <w:sz w:val="24"/>
      <w:szCs w:val="24"/>
      <w:lang w:val="ru-RU" w:eastAsia="ar-SA" w:bidi="ar-SA"/>
    </w:rPr>
  </w:style>
  <w:style w:type="paragraph" w:customStyle="1" w:styleId="afffffff9">
    <w:name w:val="Знак Знак"/>
    <w:basedOn w:val="a5"/>
    <w:uiPriority w:val="99"/>
    <w:rsid w:val="00C9793F"/>
    <w:pPr>
      <w:spacing w:after="160" w:line="240" w:lineRule="exact"/>
      <w:ind w:firstLine="0"/>
      <w:jc w:val="left"/>
    </w:pPr>
    <w:rPr>
      <w:rFonts w:ascii="Verdana" w:eastAsia="Times New Roman" w:hAnsi="Verdana" w:cs="Verdana"/>
      <w:sz w:val="20"/>
      <w:szCs w:val="20"/>
      <w:lang w:val="en-US"/>
    </w:rPr>
  </w:style>
  <w:style w:type="paragraph" w:customStyle="1" w:styleId="grey">
    <w:name w:val="grey"/>
    <w:basedOn w:val="a5"/>
    <w:uiPriority w:val="99"/>
    <w:rsid w:val="00C9793F"/>
    <w:pPr>
      <w:spacing w:after="240" w:line="240" w:lineRule="auto"/>
      <w:ind w:firstLine="0"/>
      <w:jc w:val="left"/>
    </w:pPr>
    <w:rPr>
      <w:rFonts w:eastAsia="Times New Roman"/>
      <w:sz w:val="24"/>
      <w:szCs w:val="24"/>
      <w:lang w:eastAsia="ru-RU"/>
    </w:rPr>
  </w:style>
  <w:style w:type="paragraph" w:customStyle="1" w:styleId="phNormal">
    <w:name w:val="ph_Normal"/>
    <w:basedOn w:val="a5"/>
    <w:uiPriority w:val="99"/>
    <w:rsid w:val="00C9793F"/>
    <w:pPr>
      <w:suppressAutoHyphens/>
      <w:ind w:firstLine="851"/>
    </w:pPr>
    <w:rPr>
      <w:rFonts w:eastAsia="Times New Roman"/>
      <w:sz w:val="24"/>
      <w:szCs w:val="24"/>
      <w:lang w:eastAsia="ar-SA"/>
    </w:rPr>
  </w:style>
  <w:style w:type="paragraph" w:customStyle="1" w:styleId="phList">
    <w:name w:val="ph_List"/>
    <w:basedOn w:val="phNormal"/>
    <w:uiPriority w:val="99"/>
    <w:rsid w:val="00C9793F"/>
    <w:pPr>
      <w:numPr>
        <w:numId w:val="26"/>
      </w:numPr>
    </w:pPr>
    <w:rPr>
      <w:lang w:val="en-US"/>
    </w:rPr>
  </w:style>
  <w:style w:type="character" w:customStyle="1" w:styleId="dfaq1">
    <w:name w:val="dfaq1"/>
    <w:basedOn w:val="a6"/>
    <w:uiPriority w:val="99"/>
    <w:rsid w:val="00C9793F"/>
  </w:style>
  <w:style w:type="paragraph" w:customStyle="1" w:styleId="afffffffa">
    <w:name w:val="Знак Знак Знак Знак Знак Знак Знак Знак Знак Знак Знак Знак Знак Знак Знак Знак"/>
    <w:basedOn w:val="a5"/>
    <w:uiPriority w:val="99"/>
    <w:rsid w:val="00C9793F"/>
    <w:pPr>
      <w:widowControl w:val="0"/>
      <w:adjustRightInd w:val="0"/>
      <w:spacing w:after="160" w:line="240" w:lineRule="exact"/>
      <w:ind w:firstLine="0"/>
      <w:jc w:val="right"/>
    </w:pPr>
    <w:rPr>
      <w:rFonts w:eastAsia="Times New Roman"/>
      <w:sz w:val="20"/>
      <w:szCs w:val="20"/>
      <w:lang w:val="en-GB"/>
    </w:rPr>
  </w:style>
  <w:style w:type="paragraph" w:customStyle="1" w:styleId="afffffffb">
    <w:name w:val="Îáû÷íûé"/>
    <w:uiPriority w:val="99"/>
    <w:rsid w:val="00C9793F"/>
    <w:pPr>
      <w:spacing w:line="240" w:lineRule="auto"/>
      <w:ind w:firstLine="0"/>
      <w:jc w:val="left"/>
    </w:pPr>
    <w:rPr>
      <w:rFonts w:ascii="Times New Roman" w:eastAsia="Times New Roman" w:hAnsi="Times New Roman" w:cs="Times New Roman"/>
      <w:sz w:val="20"/>
      <w:szCs w:val="20"/>
      <w:lang w:eastAsia="ru-RU"/>
    </w:rPr>
  </w:style>
  <w:style w:type="character" w:customStyle="1" w:styleId="1ffffa">
    <w:name w:val="Знак1 Знак Знак"/>
    <w:uiPriority w:val="99"/>
    <w:rsid w:val="00C9793F"/>
    <w:rPr>
      <w:sz w:val="24"/>
      <w:szCs w:val="24"/>
      <w:lang w:val="ru-RU" w:eastAsia="ru-RU"/>
    </w:rPr>
  </w:style>
  <w:style w:type="character" w:customStyle="1" w:styleId="7b">
    <w:name w:val="Знак Знак7"/>
    <w:uiPriority w:val="99"/>
    <w:locked/>
    <w:rsid w:val="00C9793F"/>
    <w:rPr>
      <w:rFonts w:ascii="Arial" w:hAnsi="Arial" w:cs="Arial"/>
      <w:sz w:val="24"/>
      <w:szCs w:val="24"/>
      <w:lang w:val="ru-RU" w:eastAsia="ru-RU"/>
    </w:rPr>
  </w:style>
  <w:style w:type="paragraph" w:customStyle="1" w:styleId="516">
    <w:name w:val="Знак51"/>
    <w:basedOn w:val="a5"/>
    <w:uiPriority w:val="99"/>
    <w:rsid w:val="00C9793F"/>
    <w:pPr>
      <w:spacing w:after="160" w:line="240" w:lineRule="exact"/>
      <w:ind w:firstLine="0"/>
      <w:jc w:val="left"/>
    </w:pPr>
    <w:rPr>
      <w:rFonts w:eastAsia="Times New Roman"/>
      <w:sz w:val="20"/>
      <w:szCs w:val="20"/>
      <w:lang w:eastAsia="zh-CN"/>
    </w:rPr>
  </w:style>
  <w:style w:type="character" w:customStyle="1" w:styleId="st1">
    <w:name w:val="st1"/>
    <w:basedOn w:val="a6"/>
    <w:uiPriority w:val="99"/>
    <w:rsid w:val="00C9793F"/>
  </w:style>
  <w:style w:type="character" w:customStyle="1" w:styleId="21f2">
    <w:name w:val="Знак Знак21"/>
    <w:uiPriority w:val="99"/>
    <w:rsid w:val="00C9793F"/>
    <w:rPr>
      <w:rFonts w:ascii="Cambria" w:hAnsi="Cambria" w:cs="Cambria"/>
      <w:b/>
      <w:bCs/>
      <w:kern w:val="32"/>
      <w:sz w:val="32"/>
      <w:szCs w:val="32"/>
    </w:rPr>
  </w:style>
  <w:style w:type="character" w:customStyle="1" w:styleId="202">
    <w:name w:val="Знак Знак20"/>
    <w:uiPriority w:val="99"/>
    <w:rsid w:val="00C9793F"/>
    <w:rPr>
      <w:rFonts w:ascii="Times New Roman" w:hAnsi="Times New Roman" w:cs="Times New Roman"/>
      <w:b/>
      <w:bCs/>
      <w:sz w:val="24"/>
      <w:szCs w:val="24"/>
    </w:rPr>
  </w:style>
  <w:style w:type="character" w:customStyle="1" w:styleId="192">
    <w:name w:val="Знак Знак19"/>
    <w:uiPriority w:val="99"/>
    <w:rsid w:val="00C9793F"/>
    <w:rPr>
      <w:rFonts w:ascii="Times New Roman" w:hAnsi="Times New Roman" w:cs="Times New Roman"/>
      <w:b/>
      <w:bCs/>
      <w:sz w:val="28"/>
      <w:szCs w:val="28"/>
    </w:rPr>
  </w:style>
  <w:style w:type="character" w:customStyle="1" w:styleId="172">
    <w:name w:val="Знак Знак17"/>
    <w:uiPriority w:val="99"/>
    <w:locked/>
    <w:rsid w:val="00C9793F"/>
    <w:rPr>
      <w:rFonts w:eastAsia="Times New Roman"/>
      <w:b/>
      <w:bCs/>
      <w:i/>
      <w:iCs/>
      <w:sz w:val="26"/>
      <w:szCs w:val="26"/>
      <w:lang w:val="ru-RU" w:eastAsia="ru-RU"/>
    </w:rPr>
  </w:style>
  <w:style w:type="character" w:customStyle="1" w:styleId="145">
    <w:name w:val="Знак Знак14"/>
    <w:uiPriority w:val="99"/>
    <w:rsid w:val="00C9793F"/>
    <w:rPr>
      <w:rFonts w:ascii="Times New Roman" w:hAnsi="Times New Roman" w:cs="Times New Roman"/>
      <w:sz w:val="24"/>
      <w:szCs w:val="24"/>
    </w:rPr>
  </w:style>
  <w:style w:type="paragraph" w:customStyle="1" w:styleId="3ff1">
    <w:name w:val="Знак Знак Знак Знак3"/>
    <w:basedOn w:val="a5"/>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c">
    <w:name w:val="Знак1 Знак Знак Знак Знак Знак1"/>
    <w:basedOn w:val="a5"/>
    <w:uiPriority w:val="99"/>
    <w:rsid w:val="00C9793F"/>
    <w:pPr>
      <w:spacing w:after="160" w:line="240" w:lineRule="exact"/>
      <w:ind w:firstLine="0"/>
      <w:jc w:val="left"/>
    </w:pPr>
    <w:rPr>
      <w:rFonts w:ascii="Verdana" w:eastAsia="Times New Roman" w:hAnsi="Verdana" w:cs="Verdana"/>
      <w:sz w:val="20"/>
      <w:szCs w:val="20"/>
      <w:lang w:val="en-US"/>
    </w:rPr>
  </w:style>
  <w:style w:type="paragraph" w:customStyle="1" w:styleId="127">
    <w:name w:val="Знак12"/>
    <w:basedOn w:val="a5"/>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11d">
    <w:name w:val="Знак Знак11"/>
    <w:uiPriority w:val="99"/>
    <w:rsid w:val="00C9793F"/>
    <w:rPr>
      <w:rFonts w:ascii="Times New Roman" w:hAnsi="Times New Roman" w:cs="Times New Roman"/>
      <w:sz w:val="24"/>
      <w:szCs w:val="24"/>
    </w:rPr>
  </w:style>
  <w:style w:type="paragraph" w:customStyle="1" w:styleId="6a">
    <w:name w:val="Знак6"/>
    <w:basedOn w:val="a5"/>
    <w:uiPriority w:val="99"/>
    <w:rsid w:val="00C9793F"/>
    <w:pPr>
      <w:spacing w:after="160" w:line="240" w:lineRule="exact"/>
      <w:ind w:firstLine="0"/>
      <w:jc w:val="left"/>
    </w:pPr>
    <w:rPr>
      <w:rFonts w:eastAsia="Times New Roman"/>
      <w:sz w:val="20"/>
      <w:szCs w:val="20"/>
      <w:lang w:eastAsia="zh-CN"/>
    </w:rPr>
  </w:style>
  <w:style w:type="paragraph" w:customStyle="1" w:styleId="11e">
    <w:name w:val="Абзац списка11"/>
    <w:basedOn w:val="a5"/>
    <w:uiPriority w:val="99"/>
    <w:rsid w:val="00C9793F"/>
    <w:pPr>
      <w:spacing w:after="200" w:line="276" w:lineRule="auto"/>
      <w:ind w:left="720" w:firstLine="0"/>
      <w:jc w:val="left"/>
    </w:pPr>
    <w:rPr>
      <w:rFonts w:ascii="Calibri" w:eastAsia="Times New Roman" w:hAnsi="Calibri" w:cs="Calibri"/>
      <w:sz w:val="22"/>
      <w:szCs w:val="22"/>
      <w:lang w:eastAsia="ru-RU"/>
    </w:rPr>
  </w:style>
  <w:style w:type="character" w:customStyle="1" w:styleId="1215">
    <w:name w:val="Знак Знак121"/>
    <w:uiPriority w:val="99"/>
    <w:rsid w:val="00C9793F"/>
    <w:rPr>
      <w:b/>
      <w:bCs/>
      <w:sz w:val="24"/>
      <w:szCs w:val="24"/>
      <w:lang w:val="ru-RU" w:eastAsia="ar-SA" w:bidi="ar-SA"/>
    </w:rPr>
  </w:style>
  <w:style w:type="character" w:customStyle="1" w:styleId="914">
    <w:name w:val="Знак Знак91"/>
    <w:uiPriority w:val="99"/>
    <w:rsid w:val="00C9793F"/>
    <w:rPr>
      <w:sz w:val="22"/>
      <w:szCs w:val="22"/>
      <w:lang w:val="ru-RU" w:eastAsia="ar-SA" w:bidi="ar-SA"/>
    </w:rPr>
  </w:style>
  <w:style w:type="character" w:customStyle="1" w:styleId="814">
    <w:name w:val="Знак Знак81"/>
    <w:uiPriority w:val="99"/>
    <w:rsid w:val="00C9793F"/>
    <w:rPr>
      <w:b/>
      <w:bCs/>
      <w:sz w:val="24"/>
      <w:szCs w:val="24"/>
      <w:lang w:val="ru-RU" w:eastAsia="ar-SA" w:bidi="ar-SA"/>
    </w:rPr>
  </w:style>
  <w:style w:type="paragraph" w:customStyle="1" w:styleId="21f3">
    <w:name w:val="Обычный21"/>
    <w:uiPriority w:val="99"/>
    <w:rsid w:val="00C9793F"/>
    <w:pPr>
      <w:spacing w:line="240" w:lineRule="auto"/>
      <w:ind w:firstLine="0"/>
      <w:jc w:val="left"/>
    </w:pPr>
    <w:rPr>
      <w:rFonts w:ascii="Arial" w:eastAsia="Times New Roman" w:hAnsi="Arial" w:cs="Arial"/>
      <w:sz w:val="20"/>
      <w:szCs w:val="20"/>
      <w:lang w:eastAsia="ru-RU"/>
    </w:rPr>
  </w:style>
  <w:style w:type="paragraph" w:customStyle="1" w:styleId="11f">
    <w:name w:val="Без интервала11"/>
    <w:uiPriority w:val="99"/>
    <w:rsid w:val="00C9793F"/>
    <w:pPr>
      <w:spacing w:line="240" w:lineRule="auto"/>
      <w:ind w:firstLine="0"/>
      <w:jc w:val="left"/>
    </w:pPr>
    <w:rPr>
      <w:rFonts w:ascii="Calibri" w:eastAsia="Times New Roman" w:hAnsi="Calibri" w:cs="Calibri"/>
    </w:rPr>
  </w:style>
  <w:style w:type="character" w:customStyle="1" w:styleId="DocumentMapChar1">
    <w:name w:val="Document Map Char1"/>
    <w:uiPriority w:val="99"/>
    <w:semiHidden/>
    <w:locked/>
    <w:rsid w:val="00C9793F"/>
    <w:rPr>
      <w:sz w:val="2"/>
      <w:szCs w:val="2"/>
    </w:rPr>
  </w:style>
  <w:style w:type="character" w:customStyle="1" w:styleId="head10">
    <w:name w:val="head_1"/>
    <w:uiPriority w:val="99"/>
    <w:rsid w:val="00C9793F"/>
  </w:style>
  <w:style w:type="character" w:customStyle="1" w:styleId="content">
    <w:name w:val="content"/>
    <w:uiPriority w:val="99"/>
    <w:rsid w:val="00C9793F"/>
  </w:style>
  <w:style w:type="paragraph" w:customStyle="1" w:styleId="pbulletcmt">
    <w:name w:val="pbulletcmt"/>
    <w:basedOn w:val="a5"/>
    <w:uiPriority w:val="99"/>
    <w:rsid w:val="00C9793F"/>
    <w:pPr>
      <w:spacing w:before="100" w:beforeAutospacing="1" w:after="100" w:afterAutospacing="1" w:line="240" w:lineRule="auto"/>
      <w:ind w:firstLine="0"/>
      <w:jc w:val="left"/>
    </w:pPr>
    <w:rPr>
      <w:rFonts w:eastAsia="Times New Roman"/>
      <w:sz w:val="24"/>
      <w:szCs w:val="24"/>
      <w:lang w:val="en-US"/>
    </w:rPr>
  </w:style>
  <w:style w:type="paragraph" w:customStyle="1" w:styleId="pbu1bullet1">
    <w:name w:val="pbu1_bullet1"/>
    <w:basedOn w:val="a5"/>
    <w:uiPriority w:val="99"/>
    <w:rsid w:val="00C9793F"/>
    <w:pPr>
      <w:spacing w:before="100" w:beforeAutospacing="1" w:after="100" w:afterAutospacing="1" w:line="240" w:lineRule="auto"/>
      <w:ind w:firstLine="0"/>
      <w:jc w:val="left"/>
    </w:pPr>
    <w:rPr>
      <w:rFonts w:eastAsia="Times New Roman"/>
      <w:sz w:val="24"/>
      <w:szCs w:val="24"/>
      <w:lang w:val="en-US"/>
    </w:rPr>
  </w:style>
  <w:style w:type="paragraph" w:customStyle="1" w:styleId="pb1body1">
    <w:name w:val="pb1_body1"/>
    <w:basedOn w:val="a5"/>
    <w:uiPriority w:val="99"/>
    <w:rsid w:val="00C9793F"/>
    <w:pPr>
      <w:spacing w:before="100" w:beforeAutospacing="1" w:after="100" w:afterAutospacing="1" w:line="240" w:lineRule="auto"/>
      <w:ind w:firstLine="0"/>
      <w:jc w:val="left"/>
    </w:pPr>
    <w:rPr>
      <w:rFonts w:eastAsia="Times New Roman"/>
      <w:sz w:val="24"/>
      <w:szCs w:val="24"/>
      <w:lang w:val="en-US"/>
    </w:rPr>
  </w:style>
  <w:style w:type="character" w:customStyle="1" w:styleId="cxrefcolor">
    <w:name w:val="cxref_color"/>
    <w:uiPriority w:val="99"/>
    <w:rsid w:val="00C9793F"/>
  </w:style>
  <w:style w:type="paragraph" w:customStyle="1" w:styleId="5b">
    <w:name w:val="Знак5 Знак Знак"/>
    <w:basedOn w:val="a5"/>
    <w:uiPriority w:val="99"/>
    <w:rsid w:val="00C9793F"/>
    <w:pPr>
      <w:spacing w:after="160" w:line="240" w:lineRule="exact"/>
      <w:ind w:firstLine="0"/>
      <w:jc w:val="left"/>
    </w:pPr>
    <w:rPr>
      <w:rFonts w:eastAsia="Times New Roman"/>
      <w:sz w:val="20"/>
      <w:szCs w:val="20"/>
      <w:lang w:eastAsia="zh-CN"/>
    </w:rPr>
  </w:style>
  <w:style w:type="paragraph" w:customStyle="1" w:styleId="5c">
    <w:name w:val="Знак5 Знак Знак Знак Знак Знак Знак Знак Знак Знак Знак"/>
    <w:basedOn w:val="a5"/>
    <w:uiPriority w:val="99"/>
    <w:rsid w:val="00C9793F"/>
    <w:pPr>
      <w:spacing w:after="160" w:line="240" w:lineRule="exact"/>
      <w:ind w:firstLine="0"/>
      <w:jc w:val="left"/>
    </w:pPr>
    <w:rPr>
      <w:rFonts w:eastAsia="Times New Roman"/>
      <w:sz w:val="20"/>
      <w:szCs w:val="20"/>
      <w:lang w:eastAsia="zh-CN"/>
    </w:rPr>
  </w:style>
  <w:style w:type="paragraph" w:customStyle="1" w:styleId="Number">
    <w:name w:val="Number"/>
    <w:basedOn w:val="a5"/>
    <w:uiPriority w:val="99"/>
    <w:rsid w:val="00C9793F"/>
    <w:pPr>
      <w:keepNext/>
      <w:keepLines/>
      <w:widowControl w:val="0"/>
      <w:suppressAutoHyphens/>
      <w:spacing w:line="240" w:lineRule="auto"/>
      <w:ind w:right="849" w:hanging="142"/>
      <w:jc w:val="right"/>
    </w:pPr>
    <w:rPr>
      <w:rFonts w:eastAsia="Times New Roman"/>
      <w:kern w:val="1"/>
      <w:sz w:val="24"/>
      <w:szCs w:val="24"/>
      <w:lang w:eastAsia="hi-IN" w:bidi="hi-IN"/>
    </w:rPr>
  </w:style>
  <w:style w:type="paragraph" w:customStyle="1" w:styleId="WW-22">
    <w:name w:val="WW-Основной текст 22"/>
    <w:basedOn w:val="a5"/>
    <w:uiPriority w:val="99"/>
    <w:rsid w:val="00C9793F"/>
    <w:pPr>
      <w:widowControl w:val="0"/>
      <w:suppressAutoHyphens/>
      <w:spacing w:after="120" w:line="480" w:lineRule="auto"/>
      <w:ind w:firstLine="0"/>
      <w:jc w:val="left"/>
    </w:pPr>
    <w:rPr>
      <w:rFonts w:eastAsia="Times New Roman"/>
      <w:kern w:val="1"/>
      <w:sz w:val="20"/>
      <w:szCs w:val="20"/>
      <w:lang w:eastAsia="hi-IN" w:bidi="hi-IN"/>
    </w:rPr>
  </w:style>
  <w:style w:type="character" w:customStyle="1" w:styleId="A14">
    <w:name w:val="A14"/>
    <w:uiPriority w:val="99"/>
    <w:rsid w:val="00C9793F"/>
    <w:rPr>
      <w:color w:val="000000"/>
      <w:sz w:val="23"/>
      <w:szCs w:val="23"/>
    </w:rPr>
  </w:style>
  <w:style w:type="character" w:customStyle="1" w:styleId="hps">
    <w:name w:val="hps"/>
    <w:basedOn w:val="a6"/>
    <w:uiPriority w:val="99"/>
    <w:rsid w:val="00C9793F"/>
  </w:style>
  <w:style w:type="character" w:customStyle="1" w:styleId="part-title">
    <w:name w:val="part-title"/>
    <w:basedOn w:val="a6"/>
    <w:uiPriority w:val="99"/>
    <w:rsid w:val="00C9793F"/>
  </w:style>
  <w:style w:type="character" w:customStyle="1" w:styleId="part-count">
    <w:name w:val="part-count"/>
    <w:basedOn w:val="a6"/>
    <w:uiPriority w:val="99"/>
    <w:rsid w:val="00C9793F"/>
  </w:style>
  <w:style w:type="character" w:customStyle="1" w:styleId="google-src-text1">
    <w:name w:val="google-src-text1"/>
    <w:uiPriority w:val="99"/>
    <w:rsid w:val="00C9793F"/>
    <w:rPr>
      <w:vanish/>
    </w:rPr>
  </w:style>
  <w:style w:type="character" w:customStyle="1" w:styleId="716">
    <w:name w:val="Знак Знак71"/>
    <w:uiPriority w:val="99"/>
    <w:rsid w:val="00C9793F"/>
    <w:rPr>
      <w:sz w:val="24"/>
      <w:szCs w:val="24"/>
      <w:lang w:val="ru-RU" w:eastAsia="ru-RU"/>
    </w:rPr>
  </w:style>
  <w:style w:type="character" w:customStyle="1" w:styleId="822">
    <w:name w:val="Знак Знак82"/>
    <w:uiPriority w:val="99"/>
    <w:rsid w:val="00C9793F"/>
    <w:rPr>
      <w:sz w:val="24"/>
      <w:szCs w:val="24"/>
      <w:lang w:val="ru-RU" w:eastAsia="ru-RU"/>
    </w:rPr>
  </w:style>
  <w:style w:type="character" w:customStyle="1" w:styleId="722">
    <w:name w:val="Знак Знак72"/>
    <w:uiPriority w:val="99"/>
    <w:rsid w:val="00C9793F"/>
    <w:rPr>
      <w:sz w:val="24"/>
      <w:szCs w:val="24"/>
      <w:lang w:val="ru-RU" w:eastAsia="ru-RU"/>
    </w:rPr>
  </w:style>
  <w:style w:type="character" w:customStyle="1" w:styleId="iceouttxt5">
    <w:name w:val="iceouttxt5"/>
    <w:basedOn w:val="a6"/>
    <w:rsid w:val="00C9793F"/>
    <w:rPr>
      <w:rFonts w:ascii="Arial" w:hAnsi="Arial" w:cs="Arial" w:hint="default"/>
      <w:color w:val="666666"/>
      <w:sz w:val="17"/>
      <w:szCs w:val="17"/>
    </w:rPr>
  </w:style>
  <w:style w:type="paragraph" w:customStyle="1" w:styleId="1ffffb">
    <w:name w:val="Основной текст с отступом1"/>
    <w:basedOn w:val="a5"/>
    <w:rsid w:val="00C9793F"/>
    <w:pPr>
      <w:overflowPunct w:val="0"/>
      <w:autoSpaceDE w:val="0"/>
      <w:autoSpaceDN w:val="0"/>
      <w:adjustRightInd w:val="0"/>
      <w:spacing w:line="240" w:lineRule="auto"/>
    </w:pPr>
    <w:rPr>
      <w:rFonts w:eastAsia="Times New Roman"/>
      <w:sz w:val="26"/>
      <w:szCs w:val="26"/>
      <w:lang w:eastAsia="ru-RU"/>
    </w:rPr>
  </w:style>
  <w:style w:type="paragraph" w:customStyle="1" w:styleId="Style40">
    <w:name w:val="Style40"/>
    <w:basedOn w:val="a5"/>
    <w:rsid w:val="00C9793F"/>
    <w:pPr>
      <w:spacing w:line="240" w:lineRule="auto"/>
      <w:ind w:firstLine="0"/>
      <w:jc w:val="left"/>
    </w:pPr>
    <w:rPr>
      <w:rFonts w:eastAsia="Times New Roman"/>
      <w:sz w:val="20"/>
      <w:szCs w:val="20"/>
      <w:lang w:eastAsia="ru-RU"/>
    </w:rPr>
  </w:style>
  <w:style w:type="paragraph" w:customStyle="1" w:styleId="Style88">
    <w:name w:val="Style88"/>
    <w:basedOn w:val="a5"/>
    <w:rsid w:val="00C9793F"/>
    <w:pPr>
      <w:spacing w:line="250" w:lineRule="exact"/>
      <w:ind w:firstLine="0"/>
      <w:jc w:val="left"/>
    </w:pPr>
    <w:rPr>
      <w:rFonts w:eastAsia="Times New Roman"/>
      <w:sz w:val="20"/>
      <w:szCs w:val="20"/>
      <w:lang w:eastAsia="ru-RU"/>
    </w:rPr>
  </w:style>
  <w:style w:type="character" w:customStyle="1" w:styleId="CharStyle9">
    <w:name w:val="CharStyle9"/>
    <w:basedOn w:val="a6"/>
    <w:rsid w:val="00C9793F"/>
    <w:rPr>
      <w:rFonts w:ascii="Times New Roman" w:eastAsia="Times New Roman" w:hAnsi="Times New Roman" w:cs="Times New Roman"/>
      <w:b/>
      <w:bCs/>
      <w:i/>
      <w:iCs/>
      <w:smallCaps w:val="0"/>
      <w:sz w:val="10"/>
      <w:szCs w:val="10"/>
    </w:rPr>
  </w:style>
  <w:style w:type="numbering" w:customStyle="1" w:styleId="1811">
    <w:name w:val="Нет списка181"/>
    <w:next w:val="a8"/>
    <w:uiPriority w:val="99"/>
    <w:semiHidden/>
    <w:unhideWhenUsed/>
    <w:rsid w:val="00C9793F"/>
  </w:style>
  <w:style w:type="table" w:customStyle="1" w:styleId="11010">
    <w:name w:val="Сетка таблицы110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8"/>
    <w:uiPriority w:val="99"/>
    <w:semiHidden/>
    <w:unhideWhenUsed/>
    <w:rsid w:val="00C9793F"/>
  </w:style>
  <w:style w:type="numbering" w:customStyle="1" w:styleId="11710">
    <w:name w:val="Нет списка1171"/>
    <w:next w:val="a8"/>
    <w:uiPriority w:val="99"/>
    <w:semiHidden/>
    <w:unhideWhenUsed/>
    <w:rsid w:val="00C9793F"/>
  </w:style>
  <w:style w:type="table" w:customStyle="1" w:styleId="2512">
    <w:name w:val="Сетка таблицы251"/>
    <w:basedOn w:val="a7"/>
    <w:next w:val="afb"/>
    <w:uiPriority w:val="59"/>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c">
    <w:name w:val="Revision"/>
    <w:hidden/>
    <w:uiPriority w:val="99"/>
    <w:semiHidden/>
    <w:rsid w:val="00C9793F"/>
    <w:pPr>
      <w:spacing w:line="240" w:lineRule="auto"/>
      <w:ind w:firstLine="0"/>
      <w:jc w:val="left"/>
    </w:pPr>
    <w:rPr>
      <w:rFonts w:ascii="Times New Roman" w:eastAsia="Times New Roman" w:hAnsi="Times New Roman" w:cs="Times New Roman"/>
      <w:sz w:val="24"/>
      <w:lang w:eastAsia="ru-RU"/>
    </w:rPr>
  </w:style>
  <w:style w:type="numbering" w:customStyle="1" w:styleId="2151">
    <w:name w:val="Нет списка215"/>
    <w:next w:val="a8"/>
    <w:uiPriority w:val="99"/>
    <w:semiHidden/>
    <w:unhideWhenUsed/>
    <w:rsid w:val="00C9793F"/>
  </w:style>
  <w:style w:type="table" w:customStyle="1" w:styleId="11412">
    <w:name w:val="Сетка таблицы114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8"/>
    <w:uiPriority w:val="99"/>
    <w:semiHidden/>
    <w:unhideWhenUsed/>
    <w:rsid w:val="00C9793F"/>
  </w:style>
  <w:style w:type="numbering" w:customStyle="1" w:styleId="1116">
    <w:name w:val="Нет списка1116"/>
    <w:next w:val="a8"/>
    <w:uiPriority w:val="99"/>
    <w:semiHidden/>
    <w:unhideWhenUsed/>
    <w:rsid w:val="00C9793F"/>
  </w:style>
  <w:style w:type="table" w:customStyle="1" w:styleId="21211">
    <w:name w:val="Сетка таблицы212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8"/>
    <w:semiHidden/>
    <w:unhideWhenUsed/>
    <w:rsid w:val="00C9793F"/>
  </w:style>
  <w:style w:type="numbering" w:customStyle="1" w:styleId="461">
    <w:name w:val="Нет списка46"/>
    <w:next w:val="a8"/>
    <w:uiPriority w:val="99"/>
    <w:semiHidden/>
    <w:unhideWhenUsed/>
    <w:rsid w:val="00C9793F"/>
  </w:style>
  <w:style w:type="numbering" w:customStyle="1" w:styleId="1260">
    <w:name w:val="Нет списка126"/>
    <w:next w:val="a8"/>
    <w:semiHidden/>
    <w:unhideWhenUsed/>
    <w:rsid w:val="00C9793F"/>
  </w:style>
  <w:style w:type="numbering" w:customStyle="1" w:styleId="550">
    <w:name w:val="Нет списка55"/>
    <w:next w:val="a8"/>
    <w:uiPriority w:val="99"/>
    <w:semiHidden/>
    <w:unhideWhenUsed/>
    <w:rsid w:val="00C9793F"/>
  </w:style>
  <w:style w:type="numbering" w:customStyle="1" w:styleId="1350">
    <w:name w:val="Нет списка135"/>
    <w:next w:val="a8"/>
    <w:uiPriority w:val="99"/>
    <w:semiHidden/>
    <w:unhideWhenUsed/>
    <w:rsid w:val="00C9793F"/>
  </w:style>
  <w:style w:type="table" w:customStyle="1" w:styleId="3412">
    <w:name w:val="Сетка таблицы34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8"/>
    <w:semiHidden/>
    <w:unhideWhenUsed/>
    <w:rsid w:val="00C9793F"/>
  </w:style>
  <w:style w:type="table" w:customStyle="1" w:styleId="12210">
    <w:name w:val="Сетка таблицы122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7"/>
    <w:next w:val="afb"/>
    <w:rsid w:val="00C9793F"/>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C9793F"/>
    <w:pPr>
      <w:spacing w:before="100" w:beforeAutospacing="1" w:after="100" w:afterAutospacing="1" w:line="240" w:lineRule="auto"/>
      <w:ind w:firstLine="0"/>
      <w:jc w:val="left"/>
    </w:pPr>
    <w:rPr>
      <w:rFonts w:eastAsia="Times New Roman"/>
      <w:i/>
      <w:iCs/>
      <w:sz w:val="20"/>
      <w:szCs w:val="20"/>
      <w:lang w:eastAsia="ru-RU"/>
    </w:rPr>
  </w:style>
  <w:style w:type="character" w:customStyle="1" w:styleId="FontStyle33">
    <w:name w:val="Font Style33"/>
    <w:rsid w:val="00C9793F"/>
    <w:rPr>
      <w:rFonts w:ascii="Times New Roman" w:hAnsi="Times New Roman" w:cs="Times New Roman"/>
      <w:color w:val="000000"/>
      <w:sz w:val="18"/>
      <w:szCs w:val="18"/>
    </w:rPr>
  </w:style>
  <w:style w:type="paragraph" w:customStyle="1" w:styleId="font6">
    <w:name w:val="font6"/>
    <w:basedOn w:val="a5"/>
    <w:rsid w:val="00C9793F"/>
    <w:pP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font7">
    <w:name w:val="font7"/>
    <w:basedOn w:val="a5"/>
    <w:rsid w:val="00C9793F"/>
    <w:pPr>
      <w:spacing w:before="100" w:beforeAutospacing="1" w:after="100" w:afterAutospacing="1" w:line="240" w:lineRule="auto"/>
      <w:ind w:firstLine="0"/>
      <w:jc w:val="left"/>
    </w:pPr>
    <w:rPr>
      <w:rFonts w:eastAsia="Times New Roman"/>
      <w:b/>
      <w:bCs/>
      <w:color w:val="000000"/>
      <w:sz w:val="24"/>
      <w:szCs w:val="24"/>
      <w:lang w:eastAsia="ru-RU"/>
    </w:rPr>
  </w:style>
  <w:style w:type="paragraph" w:customStyle="1" w:styleId="font8">
    <w:name w:val="font8"/>
    <w:basedOn w:val="a5"/>
    <w:rsid w:val="00C9793F"/>
    <w:pPr>
      <w:spacing w:before="100" w:beforeAutospacing="1" w:after="100" w:afterAutospacing="1" w:line="240" w:lineRule="auto"/>
      <w:ind w:firstLine="0"/>
      <w:jc w:val="left"/>
    </w:pPr>
    <w:rPr>
      <w:rFonts w:eastAsia="Times New Roman"/>
      <w:color w:val="22272F"/>
      <w:sz w:val="24"/>
      <w:szCs w:val="24"/>
      <w:lang w:eastAsia="ru-RU"/>
    </w:rPr>
  </w:style>
  <w:style w:type="paragraph" w:customStyle="1" w:styleId="font9">
    <w:name w:val="font9"/>
    <w:basedOn w:val="a5"/>
    <w:rsid w:val="00C9793F"/>
    <w:pPr>
      <w:spacing w:before="100" w:beforeAutospacing="1" w:after="100" w:afterAutospacing="1" w:line="240" w:lineRule="auto"/>
      <w:ind w:firstLine="0"/>
      <w:jc w:val="left"/>
    </w:pPr>
    <w:rPr>
      <w:rFonts w:eastAsia="Times New Roman"/>
      <w:b/>
      <w:bCs/>
      <w:color w:val="000000"/>
      <w:sz w:val="24"/>
      <w:szCs w:val="24"/>
      <w:lang w:eastAsia="ru-RU"/>
    </w:rPr>
  </w:style>
  <w:style w:type="numbering" w:customStyle="1" w:styleId="6410">
    <w:name w:val="Нет списка641"/>
    <w:next w:val="a8"/>
    <w:semiHidden/>
    <w:unhideWhenUsed/>
    <w:rsid w:val="00C9793F"/>
  </w:style>
  <w:style w:type="numbering" w:customStyle="1" w:styleId="7310">
    <w:name w:val="Нет списка731"/>
    <w:next w:val="a8"/>
    <w:uiPriority w:val="99"/>
    <w:semiHidden/>
    <w:unhideWhenUsed/>
    <w:rsid w:val="00C9793F"/>
  </w:style>
  <w:style w:type="numbering" w:customStyle="1" w:styleId="8210">
    <w:name w:val="Нет списка821"/>
    <w:next w:val="a8"/>
    <w:uiPriority w:val="99"/>
    <w:semiHidden/>
    <w:unhideWhenUsed/>
    <w:rsid w:val="00C9793F"/>
  </w:style>
  <w:style w:type="numbering" w:customStyle="1" w:styleId="1441">
    <w:name w:val="Нет списка1441"/>
    <w:next w:val="a8"/>
    <w:uiPriority w:val="99"/>
    <w:semiHidden/>
    <w:unhideWhenUsed/>
    <w:rsid w:val="00C9793F"/>
  </w:style>
  <w:style w:type="table" w:customStyle="1" w:styleId="4312">
    <w:name w:val="Сетка таблицы431"/>
    <w:basedOn w:val="a7"/>
    <w:next w:val="afb"/>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8"/>
    <w:uiPriority w:val="99"/>
    <w:semiHidden/>
    <w:unhideWhenUsed/>
    <w:rsid w:val="00C9793F"/>
  </w:style>
  <w:style w:type="table" w:customStyle="1" w:styleId="1320">
    <w:name w:val="Сетка таблицы132"/>
    <w:basedOn w:val="a7"/>
    <w:next w:val="afb"/>
    <w:uiPriority w:val="3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8"/>
    <w:uiPriority w:val="99"/>
    <w:semiHidden/>
    <w:unhideWhenUsed/>
    <w:rsid w:val="00C9793F"/>
  </w:style>
  <w:style w:type="numbering" w:customStyle="1" w:styleId="1134">
    <w:name w:val="Нет списка1134"/>
    <w:next w:val="a8"/>
    <w:semiHidden/>
    <w:unhideWhenUsed/>
    <w:rsid w:val="00C9793F"/>
  </w:style>
  <w:style w:type="table" w:customStyle="1" w:styleId="23110">
    <w:name w:val="Сетка таблицы231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8"/>
    <w:semiHidden/>
    <w:unhideWhenUsed/>
    <w:rsid w:val="00C9793F"/>
  </w:style>
  <w:style w:type="numbering" w:customStyle="1" w:styleId="4151">
    <w:name w:val="Нет списка415"/>
    <w:next w:val="a8"/>
    <w:uiPriority w:val="99"/>
    <w:semiHidden/>
    <w:unhideWhenUsed/>
    <w:rsid w:val="00C9793F"/>
  </w:style>
  <w:style w:type="table" w:customStyle="1" w:styleId="31211">
    <w:name w:val="Сетка таблицы3121"/>
    <w:basedOn w:val="a7"/>
    <w:next w:val="afb"/>
    <w:uiPriority w:val="59"/>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8"/>
    <w:semiHidden/>
    <w:unhideWhenUsed/>
    <w:rsid w:val="00C9793F"/>
  </w:style>
  <w:style w:type="table" w:customStyle="1" w:styleId="111110">
    <w:name w:val="Сетка таблицы1111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8"/>
    <w:uiPriority w:val="99"/>
    <w:semiHidden/>
    <w:unhideWhenUsed/>
    <w:rsid w:val="00C9793F"/>
  </w:style>
  <w:style w:type="numbering" w:customStyle="1" w:styleId="11213">
    <w:name w:val="Нет списка11213"/>
    <w:next w:val="a8"/>
    <w:semiHidden/>
    <w:unhideWhenUsed/>
    <w:rsid w:val="00C9793F"/>
  </w:style>
  <w:style w:type="table" w:customStyle="1" w:styleId="211111">
    <w:name w:val="Сетка таблицы21111"/>
    <w:basedOn w:val="a7"/>
    <w:next w:val="afb"/>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8"/>
    <w:uiPriority w:val="99"/>
    <w:semiHidden/>
    <w:unhideWhenUsed/>
    <w:rsid w:val="00C9793F"/>
  </w:style>
  <w:style w:type="numbering" w:customStyle="1" w:styleId="3113">
    <w:name w:val="Нет списка3113"/>
    <w:next w:val="a8"/>
    <w:uiPriority w:val="99"/>
    <w:semiHidden/>
    <w:unhideWhenUsed/>
    <w:rsid w:val="00C9793F"/>
  </w:style>
  <w:style w:type="numbering" w:customStyle="1" w:styleId="111114">
    <w:name w:val="Нет списка111114"/>
    <w:next w:val="a8"/>
    <w:semiHidden/>
    <w:unhideWhenUsed/>
    <w:rsid w:val="00C9793F"/>
  </w:style>
  <w:style w:type="table" w:customStyle="1" w:styleId="2111111">
    <w:name w:val="Сетка таблицы21111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8"/>
    <w:semiHidden/>
    <w:unhideWhenUsed/>
    <w:rsid w:val="00C9793F"/>
  </w:style>
  <w:style w:type="numbering" w:customStyle="1" w:styleId="4113">
    <w:name w:val="Нет списка4113"/>
    <w:next w:val="a8"/>
    <w:uiPriority w:val="99"/>
    <w:semiHidden/>
    <w:unhideWhenUsed/>
    <w:rsid w:val="00C9793F"/>
  </w:style>
  <w:style w:type="numbering" w:customStyle="1" w:styleId="12113">
    <w:name w:val="Нет списка12113"/>
    <w:next w:val="a8"/>
    <w:semiHidden/>
    <w:unhideWhenUsed/>
    <w:rsid w:val="00C9793F"/>
  </w:style>
  <w:style w:type="character" w:customStyle="1" w:styleId="WW8Num1z0">
    <w:name w:val="WW8Num1z0"/>
    <w:rsid w:val="00C9793F"/>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z1">
    <w:name w:val="WW8Num1z1"/>
    <w:rsid w:val="00C9793F"/>
    <w:rPr>
      <w:rFonts w:hint="default"/>
      <w:b/>
      <w:bCs/>
      <w:i w:val="0"/>
      <w:iCs w:val="0"/>
      <w:caps w:val="0"/>
      <w:smallCaps w:val="0"/>
      <w:strike w:val="0"/>
      <w:dstrike w:val="0"/>
      <w:vanish w:val="0"/>
      <w:color w:val="auto"/>
      <w:spacing w:val="0"/>
      <w:w w:val="100"/>
      <w:kern w:val="0"/>
      <w:position w:val="0"/>
      <w:sz w:val="24"/>
      <w:szCs w:val="24"/>
      <w:u w:val="none"/>
      <w:vertAlign w:val="baseline"/>
    </w:rPr>
  </w:style>
  <w:style w:type="character" w:customStyle="1" w:styleId="WW8Num1z2">
    <w:name w:val="WW8Num1z2"/>
    <w:rsid w:val="00C9793F"/>
  </w:style>
  <w:style w:type="character" w:customStyle="1" w:styleId="WW8Num1z3">
    <w:name w:val="WW8Num1z3"/>
    <w:rsid w:val="00C9793F"/>
  </w:style>
  <w:style w:type="character" w:customStyle="1" w:styleId="WW8Num1z4">
    <w:name w:val="WW8Num1z4"/>
    <w:rsid w:val="00C9793F"/>
  </w:style>
  <w:style w:type="character" w:customStyle="1" w:styleId="WW8Num1z5">
    <w:name w:val="WW8Num1z5"/>
    <w:rsid w:val="00C9793F"/>
  </w:style>
  <w:style w:type="character" w:customStyle="1" w:styleId="WW8Num1z6">
    <w:name w:val="WW8Num1z6"/>
    <w:rsid w:val="00C9793F"/>
  </w:style>
  <w:style w:type="character" w:customStyle="1" w:styleId="WW8Num1z7">
    <w:name w:val="WW8Num1z7"/>
    <w:rsid w:val="00C9793F"/>
  </w:style>
  <w:style w:type="character" w:customStyle="1" w:styleId="WW8Num1z8">
    <w:name w:val="WW8Num1z8"/>
    <w:rsid w:val="00C9793F"/>
  </w:style>
  <w:style w:type="character" w:customStyle="1" w:styleId="WW8Num2z3">
    <w:name w:val="WW8Num2z3"/>
    <w:rsid w:val="00C9793F"/>
  </w:style>
  <w:style w:type="character" w:customStyle="1" w:styleId="WW8Num2z4">
    <w:name w:val="WW8Num2z4"/>
    <w:rsid w:val="00C9793F"/>
  </w:style>
  <w:style w:type="character" w:customStyle="1" w:styleId="WW8Num2z5">
    <w:name w:val="WW8Num2z5"/>
    <w:rsid w:val="00C9793F"/>
  </w:style>
  <w:style w:type="character" w:customStyle="1" w:styleId="WW8Num2z6">
    <w:name w:val="WW8Num2z6"/>
    <w:rsid w:val="00C9793F"/>
  </w:style>
  <w:style w:type="character" w:customStyle="1" w:styleId="WW8Num2z7">
    <w:name w:val="WW8Num2z7"/>
    <w:rsid w:val="00C9793F"/>
  </w:style>
  <w:style w:type="character" w:customStyle="1" w:styleId="WW8Num2z8">
    <w:name w:val="WW8Num2z8"/>
    <w:rsid w:val="00C9793F"/>
  </w:style>
  <w:style w:type="character" w:customStyle="1" w:styleId="WW8Num3z1">
    <w:name w:val="WW8Num3z1"/>
    <w:rsid w:val="00C9793F"/>
    <w:rPr>
      <w:rFonts w:ascii="Courier New" w:hAnsi="Courier New" w:cs="Courier New"/>
    </w:rPr>
  </w:style>
  <w:style w:type="character" w:customStyle="1" w:styleId="WW8Num3z2">
    <w:name w:val="WW8Num3z2"/>
    <w:rsid w:val="00C9793F"/>
    <w:rPr>
      <w:rFonts w:ascii="Wingdings" w:hAnsi="Wingdings" w:cs="Wingdings"/>
    </w:rPr>
  </w:style>
  <w:style w:type="character" w:customStyle="1" w:styleId="WW8Num4z3">
    <w:name w:val="WW8Num4z3"/>
    <w:rsid w:val="00C9793F"/>
  </w:style>
  <w:style w:type="character" w:customStyle="1" w:styleId="WW8Num4z4">
    <w:name w:val="WW8Num4z4"/>
    <w:rsid w:val="00C9793F"/>
  </w:style>
  <w:style w:type="character" w:customStyle="1" w:styleId="WW8Num4z5">
    <w:name w:val="WW8Num4z5"/>
    <w:rsid w:val="00C9793F"/>
  </w:style>
  <w:style w:type="character" w:customStyle="1" w:styleId="WW8Num4z6">
    <w:name w:val="WW8Num4z6"/>
    <w:rsid w:val="00C9793F"/>
  </w:style>
  <w:style w:type="character" w:customStyle="1" w:styleId="WW8Num4z7">
    <w:name w:val="WW8Num4z7"/>
    <w:rsid w:val="00C9793F"/>
  </w:style>
  <w:style w:type="character" w:customStyle="1" w:styleId="WW8Num4z8">
    <w:name w:val="WW8Num4z8"/>
    <w:rsid w:val="00C9793F"/>
  </w:style>
  <w:style w:type="character" w:customStyle="1" w:styleId="WW8Num5z1">
    <w:name w:val="WW8Num5z1"/>
    <w:rsid w:val="00C9793F"/>
    <w:rPr>
      <w:rFonts w:ascii="Times New Roman" w:eastAsia="Times New Roman" w:hAnsi="Times New Roman" w:cs="Times New Roman"/>
      <w:sz w:val="24"/>
      <w:szCs w:val="22"/>
    </w:rPr>
  </w:style>
  <w:style w:type="character" w:customStyle="1" w:styleId="WW8Num5z2">
    <w:name w:val="WW8Num5z2"/>
    <w:rsid w:val="00C9793F"/>
  </w:style>
  <w:style w:type="character" w:customStyle="1" w:styleId="WW8Num5z3">
    <w:name w:val="WW8Num5z3"/>
    <w:rsid w:val="00C9793F"/>
  </w:style>
  <w:style w:type="character" w:customStyle="1" w:styleId="WW8Num5z4">
    <w:name w:val="WW8Num5z4"/>
    <w:rsid w:val="00C9793F"/>
  </w:style>
  <w:style w:type="character" w:customStyle="1" w:styleId="WW8Num5z5">
    <w:name w:val="WW8Num5z5"/>
    <w:rsid w:val="00C9793F"/>
  </w:style>
  <w:style w:type="character" w:customStyle="1" w:styleId="WW8Num5z6">
    <w:name w:val="WW8Num5z6"/>
    <w:rsid w:val="00C9793F"/>
  </w:style>
  <w:style w:type="character" w:customStyle="1" w:styleId="WW8Num5z7">
    <w:name w:val="WW8Num5z7"/>
    <w:rsid w:val="00C9793F"/>
  </w:style>
  <w:style w:type="character" w:customStyle="1" w:styleId="WW8Num5z8">
    <w:name w:val="WW8Num5z8"/>
    <w:rsid w:val="00C9793F"/>
  </w:style>
  <w:style w:type="character" w:customStyle="1" w:styleId="WW8Num6z2">
    <w:name w:val="WW8Num6z2"/>
    <w:rsid w:val="00C9793F"/>
    <w:rPr>
      <w:rFonts w:ascii="Wingdings" w:hAnsi="Wingdings" w:cs="Wingdings"/>
    </w:rPr>
  </w:style>
  <w:style w:type="character" w:customStyle="1" w:styleId="WW8Num7z0">
    <w:name w:val="WW8Num7z0"/>
    <w:rsid w:val="00C9793F"/>
    <w:rPr>
      <w:rFonts w:ascii="Times New Roman" w:hAnsi="Times New Roman" w:cs="Times New Roman"/>
      <w:b w:val="0"/>
      <w:i w:val="0"/>
      <w:sz w:val="24"/>
    </w:rPr>
  </w:style>
  <w:style w:type="character" w:customStyle="1" w:styleId="WW8Num7z1">
    <w:name w:val="WW8Num7z1"/>
    <w:rsid w:val="00C9793F"/>
  </w:style>
  <w:style w:type="character" w:customStyle="1" w:styleId="WW8Num7z2">
    <w:name w:val="WW8Num7z2"/>
    <w:rsid w:val="00C9793F"/>
  </w:style>
  <w:style w:type="character" w:customStyle="1" w:styleId="WW8Num7z3">
    <w:name w:val="WW8Num7z3"/>
    <w:rsid w:val="00C9793F"/>
  </w:style>
  <w:style w:type="character" w:customStyle="1" w:styleId="WW8Num7z4">
    <w:name w:val="WW8Num7z4"/>
    <w:rsid w:val="00C9793F"/>
  </w:style>
  <w:style w:type="character" w:customStyle="1" w:styleId="WW8Num7z5">
    <w:name w:val="WW8Num7z5"/>
    <w:rsid w:val="00C9793F"/>
  </w:style>
  <w:style w:type="character" w:customStyle="1" w:styleId="WW8Num7z6">
    <w:name w:val="WW8Num7z6"/>
    <w:rsid w:val="00C9793F"/>
  </w:style>
  <w:style w:type="character" w:customStyle="1" w:styleId="WW8Num7z7">
    <w:name w:val="WW8Num7z7"/>
    <w:rsid w:val="00C9793F"/>
  </w:style>
  <w:style w:type="character" w:customStyle="1" w:styleId="WW8Num7z8">
    <w:name w:val="WW8Num7z8"/>
    <w:rsid w:val="00C9793F"/>
  </w:style>
  <w:style w:type="character" w:customStyle="1" w:styleId="WW8Num8z1">
    <w:name w:val="WW8Num8z1"/>
    <w:rsid w:val="00C9793F"/>
    <w:rPr>
      <w:rFonts w:ascii="Courier New" w:hAnsi="Courier New" w:cs="Courier New"/>
    </w:rPr>
  </w:style>
  <w:style w:type="character" w:customStyle="1" w:styleId="WW8Num8z2">
    <w:name w:val="WW8Num8z2"/>
    <w:rsid w:val="00C9793F"/>
    <w:rPr>
      <w:rFonts w:ascii="Wingdings" w:hAnsi="Wingdings" w:cs="Wingdings"/>
    </w:rPr>
  </w:style>
  <w:style w:type="character" w:customStyle="1" w:styleId="WW8Num9z4">
    <w:name w:val="WW8Num9z4"/>
    <w:rsid w:val="00C9793F"/>
  </w:style>
  <w:style w:type="character" w:customStyle="1" w:styleId="WW8Num9z5">
    <w:name w:val="WW8Num9z5"/>
    <w:rsid w:val="00C9793F"/>
  </w:style>
  <w:style w:type="character" w:customStyle="1" w:styleId="WW8Num9z6">
    <w:name w:val="WW8Num9z6"/>
    <w:rsid w:val="00C9793F"/>
  </w:style>
  <w:style w:type="character" w:customStyle="1" w:styleId="WW8Num9z7">
    <w:name w:val="WW8Num9z7"/>
    <w:rsid w:val="00C9793F"/>
  </w:style>
  <w:style w:type="character" w:customStyle="1" w:styleId="WW8Num9z8">
    <w:name w:val="WW8Num9z8"/>
    <w:rsid w:val="00C9793F"/>
  </w:style>
  <w:style w:type="character" w:customStyle="1" w:styleId="4d">
    <w:name w:val="Основной шрифт абзаца4"/>
    <w:rsid w:val="00C9793F"/>
  </w:style>
  <w:style w:type="character" w:customStyle="1" w:styleId="ListLabel93">
    <w:name w:val="ListLabel 93"/>
    <w:rsid w:val="00C9793F"/>
    <w:rPr>
      <w:rFonts w:ascii="Times New Roman" w:hAnsi="Times New Roman" w:cs="Times New Roman"/>
      <w:b w:val="0"/>
      <w:i w:val="0"/>
      <w:sz w:val="24"/>
    </w:rPr>
  </w:style>
  <w:style w:type="character" w:customStyle="1" w:styleId="ListLabel64">
    <w:name w:val="ListLabel 64"/>
    <w:rsid w:val="00C9793F"/>
    <w:rPr>
      <w:rFonts w:cs="Courier New"/>
    </w:rPr>
  </w:style>
  <w:style w:type="character" w:customStyle="1" w:styleId="ListLabel63">
    <w:name w:val="ListLabel 63"/>
    <w:rsid w:val="00C9793F"/>
    <w:rPr>
      <w:sz w:val="22"/>
      <w:szCs w:val="22"/>
    </w:rPr>
  </w:style>
  <w:style w:type="character" w:customStyle="1" w:styleId="ListLabel54">
    <w:name w:val="ListLabel 54"/>
    <w:rsid w:val="00C9793F"/>
    <w:rPr>
      <w:rFonts w:cs="Courier New"/>
    </w:rPr>
  </w:style>
  <w:style w:type="character" w:customStyle="1" w:styleId="ListLabel95">
    <w:name w:val="ListLabel 95"/>
    <w:rsid w:val="00C9793F"/>
    <w:rPr>
      <w:rFonts w:ascii="Times New Roman" w:eastAsia="Calibri" w:hAnsi="Times New Roman" w:cs="Times New Roman"/>
      <w:sz w:val="24"/>
      <w:szCs w:val="24"/>
    </w:rPr>
  </w:style>
  <w:style w:type="character" w:customStyle="1" w:styleId="ng-binding">
    <w:name w:val="ng-binding"/>
    <w:rsid w:val="00C9793F"/>
  </w:style>
  <w:style w:type="character" w:customStyle="1" w:styleId="ListLabel51">
    <w:name w:val="ListLabel 51"/>
    <w:rsid w:val="00C9793F"/>
    <w:rPr>
      <w:rFonts w:ascii="Times New Roman" w:hAnsi="Times New Roman" w:cs="Times New Roman"/>
      <w:sz w:val="28"/>
      <w:szCs w:val="28"/>
    </w:rPr>
  </w:style>
  <w:style w:type="character" w:customStyle="1" w:styleId="ListLabel50">
    <w:name w:val="ListLabel 50"/>
    <w:rsid w:val="00C9793F"/>
    <w:rPr>
      <w:rFonts w:ascii="Times New Roman" w:hAnsi="Times New Roman" w:cs="Times New Roman"/>
      <w:sz w:val="28"/>
      <w:szCs w:val="28"/>
      <w:lang w:val="en-US"/>
    </w:rPr>
  </w:style>
  <w:style w:type="character" w:customStyle="1" w:styleId="ListLabel49">
    <w:name w:val="ListLabel 49"/>
    <w:rsid w:val="00C9793F"/>
    <w:rPr>
      <w:rFonts w:ascii="Times New Roman" w:hAnsi="Times New Roman" w:cs="Times New Roman"/>
      <w:sz w:val="28"/>
      <w:szCs w:val="28"/>
    </w:rPr>
  </w:style>
  <w:style w:type="character" w:customStyle="1" w:styleId="ListLabel45">
    <w:name w:val="ListLabel 45"/>
    <w:rsid w:val="00C9793F"/>
    <w:rPr>
      <w:rFonts w:ascii="Times New Roman" w:hAnsi="Times New Roman" w:cs="Times New Roman"/>
      <w:sz w:val="28"/>
      <w:szCs w:val="28"/>
    </w:rPr>
  </w:style>
  <w:style w:type="character" w:customStyle="1" w:styleId="ListLabel43">
    <w:name w:val="ListLabel 43"/>
    <w:rsid w:val="00C9793F"/>
    <w:rPr>
      <w:rFonts w:ascii="Times New Roman" w:hAnsi="Times New Roman" w:cs="Times New Roman"/>
      <w:sz w:val="28"/>
      <w:szCs w:val="28"/>
    </w:rPr>
  </w:style>
  <w:style w:type="character" w:customStyle="1" w:styleId="ListLabel40">
    <w:name w:val="ListLabel 40"/>
    <w:rsid w:val="00C9793F"/>
    <w:rPr>
      <w:rFonts w:cs="Courier New"/>
    </w:rPr>
  </w:style>
  <w:style w:type="character" w:customStyle="1" w:styleId="ListLabel39">
    <w:name w:val="ListLabel 39"/>
    <w:rsid w:val="00C9793F"/>
    <w:rPr>
      <w:rFonts w:cs="Courier New"/>
    </w:rPr>
  </w:style>
  <w:style w:type="character" w:customStyle="1" w:styleId="ListLabel37">
    <w:name w:val="ListLabel 37"/>
    <w:rsid w:val="00C9793F"/>
    <w:rPr>
      <w:rFonts w:cs="Courier New"/>
    </w:rPr>
  </w:style>
  <w:style w:type="character" w:customStyle="1" w:styleId="ListLabel34">
    <w:name w:val="ListLabel 34"/>
    <w:rsid w:val="00C9793F"/>
    <w:rPr>
      <w:rFonts w:ascii="Times New Roman" w:hAnsi="Times New Roman" w:cs="Times New Roman"/>
      <w:sz w:val="28"/>
      <w:szCs w:val="28"/>
      <w:lang w:val="en-US"/>
    </w:rPr>
  </w:style>
  <w:style w:type="character" w:customStyle="1" w:styleId="ListLabel31">
    <w:name w:val="ListLabel 31"/>
    <w:rsid w:val="00C9793F"/>
    <w:rPr>
      <w:rFonts w:ascii="Times New Roman" w:hAnsi="Times New Roman" w:cs="Times New Roman"/>
      <w:sz w:val="28"/>
      <w:szCs w:val="28"/>
    </w:rPr>
  </w:style>
  <w:style w:type="character" w:customStyle="1" w:styleId="ListLabel30">
    <w:name w:val="ListLabel 30"/>
    <w:rsid w:val="00C9793F"/>
    <w:rPr>
      <w:rFonts w:ascii="Times New Roman" w:hAnsi="Times New Roman" w:cs="Times New Roman"/>
      <w:sz w:val="28"/>
      <w:szCs w:val="28"/>
      <w:lang w:val="en-US"/>
    </w:rPr>
  </w:style>
  <w:style w:type="character" w:customStyle="1" w:styleId="ListLabel29">
    <w:name w:val="ListLabel 29"/>
    <w:rsid w:val="00C9793F"/>
    <w:rPr>
      <w:rFonts w:ascii="Times New Roman" w:hAnsi="Times New Roman" w:cs="Times New Roman"/>
      <w:sz w:val="28"/>
      <w:szCs w:val="28"/>
    </w:rPr>
  </w:style>
  <w:style w:type="character" w:customStyle="1" w:styleId="ListLabel26">
    <w:name w:val="ListLabel 26"/>
    <w:rsid w:val="00C9793F"/>
  </w:style>
  <w:style w:type="character" w:customStyle="1" w:styleId="ListLabel23">
    <w:name w:val="ListLabel 23"/>
    <w:rsid w:val="00C9793F"/>
    <w:rPr>
      <w:rFonts w:ascii="Times New Roman" w:hAnsi="Times New Roman" w:cs="Times New Roman"/>
      <w:sz w:val="28"/>
      <w:szCs w:val="28"/>
    </w:rPr>
  </w:style>
  <w:style w:type="character" w:customStyle="1" w:styleId="ListLabel53">
    <w:name w:val="ListLabel 53"/>
    <w:rsid w:val="00C9793F"/>
    <w:rPr>
      <w:rFonts w:cs="Courier New"/>
    </w:rPr>
  </w:style>
  <w:style w:type="character" w:customStyle="1" w:styleId="ListLabel22">
    <w:name w:val="ListLabel 22"/>
    <w:rsid w:val="00C9793F"/>
    <w:rPr>
      <w:rFonts w:ascii="Times New Roman" w:hAnsi="Times New Roman" w:cs="Times New Roman"/>
      <w:sz w:val="24"/>
      <w:szCs w:val="24"/>
    </w:rPr>
  </w:style>
  <w:style w:type="character" w:customStyle="1" w:styleId="ListLabel17">
    <w:name w:val="ListLabel 17"/>
    <w:rsid w:val="00C9793F"/>
    <w:rPr>
      <w:rFonts w:cs="Courier New"/>
    </w:rPr>
  </w:style>
  <w:style w:type="character" w:customStyle="1" w:styleId="ListLabel15">
    <w:name w:val="ListLabel 15"/>
    <w:rsid w:val="00C9793F"/>
    <w:rPr>
      <w:rFonts w:cs="Courier New"/>
    </w:rPr>
  </w:style>
  <w:style w:type="character" w:customStyle="1" w:styleId="ListLabel14">
    <w:name w:val="ListLabel 14"/>
    <w:rsid w:val="00C9793F"/>
    <w:rPr>
      <w:rFonts w:eastAsia="Calibri" w:cs="Times New Roman"/>
    </w:rPr>
  </w:style>
  <w:style w:type="character" w:customStyle="1" w:styleId="ListLabel94">
    <w:name w:val="ListLabel 94"/>
    <w:rsid w:val="00C9793F"/>
    <w:rPr>
      <w:rFonts w:ascii="Times New Roman" w:hAnsi="Times New Roman" w:cs="Times New Roman"/>
      <w:sz w:val="24"/>
      <w:szCs w:val="22"/>
    </w:rPr>
  </w:style>
  <w:style w:type="character" w:customStyle="1" w:styleId="ListLabel12">
    <w:name w:val="ListLabel 12"/>
    <w:rsid w:val="00C9793F"/>
    <w:rPr>
      <w:rFonts w:ascii="Times New Roman" w:hAnsi="Times New Roman" w:cs="Times New Roman"/>
      <w:sz w:val="28"/>
      <w:szCs w:val="28"/>
    </w:rPr>
  </w:style>
  <w:style w:type="character" w:customStyle="1" w:styleId="ListLabel9">
    <w:name w:val="ListLabel 9"/>
    <w:rsid w:val="00C9793F"/>
    <w:rPr>
      <w:rFonts w:ascii="Times New Roman" w:hAnsi="Times New Roman" w:cs="Times New Roman"/>
      <w:sz w:val="28"/>
      <w:szCs w:val="28"/>
    </w:rPr>
  </w:style>
  <w:style w:type="character" w:customStyle="1" w:styleId="ListLabel8">
    <w:name w:val="ListLabel 8"/>
    <w:rsid w:val="00C9793F"/>
    <w:rPr>
      <w:rFonts w:ascii="Times New Roman" w:hAnsi="Times New Roman" w:cs="Times New Roman"/>
      <w:sz w:val="28"/>
      <w:szCs w:val="28"/>
    </w:rPr>
  </w:style>
  <w:style w:type="character" w:customStyle="1" w:styleId="ListLabel6">
    <w:name w:val="ListLabel 6"/>
    <w:rsid w:val="00C9793F"/>
    <w:rPr>
      <w:rFonts w:ascii="Times New Roman" w:hAnsi="Times New Roman" w:cs="Times New Roman"/>
      <w:sz w:val="24"/>
      <w:szCs w:val="24"/>
    </w:rPr>
  </w:style>
  <w:style w:type="character" w:customStyle="1" w:styleId="ListLabel5">
    <w:name w:val="ListLabel 5"/>
    <w:rsid w:val="00C9793F"/>
    <w:rPr>
      <w:rFonts w:ascii="Times New Roman" w:eastAsia="Times New Roman" w:hAnsi="Times New Roman" w:cs="Times New Roman"/>
      <w:sz w:val="24"/>
      <w:szCs w:val="24"/>
    </w:rPr>
  </w:style>
  <w:style w:type="character" w:customStyle="1" w:styleId="FootnoteCharacters">
    <w:name w:val="Footnote Characters"/>
    <w:rsid w:val="00C9793F"/>
    <w:rPr>
      <w:vertAlign w:val="superscript"/>
    </w:rPr>
  </w:style>
  <w:style w:type="character" w:customStyle="1" w:styleId="ListLabel2">
    <w:name w:val="ListLabel 2"/>
    <w:qFormat/>
    <w:rsid w:val="00C9793F"/>
    <w:rPr>
      <w:rFonts w:ascii="Times New Roman" w:eastAsia="Times New Roman" w:hAnsi="Times New Roman" w:cs="Times New Roman"/>
      <w:sz w:val="24"/>
      <w:szCs w:val="24"/>
    </w:rPr>
  </w:style>
  <w:style w:type="character" w:customStyle="1" w:styleId="ListLabel42">
    <w:name w:val="ListLabel 42"/>
    <w:rsid w:val="00C9793F"/>
    <w:rPr>
      <w:rFonts w:ascii="Times New Roman" w:hAnsi="Times New Roman" w:cs="Times New Roman"/>
      <w:sz w:val="28"/>
      <w:szCs w:val="28"/>
      <w:lang w:val="en-US"/>
    </w:rPr>
  </w:style>
  <w:style w:type="character" w:customStyle="1" w:styleId="WW8Num29z0">
    <w:name w:val="WW8Num29z0"/>
    <w:rsid w:val="00C9793F"/>
    <w:rPr>
      <w:rFonts w:hint="default"/>
    </w:rPr>
  </w:style>
  <w:style w:type="character" w:customStyle="1" w:styleId="WW8Num27z4">
    <w:name w:val="WW8Num27z4"/>
    <w:rsid w:val="00C9793F"/>
    <w:rPr>
      <w:rFonts w:ascii="Courier New" w:hAnsi="Courier New" w:cs="Courier New" w:hint="default"/>
    </w:rPr>
  </w:style>
  <w:style w:type="character" w:customStyle="1" w:styleId="WW8Num27z2">
    <w:name w:val="WW8Num27z2"/>
    <w:rsid w:val="00C9793F"/>
    <w:rPr>
      <w:rFonts w:ascii="Wingdings" w:hAnsi="Wingdings" w:cs="Wingdings" w:hint="default"/>
    </w:rPr>
  </w:style>
  <w:style w:type="character" w:customStyle="1" w:styleId="ListLabel48">
    <w:name w:val="ListLabel 48"/>
    <w:rsid w:val="00C9793F"/>
    <w:rPr>
      <w:rFonts w:ascii="Times New Roman" w:hAnsi="Times New Roman" w:cs="Times New Roman"/>
      <w:sz w:val="28"/>
      <w:szCs w:val="28"/>
      <w:lang w:val="en-US"/>
    </w:rPr>
  </w:style>
  <w:style w:type="character" w:customStyle="1" w:styleId="WW8Num27z0">
    <w:name w:val="WW8Num27z0"/>
    <w:rsid w:val="00C9793F"/>
    <w:rPr>
      <w:rFonts w:ascii="Symbol" w:hAnsi="Symbol" w:cs="Symbol" w:hint="default"/>
    </w:rPr>
  </w:style>
  <w:style w:type="character" w:customStyle="1" w:styleId="ListLabel24">
    <w:name w:val="ListLabel 24"/>
    <w:rsid w:val="00C9793F"/>
    <w:rPr>
      <w:rFonts w:ascii="Times New Roman" w:hAnsi="Times New Roman" w:cs="Times New Roman"/>
      <w:sz w:val="28"/>
      <w:szCs w:val="28"/>
    </w:rPr>
  </w:style>
  <w:style w:type="character" w:customStyle="1" w:styleId="WW8Num26z7">
    <w:name w:val="WW8Num26z7"/>
    <w:rsid w:val="00C9793F"/>
  </w:style>
  <w:style w:type="character" w:customStyle="1" w:styleId="WW8Num26z5">
    <w:name w:val="WW8Num26z5"/>
    <w:rsid w:val="00C9793F"/>
  </w:style>
  <w:style w:type="character" w:customStyle="1" w:styleId="ListLabel52">
    <w:name w:val="ListLabel 52"/>
    <w:rsid w:val="00C9793F"/>
    <w:rPr>
      <w:rFonts w:cs="Courier New"/>
    </w:rPr>
  </w:style>
  <w:style w:type="character" w:customStyle="1" w:styleId="WW8Num26z3">
    <w:name w:val="WW8Num26z3"/>
    <w:rsid w:val="00C9793F"/>
  </w:style>
  <w:style w:type="character" w:customStyle="1" w:styleId="WW8Num26z2">
    <w:name w:val="WW8Num26z2"/>
    <w:rsid w:val="00C9793F"/>
  </w:style>
  <w:style w:type="character" w:customStyle="1" w:styleId="WW8Num26z0">
    <w:name w:val="WW8Num26z0"/>
    <w:rsid w:val="00C9793F"/>
  </w:style>
  <w:style w:type="character" w:customStyle="1" w:styleId="WW8Num25z6">
    <w:name w:val="WW8Num25z6"/>
    <w:rsid w:val="00C9793F"/>
  </w:style>
  <w:style w:type="character" w:customStyle="1" w:styleId="WW8Num25z3">
    <w:name w:val="WW8Num25z3"/>
    <w:rsid w:val="00C9793F"/>
  </w:style>
  <w:style w:type="character" w:customStyle="1" w:styleId="WW8Num25z1">
    <w:name w:val="WW8Num25z1"/>
    <w:rsid w:val="00C9793F"/>
  </w:style>
  <w:style w:type="character" w:customStyle="1" w:styleId="WW8Num24z1">
    <w:name w:val="WW8Num24z1"/>
    <w:rsid w:val="00C9793F"/>
    <w:rPr>
      <w:rFonts w:ascii="Courier New" w:hAnsi="Courier New" w:cs="Courier New" w:hint="default"/>
    </w:rPr>
  </w:style>
  <w:style w:type="character" w:customStyle="1" w:styleId="WW8Num24z0">
    <w:name w:val="WW8Num24z0"/>
    <w:rsid w:val="00C9793F"/>
    <w:rPr>
      <w:rFonts w:ascii="Symbol" w:hAnsi="Symbol" w:cs="Symbol" w:hint="default"/>
    </w:rPr>
  </w:style>
  <w:style w:type="character" w:customStyle="1" w:styleId="WW8Num22z2">
    <w:name w:val="WW8Num22z2"/>
    <w:rsid w:val="00C9793F"/>
    <w:rPr>
      <w:rFonts w:ascii="Wingdings" w:hAnsi="Wingdings" w:cs="Wingdings" w:hint="default"/>
    </w:rPr>
  </w:style>
  <w:style w:type="character" w:customStyle="1" w:styleId="WW8Num21z8">
    <w:name w:val="WW8Num21z8"/>
    <w:rsid w:val="00C9793F"/>
  </w:style>
  <w:style w:type="character" w:customStyle="1" w:styleId="ListLabel21">
    <w:name w:val="ListLabel 21"/>
    <w:rsid w:val="00C9793F"/>
    <w:rPr>
      <w:rFonts w:ascii="Arial" w:hAnsi="Arial" w:cs="Arial"/>
      <w:color w:val="666699"/>
    </w:rPr>
  </w:style>
  <w:style w:type="character" w:customStyle="1" w:styleId="WW8Num21z7">
    <w:name w:val="WW8Num21z7"/>
    <w:rsid w:val="00C9793F"/>
  </w:style>
  <w:style w:type="character" w:customStyle="1" w:styleId="WW8Num21z5">
    <w:name w:val="WW8Num21z5"/>
    <w:rsid w:val="00C9793F"/>
  </w:style>
  <w:style w:type="character" w:customStyle="1" w:styleId="WW8Num21z4">
    <w:name w:val="WW8Num21z4"/>
    <w:rsid w:val="00C9793F"/>
  </w:style>
  <w:style w:type="character" w:customStyle="1" w:styleId="WW8Num21z3">
    <w:name w:val="WW8Num21z3"/>
    <w:rsid w:val="00C9793F"/>
  </w:style>
  <w:style w:type="character" w:customStyle="1" w:styleId="WW8Num21z2">
    <w:name w:val="WW8Num21z2"/>
    <w:rsid w:val="00C9793F"/>
  </w:style>
  <w:style w:type="character" w:customStyle="1" w:styleId="WW8Num21z0">
    <w:name w:val="WW8Num21z0"/>
    <w:rsid w:val="00C9793F"/>
    <w:rPr>
      <w:rFonts w:hint="default"/>
    </w:rPr>
  </w:style>
  <w:style w:type="character" w:customStyle="1" w:styleId="WW8Num20z8">
    <w:name w:val="WW8Num20z8"/>
    <w:rsid w:val="00C9793F"/>
  </w:style>
  <w:style w:type="character" w:customStyle="1" w:styleId="WW8Num20z5">
    <w:name w:val="WW8Num20z5"/>
    <w:rsid w:val="00C9793F"/>
  </w:style>
  <w:style w:type="character" w:customStyle="1" w:styleId="WW8Num20z2">
    <w:name w:val="WW8Num20z2"/>
    <w:rsid w:val="00C9793F"/>
  </w:style>
  <w:style w:type="character" w:customStyle="1" w:styleId="ListLabel38">
    <w:name w:val="ListLabel 38"/>
    <w:rsid w:val="00C9793F"/>
    <w:rPr>
      <w:b w:val="0"/>
      <w:i w:val="0"/>
      <w:sz w:val="24"/>
    </w:rPr>
  </w:style>
  <w:style w:type="character" w:customStyle="1" w:styleId="WW8Num20z1">
    <w:name w:val="WW8Num20z1"/>
    <w:rsid w:val="00C9793F"/>
  </w:style>
  <w:style w:type="character" w:customStyle="1" w:styleId="WW8Num19z0">
    <w:name w:val="WW8Num19z0"/>
    <w:rsid w:val="00C9793F"/>
    <w:rPr>
      <w:rFonts w:hint="default"/>
    </w:rPr>
  </w:style>
  <w:style w:type="character" w:customStyle="1" w:styleId="ListLabel11">
    <w:name w:val="ListLabel 11"/>
    <w:rsid w:val="00C9793F"/>
    <w:rPr>
      <w:rFonts w:ascii="Times New Roman" w:hAnsi="Times New Roman" w:cs="Times New Roman"/>
      <w:sz w:val="28"/>
      <w:szCs w:val="28"/>
    </w:rPr>
  </w:style>
  <w:style w:type="character" w:customStyle="1" w:styleId="WW8Num18z5">
    <w:name w:val="WW8Num18z5"/>
    <w:rsid w:val="00C9793F"/>
    <w:rPr>
      <w:rFonts w:hint="default"/>
    </w:rPr>
  </w:style>
  <w:style w:type="character" w:customStyle="1" w:styleId="WW8Num18z3">
    <w:name w:val="WW8Num18z3"/>
    <w:rsid w:val="00C9793F"/>
    <w:rPr>
      <w:rFonts w:hint="default"/>
      <w:b/>
      <w:bCs w:val="0"/>
      <w:i w:val="0"/>
      <w:iCs w:val="0"/>
      <w:caps w:val="0"/>
      <w:smallCaps w:val="0"/>
      <w:strike w:val="0"/>
      <w:dstrike w:val="0"/>
      <w:vanish w:val="0"/>
      <w:color w:val="auto"/>
      <w:spacing w:val="0"/>
      <w:w w:val="100"/>
      <w:kern w:val="0"/>
      <w:position w:val="0"/>
      <w:sz w:val="24"/>
      <w:u w:val="none"/>
      <w:vertAlign w:val="baseline"/>
    </w:rPr>
  </w:style>
  <w:style w:type="character" w:customStyle="1" w:styleId="WW8Num17z1">
    <w:name w:val="WW8Num17z1"/>
    <w:rsid w:val="00C9793F"/>
    <w:rPr>
      <w:rFonts w:hint="default"/>
      <w:b w:val="0"/>
    </w:rPr>
  </w:style>
  <w:style w:type="character" w:customStyle="1" w:styleId="WW8Num17z0">
    <w:name w:val="WW8Num17z0"/>
    <w:rsid w:val="00C9793F"/>
    <w:rPr>
      <w:rFonts w:hint="default"/>
    </w:rPr>
  </w:style>
  <w:style w:type="character" w:customStyle="1" w:styleId="WW8Num16z2">
    <w:name w:val="WW8Num16z2"/>
    <w:rsid w:val="00C9793F"/>
    <w:rPr>
      <w:rFonts w:ascii="Wingdings" w:hAnsi="Wingdings" w:cs="Wingdings" w:hint="default"/>
    </w:rPr>
  </w:style>
  <w:style w:type="character" w:customStyle="1" w:styleId="WW8Num16z1">
    <w:name w:val="WW8Num16z1"/>
    <w:rsid w:val="00C9793F"/>
    <w:rPr>
      <w:rFonts w:ascii="Courier New" w:hAnsi="Courier New" w:cs="Courier New" w:hint="default"/>
    </w:rPr>
  </w:style>
  <w:style w:type="character" w:customStyle="1" w:styleId="WW8Num15z8">
    <w:name w:val="WW8Num15z8"/>
    <w:rsid w:val="00C9793F"/>
  </w:style>
  <w:style w:type="character" w:customStyle="1" w:styleId="WW8Num15z6">
    <w:name w:val="WW8Num15z6"/>
    <w:rsid w:val="00C9793F"/>
  </w:style>
  <w:style w:type="character" w:customStyle="1" w:styleId="WW8Num15z4">
    <w:name w:val="WW8Num15z4"/>
    <w:rsid w:val="00C9793F"/>
  </w:style>
  <w:style w:type="character" w:customStyle="1" w:styleId="WW8Num15z1">
    <w:name w:val="WW8Num15z1"/>
    <w:rsid w:val="00C9793F"/>
  </w:style>
  <w:style w:type="character" w:customStyle="1" w:styleId="ListLabel96">
    <w:name w:val="ListLabel 96"/>
    <w:rsid w:val="00C9793F"/>
    <w:rPr>
      <w:rFonts w:ascii="Times New Roman" w:hAnsi="Times New Roman" w:cs="Times New Roman"/>
      <w:color w:val="0000FF"/>
      <w:sz w:val="24"/>
      <w:szCs w:val="24"/>
    </w:rPr>
  </w:style>
  <w:style w:type="character" w:customStyle="1" w:styleId="WW8Num18z2">
    <w:name w:val="WW8Num18z2"/>
    <w:rsid w:val="00C9793F"/>
    <w:rPr>
      <w:rFonts w:hint="default"/>
      <w:b/>
      <w:bCs w:val="0"/>
      <w:i w:val="0"/>
      <w:iCs w:val="0"/>
    </w:rPr>
  </w:style>
  <w:style w:type="character" w:customStyle="1" w:styleId="WW8Num12z8">
    <w:name w:val="WW8Num12z8"/>
    <w:rsid w:val="00C9793F"/>
  </w:style>
  <w:style w:type="character" w:customStyle="1" w:styleId="WW8Num25z4">
    <w:name w:val="WW8Num25z4"/>
    <w:rsid w:val="00C9793F"/>
  </w:style>
  <w:style w:type="character" w:customStyle="1" w:styleId="WW8Num12z7">
    <w:name w:val="WW8Num12z7"/>
    <w:rsid w:val="00C9793F"/>
  </w:style>
  <w:style w:type="character" w:customStyle="1" w:styleId="ListLabel3">
    <w:name w:val="ListLabel 3"/>
    <w:qFormat/>
    <w:rsid w:val="00C9793F"/>
    <w:rPr>
      <w:rFonts w:ascii="Times New Roman" w:eastAsia="Times New Roman" w:hAnsi="Times New Roman" w:cs="Times New Roman"/>
      <w:sz w:val="24"/>
      <w:szCs w:val="24"/>
    </w:rPr>
  </w:style>
  <w:style w:type="character" w:customStyle="1" w:styleId="WW8Num12z6">
    <w:name w:val="WW8Num12z6"/>
    <w:rsid w:val="00C9793F"/>
  </w:style>
  <w:style w:type="character" w:customStyle="1" w:styleId="WW8Num12z5">
    <w:name w:val="WW8Num12z5"/>
    <w:rsid w:val="00C9793F"/>
  </w:style>
  <w:style w:type="character" w:customStyle="1" w:styleId="ListLabel44">
    <w:name w:val="ListLabel 44"/>
    <w:rsid w:val="00C9793F"/>
    <w:rPr>
      <w:rFonts w:ascii="Times New Roman" w:hAnsi="Times New Roman" w:cs="Times New Roman"/>
      <w:sz w:val="28"/>
      <w:szCs w:val="28"/>
      <w:lang w:val="en-US"/>
    </w:rPr>
  </w:style>
  <w:style w:type="character" w:customStyle="1" w:styleId="ListLabel41">
    <w:name w:val="ListLabel 41"/>
    <w:rsid w:val="00C9793F"/>
    <w:rPr>
      <w:rFonts w:cs="Courier New"/>
    </w:rPr>
  </w:style>
  <w:style w:type="character" w:customStyle="1" w:styleId="WW8Num18z4">
    <w:name w:val="WW8Num18z4"/>
    <w:rsid w:val="00C9793F"/>
    <w:rPr>
      <w:rFonts w:hint="default"/>
      <w:b w:val="0"/>
      <w:bCs w:val="0"/>
      <w:i w:val="0"/>
      <w:iCs w:val="0"/>
      <w:color w:val="auto"/>
    </w:rPr>
  </w:style>
  <w:style w:type="character" w:customStyle="1" w:styleId="WW8Num11z1">
    <w:name w:val="WW8Num11z1"/>
    <w:rsid w:val="00C9793F"/>
    <w:rPr>
      <w:rFonts w:ascii="Times New Roman" w:eastAsia="Calibri" w:hAnsi="Times New Roman" w:cs="Times New Roman"/>
      <w:color w:val="auto"/>
    </w:rPr>
  </w:style>
  <w:style w:type="character" w:customStyle="1" w:styleId="WW8Num10z8">
    <w:name w:val="WW8Num10z8"/>
    <w:rsid w:val="00C9793F"/>
  </w:style>
  <w:style w:type="character" w:customStyle="1" w:styleId="WW8Num10z7">
    <w:name w:val="WW8Num10z7"/>
    <w:rsid w:val="00C9793F"/>
  </w:style>
  <w:style w:type="character" w:customStyle="1" w:styleId="WW8Num10z5">
    <w:name w:val="WW8Num10z5"/>
    <w:rsid w:val="00C9793F"/>
  </w:style>
  <w:style w:type="character" w:customStyle="1" w:styleId="WW8Num10z4">
    <w:name w:val="WW8Num10z4"/>
    <w:rsid w:val="00C9793F"/>
  </w:style>
  <w:style w:type="character" w:customStyle="1" w:styleId="ListLabel27">
    <w:name w:val="ListLabel 27"/>
    <w:rsid w:val="00C9793F"/>
    <w:rPr>
      <w:rFonts w:ascii="Times New Roman" w:hAnsi="Times New Roman" w:cs="Times New Roman"/>
      <w:sz w:val="24"/>
      <w:szCs w:val="24"/>
    </w:rPr>
  </w:style>
  <w:style w:type="character" w:customStyle="1" w:styleId="WW8Num8z7">
    <w:name w:val="WW8Num8z7"/>
    <w:rsid w:val="00C9793F"/>
  </w:style>
  <w:style w:type="character" w:customStyle="1" w:styleId="WW8Num8z5">
    <w:name w:val="WW8Num8z5"/>
    <w:rsid w:val="00C9793F"/>
  </w:style>
  <w:style w:type="character" w:customStyle="1" w:styleId="ListLabel10">
    <w:name w:val="ListLabel 10"/>
    <w:rsid w:val="00C9793F"/>
    <w:rPr>
      <w:rFonts w:ascii="Times New Roman" w:hAnsi="Times New Roman" w:cs="Times New Roman"/>
      <w:sz w:val="28"/>
      <w:szCs w:val="28"/>
    </w:rPr>
  </w:style>
  <w:style w:type="character" w:customStyle="1" w:styleId="WW8Num12z1">
    <w:name w:val="WW8Num12z1"/>
    <w:rsid w:val="00C9793F"/>
  </w:style>
  <w:style w:type="character" w:customStyle="1" w:styleId="WW8Num8z4">
    <w:name w:val="WW8Num8z4"/>
    <w:rsid w:val="00C9793F"/>
  </w:style>
  <w:style w:type="character" w:customStyle="1" w:styleId="WW--">
    <w:name w:val="WW-Интернет-ссылка"/>
    <w:rsid w:val="00C9793F"/>
    <w:rPr>
      <w:color w:val="0000FF"/>
      <w:u w:val="single"/>
    </w:rPr>
  </w:style>
  <w:style w:type="character" w:customStyle="1" w:styleId="ListLabel47">
    <w:name w:val="ListLabel 47"/>
    <w:rsid w:val="00C9793F"/>
    <w:rPr>
      <w:rFonts w:ascii="Times New Roman" w:hAnsi="Times New Roman" w:cs="Times New Roman"/>
      <w:sz w:val="28"/>
      <w:szCs w:val="28"/>
    </w:rPr>
  </w:style>
  <w:style w:type="character" w:customStyle="1" w:styleId="ListLabel1">
    <w:name w:val="ListLabel 1"/>
    <w:qFormat/>
    <w:rsid w:val="00C9793F"/>
    <w:rPr>
      <w:rFonts w:ascii="Times New Roman" w:hAnsi="Times New Roman" w:cs="Times New Roman"/>
      <w:sz w:val="24"/>
      <w:szCs w:val="24"/>
    </w:rPr>
  </w:style>
  <w:style w:type="character" w:customStyle="1" w:styleId="ListLabel46">
    <w:name w:val="ListLabel 46"/>
    <w:rsid w:val="00C9793F"/>
    <w:rPr>
      <w:rFonts w:ascii="Times New Roman" w:hAnsi="Times New Roman" w:cs="Times New Roman"/>
      <w:sz w:val="28"/>
      <w:szCs w:val="28"/>
      <w:lang w:val="en-US"/>
    </w:rPr>
  </w:style>
  <w:style w:type="character" w:customStyle="1" w:styleId="WW8Num26z8">
    <w:name w:val="WW8Num26z8"/>
    <w:rsid w:val="00C9793F"/>
  </w:style>
  <w:style w:type="character" w:customStyle="1" w:styleId="WW8Num12z3">
    <w:name w:val="WW8Num12z3"/>
    <w:rsid w:val="00C9793F"/>
  </w:style>
  <w:style w:type="character" w:customStyle="1" w:styleId="WW8Num20z7">
    <w:name w:val="WW8Num20z7"/>
    <w:rsid w:val="00C9793F"/>
  </w:style>
  <w:style w:type="character" w:customStyle="1" w:styleId="WW8Num26z1">
    <w:name w:val="WW8Num26z1"/>
    <w:rsid w:val="00C9793F"/>
  </w:style>
  <w:style w:type="character" w:customStyle="1" w:styleId="WW8Num16z0">
    <w:name w:val="WW8Num16z0"/>
    <w:rsid w:val="00C9793F"/>
    <w:rPr>
      <w:rFonts w:ascii="Symbol" w:eastAsia="Calibri" w:hAnsi="Symbol" w:cs="Symbol" w:hint="default"/>
      <w:sz w:val="24"/>
      <w:szCs w:val="24"/>
    </w:rPr>
  </w:style>
  <w:style w:type="character" w:customStyle="1" w:styleId="WW8Num10z6">
    <w:name w:val="WW8Num10z6"/>
    <w:rsid w:val="00C9793F"/>
  </w:style>
  <w:style w:type="character" w:customStyle="1" w:styleId="WW8Num12z4">
    <w:name w:val="WW8Num12z4"/>
    <w:rsid w:val="00C9793F"/>
  </w:style>
  <w:style w:type="character" w:customStyle="1" w:styleId="WW8Num28z0">
    <w:name w:val="WW8Num28z0"/>
    <w:rsid w:val="00C9793F"/>
    <w:rPr>
      <w:rFonts w:hint="default"/>
    </w:rPr>
  </w:style>
  <w:style w:type="character" w:customStyle="1" w:styleId="ListLabel28">
    <w:name w:val="ListLabel 28"/>
    <w:rsid w:val="00C9793F"/>
    <w:rPr>
      <w:rFonts w:ascii="Times New Roman" w:hAnsi="Times New Roman" w:cs="Times New Roman"/>
      <w:sz w:val="28"/>
      <w:szCs w:val="28"/>
    </w:rPr>
  </w:style>
  <w:style w:type="character" w:customStyle="1" w:styleId="WW8Num24z2">
    <w:name w:val="WW8Num24z2"/>
    <w:rsid w:val="00C9793F"/>
    <w:rPr>
      <w:rFonts w:ascii="Wingdings" w:hAnsi="Wingdings" w:cs="Wingdings" w:hint="default"/>
    </w:rPr>
  </w:style>
  <w:style w:type="character" w:customStyle="1" w:styleId="WW8Num20z3">
    <w:name w:val="WW8Num20z3"/>
    <w:rsid w:val="00C9793F"/>
  </w:style>
  <w:style w:type="character" w:customStyle="1" w:styleId="WW8Num8z6">
    <w:name w:val="WW8Num8z6"/>
    <w:rsid w:val="00C9793F"/>
  </w:style>
  <w:style w:type="character" w:customStyle="1" w:styleId="ListLabel65">
    <w:name w:val="ListLabel 65"/>
    <w:rsid w:val="00C9793F"/>
    <w:rPr>
      <w:rFonts w:cs="Courier New"/>
    </w:rPr>
  </w:style>
  <w:style w:type="character" w:customStyle="1" w:styleId="WW8Num26z4">
    <w:name w:val="WW8Num26z4"/>
    <w:rsid w:val="00C9793F"/>
  </w:style>
  <w:style w:type="character" w:customStyle="1" w:styleId="WW8Num25z7">
    <w:name w:val="WW8Num25z7"/>
    <w:rsid w:val="00C9793F"/>
  </w:style>
  <w:style w:type="character" w:customStyle="1" w:styleId="WW8Num25z8">
    <w:name w:val="WW8Num25z8"/>
    <w:rsid w:val="00C9793F"/>
  </w:style>
  <w:style w:type="character" w:customStyle="1" w:styleId="ListLabel7">
    <w:name w:val="ListLabel 7"/>
    <w:rsid w:val="00C9793F"/>
    <w:rPr>
      <w:rFonts w:ascii="Times New Roman" w:hAnsi="Times New Roman" w:cs="Times New Roman"/>
      <w:sz w:val="28"/>
      <w:szCs w:val="28"/>
    </w:rPr>
  </w:style>
  <w:style w:type="character" w:customStyle="1" w:styleId="WW8Num21z1">
    <w:name w:val="WW8Num21z1"/>
    <w:rsid w:val="00C9793F"/>
  </w:style>
  <w:style w:type="character" w:customStyle="1" w:styleId="ListLabel18">
    <w:name w:val="ListLabel 18"/>
    <w:rsid w:val="00C9793F"/>
    <w:rPr>
      <w:rFonts w:ascii="Times New Roman" w:hAnsi="Times New Roman" w:cs="Times New Roman"/>
      <w:sz w:val="28"/>
      <w:szCs w:val="28"/>
    </w:rPr>
  </w:style>
  <w:style w:type="character" w:customStyle="1" w:styleId="WW8Num25z2">
    <w:name w:val="WW8Num25z2"/>
    <w:rsid w:val="00C9793F"/>
  </w:style>
  <w:style w:type="character" w:customStyle="1" w:styleId="WW8Num18z1">
    <w:name w:val="WW8Num18z1"/>
    <w:rsid w:val="00C9793F"/>
    <w:rPr>
      <w:rFonts w:hint="default"/>
      <w:b/>
      <w:bCs/>
      <w:i w:val="0"/>
      <w:iCs w:val="0"/>
      <w:caps w:val="0"/>
      <w:smallCaps w:val="0"/>
      <w:strike w:val="0"/>
      <w:dstrike w:val="0"/>
      <w:vanish w:val="0"/>
      <w:color w:val="auto"/>
      <w:spacing w:val="0"/>
      <w:w w:val="100"/>
      <w:kern w:val="0"/>
      <w:position w:val="0"/>
      <w:sz w:val="24"/>
      <w:szCs w:val="24"/>
      <w:u w:val="none"/>
      <w:vertAlign w:val="baseline"/>
    </w:rPr>
  </w:style>
  <w:style w:type="character" w:customStyle="1" w:styleId="WW8Num8z3">
    <w:name w:val="WW8Num8z3"/>
    <w:rsid w:val="00C9793F"/>
  </w:style>
  <w:style w:type="character" w:customStyle="1" w:styleId="ListLabel32">
    <w:name w:val="ListLabel 32"/>
    <w:rsid w:val="00C9793F"/>
    <w:rPr>
      <w:rFonts w:ascii="Times New Roman" w:hAnsi="Times New Roman" w:cs="Times New Roman"/>
      <w:sz w:val="28"/>
      <w:szCs w:val="28"/>
      <w:lang w:val="en-US"/>
    </w:rPr>
  </w:style>
  <w:style w:type="character" w:customStyle="1" w:styleId="WW8Num12z2">
    <w:name w:val="WW8Num12z2"/>
    <w:rsid w:val="00C9793F"/>
  </w:style>
  <w:style w:type="character" w:customStyle="1" w:styleId="ListLabel33">
    <w:name w:val="ListLabel 33"/>
    <w:rsid w:val="00C9793F"/>
    <w:rPr>
      <w:rFonts w:ascii="Times New Roman" w:hAnsi="Times New Roman" w:cs="Times New Roman"/>
      <w:sz w:val="28"/>
      <w:szCs w:val="28"/>
    </w:rPr>
  </w:style>
  <w:style w:type="character" w:customStyle="1" w:styleId="ListLabel20">
    <w:name w:val="ListLabel 20"/>
    <w:rsid w:val="00C9793F"/>
    <w:rPr>
      <w:rFonts w:ascii="Times New Roman" w:hAnsi="Times New Roman" w:cs="Times New Roman"/>
      <w:sz w:val="28"/>
      <w:szCs w:val="28"/>
    </w:rPr>
  </w:style>
  <w:style w:type="character" w:customStyle="1" w:styleId="WW8Num25z0">
    <w:name w:val="WW8Num25z0"/>
    <w:rsid w:val="00C9793F"/>
  </w:style>
  <w:style w:type="character" w:customStyle="1" w:styleId="afffffffd">
    <w:name w:val="Определения"/>
    <w:rsid w:val="00C9793F"/>
    <w:rPr>
      <w:rFonts w:ascii="Courier New" w:hAnsi="Courier New" w:cs="Courier New"/>
      <w:i/>
      <w:caps/>
      <w:sz w:val="24"/>
      <w:u w:val="none"/>
    </w:rPr>
  </w:style>
  <w:style w:type="character" w:customStyle="1" w:styleId="ListLabel35">
    <w:name w:val="ListLabel 35"/>
    <w:rsid w:val="00C9793F"/>
    <w:rPr>
      <w:rFonts w:cs="Courier New"/>
    </w:rPr>
  </w:style>
  <w:style w:type="character" w:customStyle="1" w:styleId="ListLabel16">
    <w:name w:val="ListLabel 16"/>
    <w:rsid w:val="00C9793F"/>
    <w:rPr>
      <w:rFonts w:cs="Courier New"/>
    </w:rPr>
  </w:style>
  <w:style w:type="character" w:customStyle="1" w:styleId="WW8Num26z6">
    <w:name w:val="WW8Num26z6"/>
    <w:rsid w:val="00C9793F"/>
  </w:style>
  <w:style w:type="character" w:customStyle="1" w:styleId="WW8Num21z6">
    <w:name w:val="WW8Num21z6"/>
    <w:rsid w:val="00C9793F"/>
  </w:style>
  <w:style w:type="character" w:customStyle="1" w:styleId="WW8Num20z4">
    <w:name w:val="WW8Num20z4"/>
    <w:rsid w:val="00C9793F"/>
  </w:style>
  <w:style w:type="character" w:customStyle="1" w:styleId="WW8Num25z5">
    <w:name w:val="WW8Num25z5"/>
    <w:rsid w:val="00C9793F"/>
  </w:style>
  <w:style w:type="character" w:customStyle="1" w:styleId="ListLabel66">
    <w:name w:val="ListLabel 66"/>
    <w:rsid w:val="00C9793F"/>
    <w:rPr>
      <w:rFonts w:cs="Courier New"/>
    </w:rPr>
  </w:style>
  <w:style w:type="character" w:customStyle="1" w:styleId="WW8Num15z7">
    <w:name w:val="WW8Num15z7"/>
    <w:rsid w:val="00C9793F"/>
  </w:style>
  <w:style w:type="character" w:customStyle="1" w:styleId="WW8Num22z1">
    <w:name w:val="WW8Num22z1"/>
    <w:rsid w:val="00C9793F"/>
    <w:rPr>
      <w:rFonts w:ascii="Courier New" w:hAnsi="Courier New" w:cs="Courier New" w:hint="default"/>
    </w:rPr>
  </w:style>
  <w:style w:type="character" w:customStyle="1" w:styleId="WW8Num20z6">
    <w:name w:val="WW8Num20z6"/>
    <w:rsid w:val="00C9793F"/>
  </w:style>
  <w:style w:type="character" w:customStyle="1" w:styleId="WW8Num18z0">
    <w:name w:val="WW8Num18z0"/>
    <w:rsid w:val="00C9793F"/>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9">
    <w:name w:val="ListLabel 19"/>
    <w:rsid w:val="00C9793F"/>
    <w:rPr>
      <w:rFonts w:ascii="Times New Roman" w:hAnsi="Times New Roman" w:cs="Times New Roman"/>
      <w:sz w:val="28"/>
      <w:szCs w:val="28"/>
      <w:lang w:val="en-US"/>
    </w:rPr>
  </w:style>
  <w:style w:type="character" w:customStyle="1" w:styleId="ListLabel4">
    <w:name w:val="ListLabel 4"/>
    <w:rsid w:val="00C9793F"/>
    <w:rPr>
      <w:rFonts w:ascii="Times New Roman" w:hAnsi="Times New Roman" w:cs="Times New Roman"/>
      <w:sz w:val="24"/>
      <w:szCs w:val="24"/>
    </w:rPr>
  </w:style>
  <w:style w:type="character" w:customStyle="1" w:styleId="ListLabel36">
    <w:name w:val="ListLabel 36"/>
    <w:rsid w:val="00C9793F"/>
    <w:rPr>
      <w:rFonts w:cs="Courier New"/>
    </w:rPr>
  </w:style>
  <w:style w:type="character" w:customStyle="1" w:styleId="ListLabel25">
    <w:name w:val="ListLabel 25"/>
    <w:rsid w:val="00C9793F"/>
    <w:rPr>
      <w:rFonts w:ascii="Times New Roman" w:hAnsi="Times New Roman" w:cs="Times New Roman"/>
      <w:sz w:val="28"/>
      <w:szCs w:val="28"/>
      <w:lang w:val="en-US"/>
    </w:rPr>
  </w:style>
  <w:style w:type="character" w:customStyle="1" w:styleId="WW8Num23z0">
    <w:name w:val="WW8Num23z0"/>
    <w:rsid w:val="00C9793F"/>
    <w:rPr>
      <w:rFonts w:hint="default"/>
      <w:b w:val="0"/>
    </w:rPr>
  </w:style>
  <w:style w:type="character" w:customStyle="1" w:styleId="ListLabel13">
    <w:name w:val="ListLabel 13"/>
    <w:rsid w:val="00C9793F"/>
    <w:rPr>
      <w:rFonts w:eastAsia="Calibri" w:cs="Times New Roman"/>
    </w:rPr>
  </w:style>
  <w:style w:type="character" w:customStyle="1" w:styleId="WW8Num13z0">
    <w:name w:val="WW8Num13z0"/>
    <w:rsid w:val="00C9793F"/>
    <w:rPr>
      <w:rFonts w:hint="default"/>
    </w:rPr>
  </w:style>
  <w:style w:type="character" w:customStyle="1" w:styleId="WW8Num15z5">
    <w:name w:val="WW8Num15z5"/>
    <w:rsid w:val="00C9793F"/>
  </w:style>
  <w:style w:type="character" w:customStyle="1" w:styleId="WW8Num8z8">
    <w:name w:val="WW8Num8z8"/>
    <w:rsid w:val="00C9793F"/>
  </w:style>
  <w:style w:type="paragraph" w:customStyle="1" w:styleId="LTGliederung1">
    <w:name w:val="Титульный слайд~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
    <w:name w:val="Титульный слайд~LT~Gliederung 2"/>
    <w:basedOn w:val="LTGliederung1"/>
    <w:rsid w:val="00C9793F"/>
    <w:pPr>
      <w:spacing w:before="227"/>
    </w:pPr>
    <w:rPr>
      <w:sz w:val="28"/>
    </w:rPr>
  </w:style>
  <w:style w:type="paragraph" w:customStyle="1" w:styleId="LTGliederung3">
    <w:name w:val="Титульный слайд~LT~Gliederung 3"/>
    <w:basedOn w:val="LTGliederung2"/>
    <w:rsid w:val="00C9793F"/>
    <w:pPr>
      <w:spacing w:before="170"/>
    </w:pPr>
  </w:style>
  <w:style w:type="paragraph" w:customStyle="1" w:styleId="1ffffc">
    <w:name w:val="Структура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2fff4">
    <w:name w:val="Структура 2"/>
    <w:basedOn w:val="1ffffc"/>
    <w:rsid w:val="00C9793F"/>
    <w:pPr>
      <w:spacing w:before="227"/>
    </w:pPr>
    <w:rPr>
      <w:sz w:val="28"/>
    </w:rPr>
  </w:style>
  <w:style w:type="paragraph" w:customStyle="1" w:styleId="3ff2">
    <w:name w:val="Структура 3"/>
    <w:basedOn w:val="2fff4"/>
    <w:rsid w:val="00C9793F"/>
    <w:pPr>
      <w:spacing w:before="170"/>
    </w:pPr>
  </w:style>
  <w:style w:type="paragraph" w:customStyle="1" w:styleId="LTGliederung10">
    <w:name w:val="Объект с подписью~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0">
    <w:name w:val="Объект с подписью~LT~Gliederung 2"/>
    <w:basedOn w:val="LTGliederung10"/>
    <w:rsid w:val="00C9793F"/>
    <w:pPr>
      <w:spacing w:before="227"/>
    </w:pPr>
    <w:rPr>
      <w:sz w:val="28"/>
    </w:rPr>
  </w:style>
  <w:style w:type="paragraph" w:customStyle="1" w:styleId="LTGliederung30">
    <w:name w:val="Объект с подписью~LT~Gliederung 3"/>
    <w:basedOn w:val="LTGliederung20"/>
    <w:rsid w:val="00C9793F"/>
    <w:pPr>
      <w:spacing w:before="170"/>
    </w:pPr>
  </w:style>
  <w:style w:type="paragraph" w:customStyle="1" w:styleId="LTGliederung4">
    <w:name w:val="Объект с подписью~LT~Gliederung 4"/>
    <w:basedOn w:val="LTGliederung30"/>
    <w:rsid w:val="00C9793F"/>
    <w:pPr>
      <w:spacing w:before="113"/>
    </w:pPr>
  </w:style>
  <w:style w:type="paragraph" w:customStyle="1" w:styleId="LTGliederung5">
    <w:name w:val="Объект с подписью~LT~Gliederung 5"/>
    <w:basedOn w:val="LTGliederung4"/>
    <w:rsid w:val="00C9793F"/>
    <w:pPr>
      <w:spacing w:before="57"/>
    </w:pPr>
    <w:rPr>
      <w:sz w:val="40"/>
    </w:rPr>
  </w:style>
  <w:style w:type="paragraph" w:customStyle="1" w:styleId="LTGliederung6">
    <w:name w:val="Объект с подписью~LT~Gliederung 6"/>
    <w:basedOn w:val="LTGliederung5"/>
    <w:rsid w:val="00C9793F"/>
  </w:style>
  <w:style w:type="paragraph" w:customStyle="1" w:styleId="LTGliederung7">
    <w:name w:val="Объект с подписью~LT~Gliederung 7"/>
    <w:basedOn w:val="LTGliederung6"/>
    <w:rsid w:val="00C9793F"/>
  </w:style>
  <w:style w:type="paragraph" w:customStyle="1" w:styleId="LTGliederung8">
    <w:name w:val="Объект с подписью~LT~Gliederung 8"/>
    <w:basedOn w:val="LTGliederung7"/>
    <w:rsid w:val="00C9793F"/>
  </w:style>
  <w:style w:type="paragraph" w:customStyle="1" w:styleId="LTGliederung9">
    <w:name w:val="Объект с подписью~LT~Gliederung 9"/>
    <w:basedOn w:val="LTGliederung8"/>
    <w:rsid w:val="00C9793F"/>
  </w:style>
  <w:style w:type="paragraph" w:customStyle="1" w:styleId="LTGliederung11">
    <w:name w:val="Заголовок и объект~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12">
    <w:name w:val="Пустой слайд~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1">
    <w:name w:val="Пустой слайд~LT~Gliederung 2"/>
    <w:basedOn w:val="LTGliederung12"/>
    <w:rsid w:val="00C9793F"/>
    <w:pPr>
      <w:spacing w:before="227"/>
    </w:pPr>
    <w:rPr>
      <w:sz w:val="28"/>
    </w:rPr>
  </w:style>
  <w:style w:type="paragraph" w:customStyle="1" w:styleId="LTGliederung31">
    <w:name w:val="Пустой слайд~LT~Gliederung 3"/>
    <w:basedOn w:val="LTGliederung21"/>
    <w:rsid w:val="00C9793F"/>
    <w:pPr>
      <w:spacing w:before="170"/>
    </w:pPr>
  </w:style>
  <w:style w:type="paragraph" w:customStyle="1" w:styleId="LTNotizen">
    <w:name w:val="Заголовок и объект~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Hintergrund">
    <w:name w:val="Пустой слайд~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0">
    <w:name w:val="Пустой слайд~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default0">
    <w:name w:val="default"/>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earth2">
    <w:name w:val="earth2"/>
    <w:basedOn w:val="default0"/>
    <w:rsid w:val="00C9793F"/>
  </w:style>
  <w:style w:type="paragraph" w:customStyle="1" w:styleId="afffffffe">
    <w:name w:val="Табличный"/>
    <w:basedOn w:val="a5"/>
    <w:rsid w:val="00C9793F"/>
    <w:pPr>
      <w:overflowPunct w:val="0"/>
      <w:spacing w:before="40" w:after="40" w:line="240" w:lineRule="auto"/>
      <w:ind w:firstLine="0"/>
      <w:jc w:val="left"/>
    </w:pPr>
    <w:rPr>
      <w:rFonts w:eastAsia="Times New Roman"/>
      <w:sz w:val="20"/>
      <w:szCs w:val="20"/>
      <w:lang w:eastAsia="zh-CN"/>
    </w:rPr>
  </w:style>
  <w:style w:type="paragraph" w:customStyle="1" w:styleId="affffffff">
    <w:name w:val="Объект без заливки"/>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xl276">
    <w:name w:val="xl276"/>
    <w:basedOn w:val="a5"/>
    <w:rsid w:val="00C9793F"/>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eastAsia="Times New Roman"/>
      <w:sz w:val="24"/>
      <w:szCs w:val="24"/>
      <w:lang w:eastAsia="zh-CN"/>
    </w:rPr>
  </w:style>
  <w:style w:type="paragraph" w:customStyle="1" w:styleId="xl275">
    <w:name w:val="xl275"/>
    <w:basedOn w:val="a5"/>
    <w:rsid w:val="00C9793F"/>
    <w:pPr>
      <w:spacing w:before="280" w:after="280" w:line="240" w:lineRule="auto"/>
      <w:ind w:firstLine="0"/>
      <w:jc w:val="left"/>
    </w:pPr>
    <w:rPr>
      <w:rFonts w:eastAsia="Times New Roman"/>
      <w:sz w:val="24"/>
      <w:szCs w:val="24"/>
      <w:lang w:eastAsia="zh-CN"/>
    </w:rPr>
  </w:style>
  <w:style w:type="paragraph" w:customStyle="1" w:styleId="LTHintergrundobjekte">
    <w:name w:val="Пустой слайд~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Gliederung40">
    <w:name w:val="Пустой слайд~LT~Gliederung 4"/>
    <w:basedOn w:val="LTGliederung31"/>
    <w:rsid w:val="00C9793F"/>
    <w:pPr>
      <w:spacing w:before="113"/>
    </w:pPr>
  </w:style>
  <w:style w:type="paragraph" w:customStyle="1" w:styleId="LTGliederung50">
    <w:name w:val="Пустой слайд~LT~Gliederung 5"/>
    <w:basedOn w:val="LTGliederung40"/>
    <w:rsid w:val="00C9793F"/>
    <w:pPr>
      <w:spacing w:before="57"/>
    </w:pPr>
    <w:rPr>
      <w:sz w:val="40"/>
    </w:rPr>
  </w:style>
  <w:style w:type="paragraph" w:customStyle="1" w:styleId="LTHintergrund0">
    <w:name w:val="Заголовок и объект~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Hintergrundobjekte0">
    <w:name w:val="Заголовок и объект~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Untertitel">
    <w:name w:val="Заголовок и объект~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TGliederung22">
    <w:name w:val="Заголовок и объект~LT~Gliederung 2"/>
    <w:basedOn w:val="LTGliederung11"/>
    <w:rsid w:val="00C9793F"/>
    <w:pPr>
      <w:spacing w:before="227"/>
    </w:pPr>
    <w:rPr>
      <w:sz w:val="28"/>
    </w:rPr>
  </w:style>
  <w:style w:type="paragraph" w:customStyle="1" w:styleId="LTGliederung32">
    <w:name w:val="Заголовок и объект~LT~Gliederung 3"/>
    <w:basedOn w:val="LTGliederung22"/>
    <w:rsid w:val="00C9793F"/>
    <w:pPr>
      <w:spacing w:before="170"/>
    </w:pPr>
  </w:style>
  <w:style w:type="paragraph" w:customStyle="1" w:styleId="LTGliederung41">
    <w:name w:val="Заголовок и объект~LT~Gliederung 4"/>
    <w:basedOn w:val="LTGliederung32"/>
    <w:rsid w:val="00C9793F"/>
    <w:pPr>
      <w:spacing w:before="113"/>
    </w:pPr>
  </w:style>
  <w:style w:type="paragraph" w:customStyle="1" w:styleId="LTGliederung51">
    <w:name w:val="Заголовок и объект~LT~Gliederung 5"/>
    <w:basedOn w:val="LTGliederung41"/>
    <w:rsid w:val="00C9793F"/>
    <w:pPr>
      <w:spacing w:before="57"/>
    </w:pPr>
    <w:rPr>
      <w:sz w:val="40"/>
    </w:rPr>
  </w:style>
  <w:style w:type="paragraph" w:customStyle="1" w:styleId="LTGliederung60">
    <w:name w:val="Заголовок и объект~LT~Gliederung 6"/>
    <w:basedOn w:val="LTGliederung51"/>
    <w:rsid w:val="00C9793F"/>
  </w:style>
  <w:style w:type="paragraph" w:customStyle="1" w:styleId="LTGliederung70">
    <w:name w:val="Заголовок и объект~LT~Gliederung 7"/>
    <w:basedOn w:val="LTGliederung60"/>
    <w:rsid w:val="00C9793F"/>
  </w:style>
  <w:style w:type="paragraph" w:customStyle="1" w:styleId="LTGliederung80">
    <w:name w:val="Заголовок и объект~LT~Gliederung 8"/>
    <w:basedOn w:val="LTGliederung70"/>
    <w:rsid w:val="00C9793F"/>
  </w:style>
  <w:style w:type="paragraph" w:customStyle="1" w:styleId="LTGliederung90">
    <w:name w:val="Заголовок и объект~LT~Gliederung 9"/>
    <w:basedOn w:val="LTGliederung80"/>
    <w:rsid w:val="00C9793F"/>
  </w:style>
  <w:style w:type="paragraph" w:customStyle="1" w:styleId="green3">
    <w:name w:val="green3"/>
    <w:basedOn w:val="default0"/>
    <w:rsid w:val="00C9793F"/>
  </w:style>
  <w:style w:type="paragraph" w:customStyle="1" w:styleId="affffffff0">
    <w:name w:val="Объект с тенью"/>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1">
    <w:name w:val="Объект с подписью~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1">
    <w:name w:val="Объект с подписью~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Untertitel0">
    <w:name w:val="Объект с подписью~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TTitel">
    <w:name w:val="Объект с подписью~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Gliederung42">
    <w:name w:val="Титульный слайд~LT~Gliederung 4"/>
    <w:basedOn w:val="LTGliederung3"/>
    <w:rsid w:val="00C9793F"/>
    <w:pPr>
      <w:spacing w:before="113"/>
    </w:pPr>
  </w:style>
  <w:style w:type="paragraph" w:customStyle="1" w:styleId="LTGliederung52">
    <w:name w:val="Титульный слайд~LT~Gliederung 5"/>
    <w:basedOn w:val="LTGliederung42"/>
    <w:rsid w:val="00C9793F"/>
    <w:pPr>
      <w:spacing w:before="57"/>
    </w:pPr>
    <w:rPr>
      <w:sz w:val="40"/>
    </w:rPr>
  </w:style>
  <w:style w:type="paragraph" w:customStyle="1" w:styleId="LTGliederung61">
    <w:name w:val="Титульный слайд~LT~Gliederung 6"/>
    <w:basedOn w:val="LTGliederung52"/>
    <w:rsid w:val="00C9793F"/>
  </w:style>
  <w:style w:type="paragraph" w:customStyle="1" w:styleId="LTGliederung71">
    <w:name w:val="Титульный слайд~LT~Gliederung 7"/>
    <w:basedOn w:val="LTGliederung61"/>
    <w:rsid w:val="00C9793F"/>
  </w:style>
  <w:style w:type="paragraph" w:customStyle="1" w:styleId="4e">
    <w:name w:val="Структура 4"/>
    <w:basedOn w:val="3ff2"/>
    <w:rsid w:val="00C9793F"/>
    <w:pPr>
      <w:spacing w:before="113"/>
    </w:pPr>
  </w:style>
  <w:style w:type="paragraph" w:customStyle="1" w:styleId="5d">
    <w:name w:val="Структура 5"/>
    <w:basedOn w:val="4e"/>
    <w:rsid w:val="00C9793F"/>
    <w:pPr>
      <w:spacing w:before="57"/>
    </w:pPr>
    <w:rPr>
      <w:sz w:val="40"/>
    </w:rPr>
  </w:style>
  <w:style w:type="paragraph" w:customStyle="1" w:styleId="6b">
    <w:name w:val="Структура 6"/>
    <w:basedOn w:val="5d"/>
    <w:rsid w:val="00C9793F"/>
  </w:style>
  <w:style w:type="paragraph" w:customStyle="1" w:styleId="7c">
    <w:name w:val="Структура 7"/>
    <w:basedOn w:val="6b"/>
    <w:rsid w:val="00C9793F"/>
  </w:style>
  <w:style w:type="paragraph" w:customStyle="1" w:styleId="89">
    <w:name w:val="Структура 8"/>
    <w:basedOn w:val="7c"/>
    <w:rsid w:val="00C9793F"/>
  </w:style>
  <w:style w:type="paragraph" w:customStyle="1" w:styleId="earth1">
    <w:name w:val="earth1"/>
    <w:basedOn w:val="default0"/>
    <w:rsid w:val="00C9793F"/>
  </w:style>
  <w:style w:type="paragraph" w:customStyle="1" w:styleId="yellow3">
    <w:name w:val="yellow3"/>
    <w:basedOn w:val="default0"/>
    <w:rsid w:val="00C9793F"/>
  </w:style>
  <w:style w:type="paragraph" w:customStyle="1" w:styleId="96">
    <w:name w:val="Структура 9"/>
    <w:basedOn w:val="89"/>
    <w:rsid w:val="00C9793F"/>
  </w:style>
  <w:style w:type="paragraph" w:customStyle="1" w:styleId="affffffff1">
    <w:name w:val="Фон"/>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yellow2">
    <w:name w:val="yellow2"/>
    <w:basedOn w:val="default0"/>
    <w:rsid w:val="00C9793F"/>
  </w:style>
  <w:style w:type="paragraph" w:customStyle="1" w:styleId="affffffff2">
    <w:name w:val="Объекты фона"/>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yellow1">
    <w:name w:val="yellow1"/>
    <w:basedOn w:val="default0"/>
    <w:rsid w:val="00C9793F"/>
  </w:style>
  <w:style w:type="paragraph" w:customStyle="1" w:styleId="lightblue2">
    <w:name w:val="lightblue2"/>
    <w:basedOn w:val="default0"/>
    <w:rsid w:val="00C9793F"/>
  </w:style>
  <w:style w:type="paragraph" w:customStyle="1" w:styleId="11f0">
    <w:name w:val="Заголовок 11"/>
    <w:basedOn w:val="a5"/>
    <w:uiPriority w:val="1"/>
    <w:qFormat/>
    <w:rsid w:val="00C9793F"/>
    <w:pPr>
      <w:keepNext/>
      <w:spacing w:before="240" w:after="60" w:line="240" w:lineRule="auto"/>
      <w:ind w:firstLine="0"/>
      <w:jc w:val="left"/>
    </w:pPr>
    <w:rPr>
      <w:rFonts w:ascii="Cambria" w:eastAsia="Times New Roman" w:hAnsi="Cambria"/>
      <w:b/>
      <w:bCs/>
      <w:color w:val="000000"/>
      <w:kern w:val="2"/>
      <w:sz w:val="32"/>
      <w:szCs w:val="32"/>
      <w:lang w:eastAsia="zh-CN"/>
    </w:rPr>
  </w:style>
  <w:style w:type="paragraph" w:customStyle="1" w:styleId="seetang1">
    <w:name w:val="seetang1"/>
    <w:basedOn w:val="default0"/>
    <w:rsid w:val="00C9793F"/>
  </w:style>
  <w:style w:type="paragraph" w:customStyle="1" w:styleId="gray3">
    <w:name w:val="gray3"/>
    <w:basedOn w:val="default0"/>
    <w:rsid w:val="00C9793F"/>
  </w:style>
  <w:style w:type="paragraph" w:customStyle="1" w:styleId="green1">
    <w:name w:val="green1"/>
    <w:basedOn w:val="default0"/>
    <w:rsid w:val="00C9793F"/>
  </w:style>
  <w:style w:type="paragraph" w:customStyle="1" w:styleId="blue3">
    <w:name w:val="blue3"/>
    <w:basedOn w:val="default0"/>
    <w:rsid w:val="00C9793F"/>
  </w:style>
  <w:style w:type="paragraph" w:customStyle="1" w:styleId="sun3">
    <w:name w:val="sun3"/>
    <w:basedOn w:val="default0"/>
    <w:rsid w:val="00C9793F"/>
  </w:style>
  <w:style w:type="paragraph" w:customStyle="1" w:styleId="LTGliederung62">
    <w:name w:val="Пустой слайд~LT~Gliederung 6"/>
    <w:basedOn w:val="LTGliederung50"/>
    <w:rsid w:val="00C9793F"/>
  </w:style>
  <w:style w:type="paragraph" w:customStyle="1" w:styleId="LTGliederung72">
    <w:name w:val="Пустой слайд~LT~Gliederung 7"/>
    <w:basedOn w:val="LTGliederung62"/>
    <w:rsid w:val="00C9793F"/>
  </w:style>
  <w:style w:type="paragraph" w:customStyle="1" w:styleId="turquoise1">
    <w:name w:val="turquoise1"/>
    <w:basedOn w:val="default0"/>
    <w:rsid w:val="00C9793F"/>
  </w:style>
  <w:style w:type="paragraph" w:customStyle="1" w:styleId="sun2">
    <w:name w:val="sun2"/>
    <w:basedOn w:val="default0"/>
    <w:rsid w:val="00C9793F"/>
  </w:style>
  <w:style w:type="paragraph" w:customStyle="1" w:styleId="blue1">
    <w:name w:val="blue1"/>
    <w:basedOn w:val="default0"/>
    <w:rsid w:val="00C9793F"/>
  </w:style>
  <w:style w:type="paragraph" w:customStyle="1" w:styleId="seetang2">
    <w:name w:val="seetang2"/>
    <w:basedOn w:val="default0"/>
    <w:rsid w:val="00C9793F"/>
  </w:style>
  <w:style w:type="paragraph" w:customStyle="1" w:styleId="orange3">
    <w:name w:val="orange3"/>
    <w:basedOn w:val="default0"/>
    <w:rsid w:val="00C9793F"/>
  </w:style>
  <w:style w:type="paragraph" w:customStyle="1" w:styleId="LTGliederung81">
    <w:name w:val="Пустой слайд~LT~Gliederung 8"/>
    <w:basedOn w:val="LTGliederung72"/>
    <w:rsid w:val="00C9793F"/>
  </w:style>
  <w:style w:type="paragraph" w:customStyle="1" w:styleId="LTGliederung91">
    <w:name w:val="Пустой слайд~LT~Gliederung 9"/>
    <w:basedOn w:val="LTGliederung81"/>
    <w:rsid w:val="00C9793F"/>
  </w:style>
  <w:style w:type="paragraph" w:customStyle="1" w:styleId="turquoise3">
    <w:name w:val="turquoise3"/>
    <w:basedOn w:val="default0"/>
    <w:rsid w:val="00C9793F"/>
  </w:style>
  <w:style w:type="character" w:customStyle="1" w:styleId="2fff5">
    <w:name w:val="Верхний колонтитул Знак2"/>
    <w:basedOn w:val="a6"/>
    <w:uiPriority w:val="99"/>
    <w:rsid w:val="00C9793F"/>
    <w:rPr>
      <w:rFonts w:ascii="Noto Sans Devanagari" w:eastAsia="Tahoma" w:hAnsi="Noto Sans Devanagari" w:cs="Liberation Sans"/>
      <w:color w:val="000000"/>
      <w:kern w:val="2"/>
      <w:sz w:val="36"/>
      <w:szCs w:val="24"/>
      <w:lang w:eastAsia="zh-CN"/>
    </w:rPr>
  </w:style>
  <w:style w:type="paragraph" w:customStyle="1" w:styleId="orange2">
    <w:name w:val="orange2"/>
    <w:basedOn w:val="default0"/>
    <w:rsid w:val="00C9793F"/>
  </w:style>
  <w:style w:type="paragraph" w:styleId="1ffffd">
    <w:name w:val="index 1"/>
    <w:basedOn w:val="a5"/>
    <w:next w:val="a5"/>
    <w:uiPriority w:val="99"/>
    <w:rsid w:val="00C9793F"/>
    <w:pPr>
      <w:spacing w:line="240" w:lineRule="auto"/>
      <w:ind w:left="220" w:hanging="220"/>
      <w:jc w:val="left"/>
    </w:pPr>
    <w:rPr>
      <w:rFonts w:ascii="Calibri" w:eastAsia="Times New Roman" w:hAnsi="Calibri"/>
      <w:sz w:val="22"/>
      <w:szCs w:val="22"/>
      <w:lang w:eastAsia="zh-CN"/>
    </w:rPr>
  </w:style>
  <w:style w:type="paragraph" w:customStyle="1" w:styleId="LTUntertitel1">
    <w:name w:val="Пустой слайд~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bw3">
    <w:name w:val="bw3"/>
    <w:basedOn w:val="default0"/>
    <w:rsid w:val="00C9793F"/>
  </w:style>
  <w:style w:type="paragraph" w:customStyle="1" w:styleId="bw1">
    <w:name w:val="bw1"/>
    <w:basedOn w:val="default0"/>
    <w:rsid w:val="00C9793F"/>
  </w:style>
  <w:style w:type="paragraph" w:customStyle="1" w:styleId="gray1">
    <w:name w:val="gray1"/>
    <w:basedOn w:val="default0"/>
    <w:rsid w:val="00C9793F"/>
  </w:style>
  <w:style w:type="paragraph" w:customStyle="1" w:styleId="LTHintergrund2">
    <w:name w:val="Титульный слайд~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Titel0">
    <w:name w:val="Пустой слайд~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Titel1">
    <w:name w:val="Заголовок и объект~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objekte1">
    <w:name w:val="Титульный слайд~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2">
    <w:name w:val="Титульный слайд~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Untertitel2">
    <w:name w:val="Титульный слайд~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ightblue3">
    <w:name w:val="lightblue3"/>
    <w:basedOn w:val="default0"/>
    <w:rsid w:val="00C9793F"/>
  </w:style>
  <w:style w:type="paragraph" w:customStyle="1" w:styleId="lightblue1">
    <w:name w:val="lightblue1"/>
    <w:basedOn w:val="default0"/>
    <w:rsid w:val="00C9793F"/>
  </w:style>
  <w:style w:type="paragraph" w:customStyle="1" w:styleId="LTTitel2">
    <w:name w:val="Титульный слайд~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1ffffe">
    <w:name w:val="Текст сноски1"/>
    <w:basedOn w:val="a5"/>
    <w:rsid w:val="00C9793F"/>
    <w:pPr>
      <w:spacing w:line="240" w:lineRule="auto"/>
      <w:ind w:firstLine="0"/>
      <w:jc w:val="left"/>
    </w:pPr>
    <w:rPr>
      <w:rFonts w:eastAsia="Times New Roman"/>
      <w:color w:val="000000"/>
      <w:kern w:val="2"/>
      <w:sz w:val="20"/>
      <w:szCs w:val="20"/>
      <w:lang w:eastAsia="zh-CN"/>
    </w:rPr>
  </w:style>
  <w:style w:type="paragraph" w:customStyle="1" w:styleId="affffffff3">
    <w:name w:val="Таблица"/>
    <w:basedOn w:val="a5"/>
    <w:rsid w:val="00C9793F"/>
    <w:pPr>
      <w:spacing w:line="240" w:lineRule="auto"/>
      <w:ind w:firstLine="720"/>
    </w:pPr>
    <w:rPr>
      <w:rFonts w:eastAsia="Times New Roman"/>
      <w:sz w:val="24"/>
      <w:szCs w:val="20"/>
      <w:lang w:eastAsia="zh-CN"/>
    </w:rPr>
  </w:style>
  <w:style w:type="paragraph" w:customStyle="1" w:styleId="1fffff">
    <w:name w:val="Заглавие1"/>
    <w:basedOn w:val="a5"/>
    <w:rsid w:val="00C9793F"/>
    <w:pPr>
      <w:spacing w:line="200" w:lineRule="atLeast"/>
      <w:ind w:firstLine="0"/>
      <w:jc w:val="center"/>
    </w:pPr>
    <w:rPr>
      <w:rFonts w:ascii="Noto Sans Devanagari" w:eastAsia="Tahoma" w:hAnsi="Noto Sans Devanagari" w:cs="Liberation Sans"/>
      <w:color w:val="000000"/>
      <w:kern w:val="2"/>
      <w:sz w:val="36"/>
      <w:szCs w:val="24"/>
      <w:lang w:eastAsia="zh-CN"/>
    </w:rPr>
  </w:style>
  <w:style w:type="paragraph" w:customStyle="1" w:styleId="LTGliederung82">
    <w:name w:val="Титульный слайд~LT~Gliederung 8"/>
    <w:basedOn w:val="LTGliederung71"/>
    <w:rsid w:val="00C9793F"/>
  </w:style>
  <w:style w:type="paragraph" w:customStyle="1" w:styleId="LTGliederung92">
    <w:name w:val="Титульный слайд~LT~Gliederung 9"/>
    <w:basedOn w:val="LTGliederung82"/>
    <w:rsid w:val="00C9793F"/>
  </w:style>
  <w:style w:type="paragraph" w:customStyle="1" w:styleId="affffffff4">
    <w:name w:val="Примечания"/>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affffffff5">
    <w:name w:val="Объект без заливки и линий"/>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affffffff6">
    <w:name w:val="Объект со стрелкой"/>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turquoise2">
    <w:name w:val="turquoise2"/>
    <w:basedOn w:val="default0"/>
    <w:rsid w:val="00C9793F"/>
  </w:style>
  <w:style w:type="paragraph" w:styleId="affffffff7">
    <w:name w:val="index heading"/>
    <w:basedOn w:val="a5"/>
    <w:qFormat/>
    <w:rsid w:val="00C9793F"/>
    <w:pPr>
      <w:suppressLineNumbers/>
      <w:spacing w:line="200" w:lineRule="atLeast"/>
      <w:ind w:firstLine="0"/>
      <w:jc w:val="left"/>
    </w:pPr>
    <w:rPr>
      <w:rFonts w:ascii="Noto Sans Devanagari" w:eastAsia="Tahoma" w:hAnsi="Noto Sans Devanagari" w:cs="Noto Sans Devanagari"/>
      <w:color w:val="000000"/>
      <w:kern w:val="2"/>
      <w:sz w:val="36"/>
      <w:szCs w:val="24"/>
      <w:lang w:eastAsia="zh-CN"/>
    </w:rPr>
  </w:style>
  <w:style w:type="paragraph" w:customStyle="1" w:styleId="affffffff8">
    <w:name w:val="Размерная линия"/>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orange1">
    <w:name w:val="orange1"/>
    <w:basedOn w:val="default0"/>
    <w:rsid w:val="00C9793F"/>
  </w:style>
  <w:style w:type="paragraph" w:customStyle="1" w:styleId="affffffff9">
    <w:name w:val="Выравнивание текста по ширине"/>
    <w:basedOn w:val="a5"/>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objekte2">
    <w:name w:val="Объект с подписью~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bw2">
    <w:name w:val="bw2"/>
    <w:basedOn w:val="default0"/>
    <w:rsid w:val="00C9793F"/>
  </w:style>
  <w:style w:type="paragraph" w:customStyle="1" w:styleId="earth3">
    <w:name w:val="earth3"/>
    <w:basedOn w:val="default0"/>
    <w:rsid w:val="00C9793F"/>
  </w:style>
  <w:style w:type="paragraph" w:customStyle="1" w:styleId="sun1">
    <w:name w:val="sun1"/>
    <w:basedOn w:val="default0"/>
    <w:rsid w:val="00C9793F"/>
  </w:style>
  <w:style w:type="paragraph" w:customStyle="1" w:styleId="2fff6">
    <w:name w:val="Заглавие2"/>
    <w:basedOn w:val="a5"/>
    <w:rsid w:val="00C9793F"/>
    <w:pPr>
      <w:spacing w:before="57" w:after="57" w:line="200" w:lineRule="atLeast"/>
      <w:ind w:right="113" w:firstLine="0"/>
      <w:jc w:val="center"/>
    </w:pPr>
    <w:rPr>
      <w:rFonts w:ascii="Noto Sans Devanagari" w:eastAsia="Tahoma" w:hAnsi="Noto Sans Devanagari" w:cs="Liberation Sans"/>
      <w:color w:val="000000"/>
      <w:kern w:val="2"/>
      <w:sz w:val="36"/>
      <w:szCs w:val="24"/>
      <w:lang w:eastAsia="zh-CN"/>
    </w:rPr>
  </w:style>
  <w:style w:type="paragraph" w:customStyle="1" w:styleId="gray2">
    <w:name w:val="gray2"/>
    <w:basedOn w:val="default0"/>
    <w:rsid w:val="00C9793F"/>
  </w:style>
  <w:style w:type="paragraph" w:customStyle="1" w:styleId="seetang3">
    <w:name w:val="seetang3"/>
    <w:basedOn w:val="default0"/>
    <w:rsid w:val="00C9793F"/>
  </w:style>
  <w:style w:type="paragraph" w:customStyle="1" w:styleId="blue2">
    <w:name w:val="blue2"/>
    <w:basedOn w:val="default0"/>
    <w:rsid w:val="00C9793F"/>
  </w:style>
  <w:style w:type="paragraph" w:customStyle="1" w:styleId="affffffffa">
    <w:name w:val="Табличный_по_центру"/>
    <w:basedOn w:val="a5"/>
    <w:rsid w:val="00C9793F"/>
    <w:pPr>
      <w:overflowPunct w:val="0"/>
      <w:spacing w:line="240" w:lineRule="auto"/>
      <w:ind w:firstLine="0"/>
      <w:jc w:val="center"/>
    </w:pPr>
    <w:rPr>
      <w:rFonts w:eastAsia="Times New Roman"/>
      <w:sz w:val="20"/>
      <w:szCs w:val="20"/>
      <w:lang w:eastAsia="zh-CN"/>
    </w:rPr>
  </w:style>
  <w:style w:type="paragraph" w:customStyle="1" w:styleId="green2">
    <w:name w:val="green2"/>
    <w:basedOn w:val="default0"/>
    <w:rsid w:val="00C9793F"/>
  </w:style>
  <w:style w:type="paragraph" w:customStyle="1" w:styleId="2fff7">
    <w:name w:val="Заголовок №2"/>
    <w:basedOn w:val="a5"/>
    <w:rsid w:val="00C9793F"/>
    <w:pPr>
      <w:suppressAutoHyphens/>
      <w:spacing w:before="480" w:line="250" w:lineRule="exact"/>
      <w:ind w:firstLine="0"/>
      <w:jc w:val="left"/>
    </w:pPr>
    <w:rPr>
      <w:rFonts w:ascii="Calibri" w:eastAsia="Times New Roman" w:hAnsi="Calibri" w:cs="Calibri"/>
      <w:sz w:val="22"/>
      <w:szCs w:val="22"/>
      <w:lang w:eastAsia="zh-CN"/>
    </w:rPr>
  </w:style>
  <w:style w:type="paragraph" w:customStyle="1" w:styleId="Iiiaeuiue">
    <w:name w:val="Ii?iaeuiue"/>
    <w:rsid w:val="00C9793F"/>
    <w:pPr>
      <w:widowControl w:val="0"/>
      <w:overflowPunct w:val="0"/>
      <w:autoSpaceDE w:val="0"/>
      <w:autoSpaceDN w:val="0"/>
      <w:adjustRightInd w:val="0"/>
      <w:spacing w:line="240" w:lineRule="auto"/>
      <w:ind w:firstLine="0"/>
      <w:jc w:val="left"/>
      <w:textAlignment w:val="baseline"/>
    </w:pPr>
    <w:rPr>
      <w:rFonts w:ascii="Times New Roman" w:eastAsia="Times New Roman" w:hAnsi="Times New Roman" w:cs="Times New Roman"/>
      <w:sz w:val="20"/>
      <w:szCs w:val="20"/>
      <w:lang w:eastAsia="ru-RU"/>
    </w:rPr>
  </w:style>
  <w:style w:type="numbering" w:customStyle="1" w:styleId="5131">
    <w:name w:val="Нет списка513"/>
    <w:next w:val="a8"/>
    <w:uiPriority w:val="99"/>
    <w:semiHidden/>
    <w:unhideWhenUsed/>
    <w:rsid w:val="00C9793F"/>
  </w:style>
  <w:style w:type="table" w:customStyle="1" w:styleId="41211">
    <w:name w:val="Сетка таблицы412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8"/>
    <w:semiHidden/>
    <w:unhideWhenUsed/>
    <w:rsid w:val="00C9793F"/>
  </w:style>
  <w:style w:type="table" w:customStyle="1" w:styleId="121110">
    <w:name w:val="Сетка таблицы12111"/>
    <w:basedOn w:val="a7"/>
    <w:next w:val="afb"/>
    <w:rsid w:val="00C9793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8"/>
    <w:uiPriority w:val="99"/>
    <w:semiHidden/>
    <w:unhideWhenUsed/>
    <w:rsid w:val="00C9793F"/>
  </w:style>
  <w:style w:type="numbering" w:customStyle="1" w:styleId="11313">
    <w:name w:val="Нет списка11313"/>
    <w:next w:val="a8"/>
    <w:semiHidden/>
    <w:unhideWhenUsed/>
    <w:rsid w:val="00C9793F"/>
  </w:style>
  <w:style w:type="table" w:customStyle="1" w:styleId="221110">
    <w:name w:val="Сетка таблицы22111"/>
    <w:basedOn w:val="a7"/>
    <w:next w:val="afb"/>
    <w:uiPriority w:val="59"/>
    <w:rsid w:val="00C9793F"/>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8"/>
    <w:uiPriority w:val="99"/>
    <w:semiHidden/>
    <w:unhideWhenUsed/>
    <w:rsid w:val="00C9793F"/>
  </w:style>
  <w:style w:type="numbering" w:customStyle="1" w:styleId="3240">
    <w:name w:val="Нет списка324"/>
    <w:next w:val="a8"/>
    <w:uiPriority w:val="99"/>
    <w:semiHidden/>
    <w:unhideWhenUsed/>
    <w:rsid w:val="00C9793F"/>
  </w:style>
  <w:style w:type="numbering" w:customStyle="1" w:styleId="111213">
    <w:name w:val="Нет списка111213"/>
    <w:next w:val="a8"/>
    <w:semiHidden/>
    <w:unhideWhenUsed/>
    <w:rsid w:val="00C9793F"/>
  </w:style>
  <w:style w:type="numbering" w:customStyle="1" w:styleId="111123">
    <w:name w:val="Нет списка111123"/>
    <w:next w:val="a8"/>
    <w:semiHidden/>
    <w:unhideWhenUsed/>
    <w:rsid w:val="00C9793F"/>
  </w:style>
  <w:style w:type="numbering" w:customStyle="1" w:styleId="424">
    <w:name w:val="Нет списка424"/>
    <w:next w:val="a8"/>
    <w:uiPriority w:val="99"/>
    <w:semiHidden/>
    <w:unhideWhenUsed/>
    <w:rsid w:val="00C9793F"/>
  </w:style>
  <w:style w:type="numbering" w:customStyle="1" w:styleId="1224">
    <w:name w:val="Нет списка1224"/>
    <w:next w:val="a8"/>
    <w:semiHidden/>
    <w:unhideWhenUsed/>
    <w:rsid w:val="00C9793F"/>
  </w:style>
  <w:style w:type="numbering" w:customStyle="1" w:styleId="51111">
    <w:name w:val="Нет списка51111"/>
    <w:next w:val="a8"/>
    <w:uiPriority w:val="99"/>
    <w:semiHidden/>
    <w:unhideWhenUsed/>
    <w:rsid w:val="00C9793F"/>
  </w:style>
  <w:style w:type="numbering" w:customStyle="1" w:styleId="131111">
    <w:name w:val="Нет списка131111"/>
    <w:next w:val="a8"/>
    <w:semiHidden/>
    <w:unhideWhenUsed/>
    <w:rsid w:val="00C9793F"/>
  </w:style>
  <w:style w:type="numbering" w:customStyle="1" w:styleId="1121111">
    <w:name w:val="Нет списка1121111"/>
    <w:next w:val="a8"/>
    <w:semiHidden/>
    <w:unhideWhenUsed/>
    <w:rsid w:val="00C9793F"/>
  </w:style>
  <w:style w:type="table" w:customStyle="1" w:styleId="221111">
    <w:name w:val="Сетка таблицы221111"/>
    <w:basedOn w:val="a7"/>
    <w:next w:val="afb"/>
    <w:uiPriority w:val="59"/>
    <w:rsid w:val="00C9793F"/>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8"/>
    <w:semiHidden/>
    <w:unhideWhenUsed/>
    <w:rsid w:val="00C9793F"/>
  </w:style>
  <w:style w:type="numbering" w:customStyle="1" w:styleId="71110">
    <w:name w:val="Нет списка7111"/>
    <w:next w:val="a8"/>
    <w:uiPriority w:val="99"/>
    <w:semiHidden/>
    <w:unhideWhenUsed/>
    <w:rsid w:val="00C9793F"/>
  </w:style>
  <w:style w:type="numbering" w:customStyle="1" w:styleId="9110">
    <w:name w:val="Нет списка911"/>
    <w:next w:val="a8"/>
    <w:uiPriority w:val="99"/>
    <w:semiHidden/>
    <w:unhideWhenUsed/>
    <w:rsid w:val="00C9793F"/>
  </w:style>
  <w:style w:type="character" w:customStyle="1" w:styleId="-">
    <w:name w:val="Интернет-ссылка"/>
    <w:basedOn w:val="a6"/>
    <w:uiPriority w:val="99"/>
    <w:unhideWhenUsed/>
    <w:rsid w:val="00C9793F"/>
    <w:rPr>
      <w:color w:val="0000FF"/>
      <w:u w:val="single"/>
    </w:rPr>
  </w:style>
  <w:style w:type="table" w:customStyle="1" w:styleId="5312">
    <w:name w:val="Сетка таблицы531"/>
    <w:basedOn w:val="a7"/>
    <w:next w:val="afb"/>
    <w:rsid w:val="00C9793F"/>
    <w:pPr>
      <w:spacing w:line="240" w:lineRule="auto"/>
      <w:ind w:firstLine="0"/>
      <w:jc w:val="left"/>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name-login">
    <w:name w:val="app-name-login"/>
    <w:basedOn w:val="a6"/>
    <w:rsid w:val="00C9793F"/>
  </w:style>
  <w:style w:type="character" w:customStyle="1" w:styleId="basic-gray">
    <w:name w:val="basic-gray"/>
    <w:basedOn w:val="a6"/>
    <w:rsid w:val="00C9793F"/>
  </w:style>
  <w:style w:type="character" w:customStyle="1" w:styleId="upper">
    <w:name w:val="upper"/>
    <w:basedOn w:val="a6"/>
    <w:rsid w:val="00C9793F"/>
  </w:style>
  <w:style w:type="character" w:customStyle="1" w:styleId="company-infotitle">
    <w:name w:val="company-info__title"/>
    <w:basedOn w:val="a6"/>
    <w:rsid w:val="00C9793F"/>
  </w:style>
  <w:style w:type="paragraph" w:styleId="HTML1">
    <w:name w:val="HTML Address"/>
    <w:basedOn w:val="a5"/>
    <w:link w:val="HTML2"/>
    <w:uiPriority w:val="99"/>
    <w:semiHidden/>
    <w:unhideWhenUsed/>
    <w:rsid w:val="00C9793F"/>
    <w:pPr>
      <w:spacing w:line="240" w:lineRule="auto"/>
      <w:ind w:firstLine="0"/>
      <w:jc w:val="left"/>
    </w:pPr>
    <w:rPr>
      <w:rFonts w:eastAsia="Times New Roman"/>
      <w:i/>
      <w:iCs/>
      <w:sz w:val="24"/>
      <w:szCs w:val="24"/>
      <w:lang w:eastAsia="ru-RU"/>
    </w:rPr>
  </w:style>
  <w:style w:type="character" w:customStyle="1" w:styleId="HTML2">
    <w:name w:val="Адрес HTML Знак"/>
    <w:basedOn w:val="a6"/>
    <w:link w:val="HTML1"/>
    <w:uiPriority w:val="99"/>
    <w:semiHidden/>
    <w:rsid w:val="00C9793F"/>
    <w:rPr>
      <w:rFonts w:ascii="Times New Roman" w:eastAsia="Times New Roman" w:hAnsi="Times New Roman" w:cs="Times New Roman"/>
      <w:i/>
      <w:iCs/>
      <w:sz w:val="24"/>
      <w:szCs w:val="24"/>
      <w:lang w:eastAsia="ru-RU"/>
    </w:rPr>
  </w:style>
  <w:style w:type="numbering" w:customStyle="1" w:styleId="281">
    <w:name w:val="Нет списка28"/>
    <w:next w:val="a8"/>
    <w:uiPriority w:val="99"/>
    <w:semiHidden/>
    <w:unhideWhenUsed/>
    <w:rsid w:val="00C9793F"/>
  </w:style>
  <w:style w:type="table" w:customStyle="1" w:styleId="860">
    <w:name w:val="Сетка таблицы86"/>
    <w:basedOn w:val="a7"/>
    <w:next w:val="afb"/>
    <w:uiPriority w:val="39"/>
    <w:rsid w:val="00C9793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Основной текст2"/>
    <w:basedOn w:val="a5"/>
    <w:link w:val="afffffff1"/>
    <w:rsid w:val="00C9793F"/>
    <w:pPr>
      <w:widowControl w:val="0"/>
      <w:shd w:val="clear" w:color="auto" w:fill="FFFFFF"/>
      <w:spacing w:before="420" w:after="120" w:line="322" w:lineRule="exact"/>
      <w:ind w:firstLine="440"/>
    </w:pPr>
    <w:rPr>
      <w:rFonts w:asciiTheme="minorHAnsi" w:hAnsiTheme="minorHAnsi" w:cstheme="minorBidi"/>
      <w:sz w:val="24"/>
      <w:szCs w:val="24"/>
      <w:lang w:eastAsia="ru-RU"/>
    </w:rPr>
  </w:style>
  <w:style w:type="paragraph" w:customStyle="1" w:styleId="affffffffb">
    <w:name w:val="абзац"/>
    <w:basedOn w:val="a5"/>
    <w:link w:val="affffffffc"/>
    <w:qFormat/>
    <w:rsid w:val="00A0671E"/>
    <w:pPr>
      <w:spacing w:line="259" w:lineRule="auto"/>
      <w:ind w:firstLine="851"/>
    </w:pPr>
    <w:rPr>
      <w:sz w:val="24"/>
      <w:szCs w:val="24"/>
    </w:rPr>
  </w:style>
  <w:style w:type="character" w:customStyle="1" w:styleId="affffffffc">
    <w:name w:val="абзац Знак"/>
    <w:basedOn w:val="a6"/>
    <w:link w:val="affffffffb"/>
    <w:rsid w:val="00A0671E"/>
    <w:rPr>
      <w:rFonts w:ascii="Times New Roman" w:hAnsi="Times New Roman" w:cs="Times New Roman"/>
      <w:sz w:val="24"/>
      <w:szCs w:val="24"/>
    </w:rPr>
  </w:style>
  <w:style w:type="paragraph" w:customStyle="1" w:styleId="TableParagraph">
    <w:name w:val="Table Paragraph"/>
    <w:basedOn w:val="a5"/>
    <w:uiPriority w:val="1"/>
    <w:qFormat/>
    <w:rsid w:val="00A0671E"/>
    <w:pPr>
      <w:widowControl w:val="0"/>
      <w:spacing w:line="240" w:lineRule="auto"/>
      <w:ind w:firstLine="0"/>
      <w:jc w:val="left"/>
    </w:pPr>
    <w:rPr>
      <w:rFonts w:ascii="Times" w:eastAsiaTheme="minorEastAsia" w:hAnsi="Times" w:cstheme="minorBidi"/>
      <w:sz w:val="24"/>
      <w:szCs w:val="24"/>
      <w:lang w:eastAsia="ru-RU"/>
    </w:rPr>
  </w:style>
  <w:style w:type="character" w:customStyle="1" w:styleId="affffffffd">
    <w:name w:val="Цветовое выделение"/>
    <w:uiPriority w:val="99"/>
    <w:rsid w:val="00AC4D8A"/>
    <w:rPr>
      <w:b/>
      <w:bCs/>
      <w:color w:val="26282F"/>
    </w:rPr>
  </w:style>
  <w:style w:type="character" w:customStyle="1" w:styleId="affffffffe">
    <w:name w:val="Гипертекстовая ссылка"/>
    <w:basedOn w:val="affffffffd"/>
    <w:uiPriority w:val="99"/>
    <w:rsid w:val="00AC4D8A"/>
    <w:rPr>
      <w:b/>
      <w:bCs/>
      <w:color w:val="106BBE"/>
    </w:rPr>
  </w:style>
  <w:style w:type="paragraph" w:customStyle="1" w:styleId="afffffffff">
    <w:name w:val="Приложение название"/>
    <w:basedOn w:val="a5"/>
    <w:link w:val="afffffffff0"/>
    <w:qFormat/>
    <w:rsid w:val="00D85C2E"/>
    <w:pPr>
      <w:spacing w:after="160" w:line="259" w:lineRule="auto"/>
      <w:ind w:firstLine="0"/>
      <w:jc w:val="center"/>
    </w:pPr>
    <w:rPr>
      <w:b/>
      <w:sz w:val="24"/>
      <w:szCs w:val="24"/>
    </w:rPr>
  </w:style>
  <w:style w:type="character" w:customStyle="1" w:styleId="afffffffff0">
    <w:name w:val="Приложение название Знак"/>
    <w:basedOn w:val="a6"/>
    <w:link w:val="afffffffff"/>
    <w:rsid w:val="00D85C2E"/>
    <w:rPr>
      <w:rFonts w:ascii="Times New Roman" w:hAnsi="Times New Roman" w:cs="Times New Roman"/>
      <w:b/>
      <w:sz w:val="24"/>
      <w:szCs w:val="24"/>
    </w:rPr>
  </w:style>
  <w:style w:type="table" w:customStyle="1" w:styleId="StGen6">
    <w:name w:val="StGen6"/>
    <w:basedOn w:val="a7"/>
    <w:rsid w:val="00811D69"/>
    <w:pPr>
      <w:spacing w:after="160" w:line="259" w:lineRule="auto"/>
      <w:ind w:firstLine="0"/>
      <w:jc w:val="left"/>
    </w:pPr>
    <w:rPr>
      <w:rFonts w:ascii="Calibri" w:eastAsia="Calibri" w:hAnsi="Calibri" w:cs="Calibri"/>
      <w:lang w:eastAsia="ru-RU"/>
    </w:rPr>
    <w:tblPr>
      <w:tblStyleRowBandSize w:val="1"/>
      <w:tblStyleColBandSize w:val="1"/>
      <w:tblCellMar>
        <w:left w:w="115" w:type="dxa"/>
        <w:right w:w="115" w:type="dxa"/>
      </w:tblCellMar>
    </w:tblPr>
  </w:style>
  <w:style w:type="table" w:customStyle="1" w:styleId="StGen7">
    <w:name w:val="StGen7"/>
    <w:basedOn w:val="a7"/>
    <w:rsid w:val="00811D69"/>
    <w:pPr>
      <w:spacing w:after="160" w:line="259" w:lineRule="auto"/>
      <w:ind w:firstLine="0"/>
      <w:jc w:val="left"/>
    </w:pPr>
    <w:rPr>
      <w:rFonts w:ascii="Calibri" w:eastAsia="Calibri" w:hAnsi="Calibri" w:cs="Calibri"/>
      <w:lang w:eastAsia="ru-RU"/>
    </w:rPr>
    <w:tblPr>
      <w:tblStyleRowBandSize w:val="1"/>
      <w:tblStyleColBandSize w:val="1"/>
      <w:tblCellMar>
        <w:left w:w="115" w:type="dxa"/>
        <w:right w:w="115" w:type="dxa"/>
      </w:tblCellMar>
    </w:tblPr>
  </w:style>
  <w:style w:type="table" w:customStyle="1" w:styleId="StGen8">
    <w:name w:val="StGen8"/>
    <w:basedOn w:val="a7"/>
    <w:rsid w:val="00811D69"/>
    <w:pPr>
      <w:spacing w:after="160" w:line="259" w:lineRule="auto"/>
      <w:ind w:firstLine="0"/>
      <w:jc w:val="left"/>
    </w:pPr>
    <w:rPr>
      <w:rFonts w:ascii="Calibri" w:eastAsia="Calibri" w:hAnsi="Calibri" w:cs="Calibri"/>
      <w:lang w:eastAsia="ru-RU"/>
    </w:rPr>
    <w:tblPr>
      <w:tblStyleRowBandSize w:val="1"/>
      <w:tblStyleColBandSize w:val="1"/>
      <w:tblCellMar>
        <w:left w:w="115" w:type="dxa"/>
        <w:right w:w="115" w:type="dxa"/>
      </w:tblCellMar>
    </w:tblPr>
  </w:style>
  <w:style w:type="table" w:customStyle="1" w:styleId="StGen9">
    <w:name w:val="StGen9"/>
    <w:basedOn w:val="a7"/>
    <w:rsid w:val="00811D69"/>
    <w:pPr>
      <w:spacing w:after="160" w:line="259" w:lineRule="auto"/>
      <w:ind w:firstLine="0"/>
      <w:jc w:val="left"/>
    </w:pPr>
    <w:rPr>
      <w:rFonts w:ascii="Calibri" w:eastAsia="Calibri" w:hAnsi="Calibri" w:cs="Calibri"/>
      <w:lang w:eastAsia="ru-RU"/>
    </w:rPr>
    <w:tblPr>
      <w:tblStyleRowBandSize w:val="1"/>
      <w:tblStyleColBandSize w:val="1"/>
      <w:tblCellMar>
        <w:left w:w="115" w:type="dxa"/>
        <w:right w:w="115" w:type="dxa"/>
      </w:tblCellMar>
    </w:tblPr>
  </w:style>
  <w:style w:type="table" w:customStyle="1" w:styleId="StGen10">
    <w:name w:val="StGen10"/>
    <w:basedOn w:val="a7"/>
    <w:rsid w:val="00811D69"/>
    <w:pPr>
      <w:spacing w:after="160" w:line="259" w:lineRule="auto"/>
      <w:ind w:firstLine="0"/>
      <w:jc w:val="left"/>
    </w:pPr>
    <w:rPr>
      <w:rFonts w:ascii="Calibri" w:eastAsia="Calibri" w:hAnsi="Calibri" w:cs="Calibri"/>
      <w:lang w:eastAsia="ru-RU"/>
    </w:rPr>
    <w:tblPr>
      <w:tblStyleRowBandSize w:val="1"/>
      <w:tblStyleColBandSize w:val="1"/>
      <w:tblCellMar>
        <w:left w:w="115" w:type="dxa"/>
        <w:right w:w="115" w:type="dxa"/>
      </w:tblCellMar>
    </w:tblPr>
  </w:style>
  <w:style w:type="paragraph" w:customStyle="1" w:styleId="228bf8a64b8551e1msonormal">
    <w:name w:val="228bf8a64b8551e1msonormal"/>
    <w:basedOn w:val="a5"/>
    <w:rsid w:val="00811D69"/>
    <w:pPr>
      <w:spacing w:before="100" w:beforeAutospacing="1" w:after="100" w:afterAutospacing="1" w:line="240" w:lineRule="auto"/>
      <w:ind w:firstLine="0"/>
      <w:jc w:val="left"/>
    </w:pPr>
    <w:rPr>
      <w:rFonts w:eastAsia="Times New Roman"/>
      <w:sz w:val="24"/>
      <w:szCs w:val="24"/>
      <w:lang w:eastAsia="ru-RU"/>
    </w:rPr>
  </w:style>
  <w:style w:type="numbering" w:customStyle="1" w:styleId="291">
    <w:name w:val="Нет списка29"/>
    <w:next w:val="a8"/>
    <w:uiPriority w:val="99"/>
    <w:semiHidden/>
    <w:unhideWhenUsed/>
    <w:rsid w:val="005A7242"/>
  </w:style>
  <w:style w:type="numbering" w:customStyle="1" w:styleId="301">
    <w:name w:val="Нет списка30"/>
    <w:next w:val="a8"/>
    <w:uiPriority w:val="99"/>
    <w:semiHidden/>
    <w:unhideWhenUsed/>
    <w:rsid w:val="005A7242"/>
  </w:style>
  <w:style w:type="table" w:customStyle="1" w:styleId="-119">
    <w:name w:val="Цветная сетка - Акцент 119"/>
    <w:basedOn w:val="a7"/>
    <w:next w:val="-1"/>
    <w:uiPriority w:val="73"/>
    <w:rsid w:val="005A7242"/>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customStyle="1" w:styleId="-1190">
    <w:name w:val="Темный список - Акцент 119"/>
    <w:basedOn w:val="a7"/>
    <w:next w:val="-10"/>
    <w:uiPriority w:val="70"/>
    <w:rsid w:val="005A7242"/>
    <w:pPr>
      <w:spacing w:line="240" w:lineRule="auto"/>
      <w:ind w:firstLine="0"/>
      <w:jc w:val="left"/>
    </w:pPr>
    <w:rPr>
      <w:rFonts w:eastAsia="Times New Roman"/>
      <w:color w:val="FFFFFF"/>
    </w:rPr>
    <w:tblPr>
      <w:tblStyleRowBandSize w:val="1"/>
      <w:tblStyleColBandSize w:val="1"/>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customStyle="1" w:styleId="3-619">
    <w:name w:val="Средняя сетка 3 - Акцент 619"/>
    <w:basedOn w:val="a7"/>
    <w:next w:val="3-6"/>
    <w:uiPriority w:val="69"/>
    <w:rsid w:val="005A7242"/>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219">
    <w:name w:val="Темный список - Акцент 219"/>
    <w:basedOn w:val="a7"/>
    <w:next w:val="-2"/>
    <w:uiPriority w:val="70"/>
    <w:rsid w:val="005A7242"/>
    <w:pPr>
      <w:spacing w:line="240" w:lineRule="auto"/>
      <w:ind w:firstLine="0"/>
      <w:jc w:val="left"/>
    </w:pPr>
    <w:rPr>
      <w:rFonts w:eastAsia="Times New Roman"/>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customStyle="1" w:styleId="4f">
    <w:name w:val="ПЕ_Таблица4"/>
    <w:basedOn w:val="a7"/>
    <w:next w:val="afb"/>
    <w:uiPriority w:val="3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Темный список - Акцент 319"/>
    <w:basedOn w:val="a7"/>
    <w:next w:val="-3"/>
    <w:uiPriority w:val="70"/>
    <w:rsid w:val="005A7242"/>
    <w:pPr>
      <w:spacing w:line="240" w:lineRule="auto"/>
      <w:ind w:firstLine="0"/>
      <w:jc w:val="left"/>
    </w:pPr>
    <w:rPr>
      <w:rFonts w:eastAsia="Times New Roman"/>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419">
    <w:name w:val="Темный список - Акцент 419"/>
    <w:basedOn w:val="a7"/>
    <w:next w:val="-4"/>
    <w:uiPriority w:val="70"/>
    <w:rsid w:val="005A7242"/>
    <w:pPr>
      <w:spacing w:line="240" w:lineRule="auto"/>
      <w:ind w:firstLine="0"/>
      <w:jc w:val="left"/>
    </w:pPr>
    <w:rPr>
      <w:rFonts w:eastAsia="Times New Roman"/>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customStyle="1" w:styleId="2-1115">
    <w:name w:val="Средняя заливка 2 - Акцент 1115"/>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9">
    <w:name w:val="Темный список - Акцент 519"/>
    <w:basedOn w:val="a7"/>
    <w:next w:val="-5"/>
    <w:uiPriority w:val="70"/>
    <w:rsid w:val="005A7242"/>
    <w:pPr>
      <w:spacing w:line="240" w:lineRule="auto"/>
      <w:ind w:firstLine="0"/>
      <w:jc w:val="left"/>
    </w:pPr>
    <w:rPr>
      <w:rFonts w:eastAsia="Times New Roman"/>
      <w:color w:val="FFFFFF"/>
    </w:rPr>
    <w:tblPr>
      <w:tblStyleRowBandSize w:val="1"/>
      <w:tblStyleColBandSize w:val="1"/>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2-1215">
    <w:name w:val="Средняя заливка 2 - Акцент 1215"/>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Цветная заливка - Акцент 119"/>
    <w:basedOn w:val="a7"/>
    <w:next w:val="-12"/>
    <w:uiPriority w:val="71"/>
    <w:rsid w:val="005A7242"/>
    <w:pPr>
      <w:spacing w:line="240" w:lineRule="auto"/>
      <w:ind w:firstLine="0"/>
      <w:jc w:val="left"/>
    </w:pPr>
    <w:rPr>
      <w:rFonts w:eastAsia="Times New Roman"/>
      <w:color w:val="000000"/>
    </w:rPr>
    <w:tblPr>
      <w:tblStyleRowBandSize w:val="1"/>
      <w:tblStyleColBandSize w:val="1"/>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customStyle="1" w:styleId="-619">
    <w:name w:val="Темный список - Акцент 619"/>
    <w:basedOn w:val="a7"/>
    <w:next w:val="-6"/>
    <w:uiPriority w:val="70"/>
    <w:rsid w:val="005A7242"/>
    <w:pPr>
      <w:spacing w:line="240" w:lineRule="auto"/>
      <w:ind w:firstLine="0"/>
      <w:jc w:val="left"/>
    </w:pPr>
    <w:rPr>
      <w:rFonts w:eastAsia="Times New Roman"/>
      <w:color w:val="FFFFFF"/>
    </w:rPr>
    <w:tblPr>
      <w:tblStyleRowBandSize w:val="1"/>
      <w:tblStyleColBandSize w:val="1"/>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2-1315">
    <w:name w:val="Средняя заливка 2 - Акцент 1315"/>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70">
    <w:name w:val="Сетка таблицы417"/>
    <w:basedOn w:val="a7"/>
    <w:next w:val="afb"/>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7"/>
    <w:uiPriority w:val="47"/>
    <w:rsid w:val="005A7242"/>
    <w:pPr>
      <w:spacing w:line="240" w:lineRule="auto"/>
      <w:ind w:firstLine="0"/>
      <w:jc w:val="left"/>
    </w:pPr>
    <w:rPr>
      <w:rFonts w:eastAsia="Times New Roman"/>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4115">
    <w:name w:val="Таблица-сетка 2 — акцент 4115"/>
    <w:basedOn w:val="a7"/>
    <w:uiPriority w:val="47"/>
    <w:rsid w:val="005A7242"/>
    <w:pPr>
      <w:spacing w:line="240" w:lineRule="auto"/>
      <w:ind w:firstLine="0"/>
      <w:jc w:val="left"/>
    </w:pPr>
    <w:rPr>
      <w:rFonts w:eastAsia="Times New Roman"/>
    </w:rPr>
    <w:tblPr>
      <w:tblStyleRowBandSize w:val="1"/>
      <w:tblStyleColBandSize w:val="1"/>
      <w:tblBorders>
        <w:top w:val="single" w:sz="2" w:space="0" w:color="B2B2B2"/>
        <w:bottom w:val="single" w:sz="2" w:space="0" w:color="B2B2B2"/>
        <w:insideH w:val="single" w:sz="2" w:space="0" w:color="B2B2B2"/>
        <w:insideV w:val="single" w:sz="2" w:space="0" w:color="B2B2B2"/>
      </w:tblBorders>
    </w:tblPr>
    <w:tblStylePr w:type="firstRow">
      <w:rPr>
        <w:b/>
        <w:bCs/>
      </w:rPr>
      <w:tblPr/>
      <w:tcPr>
        <w:tcBorders>
          <w:top w:val="nil"/>
          <w:bottom w:val="single" w:sz="12" w:space="0" w:color="B2B2B2"/>
          <w:insideH w:val="nil"/>
          <w:insideV w:val="nil"/>
        </w:tcBorders>
        <w:shd w:val="clear" w:color="auto" w:fill="FFFFFF"/>
      </w:tcPr>
    </w:tblStylePr>
    <w:tblStylePr w:type="lastRow">
      <w:rPr>
        <w:b/>
        <w:bCs/>
      </w:rPr>
      <w:tblPr/>
      <w:tcPr>
        <w:tcBorders>
          <w:top w:val="double" w:sz="2" w:space="0" w:color="B2B2B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11150">
    <w:name w:val="Таблица-сетка 2 — акцент 1115"/>
    <w:basedOn w:val="a7"/>
    <w:uiPriority w:val="47"/>
    <w:rsid w:val="005A7242"/>
    <w:pPr>
      <w:spacing w:line="240" w:lineRule="auto"/>
      <w:ind w:firstLine="0"/>
      <w:jc w:val="left"/>
    </w:pPr>
    <w:rPr>
      <w:rFonts w:eastAsia="Times New Roman"/>
    </w:rPr>
    <w:tblPr>
      <w:tblStyleRowBandSize w:val="1"/>
      <w:tblStyleColBandSize w:val="1"/>
      <w:tblBorders>
        <w:top w:val="single" w:sz="2" w:space="0" w:color="EAEAEA"/>
        <w:bottom w:val="single" w:sz="2" w:space="0" w:color="EAEAEA"/>
        <w:insideH w:val="single" w:sz="2" w:space="0" w:color="EAEAEA"/>
        <w:insideV w:val="single" w:sz="2" w:space="0" w:color="EAEAEA"/>
      </w:tblBorders>
    </w:tblPr>
    <w:tblStylePr w:type="firstRow">
      <w:rPr>
        <w:b/>
        <w:bCs/>
      </w:rPr>
      <w:tblPr/>
      <w:tcPr>
        <w:tcBorders>
          <w:top w:val="nil"/>
          <w:bottom w:val="single" w:sz="12" w:space="0" w:color="EAEAEA"/>
          <w:insideH w:val="nil"/>
          <w:insideV w:val="nil"/>
        </w:tcBorders>
        <w:shd w:val="clear" w:color="auto" w:fill="FFFFFF"/>
      </w:tcPr>
    </w:tblStylePr>
    <w:tblStylePr w:type="lastRow">
      <w:rPr>
        <w:b/>
        <w:bCs/>
      </w:rPr>
      <w:tblPr/>
      <w:tcPr>
        <w:tcBorders>
          <w:top w:val="double" w:sz="2" w:space="0" w:color="EAEAE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23115">
    <w:name w:val="Таблица-сетка 2 — акцент 3115"/>
    <w:basedOn w:val="a7"/>
    <w:uiPriority w:val="47"/>
    <w:rsid w:val="005A7242"/>
    <w:pPr>
      <w:spacing w:line="240" w:lineRule="auto"/>
      <w:ind w:firstLine="0"/>
      <w:jc w:val="left"/>
    </w:pPr>
    <w:rPr>
      <w:rFonts w:eastAsia="Times New Roman"/>
    </w:rPr>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311150">
    <w:name w:val="Таблица-сетка 3 — акцент 1115"/>
    <w:basedOn w:val="a7"/>
    <w:uiPriority w:val="48"/>
    <w:rsid w:val="005A7242"/>
    <w:pPr>
      <w:spacing w:line="240" w:lineRule="auto"/>
      <w:ind w:firstLine="0"/>
      <w:jc w:val="left"/>
    </w:pPr>
    <w:rPr>
      <w:rFonts w:eastAsia="Times New Roman"/>
    </w:rPr>
    <w:tblPr>
      <w:tblStyleRowBandSize w:val="1"/>
      <w:tblStyleColBandSize w:val="1"/>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8"/>
      </w:tcPr>
    </w:tblStylePr>
    <w:tblStylePr w:type="band1Horz">
      <w:tblPr/>
      <w:tcPr>
        <w:shd w:val="clear" w:color="auto" w:fill="F8F8F8"/>
      </w:tcPr>
    </w:tblStylePr>
    <w:tblStylePr w:type="neCell">
      <w:tblPr/>
      <w:tcPr>
        <w:tcBorders>
          <w:bottom w:val="single" w:sz="4" w:space="0" w:color="EAEAEA"/>
        </w:tcBorders>
      </w:tcPr>
    </w:tblStylePr>
    <w:tblStylePr w:type="nwCell">
      <w:tblPr/>
      <w:tcPr>
        <w:tcBorders>
          <w:bottom w:val="single" w:sz="4" w:space="0" w:color="EAEAEA"/>
        </w:tcBorders>
      </w:tcPr>
    </w:tblStylePr>
    <w:tblStylePr w:type="seCell">
      <w:tblPr/>
      <w:tcPr>
        <w:tcBorders>
          <w:top w:val="single" w:sz="4" w:space="0" w:color="EAEAEA"/>
        </w:tcBorders>
      </w:tcPr>
    </w:tblStylePr>
    <w:tblStylePr w:type="swCell">
      <w:tblPr/>
      <w:tcPr>
        <w:tcBorders>
          <w:top w:val="single" w:sz="4" w:space="0" w:color="EAEAEA"/>
        </w:tcBorders>
      </w:tcPr>
    </w:tblStylePr>
  </w:style>
  <w:style w:type="table" w:customStyle="1" w:styleId="-65115">
    <w:name w:val="Таблица-сетка 6 цветная — акцент 5115"/>
    <w:basedOn w:val="a7"/>
    <w:uiPriority w:val="51"/>
    <w:rsid w:val="005A7242"/>
    <w:pPr>
      <w:spacing w:line="240" w:lineRule="auto"/>
      <w:ind w:firstLine="0"/>
      <w:jc w:val="left"/>
    </w:pPr>
    <w:rPr>
      <w:rFonts w:eastAsia="Times New Roman"/>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62118">
    <w:name w:val="Таблица-сетка 6 цветная — акцент 2118"/>
    <w:basedOn w:val="a7"/>
    <w:uiPriority w:val="51"/>
    <w:rsid w:val="005A7242"/>
    <w:pPr>
      <w:spacing w:line="240" w:lineRule="auto"/>
      <w:ind w:firstLine="0"/>
      <w:jc w:val="left"/>
    </w:pPr>
    <w:rPr>
      <w:rFonts w:eastAsia="Times New Roman"/>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616">
    <w:name w:val="Сетка таблицы616"/>
    <w:basedOn w:val="a7"/>
    <w:next w:val="afb"/>
    <w:uiPriority w:val="59"/>
    <w:rsid w:val="005A7242"/>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81">
    <w:name w:val="Нет списка118"/>
    <w:next w:val="a8"/>
    <w:uiPriority w:val="99"/>
    <w:semiHidden/>
    <w:unhideWhenUsed/>
    <w:rsid w:val="005A7242"/>
  </w:style>
  <w:style w:type="numbering" w:customStyle="1" w:styleId="1190">
    <w:name w:val="Нет списка119"/>
    <w:next w:val="a8"/>
    <w:uiPriority w:val="99"/>
    <w:semiHidden/>
    <w:unhideWhenUsed/>
    <w:rsid w:val="005A7242"/>
  </w:style>
  <w:style w:type="numbering" w:customStyle="1" w:styleId="2101">
    <w:name w:val="Нет списка210"/>
    <w:next w:val="a8"/>
    <w:uiPriority w:val="99"/>
    <w:semiHidden/>
    <w:unhideWhenUsed/>
    <w:rsid w:val="005A7242"/>
  </w:style>
  <w:style w:type="numbering" w:customStyle="1" w:styleId="371">
    <w:name w:val="Нет списка37"/>
    <w:next w:val="a8"/>
    <w:uiPriority w:val="99"/>
    <w:semiHidden/>
    <w:unhideWhenUsed/>
    <w:rsid w:val="005A7242"/>
  </w:style>
  <w:style w:type="table" w:customStyle="1" w:styleId="-11100">
    <w:name w:val="Цветная сетка - Акцент 1110"/>
    <w:basedOn w:val="a7"/>
    <w:next w:val="-1"/>
    <w:uiPriority w:val="73"/>
    <w:rsid w:val="005A7242"/>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01">
    <w:name w:val="Темный список - Акцент 1110"/>
    <w:basedOn w:val="a7"/>
    <w:next w:val="-10"/>
    <w:uiPriority w:val="70"/>
    <w:rsid w:val="005A7242"/>
    <w:pPr>
      <w:spacing w:line="240" w:lineRule="auto"/>
      <w:ind w:firstLine="0"/>
      <w:jc w:val="left"/>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0">
    <w:name w:val="Средняя сетка 3 - Акцент 6110"/>
    <w:basedOn w:val="a7"/>
    <w:next w:val="3-6"/>
    <w:uiPriority w:val="69"/>
    <w:rsid w:val="005A7242"/>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0">
    <w:name w:val="Темный список - Акцент 2110"/>
    <w:basedOn w:val="a7"/>
    <w:next w:val="-2"/>
    <w:uiPriority w:val="70"/>
    <w:rsid w:val="005A7242"/>
    <w:pPr>
      <w:spacing w:line="240" w:lineRule="auto"/>
      <w:ind w:firstLine="0"/>
      <w:jc w:val="left"/>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70">
    <w:name w:val="Сетка таблицы87"/>
    <w:basedOn w:val="a7"/>
    <w:next w:val="afb"/>
    <w:uiPriority w:val="3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7"/>
    <w:next w:val="-3"/>
    <w:uiPriority w:val="70"/>
    <w:rsid w:val="005A7242"/>
    <w:pPr>
      <w:spacing w:line="240" w:lineRule="auto"/>
      <w:ind w:firstLine="0"/>
      <w:jc w:val="left"/>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00">
    <w:name w:val="Темный список - Акцент 4110"/>
    <w:basedOn w:val="a7"/>
    <w:next w:val="-4"/>
    <w:uiPriority w:val="70"/>
    <w:rsid w:val="005A7242"/>
    <w:pPr>
      <w:spacing w:line="240" w:lineRule="auto"/>
      <w:ind w:firstLine="0"/>
      <w:jc w:val="left"/>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7"/>
    <w:next w:val="-5"/>
    <w:uiPriority w:val="70"/>
    <w:rsid w:val="005A7242"/>
    <w:pPr>
      <w:spacing w:line="240" w:lineRule="auto"/>
      <w:ind w:firstLine="0"/>
      <w:jc w:val="left"/>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7"/>
    <w:next w:val="-12"/>
    <w:uiPriority w:val="71"/>
    <w:rsid w:val="005A7242"/>
    <w:pPr>
      <w:spacing w:line="240" w:lineRule="auto"/>
      <w:ind w:firstLine="0"/>
      <w:jc w:val="left"/>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00">
    <w:name w:val="Темный список - Акцент 6110"/>
    <w:basedOn w:val="a7"/>
    <w:next w:val="-6"/>
    <w:uiPriority w:val="70"/>
    <w:rsid w:val="005A7242"/>
    <w:pPr>
      <w:spacing w:line="240" w:lineRule="auto"/>
      <w:ind w:firstLine="0"/>
      <w:jc w:val="left"/>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8">
    <w:name w:val="Сетка таблицы418"/>
    <w:basedOn w:val="a7"/>
    <w:next w:val="afb"/>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7"/>
    <w:uiPriority w:val="47"/>
    <w:rsid w:val="005A7242"/>
    <w:pPr>
      <w:spacing w:line="240" w:lineRule="auto"/>
      <w:ind w:firstLine="0"/>
      <w:jc w:val="left"/>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5A7242"/>
    <w:pPr>
      <w:spacing w:line="240" w:lineRule="auto"/>
      <w:ind w:firstLine="0"/>
      <w:jc w:val="left"/>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5A7242"/>
    <w:pPr>
      <w:spacing w:line="240" w:lineRule="auto"/>
      <w:ind w:firstLine="0"/>
      <w:jc w:val="left"/>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5A7242"/>
    <w:pPr>
      <w:spacing w:line="240" w:lineRule="auto"/>
      <w:ind w:firstLine="0"/>
      <w:jc w:val="left"/>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5A7242"/>
    <w:pPr>
      <w:spacing w:line="240" w:lineRule="auto"/>
      <w:ind w:firstLine="0"/>
      <w:jc w:val="left"/>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5A7242"/>
    <w:pPr>
      <w:spacing w:line="240" w:lineRule="auto"/>
      <w:ind w:firstLine="0"/>
      <w:jc w:val="left"/>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5A7242"/>
    <w:pPr>
      <w:spacing w:line="240" w:lineRule="auto"/>
      <w:ind w:firstLine="0"/>
      <w:jc w:val="left"/>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b"/>
    <w:uiPriority w:val="59"/>
    <w:rsid w:val="005A7242"/>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7"/>
    <w:next w:val="afb"/>
    <w:uiPriority w:val="59"/>
    <w:rsid w:val="005A7242"/>
    <w:pPr>
      <w:spacing w:line="240" w:lineRule="auto"/>
      <w:ind w:firstLine="0"/>
      <w:jc w:val="left"/>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5A7242"/>
    <w:pPr>
      <w:spacing w:line="240" w:lineRule="auto"/>
      <w:ind w:firstLine="0"/>
      <w:jc w:val="left"/>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5A7242"/>
    <w:pPr>
      <w:spacing w:line="240" w:lineRule="auto"/>
      <w:ind w:firstLine="0"/>
      <w:jc w:val="left"/>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5A7242"/>
    <w:pPr>
      <w:spacing w:line="240" w:lineRule="auto"/>
      <w:ind w:firstLine="0"/>
      <w:jc w:val="left"/>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5A7242"/>
    <w:pPr>
      <w:spacing w:line="240" w:lineRule="auto"/>
      <w:ind w:firstLine="0"/>
      <w:jc w:val="left"/>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5A7242"/>
    <w:pPr>
      <w:spacing w:line="240" w:lineRule="auto"/>
      <w:ind w:firstLine="0"/>
      <w:jc w:val="left"/>
    </w:pPr>
    <w:rPr>
      <w:rFonts w:eastAsia="Times New Roman"/>
    </w:rPr>
    <w:tblPr>
      <w:tblStyleRowBandSize w:val="1"/>
      <w:tblStyleColBandSize w:val="1"/>
      <w:tblBorders>
        <w:top w:val="single" w:sz="4" w:space="0" w:color="C0C0C0"/>
        <w:bottom w:val="single" w:sz="4" w:space="0" w:color="C0C0C0"/>
        <w:insideH w:val="single" w:sz="4" w:space="0" w:color="C0C0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2423">
    <w:name w:val="Список-таблица 2 — акцент 423"/>
    <w:basedOn w:val="a7"/>
    <w:uiPriority w:val="47"/>
    <w:rsid w:val="005A7242"/>
    <w:pPr>
      <w:spacing w:line="240" w:lineRule="auto"/>
      <w:ind w:firstLine="0"/>
      <w:jc w:val="left"/>
    </w:pPr>
    <w:rPr>
      <w:rFonts w:eastAsia="Times New Roman"/>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523">
    <w:name w:val="Список-таблица 2 — акцент 523"/>
    <w:basedOn w:val="a7"/>
    <w:uiPriority w:val="47"/>
    <w:rsid w:val="005A7242"/>
    <w:pPr>
      <w:spacing w:line="240" w:lineRule="auto"/>
      <w:ind w:firstLine="0"/>
      <w:jc w:val="left"/>
    </w:pPr>
    <w:rPr>
      <w:rFonts w:eastAsia="Times New Roman"/>
    </w:rPr>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123">
    <w:name w:val="Список-таблица 2 — акцент 123"/>
    <w:basedOn w:val="a7"/>
    <w:uiPriority w:val="47"/>
    <w:rsid w:val="005A7242"/>
    <w:pPr>
      <w:spacing w:line="240" w:lineRule="auto"/>
      <w:ind w:firstLine="0"/>
      <w:jc w:val="left"/>
    </w:pPr>
    <w:rPr>
      <w:rFonts w:eastAsia="Times New Roman"/>
    </w:rPr>
    <w:tblPr>
      <w:tblStyleRowBandSize w:val="1"/>
      <w:tblStyleColBandSize w:val="1"/>
      <w:tblBorders>
        <w:top w:val="single" w:sz="4" w:space="0" w:color="EAEAEA"/>
        <w:bottom w:val="single" w:sz="4" w:space="0" w:color="EAEAEA"/>
        <w:insideH w:val="single" w:sz="4" w:space="0" w:color="EAEA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numbering" w:customStyle="1" w:styleId="470">
    <w:name w:val="Нет списка47"/>
    <w:next w:val="a8"/>
    <w:uiPriority w:val="99"/>
    <w:semiHidden/>
    <w:unhideWhenUsed/>
    <w:rsid w:val="005A7242"/>
  </w:style>
  <w:style w:type="table" w:customStyle="1" w:styleId="-125">
    <w:name w:val="Цветная сетка - Акцент 125"/>
    <w:basedOn w:val="a7"/>
    <w:next w:val="-1"/>
    <w:uiPriority w:val="73"/>
    <w:rsid w:val="005A7242"/>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customStyle="1" w:styleId="-1250">
    <w:name w:val="Темный список - Акцент 125"/>
    <w:basedOn w:val="a7"/>
    <w:next w:val="-10"/>
    <w:uiPriority w:val="70"/>
    <w:rsid w:val="005A7242"/>
    <w:pPr>
      <w:spacing w:line="240" w:lineRule="auto"/>
      <w:ind w:firstLine="0"/>
      <w:jc w:val="left"/>
    </w:pPr>
    <w:rPr>
      <w:rFonts w:eastAsia="Times New Roman"/>
      <w:color w:val="FFFFFF"/>
    </w:rPr>
    <w:tblPr>
      <w:tblStyleRowBandSize w:val="1"/>
      <w:tblStyleColBandSize w:val="1"/>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customStyle="1" w:styleId="3-625">
    <w:name w:val="Средняя сетка 3 - Акцент 625"/>
    <w:basedOn w:val="a7"/>
    <w:next w:val="3-6"/>
    <w:uiPriority w:val="69"/>
    <w:rsid w:val="005A7242"/>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225">
    <w:name w:val="Темный список - Акцент 225"/>
    <w:basedOn w:val="a7"/>
    <w:next w:val="-2"/>
    <w:uiPriority w:val="70"/>
    <w:rsid w:val="005A7242"/>
    <w:pPr>
      <w:spacing w:line="240" w:lineRule="auto"/>
      <w:ind w:firstLine="0"/>
      <w:jc w:val="left"/>
    </w:pPr>
    <w:rPr>
      <w:rFonts w:eastAsia="Times New Roman"/>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customStyle="1" w:styleId="931">
    <w:name w:val="Сетка таблицы93"/>
    <w:basedOn w:val="a7"/>
    <w:next w:val="afb"/>
    <w:uiPriority w:val="5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Темный список - Акцент 325"/>
    <w:basedOn w:val="a7"/>
    <w:next w:val="-3"/>
    <w:uiPriority w:val="70"/>
    <w:rsid w:val="005A7242"/>
    <w:pPr>
      <w:spacing w:line="240" w:lineRule="auto"/>
      <w:ind w:firstLine="0"/>
      <w:jc w:val="left"/>
    </w:pPr>
    <w:rPr>
      <w:rFonts w:eastAsia="Times New Roman"/>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425">
    <w:name w:val="Темный список - Акцент 425"/>
    <w:basedOn w:val="a7"/>
    <w:next w:val="-4"/>
    <w:uiPriority w:val="70"/>
    <w:rsid w:val="005A7242"/>
    <w:pPr>
      <w:spacing w:line="240" w:lineRule="auto"/>
      <w:ind w:firstLine="0"/>
      <w:jc w:val="left"/>
    </w:pPr>
    <w:rPr>
      <w:rFonts w:eastAsia="Times New Roman"/>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customStyle="1" w:styleId="2-1122">
    <w:name w:val="Средняя заливка 2 - Акцент 112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5">
    <w:name w:val="Темный список - Акцент 525"/>
    <w:basedOn w:val="a7"/>
    <w:next w:val="-5"/>
    <w:uiPriority w:val="70"/>
    <w:rsid w:val="005A7242"/>
    <w:pPr>
      <w:spacing w:line="240" w:lineRule="auto"/>
      <w:ind w:firstLine="0"/>
      <w:jc w:val="left"/>
    </w:pPr>
    <w:rPr>
      <w:rFonts w:eastAsia="Times New Roman"/>
      <w:color w:val="FFFFFF"/>
    </w:rPr>
    <w:tblPr>
      <w:tblStyleRowBandSize w:val="1"/>
      <w:tblStyleColBandSize w:val="1"/>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2-1222">
    <w:name w:val="Средняя заливка 2 - Акцент 122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Цветная заливка - Акцент 125"/>
    <w:basedOn w:val="a7"/>
    <w:next w:val="-12"/>
    <w:uiPriority w:val="71"/>
    <w:rsid w:val="005A7242"/>
    <w:pPr>
      <w:spacing w:line="240" w:lineRule="auto"/>
      <w:ind w:firstLine="0"/>
      <w:jc w:val="left"/>
    </w:pPr>
    <w:rPr>
      <w:rFonts w:eastAsia="Times New Roman"/>
      <w:color w:val="000000"/>
    </w:rPr>
    <w:tblPr>
      <w:tblStyleRowBandSize w:val="1"/>
      <w:tblStyleColBandSize w:val="1"/>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customStyle="1" w:styleId="-625">
    <w:name w:val="Темный список - Акцент 625"/>
    <w:basedOn w:val="a7"/>
    <w:next w:val="-6"/>
    <w:uiPriority w:val="70"/>
    <w:rsid w:val="005A7242"/>
    <w:pPr>
      <w:spacing w:line="240" w:lineRule="auto"/>
      <w:ind w:firstLine="0"/>
      <w:jc w:val="left"/>
    </w:pPr>
    <w:rPr>
      <w:rFonts w:eastAsia="Times New Roman"/>
      <w:color w:val="FFFFFF"/>
    </w:rPr>
    <w:tblPr>
      <w:tblStyleRowBandSize w:val="1"/>
      <w:tblStyleColBandSize w:val="1"/>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2-1322">
    <w:name w:val="Средняя заливка 2 - Акцент 132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етка таблицы133"/>
    <w:basedOn w:val="a7"/>
    <w:next w:val="afb"/>
    <w:uiPriority w:val="3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
    <w:basedOn w:val="a7"/>
    <w:next w:val="afb"/>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5A7242"/>
    <w:pPr>
      <w:spacing w:line="240" w:lineRule="auto"/>
      <w:ind w:firstLine="0"/>
      <w:jc w:val="left"/>
    </w:pPr>
    <w:rPr>
      <w:rFonts w:eastAsia="Times New Roman"/>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4122">
    <w:name w:val="Таблица-сетка 2 — акцент 4122"/>
    <w:basedOn w:val="a7"/>
    <w:uiPriority w:val="47"/>
    <w:rsid w:val="005A7242"/>
    <w:pPr>
      <w:spacing w:line="240" w:lineRule="auto"/>
      <w:ind w:firstLine="0"/>
      <w:jc w:val="left"/>
    </w:pPr>
    <w:rPr>
      <w:rFonts w:eastAsia="Times New Roman"/>
    </w:rPr>
    <w:tblPr>
      <w:tblStyleRowBandSize w:val="1"/>
      <w:tblStyleColBandSize w:val="1"/>
      <w:tblBorders>
        <w:top w:val="single" w:sz="2" w:space="0" w:color="B2B2B2"/>
        <w:bottom w:val="single" w:sz="2" w:space="0" w:color="B2B2B2"/>
        <w:insideH w:val="single" w:sz="2" w:space="0" w:color="B2B2B2"/>
        <w:insideV w:val="single" w:sz="2" w:space="0" w:color="B2B2B2"/>
      </w:tblBorders>
    </w:tblPr>
    <w:tblStylePr w:type="firstRow">
      <w:rPr>
        <w:b/>
        <w:bCs/>
      </w:rPr>
      <w:tblPr/>
      <w:tcPr>
        <w:tcBorders>
          <w:top w:val="nil"/>
          <w:bottom w:val="single" w:sz="12" w:space="0" w:color="B2B2B2"/>
          <w:insideH w:val="nil"/>
          <w:insideV w:val="nil"/>
        </w:tcBorders>
        <w:shd w:val="clear" w:color="auto" w:fill="FFFFFF"/>
      </w:tcPr>
    </w:tblStylePr>
    <w:tblStylePr w:type="lastRow">
      <w:rPr>
        <w:b/>
        <w:bCs/>
      </w:rPr>
      <w:tblPr/>
      <w:tcPr>
        <w:tcBorders>
          <w:top w:val="double" w:sz="2" w:space="0" w:color="B2B2B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1122">
    <w:name w:val="Таблица-сетка 2 — акцент 1122"/>
    <w:basedOn w:val="a7"/>
    <w:uiPriority w:val="47"/>
    <w:rsid w:val="005A7242"/>
    <w:pPr>
      <w:spacing w:line="240" w:lineRule="auto"/>
      <w:ind w:firstLine="0"/>
      <w:jc w:val="left"/>
    </w:pPr>
    <w:rPr>
      <w:rFonts w:eastAsia="Times New Roman"/>
    </w:rPr>
    <w:tblPr>
      <w:tblStyleRowBandSize w:val="1"/>
      <w:tblStyleColBandSize w:val="1"/>
      <w:tblBorders>
        <w:top w:val="single" w:sz="2" w:space="0" w:color="EAEAEA"/>
        <w:bottom w:val="single" w:sz="2" w:space="0" w:color="EAEAEA"/>
        <w:insideH w:val="single" w:sz="2" w:space="0" w:color="EAEAEA"/>
        <w:insideV w:val="single" w:sz="2" w:space="0" w:color="EAEAEA"/>
      </w:tblBorders>
    </w:tblPr>
    <w:tblStylePr w:type="firstRow">
      <w:rPr>
        <w:b/>
        <w:bCs/>
      </w:rPr>
      <w:tblPr/>
      <w:tcPr>
        <w:tcBorders>
          <w:top w:val="nil"/>
          <w:bottom w:val="single" w:sz="12" w:space="0" w:color="EAEAEA"/>
          <w:insideH w:val="nil"/>
          <w:insideV w:val="nil"/>
        </w:tcBorders>
        <w:shd w:val="clear" w:color="auto" w:fill="FFFFFF"/>
      </w:tcPr>
    </w:tblStylePr>
    <w:tblStylePr w:type="lastRow">
      <w:rPr>
        <w:b/>
        <w:bCs/>
      </w:rPr>
      <w:tblPr/>
      <w:tcPr>
        <w:tcBorders>
          <w:top w:val="double" w:sz="2" w:space="0" w:color="EAEAE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23122">
    <w:name w:val="Таблица-сетка 2 — акцент 3122"/>
    <w:basedOn w:val="a7"/>
    <w:uiPriority w:val="47"/>
    <w:rsid w:val="005A7242"/>
    <w:pPr>
      <w:spacing w:line="240" w:lineRule="auto"/>
      <w:ind w:firstLine="0"/>
      <w:jc w:val="left"/>
    </w:pPr>
    <w:rPr>
      <w:rFonts w:eastAsia="Times New Roman"/>
    </w:rPr>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31122">
    <w:name w:val="Таблица-сетка 3 — акцент 1122"/>
    <w:basedOn w:val="a7"/>
    <w:uiPriority w:val="48"/>
    <w:rsid w:val="005A7242"/>
    <w:pPr>
      <w:spacing w:line="240" w:lineRule="auto"/>
      <w:ind w:firstLine="0"/>
      <w:jc w:val="left"/>
    </w:pPr>
    <w:rPr>
      <w:rFonts w:eastAsia="Times New Roman"/>
    </w:rPr>
    <w:tblPr>
      <w:tblStyleRowBandSize w:val="1"/>
      <w:tblStyleColBandSize w:val="1"/>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8"/>
      </w:tcPr>
    </w:tblStylePr>
    <w:tblStylePr w:type="band1Horz">
      <w:tblPr/>
      <w:tcPr>
        <w:shd w:val="clear" w:color="auto" w:fill="F8F8F8"/>
      </w:tcPr>
    </w:tblStylePr>
    <w:tblStylePr w:type="neCell">
      <w:tblPr/>
      <w:tcPr>
        <w:tcBorders>
          <w:bottom w:val="single" w:sz="4" w:space="0" w:color="EAEAEA"/>
        </w:tcBorders>
      </w:tcPr>
    </w:tblStylePr>
    <w:tblStylePr w:type="nwCell">
      <w:tblPr/>
      <w:tcPr>
        <w:tcBorders>
          <w:bottom w:val="single" w:sz="4" w:space="0" w:color="EAEAEA"/>
        </w:tcBorders>
      </w:tcPr>
    </w:tblStylePr>
    <w:tblStylePr w:type="seCell">
      <w:tblPr/>
      <w:tcPr>
        <w:tcBorders>
          <w:top w:val="single" w:sz="4" w:space="0" w:color="EAEAEA"/>
        </w:tcBorders>
      </w:tcPr>
    </w:tblStylePr>
    <w:tblStylePr w:type="swCell">
      <w:tblPr/>
      <w:tcPr>
        <w:tcBorders>
          <w:top w:val="single" w:sz="4" w:space="0" w:color="EAEAEA"/>
        </w:tcBorders>
      </w:tcPr>
    </w:tblStylePr>
  </w:style>
  <w:style w:type="table" w:customStyle="1" w:styleId="-65122">
    <w:name w:val="Таблица-сетка 6 цветная — акцент 5122"/>
    <w:basedOn w:val="a7"/>
    <w:uiPriority w:val="51"/>
    <w:rsid w:val="005A7242"/>
    <w:pPr>
      <w:spacing w:line="240" w:lineRule="auto"/>
      <w:ind w:firstLine="0"/>
      <w:jc w:val="left"/>
    </w:pPr>
    <w:rPr>
      <w:rFonts w:eastAsia="Times New Roman"/>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62152">
    <w:name w:val="Таблица-сетка 6 цветная — акцент 2152"/>
    <w:basedOn w:val="a7"/>
    <w:uiPriority w:val="51"/>
    <w:rsid w:val="005A7242"/>
    <w:pPr>
      <w:spacing w:line="240" w:lineRule="auto"/>
      <w:ind w:firstLine="0"/>
      <w:jc w:val="left"/>
    </w:pPr>
    <w:rPr>
      <w:rFonts w:eastAsia="Times New Roman"/>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622">
    <w:name w:val="Сетка таблицы622"/>
    <w:basedOn w:val="a7"/>
    <w:next w:val="afb"/>
    <w:uiPriority w:val="59"/>
    <w:rsid w:val="005A7242"/>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70">
    <w:name w:val="Нет списка127"/>
    <w:next w:val="a8"/>
    <w:semiHidden/>
    <w:unhideWhenUsed/>
    <w:rsid w:val="005A7242"/>
  </w:style>
  <w:style w:type="numbering" w:customStyle="1" w:styleId="1117">
    <w:name w:val="Нет списка1117"/>
    <w:next w:val="a8"/>
    <w:uiPriority w:val="99"/>
    <w:semiHidden/>
    <w:unhideWhenUsed/>
    <w:rsid w:val="005A7242"/>
  </w:style>
  <w:style w:type="numbering" w:customStyle="1" w:styleId="2161">
    <w:name w:val="Нет списка216"/>
    <w:next w:val="a8"/>
    <w:uiPriority w:val="99"/>
    <w:semiHidden/>
    <w:unhideWhenUsed/>
    <w:rsid w:val="005A7242"/>
  </w:style>
  <w:style w:type="numbering" w:customStyle="1" w:styleId="3160">
    <w:name w:val="Нет списка316"/>
    <w:next w:val="a8"/>
    <w:uiPriority w:val="99"/>
    <w:semiHidden/>
    <w:unhideWhenUsed/>
    <w:rsid w:val="005A7242"/>
  </w:style>
  <w:style w:type="table" w:customStyle="1" w:styleId="-11120">
    <w:name w:val="Цветная сетка - Акцент 1112"/>
    <w:basedOn w:val="a7"/>
    <w:next w:val="-1"/>
    <w:uiPriority w:val="73"/>
    <w:rsid w:val="005A7242"/>
    <w:pPr>
      <w:spacing w:line="240" w:lineRule="auto"/>
      <w:ind w:firstLine="0"/>
      <w:jc w:val="left"/>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5A7242"/>
    <w:pPr>
      <w:spacing w:line="240" w:lineRule="auto"/>
      <w:ind w:firstLine="0"/>
      <w:jc w:val="left"/>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5A7242"/>
    <w:pPr>
      <w:spacing w:line="240" w:lineRule="auto"/>
      <w:ind w:firstLine="0"/>
      <w:jc w:val="left"/>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5A7242"/>
    <w:pPr>
      <w:spacing w:line="240" w:lineRule="auto"/>
      <w:ind w:firstLine="0"/>
      <w:jc w:val="left"/>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b"/>
    <w:uiPriority w:val="5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5A7242"/>
    <w:pPr>
      <w:spacing w:line="240" w:lineRule="auto"/>
      <w:ind w:firstLine="0"/>
      <w:jc w:val="left"/>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5A7242"/>
    <w:pPr>
      <w:spacing w:line="240" w:lineRule="auto"/>
      <w:ind w:firstLine="0"/>
      <w:jc w:val="left"/>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5A7242"/>
    <w:pPr>
      <w:spacing w:line="240" w:lineRule="auto"/>
      <w:ind w:firstLine="0"/>
      <w:jc w:val="left"/>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5A7242"/>
    <w:pPr>
      <w:spacing w:line="240" w:lineRule="auto"/>
      <w:ind w:firstLine="0"/>
      <w:jc w:val="left"/>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5A7242"/>
    <w:pPr>
      <w:spacing w:line="240" w:lineRule="auto"/>
      <w:ind w:firstLine="0"/>
      <w:jc w:val="left"/>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5A7242"/>
    <w:pPr>
      <w:spacing w:line="240" w:lineRule="auto"/>
      <w:ind w:firstLine="0"/>
      <w:jc w:val="left"/>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7"/>
    <w:next w:val="afb"/>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7"/>
    <w:next w:val="afb"/>
    <w:uiPriority w:val="59"/>
    <w:rsid w:val="005A7242"/>
    <w:pPr>
      <w:spacing w:line="240" w:lineRule="auto"/>
      <w:ind w:firstLine="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5A7242"/>
    <w:pPr>
      <w:spacing w:line="240" w:lineRule="auto"/>
      <w:ind w:firstLine="0"/>
      <w:jc w:val="left"/>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5A7242"/>
    <w:pPr>
      <w:spacing w:line="240" w:lineRule="auto"/>
      <w:ind w:firstLine="0"/>
      <w:jc w:val="left"/>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5A7242"/>
    <w:pPr>
      <w:spacing w:line="240" w:lineRule="auto"/>
      <w:ind w:firstLine="0"/>
      <w:jc w:val="left"/>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5A7242"/>
    <w:pPr>
      <w:spacing w:line="240" w:lineRule="auto"/>
      <w:ind w:firstLine="0"/>
      <w:jc w:val="left"/>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5A7242"/>
    <w:pPr>
      <w:spacing w:line="240" w:lineRule="auto"/>
      <w:ind w:firstLine="0"/>
      <w:jc w:val="left"/>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5A7242"/>
    <w:pPr>
      <w:spacing w:line="240" w:lineRule="auto"/>
      <w:ind w:firstLine="0"/>
      <w:jc w:val="left"/>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5A7242"/>
    <w:pPr>
      <w:spacing w:line="240" w:lineRule="auto"/>
      <w:ind w:firstLine="0"/>
      <w:jc w:val="left"/>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b"/>
    <w:uiPriority w:val="59"/>
    <w:rsid w:val="005A7242"/>
    <w:pPr>
      <w:spacing w:line="240" w:lineRule="auto"/>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7"/>
    <w:next w:val="afb"/>
    <w:uiPriority w:val="39"/>
    <w:rsid w:val="005A7242"/>
    <w:pPr>
      <w:spacing w:line="240" w:lineRule="auto"/>
      <w:ind w:firstLine="0"/>
      <w:jc w:val="left"/>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5A7242"/>
    <w:pPr>
      <w:spacing w:line="240" w:lineRule="auto"/>
      <w:ind w:firstLine="0"/>
      <w:jc w:val="left"/>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5A7242"/>
    <w:pPr>
      <w:spacing w:line="240" w:lineRule="auto"/>
      <w:ind w:firstLine="0"/>
      <w:jc w:val="left"/>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5A7242"/>
    <w:pPr>
      <w:spacing w:line="240" w:lineRule="auto"/>
      <w:ind w:firstLine="0"/>
      <w:jc w:val="left"/>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5A7242"/>
    <w:pPr>
      <w:spacing w:line="240" w:lineRule="auto"/>
      <w:ind w:firstLine="0"/>
      <w:jc w:val="left"/>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5A7242"/>
    <w:pPr>
      <w:spacing w:line="240" w:lineRule="auto"/>
      <w:ind w:firstLine="0"/>
      <w:jc w:val="left"/>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5A7242"/>
    <w:pPr>
      <w:spacing w:line="240" w:lineRule="auto"/>
      <w:ind w:firstLine="0"/>
      <w:jc w:val="left"/>
    </w:pPr>
    <w:rPr>
      <w:rFonts w:eastAsia="Times New Roman"/>
    </w:rPr>
    <w:tblPr>
      <w:tblStyleRowBandSize w:val="1"/>
      <w:tblStyleColBandSize w:val="1"/>
      <w:tblBorders>
        <w:top w:val="single" w:sz="4" w:space="0" w:color="C0C0C0"/>
        <w:bottom w:val="single" w:sz="4" w:space="0" w:color="C0C0C0"/>
        <w:insideH w:val="single" w:sz="4" w:space="0" w:color="C0C0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Table2Accent411">
    <w:name w:val="List Table 2 Accent 411"/>
    <w:basedOn w:val="a7"/>
    <w:uiPriority w:val="47"/>
    <w:rsid w:val="005A7242"/>
    <w:pPr>
      <w:spacing w:line="240" w:lineRule="auto"/>
      <w:ind w:firstLine="0"/>
      <w:jc w:val="left"/>
    </w:pPr>
    <w:rPr>
      <w:rFonts w:eastAsia="Times New Roman"/>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2Accent511">
    <w:name w:val="List Table 2 Accent 511"/>
    <w:basedOn w:val="a7"/>
    <w:uiPriority w:val="47"/>
    <w:rsid w:val="005A7242"/>
    <w:pPr>
      <w:spacing w:line="240" w:lineRule="auto"/>
      <w:ind w:firstLine="0"/>
      <w:jc w:val="left"/>
    </w:pPr>
    <w:rPr>
      <w:rFonts w:eastAsia="Times New Roman"/>
    </w:rPr>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Table2Accent111">
    <w:name w:val="List Table 2 Accent 111"/>
    <w:basedOn w:val="a7"/>
    <w:uiPriority w:val="47"/>
    <w:rsid w:val="005A7242"/>
    <w:pPr>
      <w:spacing w:line="240" w:lineRule="auto"/>
      <w:ind w:firstLine="0"/>
      <w:jc w:val="left"/>
    </w:pPr>
    <w:rPr>
      <w:rFonts w:eastAsia="Times New Roman"/>
    </w:rPr>
    <w:tblPr>
      <w:tblStyleRowBandSize w:val="1"/>
      <w:tblStyleColBandSize w:val="1"/>
      <w:tblBorders>
        <w:top w:val="single" w:sz="4" w:space="0" w:color="EAEAEA"/>
        <w:bottom w:val="single" w:sz="4" w:space="0" w:color="EAEAEA"/>
        <w:insideH w:val="single" w:sz="4" w:space="0" w:color="EAEA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1031">
    <w:name w:val="Сетка таблицы103"/>
    <w:basedOn w:val="a7"/>
    <w:next w:val="afb"/>
    <w:uiPriority w:val="5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ПЕ_Таблица11"/>
    <w:basedOn w:val="a7"/>
    <w:next w:val="afb"/>
    <w:uiPriority w:val="5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next w:val="afb"/>
    <w:uiPriority w:val="3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b"/>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7"/>
    <w:next w:val="afb"/>
    <w:uiPriority w:val="59"/>
    <w:rsid w:val="005A7242"/>
    <w:pPr>
      <w:spacing w:line="240" w:lineRule="auto"/>
      <w:ind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8"/>
    <w:semiHidden/>
    <w:rsid w:val="005A7242"/>
  </w:style>
  <w:style w:type="numbering" w:customStyle="1" w:styleId="111115">
    <w:name w:val="Нет списка111115"/>
    <w:next w:val="a8"/>
    <w:semiHidden/>
    <w:rsid w:val="005A7242"/>
  </w:style>
  <w:style w:type="numbering" w:customStyle="1" w:styleId="560">
    <w:name w:val="Нет списка56"/>
    <w:next w:val="a8"/>
    <w:uiPriority w:val="99"/>
    <w:semiHidden/>
    <w:unhideWhenUsed/>
    <w:rsid w:val="005A7242"/>
  </w:style>
  <w:style w:type="numbering" w:customStyle="1" w:styleId="136">
    <w:name w:val="Нет списка136"/>
    <w:next w:val="a8"/>
    <w:uiPriority w:val="99"/>
    <w:semiHidden/>
    <w:unhideWhenUsed/>
    <w:rsid w:val="005A7242"/>
  </w:style>
  <w:style w:type="numbering" w:customStyle="1" w:styleId="1111115">
    <w:name w:val="Нет списка1111115"/>
    <w:next w:val="a8"/>
    <w:semiHidden/>
    <w:rsid w:val="005A7242"/>
  </w:style>
  <w:style w:type="numbering" w:customStyle="1" w:styleId="2115">
    <w:name w:val="Нет списка2115"/>
    <w:next w:val="a8"/>
    <w:uiPriority w:val="99"/>
    <w:semiHidden/>
    <w:unhideWhenUsed/>
    <w:rsid w:val="005A7242"/>
  </w:style>
  <w:style w:type="numbering" w:customStyle="1" w:styleId="11111112">
    <w:name w:val="Нет списка11111112"/>
    <w:next w:val="a8"/>
    <w:semiHidden/>
    <w:rsid w:val="005A7242"/>
  </w:style>
  <w:style w:type="numbering" w:customStyle="1" w:styleId="21112">
    <w:name w:val="Нет списка21112"/>
    <w:next w:val="a8"/>
    <w:uiPriority w:val="99"/>
    <w:semiHidden/>
    <w:unhideWhenUsed/>
    <w:rsid w:val="005A7242"/>
  </w:style>
  <w:style w:type="numbering" w:customStyle="1" w:styleId="111111112">
    <w:name w:val="Нет списка111111112"/>
    <w:next w:val="a8"/>
    <w:semiHidden/>
    <w:rsid w:val="005A7242"/>
  </w:style>
  <w:style w:type="numbering" w:customStyle="1" w:styleId="4161">
    <w:name w:val="Нет списка416"/>
    <w:next w:val="a8"/>
    <w:uiPriority w:val="99"/>
    <w:semiHidden/>
    <w:unhideWhenUsed/>
    <w:rsid w:val="005A7242"/>
  </w:style>
  <w:style w:type="numbering" w:customStyle="1" w:styleId="1216">
    <w:name w:val="Нет списка1216"/>
    <w:next w:val="a8"/>
    <w:semiHidden/>
    <w:rsid w:val="005A7242"/>
  </w:style>
  <w:style w:type="numbering" w:customStyle="1" w:styleId="5141">
    <w:name w:val="Нет списка514"/>
    <w:next w:val="a8"/>
    <w:uiPriority w:val="99"/>
    <w:semiHidden/>
    <w:unhideWhenUsed/>
    <w:rsid w:val="005A7242"/>
  </w:style>
  <w:style w:type="numbering" w:customStyle="1" w:styleId="1314">
    <w:name w:val="Нет списка1314"/>
    <w:next w:val="a8"/>
    <w:semiHidden/>
    <w:rsid w:val="005A7242"/>
  </w:style>
  <w:style w:type="numbering" w:customStyle="1" w:styleId="2250">
    <w:name w:val="Нет списка225"/>
    <w:next w:val="a8"/>
    <w:uiPriority w:val="99"/>
    <w:semiHidden/>
    <w:unhideWhenUsed/>
    <w:rsid w:val="005A7242"/>
  </w:style>
  <w:style w:type="numbering" w:customStyle="1" w:styleId="1125">
    <w:name w:val="Нет списка1125"/>
    <w:next w:val="a8"/>
    <w:semiHidden/>
    <w:rsid w:val="005A7242"/>
  </w:style>
  <w:style w:type="numbering" w:customStyle="1" w:styleId="3114">
    <w:name w:val="Нет списка3114"/>
    <w:next w:val="a8"/>
    <w:uiPriority w:val="99"/>
    <w:semiHidden/>
    <w:unhideWhenUsed/>
    <w:rsid w:val="005A7242"/>
  </w:style>
  <w:style w:type="numbering" w:customStyle="1" w:styleId="4114">
    <w:name w:val="Нет списка4114"/>
    <w:next w:val="a8"/>
    <w:uiPriority w:val="99"/>
    <w:semiHidden/>
    <w:unhideWhenUsed/>
    <w:rsid w:val="005A7242"/>
  </w:style>
  <w:style w:type="numbering" w:customStyle="1" w:styleId="12114">
    <w:name w:val="Нет списка12114"/>
    <w:next w:val="a8"/>
    <w:semiHidden/>
    <w:rsid w:val="005A7242"/>
  </w:style>
  <w:style w:type="numbering" w:customStyle="1" w:styleId="650">
    <w:name w:val="Нет списка65"/>
    <w:next w:val="a8"/>
    <w:semiHidden/>
    <w:rsid w:val="005A7242"/>
  </w:style>
  <w:style w:type="numbering" w:customStyle="1" w:styleId="1450">
    <w:name w:val="Нет списка145"/>
    <w:next w:val="a8"/>
    <w:uiPriority w:val="99"/>
    <w:semiHidden/>
    <w:unhideWhenUsed/>
    <w:rsid w:val="005A7242"/>
  </w:style>
  <w:style w:type="numbering" w:customStyle="1" w:styleId="1135">
    <w:name w:val="Нет списка1135"/>
    <w:next w:val="a8"/>
    <w:semiHidden/>
    <w:rsid w:val="005A7242"/>
  </w:style>
  <w:style w:type="numbering" w:customStyle="1" w:styleId="2340">
    <w:name w:val="Нет списка234"/>
    <w:next w:val="a8"/>
    <w:uiPriority w:val="99"/>
    <w:semiHidden/>
    <w:unhideWhenUsed/>
    <w:rsid w:val="005A7242"/>
  </w:style>
  <w:style w:type="numbering" w:customStyle="1" w:styleId="11125">
    <w:name w:val="Нет списка11125"/>
    <w:next w:val="a8"/>
    <w:semiHidden/>
    <w:rsid w:val="005A7242"/>
  </w:style>
  <w:style w:type="numbering" w:customStyle="1" w:styleId="325">
    <w:name w:val="Нет списка325"/>
    <w:next w:val="a8"/>
    <w:uiPriority w:val="99"/>
    <w:semiHidden/>
    <w:unhideWhenUsed/>
    <w:rsid w:val="005A7242"/>
  </w:style>
  <w:style w:type="numbering" w:customStyle="1" w:styleId="425">
    <w:name w:val="Нет списка425"/>
    <w:next w:val="a8"/>
    <w:uiPriority w:val="99"/>
    <w:semiHidden/>
    <w:unhideWhenUsed/>
    <w:rsid w:val="005A7242"/>
  </w:style>
  <w:style w:type="numbering" w:customStyle="1" w:styleId="1225">
    <w:name w:val="Нет списка1225"/>
    <w:next w:val="a8"/>
    <w:semiHidden/>
    <w:rsid w:val="005A7242"/>
  </w:style>
  <w:style w:type="numbering" w:customStyle="1" w:styleId="751">
    <w:name w:val="Нет списка75"/>
    <w:next w:val="a8"/>
    <w:uiPriority w:val="99"/>
    <w:semiHidden/>
    <w:unhideWhenUsed/>
    <w:rsid w:val="005A7242"/>
  </w:style>
  <w:style w:type="numbering" w:customStyle="1" w:styleId="155">
    <w:name w:val="Нет списка155"/>
    <w:next w:val="a8"/>
    <w:semiHidden/>
    <w:unhideWhenUsed/>
    <w:rsid w:val="005A7242"/>
  </w:style>
  <w:style w:type="numbering" w:customStyle="1" w:styleId="1143">
    <w:name w:val="Нет списка1143"/>
    <w:next w:val="a8"/>
    <w:semiHidden/>
    <w:rsid w:val="005A7242"/>
  </w:style>
  <w:style w:type="numbering" w:customStyle="1" w:styleId="243">
    <w:name w:val="Нет списка243"/>
    <w:next w:val="a8"/>
    <w:uiPriority w:val="99"/>
    <w:semiHidden/>
    <w:unhideWhenUsed/>
    <w:rsid w:val="005A7242"/>
  </w:style>
  <w:style w:type="numbering" w:customStyle="1" w:styleId="11133">
    <w:name w:val="Нет списка11133"/>
    <w:next w:val="a8"/>
    <w:semiHidden/>
    <w:rsid w:val="005A7242"/>
  </w:style>
  <w:style w:type="numbering" w:customStyle="1" w:styleId="333">
    <w:name w:val="Нет списка333"/>
    <w:next w:val="a8"/>
    <w:uiPriority w:val="99"/>
    <w:semiHidden/>
    <w:unhideWhenUsed/>
    <w:rsid w:val="005A7242"/>
  </w:style>
  <w:style w:type="numbering" w:customStyle="1" w:styleId="433">
    <w:name w:val="Нет списка433"/>
    <w:next w:val="a8"/>
    <w:uiPriority w:val="99"/>
    <w:semiHidden/>
    <w:unhideWhenUsed/>
    <w:rsid w:val="005A7242"/>
  </w:style>
  <w:style w:type="numbering" w:customStyle="1" w:styleId="1233">
    <w:name w:val="Нет списка1233"/>
    <w:next w:val="a8"/>
    <w:semiHidden/>
    <w:rsid w:val="005A7242"/>
  </w:style>
  <w:style w:type="numbering" w:customStyle="1" w:styleId="523">
    <w:name w:val="Нет списка523"/>
    <w:next w:val="a8"/>
    <w:uiPriority w:val="99"/>
    <w:semiHidden/>
    <w:unhideWhenUsed/>
    <w:rsid w:val="005A7242"/>
  </w:style>
  <w:style w:type="numbering" w:customStyle="1" w:styleId="1323">
    <w:name w:val="Нет списка1323"/>
    <w:next w:val="a8"/>
    <w:uiPriority w:val="99"/>
    <w:semiHidden/>
    <w:unhideWhenUsed/>
    <w:rsid w:val="005A7242"/>
  </w:style>
  <w:style w:type="numbering" w:customStyle="1" w:styleId="111124">
    <w:name w:val="Нет списка111124"/>
    <w:next w:val="a8"/>
    <w:semiHidden/>
    <w:rsid w:val="005A7242"/>
  </w:style>
  <w:style w:type="numbering" w:customStyle="1" w:styleId="2124">
    <w:name w:val="Нет списка2124"/>
    <w:next w:val="a8"/>
    <w:uiPriority w:val="99"/>
    <w:semiHidden/>
    <w:unhideWhenUsed/>
    <w:rsid w:val="005A7242"/>
  </w:style>
  <w:style w:type="numbering" w:customStyle="1" w:styleId="1111121">
    <w:name w:val="Нет списка1111121"/>
    <w:next w:val="a8"/>
    <w:semiHidden/>
    <w:rsid w:val="005A7242"/>
  </w:style>
  <w:style w:type="numbering" w:customStyle="1" w:styleId="211210">
    <w:name w:val="Нет списка21121"/>
    <w:next w:val="a8"/>
    <w:uiPriority w:val="99"/>
    <w:semiHidden/>
    <w:unhideWhenUsed/>
    <w:rsid w:val="005A7242"/>
  </w:style>
  <w:style w:type="numbering" w:customStyle="1" w:styleId="11111121">
    <w:name w:val="Нет списка11111121"/>
    <w:next w:val="a8"/>
    <w:semiHidden/>
    <w:rsid w:val="005A7242"/>
  </w:style>
  <w:style w:type="numbering" w:customStyle="1" w:styleId="3123">
    <w:name w:val="Нет списка3123"/>
    <w:next w:val="a8"/>
    <w:uiPriority w:val="99"/>
    <w:semiHidden/>
    <w:unhideWhenUsed/>
    <w:rsid w:val="005A7242"/>
  </w:style>
  <w:style w:type="numbering" w:customStyle="1" w:styleId="4123">
    <w:name w:val="Нет списка4123"/>
    <w:next w:val="a8"/>
    <w:uiPriority w:val="99"/>
    <w:semiHidden/>
    <w:unhideWhenUsed/>
    <w:rsid w:val="005A7242"/>
  </w:style>
  <w:style w:type="numbering" w:customStyle="1" w:styleId="12123">
    <w:name w:val="Нет списка12123"/>
    <w:next w:val="a8"/>
    <w:semiHidden/>
    <w:rsid w:val="005A7242"/>
  </w:style>
  <w:style w:type="numbering" w:customStyle="1" w:styleId="51121">
    <w:name w:val="Нет списка5112"/>
    <w:next w:val="a8"/>
    <w:uiPriority w:val="99"/>
    <w:semiHidden/>
    <w:unhideWhenUsed/>
    <w:rsid w:val="005A7242"/>
  </w:style>
  <w:style w:type="numbering" w:customStyle="1" w:styleId="131120">
    <w:name w:val="Нет списка13112"/>
    <w:next w:val="a8"/>
    <w:semiHidden/>
    <w:rsid w:val="005A7242"/>
  </w:style>
  <w:style w:type="numbering" w:customStyle="1" w:styleId="2214">
    <w:name w:val="Нет списка2214"/>
    <w:next w:val="a8"/>
    <w:uiPriority w:val="99"/>
    <w:semiHidden/>
    <w:unhideWhenUsed/>
    <w:rsid w:val="005A7242"/>
  </w:style>
  <w:style w:type="numbering" w:customStyle="1" w:styleId="11214">
    <w:name w:val="Нет списка11214"/>
    <w:next w:val="a8"/>
    <w:semiHidden/>
    <w:rsid w:val="005A7242"/>
  </w:style>
  <w:style w:type="numbering" w:customStyle="1" w:styleId="31112">
    <w:name w:val="Нет списка31112"/>
    <w:next w:val="a8"/>
    <w:uiPriority w:val="99"/>
    <w:semiHidden/>
    <w:unhideWhenUsed/>
    <w:rsid w:val="005A7242"/>
  </w:style>
  <w:style w:type="numbering" w:customStyle="1" w:styleId="41112">
    <w:name w:val="Нет списка41112"/>
    <w:next w:val="a8"/>
    <w:uiPriority w:val="99"/>
    <w:semiHidden/>
    <w:unhideWhenUsed/>
    <w:rsid w:val="005A7242"/>
  </w:style>
  <w:style w:type="numbering" w:customStyle="1" w:styleId="121112">
    <w:name w:val="Нет списка121112"/>
    <w:next w:val="a8"/>
    <w:semiHidden/>
    <w:rsid w:val="005A7242"/>
  </w:style>
  <w:style w:type="numbering" w:customStyle="1" w:styleId="6141">
    <w:name w:val="Нет списка614"/>
    <w:next w:val="a8"/>
    <w:semiHidden/>
    <w:rsid w:val="005A7242"/>
  </w:style>
  <w:style w:type="numbering" w:customStyle="1" w:styleId="1413">
    <w:name w:val="Нет списка1413"/>
    <w:next w:val="a8"/>
    <w:uiPriority w:val="99"/>
    <w:semiHidden/>
    <w:unhideWhenUsed/>
    <w:rsid w:val="005A7242"/>
  </w:style>
  <w:style w:type="numbering" w:customStyle="1" w:styleId="11314">
    <w:name w:val="Нет списка11314"/>
    <w:next w:val="a8"/>
    <w:semiHidden/>
    <w:rsid w:val="005A7242"/>
  </w:style>
  <w:style w:type="numbering" w:customStyle="1" w:styleId="23130">
    <w:name w:val="Нет списка2313"/>
    <w:next w:val="a8"/>
    <w:uiPriority w:val="99"/>
    <w:semiHidden/>
    <w:unhideWhenUsed/>
    <w:rsid w:val="005A7242"/>
  </w:style>
  <w:style w:type="numbering" w:customStyle="1" w:styleId="111214">
    <w:name w:val="Нет списка111214"/>
    <w:next w:val="a8"/>
    <w:semiHidden/>
    <w:rsid w:val="005A7242"/>
  </w:style>
  <w:style w:type="numbering" w:customStyle="1" w:styleId="3213">
    <w:name w:val="Нет списка3213"/>
    <w:next w:val="a8"/>
    <w:uiPriority w:val="99"/>
    <w:semiHidden/>
    <w:unhideWhenUsed/>
    <w:rsid w:val="005A7242"/>
  </w:style>
  <w:style w:type="numbering" w:customStyle="1" w:styleId="4213">
    <w:name w:val="Нет списка4213"/>
    <w:next w:val="a8"/>
    <w:uiPriority w:val="99"/>
    <w:semiHidden/>
    <w:unhideWhenUsed/>
    <w:rsid w:val="005A7242"/>
  </w:style>
  <w:style w:type="numbering" w:customStyle="1" w:styleId="12213">
    <w:name w:val="Нет списка12213"/>
    <w:next w:val="a8"/>
    <w:semiHidden/>
    <w:rsid w:val="005A7242"/>
  </w:style>
  <w:style w:type="numbering" w:customStyle="1" w:styleId="7121">
    <w:name w:val="Нет списка712"/>
    <w:next w:val="a8"/>
    <w:uiPriority w:val="99"/>
    <w:semiHidden/>
    <w:unhideWhenUsed/>
    <w:rsid w:val="005A7242"/>
  </w:style>
  <w:style w:type="numbering" w:customStyle="1" w:styleId="1512">
    <w:name w:val="Нет списка1512"/>
    <w:next w:val="a8"/>
    <w:uiPriority w:val="99"/>
    <w:semiHidden/>
    <w:unhideWhenUsed/>
    <w:rsid w:val="005A7242"/>
  </w:style>
  <w:style w:type="numbering" w:customStyle="1" w:styleId="114120">
    <w:name w:val="Нет списка11412"/>
    <w:next w:val="a8"/>
    <w:semiHidden/>
    <w:rsid w:val="005A7242"/>
  </w:style>
  <w:style w:type="numbering" w:customStyle="1" w:styleId="24120">
    <w:name w:val="Нет списка2412"/>
    <w:next w:val="a8"/>
    <w:uiPriority w:val="99"/>
    <w:semiHidden/>
    <w:unhideWhenUsed/>
    <w:rsid w:val="005A7242"/>
  </w:style>
  <w:style w:type="numbering" w:customStyle="1" w:styleId="111312">
    <w:name w:val="Нет списка111312"/>
    <w:next w:val="a8"/>
    <w:semiHidden/>
    <w:rsid w:val="005A7242"/>
  </w:style>
  <w:style w:type="numbering" w:customStyle="1" w:styleId="212110">
    <w:name w:val="Нет списка21211"/>
    <w:next w:val="a8"/>
    <w:uiPriority w:val="99"/>
    <w:semiHidden/>
    <w:unhideWhenUsed/>
    <w:rsid w:val="005A7242"/>
  </w:style>
  <w:style w:type="numbering" w:customStyle="1" w:styleId="1111212">
    <w:name w:val="Нет списка1111212"/>
    <w:next w:val="a8"/>
    <w:semiHidden/>
    <w:rsid w:val="005A7242"/>
  </w:style>
  <w:style w:type="table" w:customStyle="1" w:styleId="11220">
    <w:name w:val="Сетка таблицы1122"/>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0">
    <w:name w:val="Нет списка3312"/>
    <w:next w:val="a8"/>
    <w:uiPriority w:val="99"/>
    <w:semiHidden/>
    <w:unhideWhenUsed/>
    <w:rsid w:val="005A7242"/>
  </w:style>
  <w:style w:type="numbering" w:customStyle="1" w:styleId="43120">
    <w:name w:val="Нет списка4312"/>
    <w:next w:val="a8"/>
    <w:uiPriority w:val="99"/>
    <w:semiHidden/>
    <w:unhideWhenUsed/>
    <w:rsid w:val="005A7242"/>
  </w:style>
  <w:style w:type="numbering" w:customStyle="1" w:styleId="12312">
    <w:name w:val="Нет списка12312"/>
    <w:next w:val="a8"/>
    <w:semiHidden/>
    <w:rsid w:val="005A7242"/>
  </w:style>
  <w:style w:type="numbering" w:customStyle="1" w:styleId="5212">
    <w:name w:val="Нет списка5212"/>
    <w:next w:val="a8"/>
    <w:uiPriority w:val="99"/>
    <w:semiHidden/>
    <w:unhideWhenUsed/>
    <w:rsid w:val="005A7242"/>
  </w:style>
  <w:style w:type="numbering" w:customStyle="1" w:styleId="13212">
    <w:name w:val="Нет списка13212"/>
    <w:next w:val="a8"/>
    <w:semiHidden/>
    <w:rsid w:val="005A7242"/>
  </w:style>
  <w:style w:type="numbering" w:customStyle="1" w:styleId="221120">
    <w:name w:val="Нет списка22112"/>
    <w:next w:val="a8"/>
    <w:uiPriority w:val="99"/>
    <w:semiHidden/>
    <w:unhideWhenUsed/>
    <w:rsid w:val="005A7242"/>
  </w:style>
  <w:style w:type="numbering" w:customStyle="1" w:styleId="112112">
    <w:name w:val="Нет списка112112"/>
    <w:next w:val="a8"/>
    <w:semiHidden/>
    <w:rsid w:val="005A7242"/>
  </w:style>
  <w:style w:type="numbering" w:customStyle="1" w:styleId="312110">
    <w:name w:val="Нет списка31211"/>
    <w:next w:val="a8"/>
    <w:uiPriority w:val="99"/>
    <w:semiHidden/>
    <w:unhideWhenUsed/>
    <w:rsid w:val="005A7242"/>
  </w:style>
  <w:style w:type="numbering" w:customStyle="1" w:styleId="412110">
    <w:name w:val="Нет списка41211"/>
    <w:next w:val="a8"/>
    <w:uiPriority w:val="99"/>
    <w:semiHidden/>
    <w:unhideWhenUsed/>
    <w:rsid w:val="005A7242"/>
  </w:style>
  <w:style w:type="numbering" w:customStyle="1" w:styleId="121211">
    <w:name w:val="Нет списка121211"/>
    <w:next w:val="a8"/>
    <w:semiHidden/>
    <w:rsid w:val="005A7242"/>
  </w:style>
  <w:style w:type="numbering" w:customStyle="1" w:styleId="61121">
    <w:name w:val="Нет списка6112"/>
    <w:next w:val="a8"/>
    <w:semiHidden/>
    <w:rsid w:val="005A7242"/>
  </w:style>
  <w:style w:type="numbering" w:customStyle="1" w:styleId="14112">
    <w:name w:val="Нет списка14112"/>
    <w:next w:val="a8"/>
    <w:uiPriority w:val="99"/>
    <w:semiHidden/>
    <w:unhideWhenUsed/>
    <w:rsid w:val="005A7242"/>
  </w:style>
  <w:style w:type="numbering" w:customStyle="1" w:styleId="113112">
    <w:name w:val="Нет списка113112"/>
    <w:next w:val="a8"/>
    <w:semiHidden/>
    <w:rsid w:val="005A7242"/>
  </w:style>
  <w:style w:type="table" w:customStyle="1" w:styleId="13120">
    <w:name w:val="Сетка таблицы1312"/>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8"/>
    <w:uiPriority w:val="99"/>
    <w:semiHidden/>
    <w:unhideWhenUsed/>
    <w:rsid w:val="005A7242"/>
  </w:style>
  <w:style w:type="numbering" w:customStyle="1" w:styleId="1112112">
    <w:name w:val="Нет списка1112112"/>
    <w:next w:val="a8"/>
    <w:semiHidden/>
    <w:rsid w:val="005A7242"/>
  </w:style>
  <w:style w:type="numbering" w:customStyle="1" w:styleId="32112">
    <w:name w:val="Нет списка32112"/>
    <w:next w:val="a8"/>
    <w:uiPriority w:val="99"/>
    <w:semiHidden/>
    <w:unhideWhenUsed/>
    <w:rsid w:val="005A7242"/>
  </w:style>
  <w:style w:type="numbering" w:customStyle="1" w:styleId="42112">
    <w:name w:val="Нет списка42112"/>
    <w:next w:val="a8"/>
    <w:uiPriority w:val="99"/>
    <w:semiHidden/>
    <w:unhideWhenUsed/>
    <w:rsid w:val="005A7242"/>
  </w:style>
  <w:style w:type="numbering" w:customStyle="1" w:styleId="122112">
    <w:name w:val="Нет списка122112"/>
    <w:next w:val="a8"/>
    <w:semiHidden/>
    <w:rsid w:val="005A7242"/>
  </w:style>
  <w:style w:type="numbering" w:customStyle="1" w:styleId="850">
    <w:name w:val="Нет списка85"/>
    <w:next w:val="a8"/>
    <w:uiPriority w:val="99"/>
    <w:semiHidden/>
    <w:unhideWhenUsed/>
    <w:rsid w:val="005A7242"/>
  </w:style>
  <w:style w:type="numbering" w:customStyle="1" w:styleId="1620">
    <w:name w:val="Нет списка162"/>
    <w:next w:val="a8"/>
    <w:uiPriority w:val="99"/>
    <w:semiHidden/>
    <w:unhideWhenUsed/>
    <w:rsid w:val="005A7242"/>
  </w:style>
  <w:style w:type="numbering" w:customStyle="1" w:styleId="1152">
    <w:name w:val="Нет списка1152"/>
    <w:next w:val="a8"/>
    <w:semiHidden/>
    <w:rsid w:val="005A7242"/>
  </w:style>
  <w:style w:type="numbering" w:customStyle="1" w:styleId="2520">
    <w:name w:val="Нет списка252"/>
    <w:next w:val="a8"/>
    <w:uiPriority w:val="99"/>
    <w:semiHidden/>
    <w:unhideWhenUsed/>
    <w:rsid w:val="005A7242"/>
  </w:style>
  <w:style w:type="numbering" w:customStyle="1" w:styleId="11142">
    <w:name w:val="Нет списка11142"/>
    <w:next w:val="a8"/>
    <w:semiHidden/>
    <w:rsid w:val="005A7242"/>
  </w:style>
  <w:style w:type="numbering" w:customStyle="1" w:styleId="2132">
    <w:name w:val="Нет списка2132"/>
    <w:next w:val="a8"/>
    <w:uiPriority w:val="99"/>
    <w:semiHidden/>
    <w:unhideWhenUsed/>
    <w:rsid w:val="005A7242"/>
  </w:style>
  <w:style w:type="numbering" w:customStyle="1" w:styleId="111132">
    <w:name w:val="Нет списка111132"/>
    <w:next w:val="a8"/>
    <w:semiHidden/>
    <w:rsid w:val="005A7242"/>
  </w:style>
  <w:style w:type="table" w:customStyle="1" w:styleId="11320">
    <w:name w:val="Сетка таблицы1132"/>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8"/>
    <w:uiPriority w:val="99"/>
    <w:semiHidden/>
    <w:unhideWhenUsed/>
    <w:rsid w:val="005A7242"/>
  </w:style>
  <w:style w:type="numbering" w:customStyle="1" w:styleId="442">
    <w:name w:val="Нет списка442"/>
    <w:next w:val="a8"/>
    <w:uiPriority w:val="99"/>
    <w:semiHidden/>
    <w:unhideWhenUsed/>
    <w:rsid w:val="005A7242"/>
  </w:style>
  <w:style w:type="numbering" w:customStyle="1" w:styleId="1242">
    <w:name w:val="Нет списка1242"/>
    <w:next w:val="a8"/>
    <w:semiHidden/>
    <w:rsid w:val="005A7242"/>
  </w:style>
  <w:style w:type="numbering" w:customStyle="1" w:styleId="532">
    <w:name w:val="Нет списка532"/>
    <w:next w:val="a8"/>
    <w:uiPriority w:val="99"/>
    <w:semiHidden/>
    <w:unhideWhenUsed/>
    <w:rsid w:val="005A7242"/>
  </w:style>
  <w:style w:type="table" w:customStyle="1" w:styleId="3321">
    <w:name w:val="Сетка таблицы332"/>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8"/>
    <w:semiHidden/>
    <w:rsid w:val="005A7242"/>
  </w:style>
  <w:style w:type="numbering" w:customStyle="1" w:styleId="22220">
    <w:name w:val="Нет списка2222"/>
    <w:next w:val="a8"/>
    <w:uiPriority w:val="99"/>
    <w:semiHidden/>
    <w:unhideWhenUsed/>
    <w:rsid w:val="005A7242"/>
  </w:style>
  <w:style w:type="numbering" w:customStyle="1" w:styleId="11222">
    <w:name w:val="Нет списка11222"/>
    <w:next w:val="a8"/>
    <w:semiHidden/>
    <w:rsid w:val="005A7242"/>
  </w:style>
  <w:style w:type="numbering" w:customStyle="1" w:styleId="3132">
    <w:name w:val="Нет списка3132"/>
    <w:next w:val="a8"/>
    <w:uiPriority w:val="99"/>
    <w:semiHidden/>
    <w:unhideWhenUsed/>
    <w:rsid w:val="005A7242"/>
  </w:style>
  <w:style w:type="numbering" w:customStyle="1" w:styleId="4132">
    <w:name w:val="Нет списка4132"/>
    <w:next w:val="a8"/>
    <w:uiPriority w:val="99"/>
    <w:semiHidden/>
    <w:unhideWhenUsed/>
    <w:rsid w:val="005A7242"/>
  </w:style>
  <w:style w:type="numbering" w:customStyle="1" w:styleId="12132">
    <w:name w:val="Нет списка12132"/>
    <w:next w:val="a8"/>
    <w:semiHidden/>
    <w:rsid w:val="005A7242"/>
  </w:style>
  <w:style w:type="numbering" w:customStyle="1" w:styleId="6220">
    <w:name w:val="Нет списка622"/>
    <w:next w:val="a8"/>
    <w:semiHidden/>
    <w:rsid w:val="005A7242"/>
  </w:style>
  <w:style w:type="numbering" w:customStyle="1" w:styleId="14220">
    <w:name w:val="Нет списка1422"/>
    <w:next w:val="a8"/>
    <w:uiPriority w:val="99"/>
    <w:semiHidden/>
    <w:unhideWhenUsed/>
    <w:rsid w:val="005A7242"/>
  </w:style>
  <w:style w:type="numbering" w:customStyle="1" w:styleId="11322">
    <w:name w:val="Нет списка11322"/>
    <w:next w:val="a8"/>
    <w:semiHidden/>
    <w:rsid w:val="005A7242"/>
  </w:style>
  <w:style w:type="numbering" w:customStyle="1" w:styleId="2322">
    <w:name w:val="Нет списка2322"/>
    <w:next w:val="a8"/>
    <w:uiPriority w:val="99"/>
    <w:semiHidden/>
    <w:unhideWhenUsed/>
    <w:rsid w:val="005A7242"/>
  </w:style>
  <w:style w:type="numbering" w:customStyle="1" w:styleId="111222">
    <w:name w:val="Нет списка111222"/>
    <w:next w:val="a8"/>
    <w:semiHidden/>
    <w:rsid w:val="005A7242"/>
  </w:style>
  <w:style w:type="numbering" w:customStyle="1" w:styleId="32220">
    <w:name w:val="Нет списка3222"/>
    <w:next w:val="a8"/>
    <w:uiPriority w:val="99"/>
    <w:semiHidden/>
    <w:unhideWhenUsed/>
    <w:rsid w:val="005A7242"/>
  </w:style>
  <w:style w:type="numbering" w:customStyle="1" w:styleId="42220">
    <w:name w:val="Нет списка4222"/>
    <w:next w:val="a8"/>
    <w:uiPriority w:val="99"/>
    <w:semiHidden/>
    <w:unhideWhenUsed/>
    <w:rsid w:val="005A7242"/>
  </w:style>
  <w:style w:type="numbering" w:customStyle="1" w:styleId="12222">
    <w:name w:val="Нет списка12222"/>
    <w:next w:val="a8"/>
    <w:semiHidden/>
    <w:rsid w:val="005A7242"/>
  </w:style>
  <w:style w:type="numbering" w:customStyle="1" w:styleId="950">
    <w:name w:val="Нет списка95"/>
    <w:next w:val="a8"/>
    <w:uiPriority w:val="99"/>
    <w:semiHidden/>
    <w:unhideWhenUsed/>
    <w:rsid w:val="005A7242"/>
  </w:style>
  <w:style w:type="numbering" w:customStyle="1" w:styleId="1720">
    <w:name w:val="Нет списка172"/>
    <w:next w:val="a8"/>
    <w:semiHidden/>
    <w:unhideWhenUsed/>
    <w:rsid w:val="005A7242"/>
  </w:style>
  <w:style w:type="numbering" w:customStyle="1" w:styleId="1162">
    <w:name w:val="Нет списка1162"/>
    <w:next w:val="a8"/>
    <w:semiHidden/>
    <w:rsid w:val="005A7242"/>
  </w:style>
  <w:style w:type="numbering" w:customStyle="1" w:styleId="2610">
    <w:name w:val="Нет списка261"/>
    <w:next w:val="a8"/>
    <w:uiPriority w:val="99"/>
    <w:semiHidden/>
    <w:unhideWhenUsed/>
    <w:rsid w:val="005A7242"/>
  </w:style>
  <w:style w:type="numbering" w:customStyle="1" w:styleId="11151">
    <w:name w:val="Нет списка11151"/>
    <w:next w:val="a8"/>
    <w:semiHidden/>
    <w:rsid w:val="005A7242"/>
  </w:style>
  <w:style w:type="numbering" w:customStyle="1" w:styleId="3510">
    <w:name w:val="Нет списка351"/>
    <w:next w:val="a8"/>
    <w:uiPriority w:val="99"/>
    <w:semiHidden/>
    <w:unhideWhenUsed/>
    <w:rsid w:val="005A7242"/>
  </w:style>
  <w:style w:type="numbering" w:customStyle="1" w:styleId="4510">
    <w:name w:val="Нет списка451"/>
    <w:next w:val="a8"/>
    <w:uiPriority w:val="99"/>
    <w:semiHidden/>
    <w:unhideWhenUsed/>
    <w:rsid w:val="005A7242"/>
  </w:style>
  <w:style w:type="numbering" w:customStyle="1" w:styleId="1251">
    <w:name w:val="Нет списка1251"/>
    <w:next w:val="a8"/>
    <w:semiHidden/>
    <w:rsid w:val="005A7242"/>
  </w:style>
  <w:style w:type="numbering" w:customStyle="1" w:styleId="542">
    <w:name w:val="Нет списка542"/>
    <w:next w:val="a8"/>
    <w:uiPriority w:val="99"/>
    <w:semiHidden/>
    <w:unhideWhenUsed/>
    <w:rsid w:val="005A7242"/>
  </w:style>
  <w:style w:type="numbering" w:customStyle="1" w:styleId="1342">
    <w:name w:val="Нет списка1342"/>
    <w:next w:val="a8"/>
    <w:uiPriority w:val="99"/>
    <w:semiHidden/>
    <w:unhideWhenUsed/>
    <w:rsid w:val="005A7242"/>
  </w:style>
  <w:style w:type="numbering" w:customStyle="1" w:styleId="111142">
    <w:name w:val="Нет списка111142"/>
    <w:next w:val="a8"/>
    <w:semiHidden/>
    <w:rsid w:val="005A7242"/>
  </w:style>
  <w:style w:type="numbering" w:customStyle="1" w:styleId="21410">
    <w:name w:val="Нет списка2141"/>
    <w:next w:val="a8"/>
    <w:uiPriority w:val="99"/>
    <w:semiHidden/>
    <w:unhideWhenUsed/>
    <w:rsid w:val="005A7242"/>
  </w:style>
  <w:style w:type="numbering" w:customStyle="1" w:styleId="1111131">
    <w:name w:val="Нет списка1111131"/>
    <w:next w:val="a8"/>
    <w:semiHidden/>
    <w:rsid w:val="005A7242"/>
  </w:style>
  <w:style w:type="numbering" w:customStyle="1" w:styleId="21131">
    <w:name w:val="Нет списка21131"/>
    <w:next w:val="a8"/>
    <w:uiPriority w:val="99"/>
    <w:semiHidden/>
    <w:unhideWhenUsed/>
    <w:rsid w:val="005A7242"/>
  </w:style>
  <w:style w:type="numbering" w:customStyle="1" w:styleId="11111131">
    <w:name w:val="Нет списка11111131"/>
    <w:next w:val="a8"/>
    <w:semiHidden/>
    <w:rsid w:val="005A7242"/>
  </w:style>
  <w:style w:type="numbering" w:customStyle="1" w:styleId="31410">
    <w:name w:val="Нет списка3141"/>
    <w:next w:val="a8"/>
    <w:uiPriority w:val="99"/>
    <w:semiHidden/>
    <w:unhideWhenUsed/>
    <w:rsid w:val="005A7242"/>
  </w:style>
  <w:style w:type="numbering" w:customStyle="1" w:styleId="41410">
    <w:name w:val="Нет списка4141"/>
    <w:next w:val="a8"/>
    <w:uiPriority w:val="99"/>
    <w:semiHidden/>
    <w:unhideWhenUsed/>
    <w:rsid w:val="005A7242"/>
  </w:style>
  <w:style w:type="numbering" w:customStyle="1" w:styleId="12141">
    <w:name w:val="Нет списка12141"/>
    <w:next w:val="a8"/>
    <w:semiHidden/>
    <w:rsid w:val="005A7242"/>
  </w:style>
  <w:style w:type="numbering" w:customStyle="1" w:styleId="51210">
    <w:name w:val="Нет списка5121"/>
    <w:next w:val="a8"/>
    <w:uiPriority w:val="99"/>
    <w:semiHidden/>
    <w:unhideWhenUsed/>
    <w:rsid w:val="005A7242"/>
  </w:style>
  <w:style w:type="numbering" w:customStyle="1" w:styleId="13121">
    <w:name w:val="Нет списка13121"/>
    <w:next w:val="a8"/>
    <w:semiHidden/>
    <w:rsid w:val="005A7242"/>
  </w:style>
  <w:style w:type="numbering" w:customStyle="1" w:styleId="2231">
    <w:name w:val="Нет списка2231"/>
    <w:next w:val="a8"/>
    <w:uiPriority w:val="99"/>
    <w:semiHidden/>
    <w:unhideWhenUsed/>
    <w:rsid w:val="005A7242"/>
  </w:style>
  <w:style w:type="numbering" w:customStyle="1" w:styleId="11231">
    <w:name w:val="Нет списка11231"/>
    <w:next w:val="a8"/>
    <w:semiHidden/>
    <w:rsid w:val="005A7242"/>
  </w:style>
  <w:style w:type="numbering" w:customStyle="1" w:styleId="311210">
    <w:name w:val="Нет списка31121"/>
    <w:next w:val="a8"/>
    <w:uiPriority w:val="99"/>
    <w:semiHidden/>
    <w:unhideWhenUsed/>
    <w:rsid w:val="005A7242"/>
  </w:style>
  <w:style w:type="numbering" w:customStyle="1" w:styleId="411210">
    <w:name w:val="Нет списка41121"/>
    <w:next w:val="a8"/>
    <w:uiPriority w:val="99"/>
    <w:semiHidden/>
    <w:unhideWhenUsed/>
    <w:rsid w:val="005A7242"/>
  </w:style>
  <w:style w:type="numbering" w:customStyle="1" w:styleId="121121">
    <w:name w:val="Нет списка121121"/>
    <w:next w:val="a8"/>
    <w:semiHidden/>
    <w:rsid w:val="005A7242"/>
  </w:style>
  <w:style w:type="numbering" w:customStyle="1" w:styleId="632">
    <w:name w:val="Нет списка632"/>
    <w:next w:val="a8"/>
    <w:semiHidden/>
    <w:rsid w:val="005A7242"/>
  </w:style>
  <w:style w:type="numbering" w:customStyle="1" w:styleId="1432">
    <w:name w:val="Нет списка1432"/>
    <w:next w:val="a8"/>
    <w:uiPriority w:val="99"/>
    <w:semiHidden/>
    <w:unhideWhenUsed/>
    <w:rsid w:val="005A7242"/>
  </w:style>
  <w:style w:type="numbering" w:customStyle="1" w:styleId="11331">
    <w:name w:val="Нет списка11331"/>
    <w:next w:val="a8"/>
    <w:semiHidden/>
    <w:rsid w:val="005A7242"/>
  </w:style>
  <w:style w:type="numbering" w:customStyle="1" w:styleId="2331">
    <w:name w:val="Нет списка2331"/>
    <w:next w:val="a8"/>
    <w:uiPriority w:val="99"/>
    <w:semiHidden/>
    <w:unhideWhenUsed/>
    <w:rsid w:val="005A7242"/>
  </w:style>
  <w:style w:type="numbering" w:customStyle="1" w:styleId="111231">
    <w:name w:val="Нет списка111231"/>
    <w:next w:val="a8"/>
    <w:semiHidden/>
    <w:rsid w:val="005A7242"/>
  </w:style>
  <w:style w:type="numbering" w:customStyle="1" w:styleId="3231">
    <w:name w:val="Нет списка3231"/>
    <w:next w:val="a8"/>
    <w:uiPriority w:val="99"/>
    <w:semiHidden/>
    <w:unhideWhenUsed/>
    <w:rsid w:val="005A7242"/>
  </w:style>
  <w:style w:type="numbering" w:customStyle="1" w:styleId="4231">
    <w:name w:val="Нет списка4231"/>
    <w:next w:val="a8"/>
    <w:uiPriority w:val="99"/>
    <w:semiHidden/>
    <w:unhideWhenUsed/>
    <w:rsid w:val="005A7242"/>
  </w:style>
  <w:style w:type="numbering" w:customStyle="1" w:styleId="12231">
    <w:name w:val="Нет списка12231"/>
    <w:next w:val="a8"/>
    <w:semiHidden/>
    <w:rsid w:val="005A7242"/>
  </w:style>
  <w:style w:type="numbering" w:customStyle="1" w:styleId="7220">
    <w:name w:val="Нет списка722"/>
    <w:next w:val="a8"/>
    <w:uiPriority w:val="99"/>
    <w:semiHidden/>
    <w:unhideWhenUsed/>
    <w:rsid w:val="005A7242"/>
  </w:style>
  <w:style w:type="numbering" w:customStyle="1" w:styleId="1522">
    <w:name w:val="Нет списка1522"/>
    <w:next w:val="a8"/>
    <w:uiPriority w:val="99"/>
    <w:semiHidden/>
    <w:unhideWhenUsed/>
    <w:rsid w:val="005A7242"/>
  </w:style>
  <w:style w:type="numbering" w:customStyle="1" w:styleId="11421">
    <w:name w:val="Нет списка11421"/>
    <w:next w:val="a8"/>
    <w:semiHidden/>
    <w:rsid w:val="005A7242"/>
  </w:style>
  <w:style w:type="numbering" w:customStyle="1" w:styleId="2421">
    <w:name w:val="Нет списка2421"/>
    <w:next w:val="a8"/>
    <w:uiPriority w:val="99"/>
    <w:semiHidden/>
    <w:unhideWhenUsed/>
    <w:rsid w:val="005A7242"/>
  </w:style>
  <w:style w:type="numbering" w:customStyle="1" w:styleId="111321">
    <w:name w:val="Нет списка111321"/>
    <w:next w:val="a8"/>
    <w:semiHidden/>
    <w:rsid w:val="005A7242"/>
  </w:style>
  <w:style w:type="numbering" w:customStyle="1" w:styleId="21221">
    <w:name w:val="Нет списка21221"/>
    <w:next w:val="a8"/>
    <w:uiPriority w:val="99"/>
    <w:semiHidden/>
    <w:unhideWhenUsed/>
    <w:rsid w:val="005A7242"/>
  </w:style>
  <w:style w:type="numbering" w:customStyle="1" w:styleId="1111221">
    <w:name w:val="Нет списка1111221"/>
    <w:next w:val="a8"/>
    <w:semiHidden/>
    <w:rsid w:val="005A7242"/>
  </w:style>
  <w:style w:type="numbering" w:customStyle="1" w:styleId="33210">
    <w:name w:val="Нет списка3321"/>
    <w:next w:val="a8"/>
    <w:uiPriority w:val="99"/>
    <w:semiHidden/>
    <w:unhideWhenUsed/>
    <w:rsid w:val="005A7242"/>
  </w:style>
  <w:style w:type="numbering" w:customStyle="1" w:styleId="4321">
    <w:name w:val="Нет списка4321"/>
    <w:next w:val="a8"/>
    <w:uiPriority w:val="99"/>
    <w:semiHidden/>
    <w:unhideWhenUsed/>
    <w:rsid w:val="005A7242"/>
  </w:style>
  <w:style w:type="numbering" w:customStyle="1" w:styleId="12321">
    <w:name w:val="Нет списка12321"/>
    <w:next w:val="a8"/>
    <w:semiHidden/>
    <w:rsid w:val="005A7242"/>
  </w:style>
  <w:style w:type="numbering" w:customStyle="1" w:styleId="5221">
    <w:name w:val="Нет списка5221"/>
    <w:next w:val="a8"/>
    <w:uiPriority w:val="99"/>
    <w:semiHidden/>
    <w:unhideWhenUsed/>
    <w:rsid w:val="005A7242"/>
  </w:style>
  <w:style w:type="numbering" w:customStyle="1" w:styleId="13221">
    <w:name w:val="Нет списка13221"/>
    <w:next w:val="a8"/>
    <w:semiHidden/>
    <w:rsid w:val="005A7242"/>
  </w:style>
  <w:style w:type="numbering" w:customStyle="1" w:styleId="22121">
    <w:name w:val="Нет списка22121"/>
    <w:next w:val="a8"/>
    <w:uiPriority w:val="99"/>
    <w:semiHidden/>
    <w:unhideWhenUsed/>
    <w:rsid w:val="005A7242"/>
  </w:style>
  <w:style w:type="numbering" w:customStyle="1" w:styleId="112121">
    <w:name w:val="Нет списка112121"/>
    <w:next w:val="a8"/>
    <w:semiHidden/>
    <w:rsid w:val="005A7242"/>
  </w:style>
  <w:style w:type="numbering" w:customStyle="1" w:styleId="31221">
    <w:name w:val="Нет списка31221"/>
    <w:next w:val="a8"/>
    <w:uiPriority w:val="99"/>
    <w:semiHidden/>
    <w:unhideWhenUsed/>
    <w:rsid w:val="005A7242"/>
  </w:style>
  <w:style w:type="numbering" w:customStyle="1" w:styleId="41221">
    <w:name w:val="Нет списка41221"/>
    <w:next w:val="a8"/>
    <w:uiPriority w:val="99"/>
    <w:semiHidden/>
    <w:unhideWhenUsed/>
    <w:rsid w:val="005A7242"/>
  </w:style>
  <w:style w:type="numbering" w:customStyle="1" w:styleId="121221">
    <w:name w:val="Нет списка121221"/>
    <w:next w:val="a8"/>
    <w:semiHidden/>
    <w:rsid w:val="005A7242"/>
  </w:style>
  <w:style w:type="numbering" w:customStyle="1" w:styleId="61210">
    <w:name w:val="Нет списка6121"/>
    <w:next w:val="a8"/>
    <w:semiHidden/>
    <w:rsid w:val="005A7242"/>
  </w:style>
  <w:style w:type="numbering" w:customStyle="1" w:styleId="14121">
    <w:name w:val="Нет списка14121"/>
    <w:next w:val="a8"/>
    <w:uiPriority w:val="99"/>
    <w:semiHidden/>
    <w:unhideWhenUsed/>
    <w:rsid w:val="005A7242"/>
  </w:style>
  <w:style w:type="numbering" w:customStyle="1" w:styleId="113121">
    <w:name w:val="Нет списка113121"/>
    <w:next w:val="a8"/>
    <w:semiHidden/>
    <w:rsid w:val="005A7242"/>
  </w:style>
  <w:style w:type="numbering" w:customStyle="1" w:styleId="23121">
    <w:name w:val="Нет списка23121"/>
    <w:next w:val="a8"/>
    <w:uiPriority w:val="99"/>
    <w:semiHidden/>
    <w:unhideWhenUsed/>
    <w:rsid w:val="005A7242"/>
  </w:style>
  <w:style w:type="numbering" w:customStyle="1" w:styleId="1112121">
    <w:name w:val="Нет списка1112121"/>
    <w:next w:val="a8"/>
    <w:semiHidden/>
    <w:rsid w:val="005A7242"/>
  </w:style>
  <w:style w:type="numbering" w:customStyle="1" w:styleId="32121">
    <w:name w:val="Нет списка32121"/>
    <w:next w:val="a8"/>
    <w:uiPriority w:val="99"/>
    <w:semiHidden/>
    <w:unhideWhenUsed/>
    <w:rsid w:val="005A7242"/>
  </w:style>
  <w:style w:type="numbering" w:customStyle="1" w:styleId="42121">
    <w:name w:val="Нет списка42121"/>
    <w:next w:val="a8"/>
    <w:uiPriority w:val="99"/>
    <w:semiHidden/>
    <w:unhideWhenUsed/>
    <w:rsid w:val="005A7242"/>
  </w:style>
  <w:style w:type="numbering" w:customStyle="1" w:styleId="122121">
    <w:name w:val="Нет списка122121"/>
    <w:next w:val="a8"/>
    <w:semiHidden/>
    <w:rsid w:val="005A7242"/>
  </w:style>
  <w:style w:type="numbering" w:customStyle="1" w:styleId="8121">
    <w:name w:val="Нет списка812"/>
    <w:next w:val="a8"/>
    <w:uiPriority w:val="99"/>
    <w:semiHidden/>
    <w:unhideWhenUsed/>
    <w:rsid w:val="005A7242"/>
  </w:style>
  <w:style w:type="numbering" w:customStyle="1" w:styleId="1612">
    <w:name w:val="Нет списка1612"/>
    <w:next w:val="a8"/>
    <w:uiPriority w:val="99"/>
    <w:semiHidden/>
    <w:unhideWhenUsed/>
    <w:rsid w:val="005A7242"/>
  </w:style>
  <w:style w:type="numbering" w:customStyle="1" w:styleId="11512">
    <w:name w:val="Нет списка11512"/>
    <w:next w:val="a8"/>
    <w:semiHidden/>
    <w:rsid w:val="005A7242"/>
  </w:style>
  <w:style w:type="numbering" w:customStyle="1" w:styleId="25120">
    <w:name w:val="Нет списка2512"/>
    <w:next w:val="a8"/>
    <w:uiPriority w:val="99"/>
    <w:semiHidden/>
    <w:unhideWhenUsed/>
    <w:rsid w:val="005A7242"/>
  </w:style>
  <w:style w:type="numbering" w:customStyle="1" w:styleId="111412">
    <w:name w:val="Нет списка111412"/>
    <w:next w:val="a8"/>
    <w:semiHidden/>
    <w:rsid w:val="005A7242"/>
  </w:style>
  <w:style w:type="numbering" w:customStyle="1" w:styleId="21311">
    <w:name w:val="Нет списка21311"/>
    <w:next w:val="a8"/>
    <w:uiPriority w:val="99"/>
    <w:semiHidden/>
    <w:unhideWhenUsed/>
    <w:rsid w:val="005A7242"/>
  </w:style>
  <w:style w:type="numbering" w:customStyle="1" w:styleId="1111312">
    <w:name w:val="Нет списка1111312"/>
    <w:next w:val="a8"/>
    <w:semiHidden/>
    <w:rsid w:val="005A7242"/>
  </w:style>
  <w:style w:type="numbering" w:customStyle="1" w:styleId="34120">
    <w:name w:val="Нет списка3412"/>
    <w:next w:val="a8"/>
    <w:uiPriority w:val="99"/>
    <w:semiHidden/>
    <w:unhideWhenUsed/>
    <w:rsid w:val="005A7242"/>
  </w:style>
  <w:style w:type="numbering" w:customStyle="1" w:styleId="4412">
    <w:name w:val="Нет списка4412"/>
    <w:next w:val="a8"/>
    <w:uiPriority w:val="99"/>
    <w:semiHidden/>
    <w:unhideWhenUsed/>
    <w:rsid w:val="005A7242"/>
  </w:style>
  <w:style w:type="numbering" w:customStyle="1" w:styleId="12412">
    <w:name w:val="Нет списка12412"/>
    <w:next w:val="a8"/>
    <w:semiHidden/>
    <w:rsid w:val="005A7242"/>
  </w:style>
  <w:style w:type="numbering" w:customStyle="1" w:styleId="53120">
    <w:name w:val="Нет списка5312"/>
    <w:next w:val="a8"/>
    <w:uiPriority w:val="99"/>
    <w:semiHidden/>
    <w:unhideWhenUsed/>
    <w:rsid w:val="005A7242"/>
  </w:style>
  <w:style w:type="numbering" w:customStyle="1" w:styleId="13312">
    <w:name w:val="Нет списка13312"/>
    <w:next w:val="a8"/>
    <w:semiHidden/>
    <w:rsid w:val="005A7242"/>
  </w:style>
  <w:style w:type="numbering" w:customStyle="1" w:styleId="22211">
    <w:name w:val="Нет списка22211"/>
    <w:next w:val="a8"/>
    <w:uiPriority w:val="99"/>
    <w:semiHidden/>
    <w:unhideWhenUsed/>
    <w:rsid w:val="005A7242"/>
  </w:style>
  <w:style w:type="numbering" w:customStyle="1" w:styleId="112211">
    <w:name w:val="Нет списка112211"/>
    <w:next w:val="a8"/>
    <w:semiHidden/>
    <w:rsid w:val="005A7242"/>
  </w:style>
  <w:style w:type="numbering" w:customStyle="1" w:styleId="31311">
    <w:name w:val="Нет списка31311"/>
    <w:next w:val="a8"/>
    <w:uiPriority w:val="99"/>
    <w:semiHidden/>
    <w:unhideWhenUsed/>
    <w:rsid w:val="005A7242"/>
  </w:style>
  <w:style w:type="numbering" w:customStyle="1" w:styleId="41311">
    <w:name w:val="Нет списка41311"/>
    <w:next w:val="a8"/>
    <w:uiPriority w:val="99"/>
    <w:semiHidden/>
    <w:unhideWhenUsed/>
    <w:rsid w:val="005A7242"/>
  </w:style>
  <w:style w:type="numbering" w:customStyle="1" w:styleId="121311">
    <w:name w:val="Нет списка121311"/>
    <w:next w:val="a8"/>
    <w:semiHidden/>
    <w:rsid w:val="005A7242"/>
  </w:style>
  <w:style w:type="numbering" w:customStyle="1" w:styleId="6212">
    <w:name w:val="Нет списка6212"/>
    <w:next w:val="a8"/>
    <w:semiHidden/>
    <w:rsid w:val="005A7242"/>
  </w:style>
  <w:style w:type="numbering" w:customStyle="1" w:styleId="14212">
    <w:name w:val="Нет списка14212"/>
    <w:next w:val="a8"/>
    <w:uiPriority w:val="99"/>
    <w:semiHidden/>
    <w:unhideWhenUsed/>
    <w:rsid w:val="005A7242"/>
  </w:style>
  <w:style w:type="numbering" w:customStyle="1" w:styleId="113211">
    <w:name w:val="Нет списка113211"/>
    <w:next w:val="a8"/>
    <w:semiHidden/>
    <w:rsid w:val="005A7242"/>
  </w:style>
  <w:style w:type="numbering" w:customStyle="1" w:styleId="23211">
    <w:name w:val="Нет списка23211"/>
    <w:next w:val="a8"/>
    <w:uiPriority w:val="99"/>
    <w:semiHidden/>
    <w:unhideWhenUsed/>
    <w:rsid w:val="005A7242"/>
  </w:style>
  <w:style w:type="numbering" w:customStyle="1" w:styleId="1112211">
    <w:name w:val="Нет списка1112211"/>
    <w:next w:val="a8"/>
    <w:semiHidden/>
    <w:rsid w:val="005A7242"/>
  </w:style>
  <w:style w:type="numbering" w:customStyle="1" w:styleId="32211">
    <w:name w:val="Нет списка32211"/>
    <w:next w:val="a8"/>
    <w:uiPriority w:val="99"/>
    <w:semiHidden/>
    <w:unhideWhenUsed/>
    <w:rsid w:val="005A7242"/>
  </w:style>
  <w:style w:type="numbering" w:customStyle="1" w:styleId="42211">
    <w:name w:val="Нет списка42211"/>
    <w:next w:val="a8"/>
    <w:uiPriority w:val="99"/>
    <w:semiHidden/>
    <w:unhideWhenUsed/>
    <w:rsid w:val="005A7242"/>
  </w:style>
  <w:style w:type="numbering" w:customStyle="1" w:styleId="122211">
    <w:name w:val="Нет списка122211"/>
    <w:next w:val="a8"/>
    <w:semiHidden/>
    <w:rsid w:val="005A7242"/>
  </w:style>
  <w:style w:type="table" w:customStyle="1" w:styleId="1721">
    <w:name w:val="Сетка таблицы172"/>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
    <w:basedOn w:val="a7"/>
    <w:next w:val="afb"/>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ПЕ_Таблица41"/>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ПЕ_Таблица5"/>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ПЕ_Таблица6"/>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A7242"/>
    <w:pPr>
      <w:spacing w:line="240" w:lineRule="auto"/>
      <w:ind w:firstLine="0"/>
      <w:jc w:val="left"/>
    </w:pPr>
    <w:rPr>
      <w:rFonts w:eastAsia="Times New Roman"/>
      <w:lang w:eastAsia="ru-RU"/>
    </w:rPr>
    <w:tblPr>
      <w:tblCellMar>
        <w:top w:w="0" w:type="dxa"/>
        <w:left w:w="0" w:type="dxa"/>
        <w:bottom w:w="0" w:type="dxa"/>
        <w:right w:w="0" w:type="dxa"/>
      </w:tblCellMar>
    </w:tblPr>
  </w:style>
  <w:style w:type="character" w:customStyle="1" w:styleId="11pt">
    <w:name w:val="Основной текст + 11 pt"/>
    <w:aliases w:val="Полужирный"/>
    <w:rsid w:val="005A724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customStyle="1" w:styleId="2422">
    <w:name w:val="Сетка таблицы242"/>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8"/>
    <w:uiPriority w:val="99"/>
    <w:semiHidden/>
    <w:unhideWhenUsed/>
    <w:rsid w:val="005A7242"/>
  </w:style>
  <w:style w:type="table" w:customStyle="1" w:styleId="1821">
    <w:name w:val="Сетка таблицы1821"/>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Таблица-сетка 4 — акцент 111"/>
    <w:basedOn w:val="a7"/>
    <w:next w:val="-412"/>
    <w:uiPriority w:val="4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5A7242"/>
    <w:pPr>
      <w:spacing w:line="240" w:lineRule="auto"/>
      <w:ind w:firstLine="0"/>
      <w:jc w:val="left"/>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5A7242"/>
    <w:pPr>
      <w:spacing w:line="240" w:lineRule="auto"/>
      <w:ind w:firstLine="0"/>
      <w:jc w:val="left"/>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5A7242"/>
    <w:pPr>
      <w:spacing w:line="240" w:lineRule="auto"/>
      <w:ind w:firstLine="0"/>
      <w:jc w:val="left"/>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20">
    <w:name w:val="Сетка таблицы432"/>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1">
    <w:name w:val="Темный список - Акцент 3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0">
    <w:name w:val="Темный список - Акцент 4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1">
    <w:name w:val="Темный список - Акцент 5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12">
    <w:name w:val="Цветная заливка - Акцент 1121"/>
    <w:basedOn w:val="a7"/>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0">
    <w:name w:val="Темный список - Акцент 6121"/>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1">
    <w:name w:val="Список-таблица 2 — акцент 321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4124">
    <w:name w:val="Таблица-сетка 4 — акцент 124"/>
    <w:basedOn w:val="a7"/>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4">
    <w:name w:val="Таблица-сетка 6 цветная — акцент 124"/>
    <w:basedOn w:val="a7"/>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4">
    <w:name w:val="Таблица-сетка 6 цветная — акцент 234"/>
    <w:basedOn w:val="a7"/>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4">
    <w:name w:val="Таблица-сетка 7 цветная — акцент 224"/>
    <w:basedOn w:val="a7"/>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4">
    <w:name w:val="Таблица-сетка 6 цветная — акцент 324"/>
    <w:basedOn w:val="a7"/>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4">
    <w:name w:val="Таблица-сетка 6 цветная — акцент 424"/>
    <w:basedOn w:val="a7"/>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4">
    <w:name w:val="Таблица-сетка 6 цветная — акцент 534"/>
    <w:basedOn w:val="a7"/>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62">
    <w:name w:val="Цветной список - Акцент 16"/>
    <w:basedOn w:val="a7"/>
    <w:next w:val="-13"/>
    <w:uiPriority w:val="72"/>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5">
    <w:name w:val="Средняя сетка 221"/>
    <w:basedOn w:val="a7"/>
    <w:uiPriority w:val="68"/>
    <w:semiHidden/>
    <w:unhideWhenUsed/>
    <w:rsid w:val="005A7242"/>
    <w:pPr>
      <w:spacing w:line="240" w:lineRule="auto"/>
      <w:ind w:firstLine="0"/>
      <w:jc w:val="left"/>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10">
    <w:name w:val="Темный список - Акцент 13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21">
    <w:name w:val="Сетка таблицы34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1">
    <w:name w:val="Сетка таблицы64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
    <w:name w:val="Сетка таблицы26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Сетка таблицы114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3">
    <w:name w:val="Сетка таблицы1151"/>
    <w:basedOn w:val="a7"/>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1">
    <w:name w:val="Сетка таблицы117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_"/>
    <w:rsid w:val="005A7242"/>
    <w:rPr>
      <w:rFonts w:ascii="Times New Roman" w:eastAsia="Times New Roman" w:hAnsi="Times New Roman" w:cs="Times New Roman"/>
      <w:b w:val="0"/>
      <w:bCs w:val="0"/>
      <w:i w:val="0"/>
      <w:iCs w:val="0"/>
      <w:smallCaps w:val="0"/>
      <w:strike w:val="0"/>
      <w:u w:val="none"/>
    </w:rPr>
  </w:style>
  <w:style w:type="character" w:customStyle="1" w:styleId="2fff9">
    <w:name w:val="Основной текст (2)"/>
    <w:rsid w:val="005A72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6"/>
    <w:rsid w:val="005A7242"/>
  </w:style>
  <w:style w:type="paragraph" w:customStyle="1" w:styleId="afffffffff1">
    <w:name w:val="Комментарий"/>
    <w:basedOn w:val="a5"/>
    <w:next w:val="a5"/>
    <w:uiPriority w:val="99"/>
    <w:rsid w:val="005A7242"/>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fff2">
    <w:name w:val="Информация о версии"/>
    <w:basedOn w:val="afffffffff1"/>
    <w:next w:val="a5"/>
    <w:uiPriority w:val="99"/>
    <w:rsid w:val="005A7242"/>
    <w:rPr>
      <w:i/>
      <w:iCs/>
    </w:rPr>
  </w:style>
  <w:style w:type="paragraph" w:customStyle="1" w:styleId="afffffffff3">
    <w:name w:val="Информация об изменениях"/>
    <w:basedOn w:val="a5"/>
    <w:next w:val="a5"/>
    <w:uiPriority w:val="99"/>
    <w:rsid w:val="005A7242"/>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fff4">
    <w:name w:val="Подзаголовок для информации об изменениях"/>
    <w:basedOn w:val="a5"/>
    <w:next w:val="a5"/>
    <w:uiPriority w:val="99"/>
    <w:rsid w:val="005A7242"/>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character" w:customStyle="1" w:styleId="afff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0"/>
    <w:locked/>
    <w:rsid w:val="005A7242"/>
    <w:rPr>
      <w:rFonts w:ascii="Times New Roman" w:eastAsia="Times New Roman" w:hAnsi="Times New Roman" w:cs="Times New Roman"/>
      <w:b/>
      <w:sz w:val="24"/>
      <w:szCs w:val="24"/>
      <w:lang w:eastAsia="ru-RU"/>
    </w:rPr>
  </w:style>
  <w:style w:type="character" w:customStyle="1" w:styleId="bookmark">
    <w:name w:val="bookmark"/>
    <w:rsid w:val="005A7242"/>
  </w:style>
  <w:style w:type="character" w:customStyle="1" w:styleId="-11a">
    <w:name w:val="Цветной список - Акцент 1 Знак1"/>
    <w:uiPriority w:val="34"/>
    <w:locked/>
    <w:rsid w:val="005A7242"/>
    <w:rPr>
      <w:rFonts w:ascii="Times New Roman" w:eastAsia="Calibri" w:hAnsi="Times New Roman" w:cs="Times New Roman"/>
      <w:sz w:val="24"/>
      <w:szCs w:val="24"/>
    </w:rPr>
  </w:style>
  <w:style w:type="table" w:customStyle="1" w:styleId="-1214">
    <w:name w:val="Цветной список - Акцент 121"/>
    <w:basedOn w:val="a7"/>
    <w:next w:val="-13"/>
    <w:uiPriority w:val="72"/>
    <w:rsid w:val="005A7242"/>
    <w:pPr>
      <w:spacing w:line="240" w:lineRule="auto"/>
      <w:ind w:firstLine="0"/>
      <w:jc w:val="left"/>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5A7242"/>
  </w:style>
  <w:style w:type="character" w:customStyle="1" w:styleId="8a">
    <w:name w:val="Основной шрифт абзаца8"/>
    <w:rsid w:val="005A7242"/>
    <w:rPr>
      <w:sz w:val="24"/>
    </w:rPr>
  </w:style>
  <w:style w:type="paragraph" w:customStyle="1" w:styleId="106">
    <w:name w:val="Обычный10"/>
    <w:rsid w:val="005A7242"/>
    <w:pPr>
      <w:spacing w:line="240" w:lineRule="auto"/>
      <w:ind w:firstLine="0"/>
      <w:jc w:val="left"/>
    </w:pPr>
    <w:rPr>
      <w:rFonts w:ascii="Times New Roman" w:eastAsia="Times New Roman" w:hAnsi="Times New Roman" w:cs="Times New Roman"/>
      <w:sz w:val="24"/>
      <w:szCs w:val="20"/>
      <w:lang w:eastAsia="ru-RU"/>
    </w:rPr>
  </w:style>
  <w:style w:type="paragraph" w:customStyle="1" w:styleId="Normalunindented">
    <w:name w:val="Normal unindented"/>
    <w:qFormat/>
    <w:rsid w:val="005A7242"/>
    <w:pPr>
      <w:suppressAutoHyphens/>
      <w:spacing w:before="120" w:after="120" w:line="276" w:lineRule="auto"/>
      <w:ind w:firstLine="0"/>
    </w:pPr>
    <w:rPr>
      <w:rFonts w:ascii="Times New Roman" w:eastAsia="Times New Roman" w:hAnsi="Times New Roman" w:cs="Times New Roman"/>
      <w:kern w:val="1"/>
      <w:lang w:eastAsia="ja-JP"/>
    </w:rPr>
  </w:style>
  <w:style w:type="table" w:customStyle="1" w:styleId="8310">
    <w:name w:val="Сетка таблицы831"/>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Название Знак2"/>
    <w:aliases w:val=" Знак3 Знак1,Название5 Знак1, Знак16 Знак1,Знак16 Знак1"/>
    <w:basedOn w:val="a6"/>
    <w:rsid w:val="005A7242"/>
    <w:rPr>
      <w:rFonts w:ascii="Cambria" w:eastAsia="SimSun" w:hAnsi="Cambria" w:cs="Angsana New"/>
      <w:b/>
      <w:bCs/>
      <w:color w:val="FFFFFF"/>
      <w:spacing w:val="10"/>
      <w:sz w:val="72"/>
      <w:szCs w:val="64"/>
      <w:lang w:eastAsia="ru-RU"/>
    </w:rPr>
  </w:style>
  <w:style w:type="table" w:customStyle="1" w:styleId="-11410">
    <w:name w:val="Цветная сетка - Акцент 114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1">
    <w:name w:val="Темный список - Акцент 314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3">
    <w:name w:val="Сетка таблицы123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514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7"/>
    <w:uiPriority w:val="51"/>
    <w:rsid w:val="005A7242"/>
    <w:pPr>
      <w:spacing w:line="240" w:lineRule="auto"/>
      <w:ind w:firstLine="0"/>
      <w:jc w:val="left"/>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7"/>
    <w:uiPriority w:val="51"/>
    <w:rsid w:val="005A7242"/>
    <w:pPr>
      <w:spacing w:line="240" w:lineRule="auto"/>
      <w:ind w:firstLine="0"/>
      <w:jc w:val="left"/>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0">
    <w:name w:val="Сетка таблицы614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8"/>
    <w:uiPriority w:val="99"/>
    <w:semiHidden/>
    <w:unhideWhenUsed/>
    <w:rsid w:val="005A7242"/>
  </w:style>
  <w:style w:type="table" w:customStyle="1" w:styleId="-11510">
    <w:name w:val="Цветная сетка - Акцент 115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0">
    <w:name w:val="Сетка таблицы84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0">
    <w:name w:val="Сетка таблицы416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7"/>
    <w:uiPriority w:val="51"/>
    <w:rsid w:val="005A7242"/>
    <w:pPr>
      <w:spacing w:line="240" w:lineRule="auto"/>
      <w:ind w:firstLine="0"/>
      <w:jc w:val="left"/>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7"/>
    <w:uiPriority w:val="51"/>
    <w:rsid w:val="005A7242"/>
    <w:pPr>
      <w:spacing w:line="240" w:lineRule="auto"/>
      <w:ind w:firstLine="0"/>
      <w:jc w:val="left"/>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7"/>
    <w:next w:val="afb"/>
    <w:uiPriority w:val="39"/>
    <w:rsid w:val="005A7242"/>
    <w:pPr>
      <w:spacing w:line="240" w:lineRule="auto"/>
      <w:ind w:firstLine="0"/>
      <w:jc w:val="left"/>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7"/>
    <w:next w:val="-23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7"/>
    <w:next w:val="-24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7"/>
    <w:next w:val="-25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7"/>
    <w:next w:val="-21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40">
    <w:name w:val="Цветная сетка - Акцент 1214"/>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41">
    <w:name w:val="Темный список - Акцент 1214"/>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4">
    <w:name w:val="Средняя сетка 3 - Акцент 6214"/>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4">
    <w:name w:val="Темный список - Акцент 2214"/>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Темный список - Акцент 3214"/>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4">
    <w:name w:val="Темный список - Акцент 4214"/>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4">
    <w:name w:val="Темный список - Акцент 5214"/>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2">
    <w:name w:val="Цветная заливка - Акцент 1214"/>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40">
    <w:name w:val="Темный список - Акцент 6214"/>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0">
    <w:name w:val="Сетка таблицы2212"/>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0">
    <w:name w:val="Таблица-сетка 2 — акцент 112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7"/>
    <w:uiPriority w:val="51"/>
    <w:rsid w:val="005A7242"/>
    <w:pPr>
      <w:spacing w:line="240" w:lineRule="auto"/>
      <w:ind w:firstLine="0"/>
      <w:jc w:val="left"/>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7"/>
    <w:uiPriority w:val="51"/>
    <w:rsid w:val="005A7242"/>
    <w:pPr>
      <w:spacing w:line="240" w:lineRule="auto"/>
      <w:ind w:firstLine="0"/>
      <w:jc w:val="left"/>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10">
    <w:name w:val="Цветная сетка - Акцент 1111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3">
    <w:name w:val="Темный список - Акцент 2111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7"/>
    <w:uiPriority w:val="51"/>
    <w:rsid w:val="005A7242"/>
    <w:pPr>
      <w:spacing w:line="240" w:lineRule="auto"/>
      <w:ind w:firstLine="0"/>
      <w:jc w:val="left"/>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7"/>
    <w:uiPriority w:val="51"/>
    <w:rsid w:val="005A7242"/>
    <w:pPr>
      <w:spacing w:line="240" w:lineRule="auto"/>
      <w:ind w:firstLine="0"/>
      <w:jc w:val="left"/>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b"/>
    <w:uiPriority w:val="39"/>
    <w:rsid w:val="005A7242"/>
    <w:pPr>
      <w:spacing w:line="240" w:lineRule="auto"/>
      <w:ind w:firstLine="0"/>
      <w:jc w:val="left"/>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7"/>
    <w:next w:val="-23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7"/>
    <w:next w:val="-24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7"/>
    <w:next w:val="-25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7"/>
    <w:next w:val="-21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13">
    <w:name w:val="Сетка таблицы141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8"/>
    <w:semiHidden/>
    <w:rsid w:val="005A7242"/>
  </w:style>
  <w:style w:type="numbering" w:customStyle="1" w:styleId="211112">
    <w:name w:val="Нет списка211112"/>
    <w:next w:val="a8"/>
    <w:uiPriority w:val="99"/>
    <w:semiHidden/>
    <w:unhideWhenUsed/>
    <w:rsid w:val="005A7242"/>
  </w:style>
  <w:style w:type="numbering" w:customStyle="1" w:styleId="11111111111">
    <w:name w:val="Нет списка11111111111"/>
    <w:next w:val="a8"/>
    <w:semiHidden/>
    <w:rsid w:val="005A7242"/>
  </w:style>
  <w:style w:type="numbering" w:customStyle="1" w:styleId="51112">
    <w:name w:val="Нет списка51112"/>
    <w:next w:val="a8"/>
    <w:uiPriority w:val="99"/>
    <w:semiHidden/>
    <w:unhideWhenUsed/>
    <w:rsid w:val="005A7242"/>
  </w:style>
  <w:style w:type="numbering" w:customStyle="1" w:styleId="131112">
    <w:name w:val="Нет списка131112"/>
    <w:next w:val="a8"/>
    <w:semiHidden/>
    <w:rsid w:val="005A7242"/>
  </w:style>
  <w:style w:type="numbering" w:customStyle="1" w:styleId="3111110">
    <w:name w:val="Нет списка311111"/>
    <w:next w:val="a8"/>
    <w:uiPriority w:val="99"/>
    <w:semiHidden/>
    <w:unhideWhenUsed/>
    <w:rsid w:val="005A7242"/>
  </w:style>
  <w:style w:type="numbering" w:customStyle="1" w:styleId="411111">
    <w:name w:val="Нет списка411111"/>
    <w:next w:val="a8"/>
    <w:uiPriority w:val="99"/>
    <w:semiHidden/>
    <w:unhideWhenUsed/>
    <w:rsid w:val="005A7242"/>
  </w:style>
  <w:style w:type="numbering" w:customStyle="1" w:styleId="1211111">
    <w:name w:val="Нет списка1211111"/>
    <w:next w:val="a8"/>
    <w:semiHidden/>
    <w:rsid w:val="005A7242"/>
  </w:style>
  <w:style w:type="numbering" w:customStyle="1" w:styleId="71121">
    <w:name w:val="Нет списка7112"/>
    <w:next w:val="a8"/>
    <w:uiPriority w:val="99"/>
    <w:semiHidden/>
    <w:unhideWhenUsed/>
    <w:rsid w:val="005A7242"/>
  </w:style>
  <w:style w:type="numbering" w:customStyle="1" w:styleId="151110">
    <w:name w:val="Нет списка15111"/>
    <w:next w:val="a8"/>
    <w:uiPriority w:val="99"/>
    <w:semiHidden/>
    <w:unhideWhenUsed/>
    <w:rsid w:val="005A7242"/>
  </w:style>
  <w:style w:type="numbering" w:customStyle="1" w:styleId="1121112">
    <w:name w:val="Нет списка1121112"/>
    <w:next w:val="a8"/>
    <w:semiHidden/>
    <w:rsid w:val="005A7242"/>
  </w:style>
  <w:style w:type="numbering" w:customStyle="1" w:styleId="611110">
    <w:name w:val="Нет списка61111"/>
    <w:next w:val="a8"/>
    <w:semiHidden/>
    <w:rsid w:val="005A7242"/>
  </w:style>
  <w:style w:type="numbering" w:customStyle="1" w:styleId="141111">
    <w:name w:val="Нет списка141111"/>
    <w:next w:val="a8"/>
    <w:uiPriority w:val="99"/>
    <w:semiHidden/>
    <w:unhideWhenUsed/>
    <w:rsid w:val="005A7242"/>
  </w:style>
  <w:style w:type="numbering" w:customStyle="1" w:styleId="9120">
    <w:name w:val="Нет списка912"/>
    <w:next w:val="a8"/>
    <w:uiPriority w:val="99"/>
    <w:semiHidden/>
    <w:unhideWhenUsed/>
    <w:rsid w:val="005A7242"/>
  </w:style>
  <w:style w:type="numbering" w:customStyle="1" w:styleId="17110">
    <w:name w:val="Нет списка1711"/>
    <w:next w:val="a8"/>
    <w:semiHidden/>
    <w:unhideWhenUsed/>
    <w:rsid w:val="005A7242"/>
  </w:style>
  <w:style w:type="numbering" w:customStyle="1" w:styleId="81111">
    <w:name w:val="Нет списка8111"/>
    <w:next w:val="a8"/>
    <w:uiPriority w:val="99"/>
    <w:semiHidden/>
    <w:unhideWhenUsed/>
    <w:rsid w:val="005A7242"/>
  </w:style>
  <w:style w:type="numbering" w:customStyle="1" w:styleId="161110">
    <w:name w:val="Нет списка16111"/>
    <w:next w:val="a8"/>
    <w:uiPriority w:val="99"/>
    <w:semiHidden/>
    <w:unhideWhenUsed/>
    <w:rsid w:val="005A7242"/>
  </w:style>
  <w:style w:type="table" w:customStyle="1" w:styleId="17111">
    <w:name w:val="Сетка таблицы171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8"/>
    <w:uiPriority w:val="99"/>
    <w:semiHidden/>
    <w:unhideWhenUsed/>
    <w:rsid w:val="005A7242"/>
  </w:style>
  <w:style w:type="table" w:customStyle="1" w:styleId="-11610">
    <w:name w:val="Цветная сетка - Акцент 116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61">
    <w:name w:val="Темный список - Акцент 316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7"/>
    <w:uiPriority w:val="51"/>
    <w:rsid w:val="005A7242"/>
    <w:pPr>
      <w:spacing w:line="240" w:lineRule="auto"/>
      <w:ind w:firstLine="0"/>
      <w:jc w:val="left"/>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7"/>
    <w:uiPriority w:val="51"/>
    <w:rsid w:val="005A7242"/>
    <w:pPr>
      <w:spacing w:line="240" w:lineRule="auto"/>
      <w:ind w:firstLine="0"/>
      <w:jc w:val="left"/>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8"/>
    <w:uiPriority w:val="99"/>
    <w:semiHidden/>
    <w:unhideWhenUsed/>
    <w:rsid w:val="005A7242"/>
  </w:style>
  <w:style w:type="numbering" w:customStyle="1" w:styleId="1172">
    <w:name w:val="Нет списка1172"/>
    <w:next w:val="a8"/>
    <w:uiPriority w:val="99"/>
    <w:semiHidden/>
    <w:unhideWhenUsed/>
    <w:rsid w:val="005A7242"/>
  </w:style>
  <w:style w:type="numbering" w:customStyle="1" w:styleId="2711">
    <w:name w:val="Нет списка271"/>
    <w:next w:val="a8"/>
    <w:uiPriority w:val="99"/>
    <w:semiHidden/>
    <w:unhideWhenUsed/>
    <w:rsid w:val="005A7242"/>
  </w:style>
  <w:style w:type="numbering" w:customStyle="1" w:styleId="3611">
    <w:name w:val="Нет списка361"/>
    <w:next w:val="a8"/>
    <w:uiPriority w:val="99"/>
    <w:semiHidden/>
    <w:unhideWhenUsed/>
    <w:rsid w:val="005A7242"/>
  </w:style>
  <w:style w:type="table" w:customStyle="1" w:styleId="-11710">
    <w:name w:val="Цветная сетка - Акцент 117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7"/>
    <w:uiPriority w:val="51"/>
    <w:rsid w:val="005A7242"/>
    <w:pPr>
      <w:spacing w:line="240" w:lineRule="auto"/>
      <w:ind w:firstLine="0"/>
      <w:jc w:val="left"/>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7"/>
    <w:uiPriority w:val="51"/>
    <w:rsid w:val="005A7242"/>
    <w:pPr>
      <w:spacing w:line="240" w:lineRule="auto"/>
      <w:ind w:firstLine="0"/>
      <w:jc w:val="left"/>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7"/>
    <w:next w:val="afb"/>
    <w:uiPriority w:val="39"/>
    <w:rsid w:val="005A7242"/>
    <w:pPr>
      <w:spacing w:line="240" w:lineRule="auto"/>
      <w:ind w:firstLine="0"/>
      <w:jc w:val="left"/>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7"/>
    <w:next w:val="-23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7"/>
    <w:next w:val="-24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7"/>
    <w:next w:val="-25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0">
    <w:name w:val="Список-таблица 2 — акцент 1131"/>
    <w:basedOn w:val="a7"/>
    <w:next w:val="-21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8"/>
    <w:uiPriority w:val="99"/>
    <w:semiHidden/>
    <w:unhideWhenUsed/>
    <w:rsid w:val="005A7242"/>
  </w:style>
  <w:style w:type="table" w:customStyle="1" w:styleId="-12210">
    <w:name w:val="Цветная сетка - Акцент 122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7"/>
    <w:uiPriority w:val="51"/>
    <w:rsid w:val="005A7242"/>
    <w:pPr>
      <w:spacing w:line="240" w:lineRule="auto"/>
      <w:ind w:firstLine="0"/>
      <w:jc w:val="left"/>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7"/>
    <w:uiPriority w:val="51"/>
    <w:rsid w:val="005A7242"/>
    <w:pPr>
      <w:spacing w:line="240" w:lineRule="auto"/>
      <w:ind w:firstLine="0"/>
      <w:jc w:val="left"/>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8"/>
    <w:semiHidden/>
    <w:unhideWhenUsed/>
    <w:rsid w:val="005A7242"/>
  </w:style>
  <w:style w:type="numbering" w:customStyle="1" w:styleId="11161">
    <w:name w:val="Нет списка11161"/>
    <w:next w:val="a8"/>
    <w:uiPriority w:val="99"/>
    <w:semiHidden/>
    <w:unhideWhenUsed/>
    <w:rsid w:val="005A7242"/>
  </w:style>
  <w:style w:type="numbering" w:customStyle="1" w:styleId="21511">
    <w:name w:val="Нет списка2151"/>
    <w:next w:val="a8"/>
    <w:uiPriority w:val="99"/>
    <w:semiHidden/>
    <w:unhideWhenUsed/>
    <w:rsid w:val="005A7242"/>
  </w:style>
  <w:style w:type="numbering" w:customStyle="1" w:styleId="31511">
    <w:name w:val="Нет списка3151"/>
    <w:next w:val="a8"/>
    <w:uiPriority w:val="99"/>
    <w:semiHidden/>
    <w:unhideWhenUsed/>
    <w:rsid w:val="005A7242"/>
  </w:style>
  <w:style w:type="table" w:customStyle="1" w:styleId="-111210">
    <w:name w:val="Цветная сетка - Акцент 1112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7"/>
    <w:uiPriority w:val="64"/>
    <w:rsid w:val="005A7242"/>
    <w:pPr>
      <w:spacing w:line="240" w:lineRule="auto"/>
      <w:ind w:firstLine="0"/>
      <w:jc w:val="left"/>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7"/>
    <w:next w:val="afb"/>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7"/>
    <w:uiPriority w:val="48"/>
    <w:rsid w:val="005A7242"/>
    <w:pPr>
      <w:spacing w:line="240" w:lineRule="auto"/>
      <w:ind w:firstLine="0"/>
      <w:jc w:val="left"/>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7"/>
    <w:uiPriority w:val="51"/>
    <w:rsid w:val="005A7242"/>
    <w:pPr>
      <w:spacing w:line="240" w:lineRule="auto"/>
      <w:ind w:firstLine="0"/>
      <w:jc w:val="left"/>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7"/>
    <w:uiPriority w:val="51"/>
    <w:rsid w:val="005A7242"/>
    <w:pPr>
      <w:spacing w:line="240" w:lineRule="auto"/>
      <w:ind w:firstLine="0"/>
      <w:jc w:val="left"/>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0">
    <w:name w:val="Сетка таблицы61121"/>
    <w:basedOn w:val="a7"/>
    <w:next w:val="afb"/>
    <w:uiPriority w:val="59"/>
    <w:rsid w:val="005A7242"/>
    <w:pPr>
      <w:spacing w:line="240" w:lineRule="auto"/>
      <w:ind w:firstLine="0"/>
      <w:jc w:val="left"/>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Сетка таблицы71121"/>
    <w:basedOn w:val="a7"/>
    <w:next w:val="afb"/>
    <w:uiPriority w:val="39"/>
    <w:rsid w:val="005A7242"/>
    <w:pPr>
      <w:spacing w:line="240" w:lineRule="auto"/>
      <w:ind w:firstLine="0"/>
      <w:jc w:val="left"/>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7"/>
    <w:uiPriority w:val="51"/>
    <w:rsid w:val="005A7242"/>
    <w:pPr>
      <w:spacing w:line="240" w:lineRule="auto"/>
      <w:ind w:firstLine="0"/>
      <w:jc w:val="left"/>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7"/>
    <w:next w:val="-23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7"/>
    <w:next w:val="-24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7"/>
    <w:next w:val="-25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7"/>
    <w:next w:val="-212"/>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0">
    <w:name w:val="Сетка таблицы103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8"/>
    <w:semiHidden/>
    <w:rsid w:val="005A7242"/>
  </w:style>
  <w:style w:type="numbering" w:customStyle="1" w:styleId="1111141">
    <w:name w:val="Нет списка1111141"/>
    <w:next w:val="a8"/>
    <w:semiHidden/>
    <w:rsid w:val="005A7242"/>
  </w:style>
  <w:style w:type="numbering" w:customStyle="1" w:styleId="5510">
    <w:name w:val="Нет списка551"/>
    <w:next w:val="a8"/>
    <w:uiPriority w:val="99"/>
    <w:semiHidden/>
    <w:unhideWhenUsed/>
    <w:rsid w:val="005A7242"/>
  </w:style>
  <w:style w:type="numbering" w:customStyle="1" w:styleId="1351">
    <w:name w:val="Нет списка1351"/>
    <w:next w:val="a8"/>
    <w:uiPriority w:val="99"/>
    <w:semiHidden/>
    <w:unhideWhenUsed/>
    <w:rsid w:val="005A7242"/>
  </w:style>
  <w:style w:type="numbering" w:customStyle="1" w:styleId="11111141">
    <w:name w:val="Нет списка11111141"/>
    <w:next w:val="a8"/>
    <w:semiHidden/>
    <w:rsid w:val="005A7242"/>
  </w:style>
  <w:style w:type="numbering" w:customStyle="1" w:styleId="21141">
    <w:name w:val="Нет списка21141"/>
    <w:next w:val="a8"/>
    <w:uiPriority w:val="99"/>
    <w:semiHidden/>
    <w:unhideWhenUsed/>
    <w:rsid w:val="005A7242"/>
  </w:style>
  <w:style w:type="numbering" w:customStyle="1" w:styleId="111111121">
    <w:name w:val="Нет списка111111121"/>
    <w:next w:val="a8"/>
    <w:semiHidden/>
    <w:rsid w:val="005A7242"/>
  </w:style>
  <w:style w:type="numbering" w:customStyle="1" w:styleId="211121">
    <w:name w:val="Нет списка211121"/>
    <w:next w:val="a8"/>
    <w:uiPriority w:val="99"/>
    <w:semiHidden/>
    <w:unhideWhenUsed/>
    <w:rsid w:val="005A7242"/>
  </w:style>
  <w:style w:type="numbering" w:customStyle="1" w:styleId="1111111121">
    <w:name w:val="Нет списка1111111121"/>
    <w:next w:val="a8"/>
    <w:semiHidden/>
    <w:rsid w:val="005A7242"/>
  </w:style>
  <w:style w:type="numbering" w:customStyle="1" w:styleId="41511">
    <w:name w:val="Нет списка4151"/>
    <w:next w:val="a8"/>
    <w:uiPriority w:val="99"/>
    <w:semiHidden/>
    <w:unhideWhenUsed/>
    <w:rsid w:val="005A7242"/>
  </w:style>
  <w:style w:type="numbering" w:customStyle="1" w:styleId="12151">
    <w:name w:val="Нет списка12151"/>
    <w:next w:val="a8"/>
    <w:semiHidden/>
    <w:rsid w:val="005A7242"/>
  </w:style>
  <w:style w:type="numbering" w:customStyle="1" w:styleId="51311">
    <w:name w:val="Нет списка5131"/>
    <w:next w:val="a8"/>
    <w:uiPriority w:val="99"/>
    <w:semiHidden/>
    <w:unhideWhenUsed/>
    <w:rsid w:val="005A7242"/>
  </w:style>
  <w:style w:type="numbering" w:customStyle="1" w:styleId="13131">
    <w:name w:val="Нет списка13131"/>
    <w:next w:val="a8"/>
    <w:semiHidden/>
    <w:rsid w:val="005A7242"/>
  </w:style>
  <w:style w:type="numbering" w:customStyle="1" w:styleId="2241">
    <w:name w:val="Нет списка2241"/>
    <w:next w:val="a8"/>
    <w:uiPriority w:val="99"/>
    <w:semiHidden/>
    <w:unhideWhenUsed/>
    <w:rsid w:val="005A7242"/>
  </w:style>
  <w:style w:type="numbering" w:customStyle="1" w:styleId="11241">
    <w:name w:val="Нет списка11241"/>
    <w:next w:val="a8"/>
    <w:semiHidden/>
    <w:rsid w:val="005A7242"/>
  </w:style>
  <w:style w:type="numbering" w:customStyle="1" w:styleId="31131">
    <w:name w:val="Нет списка31131"/>
    <w:next w:val="a8"/>
    <w:uiPriority w:val="99"/>
    <w:semiHidden/>
    <w:unhideWhenUsed/>
    <w:rsid w:val="005A7242"/>
  </w:style>
  <w:style w:type="numbering" w:customStyle="1" w:styleId="41131">
    <w:name w:val="Нет списка41131"/>
    <w:next w:val="a8"/>
    <w:uiPriority w:val="99"/>
    <w:semiHidden/>
    <w:unhideWhenUsed/>
    <w:rsid w:val="005A7242"/>
  </w:style>
  <w:style w:type="numbering" w:customStyle="1" w:styleId="121131">
    <w:name w:val="Нет списка121131"/>
    <w:next w:val="a8"/>
    <w:semiHidden/>
    <w:rsid w:val="005A7242"/>
  </w:style>
  <w:style w:type="numbering" w:customStyle="1" w:styleId="642">
    <w:name w:val="Нет списка642"/>
    <w:next w:val="a8"/>
    <w:semiHidden/>
    <w:rsid w:val="005A7242"/>
  </w:style>
  <w:style w:type="numbering" w:customStyle="1" w:styleId="1442">
    <w:name w:val="Нет списка1442"/>
    <w:next w:val="a8"/>
    <w:uiPriority w:val="99"/>
    <w:semiHidden/>
    <w:unhideWhenUsed/>
    <w:rsid w:val="005A7242"/>
  </w:style>
  <w:style w:type="numbering" w:customStyle="1" w:styleId="11341">
    <w:name w:val="Нет списка11341"/>
    <w:next w:val="a8"/>
    <w:semiHidden/>
    <w:rsid w:val="005A7242"/>
  </w:style>
  <w:style w:type="numbering" w:customStyle="1" w:styleId="2341">
    <w:name w:val="Нет списка2341"/>
    <w:next w:val="a8"/>
    <w:uiPriority w:val="99"/>
    <w:semiHidden/>
    <w:unhideWhenUsed/>
    <w:rsid w:val="005A7242"/>
  </w:style>
  <w:style w:type="numbering" w:customStyle="1" w:styleId="111241">
    <w:name w:val="Нет списка111241"/>
    <w:next w:val="a8"/>
    <w:semiHidden/>
    <w:rsid w:val="005A7242"/>
  </w:style>
  <w:style w:type="numbering" w:customStyle="1" w:styleId="3241">
    <w:name w:val="Нет списка3241"/>
    <w:next w:val="a8"/>
    <w:uiPriority w:val="99"/>
    <w:semiHidden/>
    <w:unhideWhenUsed/>
    <w:rsid w:val="005A7242"/>
  </w:style>
  <w:style w:type="numbering" w:customStyle="1" w:styleId="4241">
    <w:name w:val="Нет списка4241"/>
    <w:next w:val="a8"/>
    <w:uiPriority w:val="99"/>
    <w:semiHidden/>
    <w:unhideWhenUsed/>
    <w:rsid w:val="005A7242"/>
  </w:style>
  <w:style w:type="numbering" w:customStyle="1" w:styleId="12241">
    <w:name w:val="Нет списка12241"/>
    <w:next w:val="a8"/>
    <w:semiHidden/>
    <w:rsid w:val="005A7242"/>
  </w:style>
  <w:style w:type="numbering" w:customStyle="1" w:styleId="732">
    <w:name w:val="Нет списка732"/>
    <w:next w:val="a8"/>
    <w:uiPriority w:val="99"/>
    <w:semiHidden/>
    <w:unhideWhenUsed/>
    <w:rsid w:val="005A7242"/>
  </w:style>
  <w:style w:type="numbering" w:customStyle="1" w:styleId="1531">
    <w:name w:val="Нет списка1531"/>
    <w:next w:val="a8"/>
    <w:semiHidden/>
    <w:unhideWhenUsed/>
    <w:rsid w:val="005A7242"/>
  </w:style>
  <w:style w:type="numbering" w:customStyle="1" w:styleId="11431">
    <w:name w:val="Нет списка11431"/>
    <w:next w:val="a8"/>
    <w:semiHidden/>
    <w:rsid w:val="005A7242"/>
  </w:style>
  <w:style w:type="numbering" w:customStyle="1" w:styleId="2431">
    <w:name w:val="Нет списка2431"/>
    <w:next w:val="a8"/>
    <w:uiPriority w:val="99"/>
    <w:semiHidden/>
    <w:unhideWhenUsed/>
    <w:rsid w:val="005A7242"/>
  </w:style>
  <w:style w:type="numbering" w:customStyle="1" w:styleId="111331">
    <w:name w:val="Нет списка111331"/>
    <w:next w:val="a8"/>
    <w:semiHidden/>
    <w:rsid w:val="005A7242"/>
  </w:style>
  <w:style w:type="numbering" w:customStyle="1" w:styleId="3331">
    <w:name w:val="Нет списка3331"/>
    <w:next w:val="a8"/>
    <w:uiPriority w:val="99"/>
    <w:semiHidden/>
    <w:unhideWhenUsed/>
    <w:rsid w:val="005A7242"/>
  </w:style>
  <w:style w:type="numbering" w:customStyle="1" w:styleId="4331">
    <w:name w:val="Нет списка4331"/>
    <w:next w:val="a8"/>
    <w:uiPriority w:val="99"/>
    <w:semiHidden/>
    <w:unhideWhenUsed/>
    <w:rsid w:val="005A7242"/>
  </w:style>
  <w:style w:type="numbering" w:customStyle="1" w:styleId="12331">
    <w:name w:val="Нет списка12331"/>
    <w:next w:val="a8"/>
    <w:semiHidden/>
    <w:rsid w:val="005A7242"/>
  </w:style>
  <w:style w:type="numbering" w:customStyle="1" w:styleId="5231">
    <w:name w:val="Нет списка5231"/>
    <w:next w:val="a8"/>
    <w:uiPriority w:val="99"/>
    <w:semiHidden/>
    <w:unhideWhenUsed/>
    <w:rsid w:val="005A7242"/>
  </w:style>
  <w:style w:type="numbering" w:customStyle="1" w:styleId="13231">
    <w:name w:val="Нет списка13231"/>
    <w:next w:val="a8"/>
    <w:uiPriority w:val="99"/>
    <w:semiHidden/>
    <w:unhideWhenUsed/>
    <w:rsid w:val="005A7242"/>
  </w:style>
  <w:style w:type="numbering" w:customStyle="1" w:styleId="1111231">
    <w:name w:val="Нет списка1111231"/>
    <w:next w:val="a8"/>
    <w:semiHidden/>
    <w:rsid w:val="005A7242"/>
  </w:style>
  <w:style w:type="numbering" w:customStyle="1" w:styleId="21231">
    <w:name w:val="Нет списка21231"/>
    <w:next w:val="a8"/>
    <w:uiPriority w:val="99"/>
    <w:semiHidden/>
    <w:unhideWhenUsed/>
    <w:rsid w:val="005A7242"/>
  </w:style>
  <w:style w:type="numbering" w:customStyle="1" w:styleId="11111211">
    <w:name w:val="Нет списка11111211"/>
    <w:next w:val="a8"/>
    <w:semiHidden/>
    <w:rsid w:val="005A7242"/>
  </w:style>
  <w:style w:type="numbering" w:customStyle="1" w:styleId="2112110">
    <w:name w:val="Нет списка211211"/>
    <w:next w:val="a8"/>
    <w:uiPriority w:val="99"/>
    <w:semiHidden/>
    <w:unhideWhenUsed/>
    <w:rsid w:val="005A7242"/>
  </w:style>
  <w:style w:type="numbering" w:customStyle="1" w:styleId="111111211">
    <w:name w:val="Нет списка111111211"/>
    <w:next w:val="a8"/>
    <w:semiHidden/>
    <w:rsid w:val="005A7242"/>
  </w:style>
  <w:style w:type="numbering" w:customStyle="1" w:styleId="31231">
    <w:name w:val="Нет списка31231"/>
    <w:next w:val="a8"/>
    <w:uiPriority w:val="99"/>
    <w:semiHidden/>
    <w:unhideWhenUsed/>
    <w:rsid w:val="005A7242"/>
  </w:style>
  <w:style w:type="numbering" w:customStyle="1" w:styleId="41231">
    <w:name w:val="Нет списка41231"/>
    <w:next w:val="a8"/>
    <w:uiPriority w:val="99"/>
    <w:semiHidden/>
    <w:unhideWhenUsed/>
    <w:rsid w:val="005A7242"/>
  </w:style>
  <w:style w:type="numbering" w:customStyle="1" w:styleId="121231">
    <w:name w:val="Нет списка121231"/>
    <w:next w:val="a8"/>
    <w:semiHidden/>
    <w:rsid w:val="005A7242"/>
  </w:style>
  <w:style w:type="numbering" w:customStyle="1" w:styleId="511211">
    <w:name w:val="Нет списка51121"/>
    <w:next w:val="a8"/>
    <w:uiPriority w:val="99"/>
    <w:semiHidden/>
    <w:unhideWhenUsed/>
    <w:rsid w:val="005A7242"/>
  </w:style>
  <w:style w:type="numbering" w:customStyle="1" w:styleId="131121">
    <w:name w:val="Нет списка131121"/>
    <w:next w:val="a8"/>
    <w:semiHidden/>
    <w:rsid w:val="005A7242"/>
  </w:style>
  <w:style w:type="numbering" w:customStyle="1" w:styleId="22131">
    <w:name w:val="Нет списка22131"/>
    <w:next w:val="a8"/>
    <w:uiPriority w:val="99"/>
    <w:semiHidden/>
    <w:unhideWhenUsed/>
    <w:rsid w:val="005A7242"/>
  </w:style>
  <w:style w:type="numbering" w:customStyle="1" w:styleId="112131">
    <w:name w:val="Нет списка112131"/>
    <w:next w:val="a8"/>
    <w:semiHidden/>
    <w:rsid w:val="005A7242"/>
  </w:style>
  <w:style w:type="numbering" w:customStyle="1" w:styleId="311121">
    <w:name w:val="Нет списка311121"/>
    <w:next w:val="a8"/>
    <w:uiPriority w:val="99"/>
    <w:semiHidden/>
    <w:unhideWhenUsed/>
    <w:rsid w:val="005A7242"/>
  </w:style>
  <w:style w:type="numbering" w:customStyle="1" w:styleId="411121">
    <w:name w:val="Нет списка411121"/>
    <w:next w:val="a8"/>
    <w:uiPriority w:val="99"/>
    <w:semiHidden/>
    <w:unhideWhenUsed/>
    <w:rsid w:val="005A7242"/>
  </w:style>
  <w:style w:type="numbering" w:customStyle="1" w:styleId="1211121">
    <w:name w:val="Нет списка1211121"/>
    <w:next w:val="a8"/>
    <w:semiHidden/>
    <w:rsid w:val="005A7242"/>
  </w:style>
  <w:style w:type="numbering" w:customStyle="1" w:styleId="61310">
    <w:name w:val="Нет списка6131"/>
    <w:next w:val="a8"/>
    <w:semiHidden/>
    <w:rsid w:val="005A7242"/>
  </w:style>
  <w:style w:type="numbering" w:customStyle="1" w:styleId="14131">
    <w:name w:val="Нет списка14131"/>
    <w:next w:val="a8"/>
    <w:uiPriority w:val="99"/>
    <w:semiHidden/>
    <w:unhideWhenUsed/>
    <w:rsid w:val="005A7242"/>
  </w:style>
  <w:style w:type="numbering" w:customStyle="1" w:styleId="113131">
    <w:name w:val="Нет списка113131"/>
    <w:next w:val="a8"/>
    <w:semiHidden/>
    <w:rsid w:val="005A7242"/>
  </w:style>
  <w:style w:type="numbering" w:customStyle="1" w:styleId="23131">
    <w:name w:val="Нет списка23131"/>
    <w:next w:val="a8"/>
    <w:uiPriority w:val="99"/>
    <w:semiHidden/>
    <w:unhideWhenUsed/>
    <w:rsid w:val="005A7242"/>
  </w:style>
  <w:style w:type="numbering" w:customStyle="1" w:styleId="1112131">
    <w:name w:val="Нет списка1112131"/>
    <w:next w:val="a8"/>
    <w:semiHidden/>
    <w:rsid w:val="005A7242"/>
  </w:style>
  <w:style w:type="numbering" w:customStyle="1" w:styleId="32131">
    <w:name w:val="Нет списка32131"/>
    <w:next w:val="a8"/>
    <w:uiPriority w:val="99"/>
    <w:semiHidden/>
    <w:unhideWhenUsed/>
    <w:rsid w:val="005A7242"/>
  </w:style>
  <w:style w:type="numbering" w:customStyle="1" w:styleId="42131">
    <w:name w:val="Нет списка42131"/>
    <w:next w:val="a8"/>
    <w:uiPriority w:val="99"/>
    <w:semiHidden/>
    <w:unhideWhenUsed/>
    <w:rsid w:val="005A7242"/>
  </w:style>
  <w:style w:type="numbering" w:customStyle="1" w:styleId="122131">
    <w:name w:val="Нет списка122131"/>
    <w:next w:val="a8"/>
    <w:semiHidden/>
    <w:rsid w:val="005A7242"/>
  </w:style>
  <w:style w:type="numbering" w:customStyle="1" w:styleId="71211">
    <w:name w:val="Нет списка7121"/>
    <w:next w:val="a8"/>
    <w:uiPriority w:val="99"/>
    <w:semiHidden/>
    <w:unhideWhenUsed/>
    <w:rsid w:val="005A7242"/>
  </w:style>
  <w:style w:type="numbering" w:customStyle="1" w:styleId="15121">
    <w:name w:val="Нет списка15121"/>
    <w:next w:val="a8"/>
    <w:uiPriority w:val="99"/>
    <w:semiHidden/>
    <w:unhideWhenUsed/>
    <w:rsid w:val="005A7242"/>
  </w:style>
  <w:style w:type="numbering" w:customStyle="1" w:styleId="114111">
    <w:name w:val="Нет списка114111"/>
    <w:next w:val="a8"/>
    <w:semiHidden/>
    <w:rsid w:val="005A7242"/>
  </w:style>
  <w:style w:type="numbering" w:customStyle="1" w:styleId="24111">
    <w:name w:val="Нет списка24111"/>
    <w:next w:val="a8"/>
    <w:uiPriority w:val="99"/>
    <w:semiHidden/>
    <w:unhideWhenUsed/>
    <w:rsid w:val="005A7242"/>
  </w:style>
  <w:style w:type="numbering" w:customStyle="1" w:styleId="1113111">
    <w:name w:val="Нет списка1113111"/>
    <w:next w:val="a8"/>
    <w:semiHidden/>
    <w:rsid w:val="005A7242"/>
  </w:style>
  <w:style w:type="numbering" w:customStyle="1" w:styleId="212111">
    <w:name w:val="Нет списка212111"/>
    <w:next w:val="a8"/>
    <w:uiPriority w:val="99"/>
    <w:semiHidden/>
    <w:unhideWhenUsed/>
    <w:rsid w:val="005A7242"/>
  </w:style>
  <w:style w:type="numbering" w:customStyle="1" w:styleId="11112111">
    <w:name w:val="Нет списка11112111"/>
    <w:next w:val="a8"/>
    <w:semiHidden/>
    <w:rsid w:val="005A7242"/>
  </w:style>
  <w:style w:type="numbering" w:customStyle="1" w:styleId="33111">
    <w:name w:val="Нет списка33111"/>
    <w:next w:val="a8"/>
    <w:uiPriority w:val="99"/>
    <w:semiHidden/>
    <w:unhideWhenUsed/>
    <w:rsid w:val="005A7242"/>
  </w:style>
  <w:style w:type="numbering" w:customStyle="1" w:styleId="43111">
    <w:name w:val="Нет списка43111"/>
    <w:next w:val="a8"/>
    <w:uiPriority w:val="99"/>
    <w:semiHidden/>
    <w:unhideWhenUsed/>
    <w:rsid w:val="005A7242"/>
  </w:style>
  <w:style w:type="numbering" w:customStyle="1" w:styleId="123111">
    <w:name w:val="Нет списка123111"/>
    <w:next w:val="a8"/>
    <w:semiHidden/>
    <w:rsid w:val="005A7242"/>
  </w:style>
  <w:style w:type="numbering" w:customStyle="1" w:styleId="521110">
    <w:name w:val="Нет списка52111"/>
    <w:next w:val="a8"/>
    <w:uiPriority w:val="99"/>
    <w:semiHidden/>
    <w:unhideWhenUsed/>
    <w:rsid w:val="005A7242"/>
  </w:style>
  <w:style w:type="numbering" w:customStyle="1" w:styleId="132111">
    <w:name w:val="Нет списка132111"/>
    <w:next w:val="a8"/>
    <w:semiHidden/>
    <w:rsid w:val="005A7242"/>
  </w:style>
  <w:style w:type="numbering" w:customStyle="1" w:styleId="2211110">
    <w:name w:val="Нет списка221111"/>
    <w:next w:val="a8"/>
    <w:uiPriority w:val="99"/>
    <w:semiHidden/>
    <w:unhideWhenUsed/>
    <w:rsid w:val="005A7242"/>
  </w:style>
  <w:style w:type="numbering" w:customStyle="1" w:styleId="1121121">
    <w:name w:val="Нет списка1121121"/>
    <w:next w:val="a8"/>
    <w:semiHidden/>
    <w:rsid w:val="005A7242"/>
  </w:style>
  <w:style w:type="numbering" w:customStyle="1" w:styleId="312111">
    <w:name w:val="Нет списка312111"/>
    <w:next w:val="a8"/>
    <w:uiPriority w:val="99"/>
    <w:semiHidden/>
    <w:unhideWhenUsed/>
    <w:rsid w:val="005A7242"/>
  </w:style>
  <w:style w:type="numbering" w:customStyle="1" w:styleId="412111">
    <w:name w:val="Нет списка412111"/>
    <w:next w:val="a8"/>
    <w:uiPriority w:val="99"/>
    <w:semiHidden/>
    <w:unhideWhenUsed/>
    <w:rsid w:val="005A7242"/>
  </w:style>
  <w:style w:type="numbering" w:customStyle="1" w:styleId="1212111">
    <w:name w:val="Нет списка1212111"/>
    <w:next w:val="a8"/>
    <w:semiHidden/>
    <w:rsid w:val="005A7242"/>
  </w:style>
  <w:style w:type="numbering" w:customStyle="1" w:styleId="611211">
    <w:name w:val="Нет списка61121"/>
    <w:next w:val="a8"/>
    <w:semiHidden/>
    <w:rsid w:val="005A7242"/>
  </w:style>
  <w:style w:type="numbering" w:customStyle="1" w:styleId="141121">
    <w:name w:val="Нет списка141121"/>
    <w:next w:val="a8"/>
    <w:uiPriority w:val="99"/>
    <w:semiHidden/>
    <w:unhideWhenUsed/>
    <w:rsid w:val="005A7242"/>
  </w:style>
  <w:style w:type="numbering" w:customStyle="1" w:styleId="1131111">
    <w:name w:val="Нет списка1131111"/>
    <w:next w:val="a8"/>
    <w:semiHidden/>
    <w:rsid w:val="005A7242"/>
  </w:style>
  <w:style w:type="numbering" w:customStyle="1" w:styleId="231111">
    <w:name w:val="Нет списка231111"/>
    <w:next w:val="a8"/>
    <w:uiPriority w:val="99"/>
    <w:semiHidden/>
    <w:unhideWhenUsed/>
    <w:rsid w:val="005A7242"/>
  </w:style>
  <w:style w:type="numbering" w:customStyle="1" w:styleId="11121111">
    <w:name w:val="Нет списка11121111"/>
    <w:next w:val="a8"/>
    <w:semiHidden/>
    <w:rsid w:val="005A7242"/>
  </w:style>
  <w:style w:type="numbering" w:customStyle="1" w:styleId="321111">
    <w:name w:val="Нет списка321111"/>
    <w:next w:val="a8"/>
    <w:uiPriority w:val="99"/>
    <w:semiHidden/>
    <w:unhideWhenUsed/>
    <w:rsid w:val="005A7242"/>
  </w:style>
  <w:style w:type="numbering" w:customStyle="1" w:styleId="421111">
    <w:name w:val="Нет списка421111"/>
    <w:next w:val="a8"/>
    <w:uiPriority w:val="99"/>
    <w:semiHidden/>
    <w:unhideWhenUsed/>
    <w:rsid w:val="005A7242"/>
  </w:style>
  <w:style w:type="numbering" w:customStyle="1" w:styleId="1221111">
    <w:name w:val="Нет списка1221111"/>
    <w:next w:val="a8"/>
    <w:semiHidden/>
    <w:rsid w:val="005A7242"/>
  </w:style>
  <w:style w:type="numbering" w:customStyle="1" w:styleId="8220">
    <w:name w:val="Нет списка822"/>
    <w:next w:val="a8"/>
    <w:uiPriority w:val="99"/>
    <w:semiHidden/>
    <w:unhideWhenUsed/>
    <w:rsid w:val="005A7242"/>
  </w:style>
  <w:style w:type="numbering" w:customStyle="1" w:styleId="16210">
    <w:name w:val="Нет списка1621"/>
    <w:next w:val="a8"/>
    <w:uiPriority w:val="99"/>
    <w:semiHidden/>
    <w:unhideWhenUsed/>
    <w:rsid w:val="005A7242"/>
  </w:style>
  <w:style w:type="numbering" w:customStyle="1" w:styleId="11521">
    <w:name w:val="Нет списка11521"/>
    <w:next w:val="a8"/>
    <w:semiHidden/>
    <w:rsid w:val="005A7242"/>
  </w:style>
  <w:style w:type="numbering" w:customStyle="1" w:styleId="25210">
    <w:name w:val="Нет списка2521"/>
    <w:next w:val="a8"/>
    <w:uiPriority w:val="99"/>
    <w:semiHidden/>
    <w:unhideWhenUsed/>
    <w:rsid w:val="005A7242"/>
  </w:style>
  <w:style w:type="numbering" w:customStyle="1" w:styleId="111421">
    <w:name w:val="Нет списка111421"/>
    <w:next w:val="a8"/>
    <w:semiHidden/>
    <w:rsid w:val="005A7242"/>
  </w:style>
  <w:style w:type="numbering" w:customStyle="1" w:styleId="21321">
    <w:name w:val="Нет списка21321"/>
    <w:next w:val="a8"/>
    <w:uiPriority w:val="99"/>
    <w:semiHidden/>
    <w:unhideWhenUsed/>
    <w:rsid w:val="005A7242"/>
  </w:style>
  <w:style w:type="numbering" w:customStyle="1" w:styleId="1111321">
    <w:name w:val="Нет списка1111321"/>
    <w:next w:val="a8"/>
    <w:semiHidden/>
    <w:rsid w:val="005A7242"/>
  </w:style>
  <w:style w:type="numbering" w:customStyle="1" w:styleId="34210">
    <w:name w:val="Нет списка3421"/>
    <w:next w:val="a8"/>
    <w:uiPriority w:val="99"/>
    <w:semiHidden/>
    <w:unhideWhenUsed/>
    <w:rsid w:val="005A7242"/>
  </w:style>
  <w:style w:type="numbering" w:customStyle="1" w:styleId="4421">
    <w:name w:val="Нет списка4421"/>
    <w:next w:val="a8"/>
    <w:uiPriority w:val="99"/>
    <w:semiHidden/>
    <w:unhideWhenUsed/>
    <w:rsid w:val="005A7242"/>
  </w:style>
  <w:style w:type="numbering" w:customStyle="1" w:styleId="12421">
    <w:name w:val="Нет списка12421"/>
    <w:next w:val="a8"/>
    <w:semiHidden/>
    <w:rsid w:val="005A7242"/>
  </w:style>
  <w:style w:type="numbering" w:customStyle="1" w:styleId="5321">
    <w:name w:val="Нет списка5321"/>
    <w:next w:val="a8"/>
    <w:uiPriority w:val="99"/>
    <w:semiHidden/>
    <w:unhideWhenUsed/>
    <w:rsid w:val="005A7242"/>
  </w:style>
  <w:style w:type="numbering" w:customStyle="1" w:styleId="13321">
    <w:name w:val="Нет списка13321"/>
    <w:next w:val="a8"/>
    <w:semiHidden/>
    <w:rsid w:val="005A7242"/>
  </w:style>
  <w:style w:type="numbering" w:customStyle="1" w:styleId="22221">
    <w:name w:val="Нет списка22221"/>
    <w:next w:val="a8"/>
    <w:uiPriority w:val="99"/>
    <w:semiHidden/>
    <w:unhideWhenUsed/>
    <w:rsid w:val="005A7242"/>
  </w:style>
  <w:style w:type="numbering" w:customStyle="1" w:styleId="112221">
    <w:name w:val="Нет списка112221"/>
    <w:next w:val="a8"/>
    <w:semiHidden/>
    <w:rsid w:val="005A7242"/>
  </w:style>
  <w:style w:type="numbering" w:customStyle="1" w:styleId="31321">
    <w:name w:val="Нет списка31321"/>
    <w:next w:val="a8"/>
    <w:uiPriority w:val="99"/>
    <w:semiHidden/>
    <w:unhideWhenUsed/>
    <w:rsid w:val="005A7242"/>
  </w:style>
  <w:style w:type="numbering" w:customStyle="1" w:styleId="41321">
    <w:name w:val="Нет списка41321"/>
    <w:next w:val="a8"/>
    <w:uiPriority w:val="99"/>
    <w:semiHidden/>
    <w:unhideWhenUsed/>
    <w:rsid w:val="005A7242"/>
  </w:style>
  <w:style w:type="numbering" w:customStyle="1" w:styleId="121321">
    <w:name w:val="Нет списка121321"/>
    <w:next w:val="a8"/>
    <w:semiHidden/>
    <w:rsid w:val="005A7242"/>
  </w:style>
  <w:style w:type="numbering" w:customStyle="1" w:styleId="62210">
    <w:name w:val="Нет списка6221"/>
    <w:next w:val="a8"/>
    <w:semiHidden/>
    <w:rsid w:val="005A7242"/>
  </w:style>
  <w:style w:type="numbering" w:customStyle="1" w:styleId="14221">
    <w:name w:val="Нет списка14221"/>
    <w:next w:val="a8"/>
    <w:uiPriority w:val="99"/>
    <w:semiHidden/>
    <w:unhideWhenUsed/>
    <w:rsid w:val="005A7242"/>
  </w:style>
  <w:style w:type="numbering" w:customStyle="1" w:styleId="113221">
    <w:name w:val="Нет списка113221"/>
    <w:next w:val="a8"/>
    <w:semiHidden/>
    <w:rsid w:val="005A7242"/>
  </w:style>
  <w:style w:type="numbering" w:customStyle="1" w:styleId="23221">
    <w:name w:val="Нет списка23221"/>
    <w:next w:val="a8"/>
    <w:uiPriority w:val="99"/>
    <w:semiHidden/>
    <w:unhideWhenUsed/>
    <w:rsid w:val="005A7242"/>
  </w:style>
  <w:style w:type="numbering" w:customStyle="1" w:styleId="1112221">
    <w:name w:val="Нет списка1112221"/>
    <w:next w:val="a8"/>
    <w:semiHidden/>
    <w:rsid w:val="005A7242"/>
  </w:style>
  <w:style w:type="numbering" w:customStyle="1" w:styleId="32221">
    <w:name w:val="Нет списка32221"/>
    <w:next w:val="a8"/>
    <w:uiPriority w:val="99"/>
    <w:semiHidden/>
    <w:unhideWhenUsed/>
    <w:rsid w:val="005A7242"/>
  </w:style>
  <w:style w:type="numbering" w:customStyle="1" w:styleId="42221">
    <w:name w:val="Нет списка42221"/>
    <w:next w:val="a8"/>
    <w:uiPriority w:val="99"/>
    <w:semiHidden/>
    <w:unhideWhenUsed/>
    <w:rsid w:val="005A7242"/>
  </w:style>
  <w:style w:type="numbering" w:customStyle="1" w:styleId="122221">
    <w:name w:val="Нет списка122221"/>
    <w:next w:val="a8"/>
    <w:semiHidden/>
    <w:rsid w:val="005A7242"/>
  </w:style>
  <w:style w:type="numbering" w:customStyle="1" w:styleId="9211">
    <w:name w:val="Нет списка921"/>
    <w:next w:val="a8"/>
    <w:uiPriority w:val="99"/>
    <w:semiHidden/>
    <w:unhideWhenUsed/>
    <w:rsid w:val="005A7242"/>
  </w:style>
  <w:style w:type="numbering" w:customStyle="1" w:styleId="17210">
    <w:name w:val="Нет списка1721"/>
    <w:next w:val="a8"/>
    <w:semiHidden/>
    <w:unhideWhenUsed/>
    <w:rsid w:val="005A7242"/>
  </w:style>
  <w:style w:type="numbering" w:customStyle="1" w:styleId="116110">
    <w:name w:val="Нет списка11611"/>
    <w:next w:val="a8"/>
    <w:semiHidden/>
    <w:rsid w:val="005A7242"/>
  </w:style>
  <w:style w:type="numbering" w:customStyle="1" w:styleId="26110">
    <w:name w:val="Нет списка2611"/>
    <w:next w:val="a8"/>
    <w:uiPriority w:val="99"/>
    <w:semiHidden/>
    <w:unhideWhenUsed/>
    <w:rsid w:val="005A7242"/>
  </w:style>
  <w:style w:type="numbering" w:customStyle="1" w:styleId="111511">
    <w:name w:val="Нет списка111511"/>
    <w:next w:val="a8"/>
    <w:semiHidden/>
    <w:rsid w:val="005A7242"/>
  </w:style>
  <w:style w:type="numbering" w:customStyle="1" w:styleId="35110">
    <w:name w:val="Нет списка3511"/>
    <w:next w:val="a8"/>
    <w:uiPriority w:val="99"/>
    <w:semiHidden/>
    <w:unhideWhenUsed/>
    <w:rsid w:val="005A7242"/>
  </w:style>
  <w:style w:type="numbering" w:customStyle="1" w:styleId="45110">
    <w:name w:val="Нет списка4511"/>
    <w:next w:val="a8"/>
    <w:uiPriority w:val="99"/>
    <w:semiHidden/>
    <w:unhideWhenUsed/>
    <w:rsid w:val="005A7242"/>
  </w:style>
  <w:style w:type="numbering" w:customStyle="1" w:styleId="12511">
    <w:name w:val="Нет списка12511"/>
    <w:next w:val="a8"/>
    <w:semiHidden/>
    <w:rsid w:val="005A7242"/>
  </w:style>
  <w:style w:type="numbering" w:customStyle="1" w:styleId="54110">
    <w:name w:val="Нет списка5411"/>
    <w:next w:val="a8"/>
    <w:uiPriority w:val="99"/>
    <w:semiHidden/>
    <w:unhideWhenUsed/>
    <w:rsid w:val="005A7242"/>
  </w:style>
  <w:style w:type="numbering" w:customStyle="1" w:styleId="13411">
    <w:name w:val="Нет списка13411"/>
    <w:next w:val="a8"/>
    <w:uiPriority w:val="99"/>
    <w:semiHidden/>
    <w:unhideWhenUsed/>
    <w:rsid w:val="005A7242"/>
  </w:style>
  <w:style w:type="numbering" w:customStyle="1" w:styleId="1111411">
    <w:name w:val="Нет списка1111411"/>
    <w:next w:val="a8"/>
    <w:semiHidden/>
    <w:rsid w:val="005A7242"/>
  </w:style>
  <w:style w:type="numbering" w:customStyle="1" w:styleId="214110">
    <w:name w:val="Нет списка21411"/>
    <w:next w:val="a8"/>
    <w:uiPriority w:val="99"/>
    <w:semiHidden/>
    <w:unhideWhenUsed/>
    <w:rsid w:val="005A7242"/>
  </w:style>
  <w:style w:type="numbering" w:customStyle="1" w:styleId="11111311">
    <w:name w:val="Нет списка11111311"/>
    <w:next w:val="a8"/>
    <w:semiHidden/>
    <w:rsid w:val="005A7242"/>
  </w:style>
  <w:style w:type="numbering" w:customStyle="1" w:styleId="211311">
    <w:name w:val="Нет списка211311"/>
    <w:next w:val="a8"/>
    <w:uiPriority w:val="99"/>
    <w:semiHidden/>
    <w:unhideWhenUsed/>
    <w:rsid w:val="005A7242"/>
  </w:style>
  <w:style w:type="numbering" w:customStyle="1" w:styleId="111111311">
    <w:name w:val="Нет списка111111311"/>
    <w:next w:val="a8"/>
    <w:semiHidden/>
    <w:rsid w:val="005A7242"/>
  </w:style>
  <w:style w:type="numbering" w:customStyle="1" w:styleId="314110">
    <w:name w:val="Нет списка31411"/>
    <w:next w:val="a8"/>
    <w:uiPriority w:val="99"/>
    <w:semiHidden/>
    <w:unhideWhenUsed/>
    <w:rsid w:val="005A7242"/>
  </w:style>
  <w:style w:type="numbering" w:customStyle="1" w:styleId="414110">
    <w:name w:val="Нет списка41411"/>
    <w:next w:val="a8"/>
    <w:uiPriority w:val="99"/>
    <w:semiHidden/>
    <w:unhideWhenUsed/>
    <w:rsid w:val="005A7242"/>
  </w:style>
  <w:style w:type="numbering" w:customStyle="1" w:styleId="121411">
    <w:name w:val="Нет списка121411"/>
    <w:next w:val="a8"/>
    <w:semiHidden/>
    <w:rsid w:val="005A7242"/>
  </w:style>
  <w:style w:type="numbering" w:customStyle="1" w:styleId="512110">
    <w:name w:val="Нет списка51211"/>
    <w:next w:val="a8"/>
    <w:uiPriority w:val="99"/>
    <w:semiHidden/>
    <w:unhideWhenUsed/>
    <w:rsid w:val="005A7242"/>
  </w:style>
  <w:style w:type="numbering" w:customStyle="1" w:styleId="131211">
    <w:name w:val="Нет списка131211"/>
    <w:next w:val="a8"/>
    <w:semiHidden/>
    <w:rsid w:val="005A7242"/>
  </w:style>
  <w:style w:type="numbering" w:customStyle="1" w:styleId="22311">
    <w:name w:val="Нет списка22311"/>
    <w:next w:val="a8"/>
    <w:uiPriority w:val="99"/>
    <w:semiHidden/>
    <w:unhideWhenUsed/>
    <w:rsid w:val="005A7242"/>
  </w:style>
  <w:style w:type="numbering" w:customStyle="1" w:styleId="112311">
    <w:name w:val="Нет списка112311"/>
    <w:next w:val="a8"/>
    <w:semiHidden/>
    <w:rsid w:val="005A7242"/>
  </w:style>
  <w:style w:type="numbering" w:customStyle="1" w:styleId="3112110">
    <w:name w:val="Нет списка311211"/>
    <w:next w:val="a8"/>
    <w:uiPriority w:val="99"/>
    <w:semiHidden/>
    <w:unhideWhenUsed/>
    <w:rsid w:val="005A7242"/>
  </w:style>
  <w:style w:type="numbering" w:customStyle="1" w:styleId="4112110">
    <w:name w:val="Нет списка411211"/>
    <w:next w:val="a8"/>
    <w:uiPriority w:val="99"/>
    <w:semiHidden/>
    <w:unhideWhenUsed/>
    <w:rsid w:val="005A7242"/>
  </w:style>
  <w:style w:type="numbering" w:customStyle="1" w:styleId="1211211">
    <w:name w:val="Нет списка1211211"/>
    <w:next w:val="a8"/>
    <w:semiHidden/>
    <w:rsid w:val="005A7242"/>
  </w:style>
  <w:style w:type="numbering" w:customStyle="1" w:styleId="6311">
    <w:name w:val="Нет списка6311"/>
    <w:next w:val="a8"/>
    <w:semiHidden/>
    <w:rsid w:val="005A7242"/>
  </w:style>
  <w:style w:type="numbering" w:customStyle="1" w:styleId="14311">
    <w:name w:val="Нет списка14311"/>
    <w:next w:val="a8"/>
    <w:uiPriority w:val="99"/>
    <w:semiHidden/>
    <w:unhideWhenUsed/>
    <w:rsid w:val="005A7242"/>
  </w:style>
  <w:style w:type="numbering" w:customStyle="1" w:styleId="113311">
    <w:name w:val="Нет списка113311"/>
    <w:next w:val="a8"/>
    <w:semiHidden/>
    <w:rsid w:val="005A7242"/>
  </w:style>
  <w:style w:type="numbering" w:customStyle="1" w:styleId="23311">
    <w:name w:val="Нет списка23311"/>
    <w:next w:val="a8"/>
    <w:uiPriority w:val="99"/>
    <w:semiHidden/>
    <w:unhideWhenUsed/>
    <w:rsid w:val="005A7242"/>
  </w:style>
  <w:style w:type="numbering" w:customStyle="1" w:styleId="1112311">
    <w:name w:val="Нет списка1112311"/>
    <w:next w:val="a8"/>
    <w:semiHidden/>
    <w:rsid w:val="005A7242"/>
  </w:style>
  <w:style w:type="numbering" w:customStyle="1" w:styleId="32311">
    <w:name w:val="Нет списка32311"/>
    <w:next w:val="a8"/>
    <w:uiPriority w:val="99"/>
    <w:semiHidden/>
    <w:unhideWhenUsed/>
    <w:rsid w:val="005A7242"/>
  </w:style>
  <w:style w:type="numbering" w:customStyle="1" w:styleId="42311">
    <w:name w:val="Нет списка42311"/>
    <w:next w:val="a8"/>
    <w:uiPriority w:val="99"/>
    <w:semiHidden/>
    <w:unhideWhenUsed/>
    <w:rsid w:val="005A7242"/>
  </w:style>
  <w:style w:type="numbering" w:customStyle="1" w:styleId="122311">
    <w:name w:val="Нет списка122311"/>
    <w:next w:val="a8"/>
    <w:semiHidden/>
    <w:rsid w:val="005A7242"/>
  </w:style>
  <w:style w:type="numbering" w:customStyle="1" w:styleId="72110">
    <w:name w:val="Нет списка7211"/>
    <w:next w:val="a8"/>
    <w:uiPriority w:val="99"/>
    <w:semiHidden/>
    <w:unhideWhenUsed/>
    <w:rsid w:val="005A7242"/>
  </w:style>
  <w:style w:type="numbering" w:customStyle="1" w:styleId="15211">
    <w:name w:val="Нет списка15211"/>
    <w:next w:val="a8"/>
    <w:uiPriority w:val="99"/>
    <w:semiHidden/>
    <w:unhideWhenUsed/>
    <w:rsid w:val="005A7242"/>
  </w:style>
  <w:style w:type="numbering" w:customStyle="1" w:styleId="114211">
    <w:name w:val="Нет списка114211"/>
    <w:next w:val="a8"/>
    <w:semiHidden/>
    <w:rsid w:val="005A7242"/>
  </w:style>
  <w:style w:type="numbering" w:customStyle="1" w:styleId="24211">
    <w:name w:val="Нет списка24211"/>
    <w:next w:val="a8"/>
    <w:uiPriority w:val="99"/>
    <w:semiHidden/>
    <w:unhideWhenUsed/>
    <w:rsid w:val="005A7242"/>
  </w:style>
  <w:style w:type="numbering" w:customStyle="1" w:styleId="1113211">
    <w:name w:val="Нет списка1113211"/>
    <w:next w:val="a8"/>
    <w:semiHidden/>
    <w:rsid w:val="005A7242"/>
  </w:style>
  <w:style w:type="numbering" w:customStyle="1" w:styleId="212211">
    <w:name w:val="Нет списка212211"/>
    <w:next w:val="a8"/>
    <w:uiPriority w:val="99"/>
    <w:semiHidden/>
    <w:unhideWhenUsed/>
    <w:rsid w:val="005A7242"/>
  </w:style>
  <w:style w:type="numbering" w:customStyle="1" w:styleId="11112211">
    <w:name w:val="Нет списка11112211"/>
    <w:next w:val="a8"/>
    <w:semiHidden/>
    <w:rsid w:val="005A7242"/>
  </w:style>
  <w:style w:type="numbering" w:customStyle="1" w:styleId="33211">
    <w:name w:val="Нет списка33211"/>
    <w:next w:val="a8"/>
    <w:uiPriority w:val="99"/>
    <w:semiHidden/>
    <w:unhideWhenUsed/>
    <w:rsid w:val="005A7242"/>
  </w:style>
  <w:style w:type="numbering" w:customStyle="1" w:styleId="43211">
    <w:name w:val="Нет списка43211"/>
    <w:next w:val="a8"/>
    <w:uiPriority w:val="99"/>
    <w:semiHidden/>
    <w:unhideWhenUsed/>
    <w:rsid w:val="005A7242"/>
  </w:style>
  <w:style w:type="numbering" w:customStyle="1" w:styleId="123211">
    <w:name w:val="Нет списка123211"/>
    <w:next w:val="a8"/>
    <w:semiHidden/>
    <w:rsid w:val="005A7242"/>
  </w:style>
  <w:style w:type="numbering" w:customStyle="1" w:styleId="52211">
    <w:name w:val="Нет списка52211"/>
    <w:next w:val="a8"/>
    <w:uiPriority w:val="99"/>
    <w:semiHidden/>
    <w:unhideWhenUsed/>
    <w:rsid w:val="005A7242"/>
  </w:style>
  <w:style w:type="numbering" w:customStyle="1" w:styleId="132211">
    <w:name w:val="Нет списка132211"/>
    <w:next w:val="a8"/>
    <w:semiHidden/>
    <w:rsid w:val="005A7242"/>
  </w:style>
  <w:style w:type="numbering" w:customStyle="1" w:styleId="221211">
    <w:name w:val="Нет списка221211"/>
    <w:next w:val="a8"/>
    <w:uiPriority w:val="99"/>
    <w:semiHidden/>
    <w:unhideWhenUsed/>
    <w:rsid w:val="005A7242"/>
  </w:style>
  <w:style w:type="numbering" w:customStyle="1" w:styleId="1121211">
    <w:name w:val="Нет списка1121211"/>
    <w:next w:val="a8"/>
    <w:semiHidden/>
    <w:rsid w:val="005A7242"/>
  </w:style>
  <w:style w:type="numbering" w:customStyle="1" w:styleId="312211">
    <w:name w:val="Нет списка312211"/>
    <w:next w:val="a8"/>
    <w:uiPriority w:val="99"/>
    <w:semiHidden/>
    <w:unhideWhenUsed/>
    <w:rsid w:val="005A7242"/>
  </w:style>
  <w:style w:type="numbering" w:customStyle="1" w:styleId="412211">
    <w:name w:val="Нет списка412211"/>
    <w:next w:val="a8"/>
    <w:uiPriority w:val="99"/>
    <w:semiHidden/>
    <w:unhideWhenUsed/>
    <w:rsid w:val="005A7242"/>
  </w:style>
  <w:style w:type="numbering" w:customStyle="1" w:styleId="1212211">
    <w:name w:val="Нет списка1212211"/>
    <w:next w:val="a8"/>
    <w:semiHidden/>
    <w:rsid w:val="005A7242"/>
  </w:style>
  <w:style w:type="numbering" w:customStyle="1" w:styleId="612110">
    <w:name w:val="Нет списка61211"/>
    <w:next w:val="a8"/>
    <w:semiHidden/>
    <w:rsid w:val="005A7242"/>
  </w:style>
  <w:style w:type="numbering" w:customStyle="1" w:styleId="141211">
    <w:name w:val="Нет списка141211"/>
    <w:next w:val="a8"/>
    <w:uiPriority w:val="99"/>
    <w:semiHidden/>
    <w:unhideWhenUsed/>
    <w:rsid w:val="005A7242"/>
  </w:style>
  <w:style w:type="numbering" w:customStyle="1" w:styleId="1131211">
    <w:name w:val="Нет списка1131211"/>
    <w:next w:val="a8"/>
    <w:semiHidden/>
    <w:rsid w:val="005A7242"/>
  </w:style>
  <w:style w:type="numbering" w:customStyle="1" w:styleId="231211">
    <w:name w:val="Нет списка231211"/>
    <w:next w:val="a8"/>
    <w:uiPriority w:val="99"/>
    <w:semiHidden/>
    <w:unhideWhenUsed/>
    <w:rsid w:val="005A7242"/>
  </w:style>
  <w:style w:type="numbering" w:customStyle="1" w:styleId="11121211">
    <w:name w:val="Нет списка11121211"/>
    <w:next w:val="a8"/>
    <w:semiHidden/>
    <w:rsid w:val="005A7242"/>
  </w:style>
  <w:style w:type="numbering" w:customStyle="1" w:styleId="321211">
    <w:name w:val="Нет списка321211"/>
    <w:next w:val="a8"/>
    <w:uiPriority w:val="99"/>
    <w:semiHidden/>
    <w:unhideWhenUsed/>
    <w:rsid w:val="005A7242"/>
  </w:style>
  <w:style w:type="numbering" w:customStyle="1" w:styleId="421211">
    <w:name w:val="Нет списка421211"/>
    <w:next w:val="a8"/>
    <w:uiPriority w:val="99"/>
    <w:semiHidden/>
    <w:unhideWhenUsed/>
    <w:rsid w:val="005A7242"/>
  </w:style>
  <w:style w:type="numbering" w:customStyle="1" w:styleId="1221211">
    <w:name w:val="Нет списка1221211"/>
    <w:next w:val="a8"/>
    <w:semiHidden/>
    <w:rsid w:val="005A7242"/>
  </w:style>
  <w:style w:type="numbering" w:customStyle="1" w:styleId="81211">
    <w:name w:val="Нет списка8121"/>
    <w:next w:val="a8"/>
    <w:uiPriority w:val="99"/>
    <w:semiHidden/>
    <w:unhideWhenUsed/>
    <w:rsid w:val="005A7242"/>
  </w:style>
  <w:style w:type="numbering" w:customStyle="1" w:styleId="16121">
    <w:name w:val="Нет списка16121"/>
    <w:next w:val="a8"/>
    <w:uiPriority w:val="99"/>
    <w:semiHidden/>
    <w:unhideWhenUsed/>
    <w:rsid w:val="005A7242"/>
  </w:style>
  <w:style w:type="numbering" w:customStyle="1" w:styleId="115111">
    <w:name w:val="Нет списка115111"/>
    <w:next w:val="a8"/>
    <w:semiHidden/>
    <w:rsid w:val="005A7242"/>
  </w:style>
  <w:style w:type="numbering" w:customStyle="1" w:styleId="25111">
    <w:name w:val="Нет списка25111"/>
    <w:next w:val="a8"/>
    <w:uiPriority w:val="99"/>
    <w:semiHidden/>
    <w:unhideWhenUsed/>
    <w:rsid w:val="005A7242"/>
  </w:style>
  <w:style w:type="numbering" w:customStyle="1" w:styleId="1114111">
    <w:name w:val="Нет списка1114111"/>
    <w:next w:val="a8"/>
    <w:semiHidden/>
    <w:rsid w:val="005A7242"/>
  </w:style>
  <w:style w:type="numbering" w:customStyle="1" w:styleId="213111">
    <w:name w:val="Нет списка213111"/>
    <w:next w:val="a8"/>
    <w:uiPriority w:val="99"/>
    <w:semiHidden/>
    <w:unhideWhenUsed/>
    <w:rsid w:val="005A7242"/>
  </w:style>
  <w:style w:type="numbering" w:customStyle="1" w:styleId="11113111">
    <w:name w:val="Нет списка11113111"/>
    <w:next w:val="a8"/>
    <w:semiHidden/>
    <w:rsid w:val="005A7242"/>
  </w:style>
  <w:style w:type="numbering" w:customStyle="1" w:styleId="34111">
    <w:name w:val="Нет списка34111"/>
    <w:next w:val="a8"/>
    <w:uiPriority w:val="99"/>
    <w:semiHidden/>
    <w:unhideWhenUsed/>
    <w:rsid w:val="005A7242"/>
  </w:style>
  <w:style w:type="numbering" w:customStyle="1" w:styleId="44111">
    <w:name w:val="Нет списка44111"/>
    <w:next w:val="a8"/>
    <w:uiPriority w:val="99"/>
    <w:semiHidden/>
    <w:unhideWhenUsed/>
    <w:rsid w:val="005A7242"/>
  </w:style>
  <w:style w:type="numbering" w:customStyle="1" w:styleId="124111">
    <w:name w:val="Нет списка124111"/>
    <w:next w:val="a8"/>
    <w:semiHidden/>
    <w:rsid w:val="005A7242"/>
  </w:style>
  <w:style w:type="numbering" w:customStyle="1" w:styleId="53111">
    <w:name w:val="Нет списка53111"/>
    <w:next w:val="a8"/>
    <w:uiPriority w:val="99"/>
    <w:semiHidden/>
    <w:unhideWhenUsed/>
    <w:rsid w:val="005A7242"/>
  </w:style>
  <w:style w:type="numbering" w:customStyle="1" w:styleId="133111">
    <w:name w:val="Нет списка133111"/>
    <w:next w:val="a8"/>
    <w:semiHidden/>
    <w:rsid w:val="005A7242"/>
  </w:style>
  <w:style w:type="numbering" w:customStyle="1" w:styleId="222111">
    <w:name w:val="Нет списка222111"/>
    <w:next w:val="a8"/>
    <w:uiPriority w:val="99"/>
    <w:semiHidden/>
    <w:unhideWhenUsed/>
    <w:rsid w:val="005A7242"/>
  </w:style>
  <w:style w:type="numbering" w:customStyle="1" w:styleId="1122111">
    <w:name w:val="Нет списка1122111"/>
    <w:next w:val="a8"/>
    <w:semiHidden/>
    <w:rsid w:val="005A7242"/>
  </w:style>
  <w:style w:type="numbering" w:customStyle="1" w:styleId="313111">
    <w:name w:val="Нет списка313111"/>
    <w:next w:val="a8"/>
    <w:uiPriority w:val="99"/>
    <w:semiHidden/>
    <w:unhideWhenUsed/>
    <w:rsid w:val="005A7242"/>
  </w:style>
  <w:style w:type="numbering" w:customStyle="1" w:styleId="413111">
    <w:name w:val="Нет списка413111"/>
    <w:next w:val="a8"/>
    <w:uiPriority w:val="99"/>
    <w:semiHidden/>
    <w:unhideWhenUsed/>
    <w:rsid w:val="005A7242"/>
  </w:style>
  <w:style w:type="numbering" w:customStyle="1" w:styleId="1213111">
    <w:name w:val="Нет списка1213111"/>
    <w:next w:val="a8"/>
    <w:semiHidden/>
    <w:rsid w:val="005A7242"/>
  </w:style>
  <w:style w:type="numbering" w:customStyle="1" w:styleId="621110">
    <w:name w:val="Нет списка62111"/>
    <w:next w:val="a8"/>
    <w:semiHidden/>
    <w:rsid w:val="005A7242"/>
  </w:style>
  <w:style w:type="numbering" w:customStyle="1" w:styleId="142111">
    <w:name w:val="Нет списка142111"/>
    <w:next w:val="a8"/>
    <w:uiPriority w:val="99"/>
    <w:semiHidden/>
    <w:unhideWhenUsed/>
    <w:rsid w:val="005A7242"/>
  </w:style>
  <w:style w:type="numbering" w:customStyle="1" w:styleId="1132111">
    <w:name w:val="Нет списка1132111"/>
    <w:next w:val="a8"/>
    <w:semiHidden/>
    <w:rsid w:val="005A7242"/>
  </w:style>
  <w:style w:type="numbering" w:customStyle="1" w:styleId="232111">
    <w:name w:val="Нет списка232111"/>
    <w:next w:val="a8"/>
    <w:uiPriority w:val="99"/>
    <w:semiHidden/>
    <w:unhideWhenUsed/>
    <w:rsid w:val="005A7242"/>
  </w:style>
  <w:style w:type="numbering" w:customStyle="1" w:styleId="11122111">
    <w:name w:val="Нет списка11122111"/>
    <w:next w:val="a8"/>
    <w:semiHidden/>
    <w:rsid w:val="005A7242"/>
  </w:style>
  <w:style w:type="numbering" w:customStyle="1" w:styleId="322111">
    <w:name w:val="Нет списка322111"/>
    <w:next w:val="a8"/>
    <w:uiPriority w:val="99"/>
    <w:semiHidden/>
    <w:unhideWhenUsed/>
    <w:rsid w:val="005A7242"/>
  </w:style>
  <w:style w:type="numbering" w:customStyle="1" w:styleId="422111">
    <w:name w:val="Нет списка422111"/>
    <w:next w:val="a8"/>
    <w:uiPriority w:val="99"/>
    <w:semiHidden/>
    <w:unhideWhenUsed/>
    <w:rsid w:val="005A7242"/>
  </w:style>
  <w:style w:type="numbering" w:customStyle="1" w:styleId="1222111">
    <w:name w:val="Нет списка1222111"/>
    <w:next w:val="a8"/>
    <w:semiHidden/>
    <w:rsid w:val="005A7242"/>
  </w:style>
  <w:style w:type="table" w:customStyle="1" w:styleId="17211">
    <w:name w:val="Сетка таблицы172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8"/>
    <w:uiPriority w:val="99"/>
    <w:semiHidden/>
    <w:unhideWhenUsed/>
    <w:rsid w:val="005A7242"/>
  </w:style>
  <w:style w:type="table" w:customStyle="1" w:styleId="TableNormal">
    <w:name w:val="Table Normal"/>
    <w:uiPriority w:val="2"/>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8"/>
    <w:uiPriority w:val="99"/>
    <w:semiHidden/>
    <w:unhideWhenUsed/>
    <w:rsid w:val="005A7242"/>
  </w:style>
  <w:style w:type="table" w:customStyle="1" w:styleId="TableNormal1">
    <w:name w:val="Table Normal1"/>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8"/>
    <w:uiPriority w:val="99"/>
    <w:semiHidden/>
    <w:unhideWhenUsed/>
    <w:rsid w:val="005A7242"/>
  </w:style>
  <w:style w:type="table" w:customStyle="1" w:styleId="861">
    <w:name w:val="Сетка таблицы861"/>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8"/>
    <w:uiPriority w:val="99"/>
    <w:semiHidden/>
    <w:unhideWhenUsed/>
    <w:rsid w:val="005A7242"/>
  </w:style>
  <w:style w:type="table" w:customStyle="1" w:styleId="18211">
    <w:name w:val="Сетка таблицы18211"/>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3">
    <w:name w:val="Название Знак3"/>
    <w:basedOn w:val="a6"/>
    <w:uiPriority w:val="10"/>
    <w:rsid w:val="005A7242"/>
    <w:rPr>
      <w:rFonts w:ascii="Cambria" w:eastAsia="Times New Roman" w:hAnsi="Cambria" w:cs="Times New Roman"/>
      <w:spacing w:val="-10"/>
      <w:kern w:val="28"/>
      <w:sz w:val="56"/>
      <w:szCs w:val="56"/>
    </w:rPr>
  </w:style>
  <w:style w:type="character" w:customStyle="1" w:styleId="2fffb">
    <w:name w:val="Заголовок Знак2"/>
    <w:basedOn w:val="a6"/>
    <w:uiPriority w:val="10"/>
    <w:rsid w:val="005A7242"/>
    <w:rPr>
      <w:rFonts w:ascii="Cambria" w:eastAsia="Times New Roman" w:hAnsi="Cambria" w:cs="Times New Roman"/>
      <w:spacing w:val="-10"/>
      <w:kern w:val="28"/>
      <w:sz w:val="56"/>
      <w:szCs w:val="56"/>
    </w:rPr>
  </w:style>
  <w:style w:type="character" w:customStyle="1" w:styleId="NoSpacingChar">
    <w:name w:val="No Spacing Char"/>
    <w:basedOn w:val="a6"/>
    <w:link w:val="1f6"/>
    <w:locked/>
    <w:rsid w:val="005A7242"/>
    <w:rPr>
      <w:rFonts w:ascii="Calibri" w:eastAsia="Times New Roman" w:hAnsi="Calibri" w:cs="Times New Roman"/>
    </w:rPr>
  </w:style>
  <w:style w:type="character" w:customStyle="1" w:styleId="ConsNonformat0">
    <w:name w:val="ConsNonformat Знак"/>
    <w:link w:val="ConsNonformat"/>
    <w:locked/>
    <w:rsid w:val="005A7242"/>
    <w:rPr>
      <w:rFonts w:ascii="Consultant" w:eastAsia="Times New Roman" w:hAnsi="Consultant" w:cs="Times New Roman"/>
      <w:sz w:val="20"/>
      <w:szCs w:val="20"/>
      <w:lang w:eastAsia="ru-RU"/>
    </w:rPr>
  </w:style>
  <w:style w:type="paragraph" w:customStyle="1" w:styleId="Pa125">
    <w:name w:val="Pa12++5"/>
    <w:basedOn w:val="a5"/>
    <w:next w:val="a5"/>
    <w:rsid w:val="005A7242"/>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5A7242"/>
    <w:pPr>
      <w:widowControl w:val="0"/>
      <w:spacing w:after="120"/>
    </w:pPr>
    <w:rPr>
      <w:color w:val="auto"/>
    </w:rPr>
  </w:style>
  <w:style w:type="paragraph" w:customStyle="1" w:styleId="CM21">
    <w:name w:val="CM21"/>
    <w:basedOn w:val="Default"/>
    <w:next w:val="Default"/>
    <w:rsid w:val="005A7242"/>
    <w:pPr>
      <w:widowControl w:val="0"/>
      <w:spacing w:after="835"/>
    </w:pPr>
    <w:rPr>
      <w:color w:val="auto"/>
    </w:rPr>
  </w:style>
  <w:style w:type="paragraph" w:customStyle="1" w:styleId="CM22">
    <w:name w:val="CM22"/>
    <w:basedOn w:val="Default"/>
    <w:next w:val="Default"/>
    <w:rsid w:val="005A7242"/>
    <w:pPr>
      <w:widowControl w:val="0"/>
      <w:spacing w:after="225"/>
    </w:pPr>
    <w:rPr>
      <w:color w:val="auto"/>
    </w:rPr>
  </w:style>
  <w:style w:type="character" w:customStyle="1" w:styleId="1fffff0">
    <w:name w:val="Стиль1 Знак"/>
    <w:basedOn w:val="a6"/>
    <w:rsid w:val="005A7242"/>
    <w:rPr>
      <w:rFonts w:ascii="Times New Roman" w:eastAsia="Times New Roman" w:hAnsi="Times New Roman" w:cs="Times New Roman"/>
      <w:b/>
      <w:sz w:val="28"/>
      <w:szCs w:val="24"/>
      <w:lang w:eastAsia="ru-RU"/>
    </w:rPr>
  </w:style>
  <w:style w:type="character" w:customStyle="1" w:styleId="link">
    <w:name w:val="link"/>
    <w:basedOn w:val="a6"/>
    <w:rsid w:val="005A7242"/>
    <w:rPr>
      <w:strike w:val="0"/>
      <w:dstrike w:val="0"/>
      <w:color w:val="008000"/>
      <w:u w:val="none"/>
      <w:effect w:val="none"/>
    </w:rPr>
  </w:style>
  <w:style w:type="paragraph" w:customStyle="1" w:styleId="CM20">
    <w:name w:val="CM20"/>
    <w:basedOn w:val="Default"/>
    <w:next w:val="Default"/>
    <w:rsid w:val="005A7242"/>
    <w:pPr>
      <w:widowControl w:val="0"/>
      <w:spacing w:after="318"/>
    </w:pPr>
    <w:rPr>
      <w:color w:val="auto"/>
    </w:rPr>
  </w:style>
  <w:style w:type="paragraph" w:customStyle="1" w:styleId="CM1">
    <w:name w:val="CM1"/>
    <w:basedOn w:val="Default"/>
    <w:next w:val="Default"/>
    <w:rsid w:val="005A7242"/>
    <w:pPr>
      <w:widowControl w:val="0"/>
    </w:pPr>
    <w:rPr>
      <w:color w:val="auto"/>
    </w:rPr>
  </w:style>
  <w:style w:type="paragraph" w:customStyle="1" w:styleId="CM2">
    <w:name w:val="CM2"/>
    <w:basedOn w:val="Default"/>
    <w:next w:val="Default"/>
    <w:rsid w:val="005A7242"/>
    <w:pPr>
      <w:widowControl w:val="0"/>
      <w:spacing w:line="220" w:lineRule="atLeast"/>
    </w:pPr>
    <w:rPr>
      <w:color w:val="auto"/>
    </w:rPr>
  </w:style>
  <w:style w:type="paragraph" w:customStyle="1" w:styleId="CM3">
    <w:name w:val="CM3"/>
    <w:basedOn w:val="Default"/>
    <w:next w:val="Default"/>
    <w:rsid w:val="005A7242"/>
    <w:pPr>
      <w:widowControl w:val="0"/>
    </w:pPr>
    <w:rPr>
      <w:color w:val="auto"/>
    </w:rPr>
  </w:style>
  <w:style w:type="paragraph" w:customStyle="1" w:styleId="CM23">
    <w:name w:val="CM23"/>
    <w:basedOn w:val="Default"/>
    <w:next w:val="Default"/>
    <w:rsid w:val="005A7242"/>
    <w:pPr>
      <w:widowControl w:val="0"/>
      <w:spacing w:after="680"/>
    </w:pPr>
    <w:rPr>
      <w:color w:val="auto"/>
    </w:rPr>
  </w:style>
  <w:style w:type="paragraph" w:customStyle="1" w:styleId="CM5">
    <w:name w:val="CM5"/>
    <w:basedOn w:val="Default"/>
    <w:next w:val="Default"/>
    <w:rsid w:val="005A7242"/>
    <w:pPr>
      <w:widowControl w:val="0"/>
      <w:spacing w:line="276" w:lineRule="atLeast"/>
    </w:pPr>
    <w:rPr>
      <w:color w:val="auto"/>
    </w:rPr>
  </w:style>
  <w:style w:type="paragraph" w:customStyle="1" w:styleId="CM6">
    <w:name w:val="CM6"/>
    <w:basedOn w:val="Default"/>
    <w:next w:val="Default"/>
    <w:rsid w:val="005A7242"/>
    <w:pPr>
      <w:widowControl w:val="0"/>
      <w:spacing w:line="276" w:lineRule="atLeast"/>
    </w:pPr>
    <w:rPr>
      <w:color w:val="auto"/>
    </w:rPr>
  </w:style>
  <w:style w:type="paragraph" w:customStyle="1" w:styleId="CM7">
    <w:name w:val="CM7"/>
    <w:basedOn w:val="Default"/>
    <w:next w:val="Default"/>
    <w:rsid w:val="005A7242"/>
    <w:pPr>
      <w:widowControl w:val="0"/>
      <w:spacing w:line="276" w:lineRule="atLeast"/>
    </w:pPr>
    <w:rPr>
      <w:color w:val="auto"/>
    </w:rPr>
  </w:style>
  <w:style w:type="paragraph" w:customStyle="1" w:styleId="CM8">
    <w:name w:val="CM8"/>
    <w:basedOn w:val="Default"/>
    <w:next w:val="Default"/>
    <w:rsid w:val="005A7242"/>
    <w:pPr>
      <w:widowControl w:val="0"/>
      <w:spacing w:line="276" w:lineRule="atLeast"/>
    </w:pPr>
    <w:rPr>
      <w:color w:val="auto"/>
    </w:rPr>
  </w:style>
  <w:style w:type="paragraph" w:customStyle="1" w:styleId="CM9">
    <w:name w:val="CM9"/>
    <w:basedOn w:val="Default"/>
    <w:next w:val="Default"/>
    <w:rsid w:val="005A7242"/>
    <w:pPr>
      <w:widowControl w:val="0"/>
      <w:spacing w:line="220" w:lineRule="atLeast"/>
    </w:pPr>
    <w:rPr>
      <w:color w:val="auto"/>
    </w:rPr>
  </w:style>
  <w:style w:type="paragraph" w:customStyle="1" w:styleId="CM10">
    <w:name w:val="CM10"/>
    <w:basedOn w:val="Default"/>
    <w:next w:val="Default"/>
    <w:rsid w:val="005A7242"/>
    <w:pPr>
      <w:widowControl w:val="0"/>
      <w:spacing w:line="220" w:lineRule="atLeast"/>
    </w:pPr>
    <w:rPr>
      <w:color w:val="auto"/>
    </w:rPr>
  </w:style>
  <w:style w:type="paragraph" w:customStyle="1" w:styleId="CM11">
    <w:name w:val="CM11"/>
    <w:basedOn w:val="Default"/>
    <w:next w:val="Default"/>
    <w:rsid w:val="005A7242"/>
    <w:pPr>
      <w:widowControl w:val="0"/>
      <w:spacing w:line="220" w:lineRule="atLeast"/>
    </w:pPr>
    <w:rPr>
      <w:color w:val="auto"/>
    </w:rPr>
  </w:style>
  <w:style w:type="paragraph" w:customStyle="1" w:styleId="CM12">
    <w:name w:val="CM12"/>
    <w:basedOn w:val="Default"/>
    <w:next w:val="Default"/>
    <w:rsid w:val="005A7242"/>
    <w:pPr>
      <w:widowControl w:val="0"/>
      <w:spacing w:line="220" w:lineRule="atLeast"/>
    </w:pPr>
    <w:rPr>
      <w:color w:val="auto"/>
    </w:rPr>
  </w:style>
  <w:style w:type="paragraph" w:customStyle="1" w:styleId="CM25">
    <w:name w:val="CM25"/>
    <w:basedOn w:val="Default"/>
    <w:next w:val="Default"/>
    <w:rsid w:val="005A7242"/>
    <w:pPr>
      <w:widowControl w:val="0"/>
      <w:spacing w:after="55"/>
    </w:pPr>
    <w:rPr>
      <w:color w:val="auto"/>
    </w:rPr>
  </w:style>
  <w:style w:type="paragraph" w:customStyle="1" w:styleId="CM14">
    <w:name w:val="CM14"/>
    <w:basedOn w:val="Default"/>
    <w:next w:val="Default"/>
    <w:rsid w:val="005A7242"/>
    <w:pPr>
      <w:widowControl w:val="0"/>
      <w:spacing w:line="220" w:lineRule="atLeast"/>
    </w:pPr>
    <w:rPr>
      <w:color w:val="auto"/>
    </w:rPr>
  </w:style>
  <w:style w:type="paragraph" w:customStyle="1" w:styleId="CM15">
    <w:name w:val="CM15"/>
    <w:basedOn w:val="Default"/>
    <w:next w:val="Default"/>
    <w:rsid w:val="005A7242"/>
    <w:pPr>
      <w:widowControl w:val="0"/>
      <w:spacing w:line="220" w:lineRule="atLeast"/>
    </w:pPr>
    <w:rPr>
      <w:color w:val="auto"/>
    </w:rPr>
  </w:style>
  <w:style w:type="paragraph" w:customStyle="1" w:styleId="CM16">
    <w:name w:val="CM16"/>
    <w:basedOn w:val="Default"/>
    <w:next w:val="Default"/>
    <w:rsid w:val="005A7242"/>
    <w:pPr>
      <w:widowControl w:val="0"/>
      <w:spacing w:line="276" w:lineRule="atLeast"/>
    </w:pPr>
    <w:rPr>
      <w:color w:val="auto"/>
    </w:rPr>
  </w:style>
  <w:style w:type="paragraph" w:customStyle="1" w:styleId="CM17">
    <w:name w:val="CM17"/>
    <w:basedOn w:val="Default"/>
    <w:next w:val="Default"/>
    <w:rsid w:val="005A7242"/>
    <w:pPr>
      <w:widowControl w:val="0"/>
      <w:spacing w:line="276" w:lineRule="atLeast"/>
    </w:pPr>
    <w:rPr>
      <w:color w:val="auto"/>
    </w:rPr>
  </w:style>
  <w:style w:type="paragraph" w:customStyle="1" w:styleId="afffffffff5">
    <w:name w:val="Íàçâàíèå"/>
    <w:basedOn w:val="a5"/>
    <w:rsid w:val="005A7242"/>
    <w:pPr>
      <w:autoSpaceDE w:val="0"/>
      <w:autoSpaceDN w:val="0"/>
      <w:spacing w:line="240" w:lineRule="auto"/>
      <w:ind w:firstLine="0"/>
      <w:jc w:val="center"/>
    </w:pPr>
    <w:rPr>
      <w:rFonts w:eastAsia="Times New Roman"/>
      <w:lang w:eastAsia="ru-RU"/>
    </w:rPr>
  </w:style>
  <w:style w:type="paragraph" w:customStyle="1" w:styleId="afffffffff6">
    <w:name w:val="Формула"/>
    <w:basedOn w:val="a5"/>
    <w:next w:val="a5"/>
    <w:rsid w:val="005A7242"/>
    <w:pPr>
      <w:tabs>
        <w:tab w:val="center" w:pos="5103"/>
        <w:tab w:val="right" w:pos="10206"/>
      </w:tabs>
      <w:suppressAutoHyphens/>
      <w:spacing w:after="60"/>
      <w:ind w:firstLine="0"/>
    </w:pPr>
    <w:rPr>
      <w:rFonts w:eastAsia="Times New Roman"/>
      <w:sz w:val="24"/>
      <w:szCs w:val="20"/>
      <w:lang w:eastAsia="ar-SA"/>
    </w:rPr>
  </w:style>
  <w:style w:type="paragraph" w:customStyle="1" w:styleId="afffffffff7">
    <w:name w:val="Формула Где"/>
    <w:basedOn w:val="a5"/>
    <w:next w:val="a5"/>
    <w:rsid w:val="005A7242"/>
    <w:pPr>
      <w:tabs>
        <w:tab w:val="left" w:pos="1276"/>
        <w:tab w:val="left" w:pos="1701"/>
      </w:tabs>
      <w:suppressAutoHyphens/>
      <w:spacing w:after="60"/>
    </w:pPr>
    <w:rPr>
      <w:rFonts w:eastAsia="Times New Roman"/>
      <w:sz w:val="24"/>
      <w:szCs w:val="20"/>
      <w:lang w:eastAsia="ar-SA"/>
    </w:rPr>
  </w:style>
  <w:style w:type="paragraph" w:customStyle="1" w:styleId="afffffffff8">
    <w:name w:val="Словарная статья"/>
    <w:basedOn w:val="a5"/>
    <w:next w:val="a5"/>
    <w:rsid w:val="005A7242"/>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6"/>
    <w:rsid w:val="005A7242"/>
  </w:style>
  <w:style w:type="paragraph" w:styleId="5f">
    <w:name w:val="List Bullet 5"/>
    <w:basedOn w:val="a5"/>
    <w:autoRedefine/>
    <w:rsid w:val="005A7242"/>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5"/>
    <w:link w:val="1fffff1"/>
    <w:rsid w:val="005A7242"/>
    <w:pPr>
      <w:numPr>
        <w:ilvl w:val="2"/>
        <w:numId w:val="30"/>
      </w:numPr>
      <w:spacing w:line="240" w:lineRule="auto"/>
    </w:pPr>
    <w:rPr>
      <w:rFonts w:eastAsia="Times New Roman"/>
      <w:lang w:eastAsia="ru-RU"/>
    </w:rPr>
  </w:style>
  <w:style w:type="character" w:customStyle="1" w:styleId="1fffff1">
    <w:name w:val="Пункт Знак1"/>
    <w:link w:val="a1"/>
    <w:locked/>
    <w:rsid w:val="005A7242"/>
    <w:rPr>
      <w:rFonts w:ascii="Times New Roman" w:eastAsia="Times New Roman" w:hAnsi="Times New Roman" w:cs="Times New Roman"/>
      <w:sz w:val="28"/>
      <w:szCs w:val="28"/>
      <w:lang w:eastAsia="ru-RU"/>
    </w:rPr>
  </w:style>
  <w:style w:type="paragraph" w:customStyle="1" w:styleId="afffffffff9">
    <w:name w:val="!Подпись"/>
    <w:basedOn w:val="a5"/>
    <w:semiHidden/>
    <w:rsid w:val="005A7242"/>
    <w:pPr>
      <w:spacing w:line="240" w:lineRule="auto"/>
      <w:ind w:right="51" w:firstLine="0"/>
      <w:jc w:val="left"/>
    </w:pPr>
    <w:rPr>
      <w:rFonts w:eastAsia="Times New Roman"/>
      <w:b/>
      <w:bCs/>
      <w:sz w:val="24"/>
      <w:szCs w:val="24"/>
      <w:lang w:eastAsia="ru-RU"/>
    </w:rPr>
  </w:style>
  <w:style w:type="paragraph" w:customStyle="1" w:styleId="auiue">
    <w:name w:val="au?iue"/>
    <w:rsid w:val="005A7242"/>
    <w:pPr>
      <w:widowControl w:val="0"/>
      <w:spacing w:line="240" w:lineRule="auto"/>
    </w:pPr>
    <w:rPr>
      <w:rFonts w:ascii="Journal" w:eastAsia="Times New Roman" w:hAnsi="Journal" w:cs="Times New Roman"/>
      <w:sz w:val="24"/>
      <w:szCs w:val="20"/>
      <w:lang w:eastAsia="ru-RU"/>
    </w:rPr>
  </w:style>
  <w:style w:type="paragraph" w:customStyle="1" w:styleId="BodyText23">
    <w:name w:val="Body Text 23"/>
    <w:basedOn w:val="auiue"/>
    <w:rsid w:val="005A7242"/>
    <w:pPr>
      <w:spacing w:line="240" w:lineRule="atLeast"/>
      <w:ind w:firstLine="567"/>
    </w:pPr>
    <w:rPr>
      <w:rFonts w:ascii="Arial" w:hAnsi="Arial"/>
      <w:sz w:val="20"/>
    </w:rPr>
  </w:style>
  <w:style w:type="paragraph" w:customStyle="1" w:styleId="afffffffffa">
    <w:name w:val="Íîðìàëüíûé"/>
    <w:semiHidden/>
    <w:rsid w:val="005A7242"/>
    <w:pPr>
      <w:spacing w:line="240" w:lineRule="auto"/>
      <w:ind w:firstLine="0"/>
      <w:jc w:val="left"/>
    </w:pPr>
    <w:rPr>
      <w:rFonts w:ascii="Courier" w:eastAsia="Times New Roman" w:hAnsi="Courier" w:cs="Times New Roman"/>
      <w:sz w:val="24"/>
      <w:szCs w:val="20"/>
      <w:lang w:val="en-GB" w:eastAsia="ru-RU"/>
    </w:rPr>
  </w:style>
  <w:style w:type="paragraph" w:customStyle="1" w:styleId="2fffc">
    <w:name w:val="Заголовок 2 жирный"/>
    <w:basedOn w:val="21"/>
    <w:link w:val="2fffd"/>
    <w:rsid w:val="005A7242"/>
    <w:pPr>
      <w:tabs>
        <w:tab w:val="clear" w:pos="5880"/>
        <w:tab w:val="num" w:pos="0"/>
      </w:tabs>
      <w:autoSpaceDE/>
      <w:autoSpaceDN/>
      <w:adjustRightInd/>
      <w:ind w:left="1142" w:right="51" w:hanging="1142"/>
      <w:jc w:val="both"/>
    </w:pPr>
    <w:rPr>
      <w:rFonts w:eastAsia="Times New Roman"/>
      <w:color w:val="auto"/>
    </w:rPr>
  </w:style>
  <w:style w:type="character" w:customStyle="1" w:styleId="2fffd">
    <w:name w:val="Заголовок 2 жирный Знак"/>
    <w:basedOn w:val="a6"/>
    <w:link w:val="2fffc"/>
    <w:locked/>
    <w:rsid w:val="005A7242"/>
    <w:rPr>
      <w:rFonts w:ascii="Times New Roman" w:eastAsia="Times New Roman" w:hAnsi="Times New Roman" w:cs="Times New Roman"/>
      <w:b/>
      <w:bCs/>
      <w:sz w:val="28"/>
      <w:szCs w:val="28"/>
      <w:lang w:eastAsia="ru-RU"/>
    </w:rPr>
  </w:style>
  <w:style w:type="paragraph" w:customStyle="1" w:styleId="afffffffffb">
    <w:name w:val="Письмо"/>
    <w:basedOn w:val="a5"/>
    <w:rsid w:val="005A7242"/>
    <w:pPr>
      <w:autoSpaceDE w:val="0"/>
      <w:autoSpaceDN w:val="0"/>
      <w:spacing w:line="320" w:lineRule="exact"/>
      <w:ind w:firstLine="720"/>
    </w:pPr>
    <w:rPr>
      <w:rFonts w:eastAsia="Times New Roman"/>
      <w:lang w:eastAsia="ru-RU"/>
    </w:rPr>
  </w:style>
  <w:style w:type="character" w:customStyle="1" w:styleId="2fffe">
    <w:name w:val="Неразрешенное упоминание2"/>
    <w:basedOn w:val="a6"/>
    <w:uiPriority w:val="99"/>
    <w:semiHidden/>
    <w:unhideWhenUsed/>
    <w:rsid w:val="005A7242"/>
    <w:rPr>
      <w:color w:val="605E5C"/>
      <w:shd w:val="clear" w:color="auto" w:fill="E1DFDD"/>
    </w:rPr>
  </w:style>
  <w:style w:type="numbering" w:customStyle="1" w:styleId="3711">
    <w:name w:val="Нет списка371"/>
    <w:next w:val="a8"/>
    <w:uiPriority w:val="99"/>
    <w:semiHidden/>
    <w:unhideWhenUsed/>
    <w:rsid w:val="005A7242"/>
  </w:style>
  <w:style w:type="table" w:customStyle="1" w:styleId="203">
    <w:name w:val="Сетка таблицы203"/>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8"/>
    <w:uiPriority w:val="99"/>
    <w:semiHidden/>
    <w:unhideWhenUsed/>
    <w:rsid w:val="005A7242"/>
  </w:style>
  <w:style w:type="table" w:customStyle="1" w:styleId="204">
    <w:name w:val="Сетка таблицы204"/>
    <w:basedOn w:val="a7"/>
    <w:next w:val="afb"/>
    <w:uiPriority w:val="5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7"/>
    <w:next w:val="afb"/>
    <w:uiPriority w:val="39"/>
    <w:rsid w:val="005A72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2">
    <w:name w:val="Основной текст1"/>
    <w:rsid w:val="005A7242"/>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392">
    <w:name w:val="Нет списка39"/>
    <w:next w:val="a8"/>
    <w:uiPriority w:val="99"/>
    <w:semiHidden/>
    <w:unhideWhenUsed/>
    <w:rsid w:val="005A7242"/>
  </w:style>
  <w:style w:type="table" w:customStyle="1" w:styleId="900">
    <w:name w:val="Сетка таблицы90"/>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4">
    <w:name w:val="Неразрешенное упоминание3"/>
    <w:basedOn w:val="a6"/>
    <w:uiPriority w:val="99"/>
    <w:semiHidden/>
    <w:unhideWhenUsed/>
    <w:rsid w:val="005A7242"/>
    <w:rPr>
      <w:color w:val="605E5C"/>
      <w:shd w:val="clear" w:color="auto" w:fill="E1DFDD"/>
    </w:rPr>
  </w:style>
  <w:style w:type="numbering" w:customStyle="1" w:styleId="402">
    <w:name w:val="Нет списка40"/>
    <w:next w:val="a8"/>
    <w:uiPriority w:val="99"/>
    <w:semiHidden/>
    <w:unhideWhenUsed/>
    <w:rsid w:val="005A7242"/>
  </w:style>
  <w:style w:type="table" w:customStyle="1" w:styleId="941">
    <w:name w:val="Сетка таблицы94"/>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0">
    <w:name w:val="Неразрешенное упоминание4"/>
    <w:basedOn w:val="a6"/>
    <w:uiPriority w:val="99"/>
    <w:semiHidden/>
    <w:unhideWhenUsed/>
    <w:rsid w:val="005A7242"/>
    <w:rPr>
      <w:color w:val="605E5C"/>
      <w:shd w:val="clear" w:color="auto" w:fill="E1DFDD"/>
    </w:rPr>
  </w:style>
  <w:style w:type="numbering" w:customStyle="1" w:styleId="4710">
    <w:name w:val="Нет списка471"/>
    <w:next w:val="a8"/>
    <w:uiPriority w:val="99"/>
    <w:semiHidden/>
    <w:unhideWhenUsed/>
    <w:rsid w:val="005A7242"/>
  </w:style>
  <w:style w:type="numbering" w:customStyle="1" w:styleId="11811">
    <w:name w:val="Нет списка1181"/>
    <w:next w:val="a8"/>
    <w:uiPriority w:val="99"/>
    <w:semiHidden/>
    <w:unhideWhenUsed/>
    <w:rsid w:val="005A7242"/>
  </w:style>
  <w:style w:type="table" w:customStyle="1" w:styleId="20110">
    <w:name w:val="Сетка таблицы2011"/>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
    <w:basedOn w:val="a7"/>
    <w:next w:val="afb"/>
    <w:uiPriority w:val="3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8"/>
    <w:uiPriority w:val="99"/>
    <w:semiHidden/>
    <w:unhideWhenUsed/>
    <w:rsid w:val="005A7242"/>
  </w:style>
  <w:style w:type="numbering" w:customStyle="1" w:styleId="11910">
    <w:name w:val="Нет списка1191"/>
    <w:next w:val="a8"/>
    <w:uiPriority w:val="99"/>
    <w:semiHidden/>
    <w:unhideWhenUsed/>
    <w:rsid w:val="005A7242"/>
  </w:style>
  <w:style w:type="numbering" w:customStyle="1" w:styleId="11101">
    <w:name w:val="Нет списка1110"/>
    <w:next w:val="a8"/>
    <w:uiPriority w:val="99"/>
    <w:semiHidden/>
    <w:unhideWhenUsed/>
    <w:rsid w:val="005A7242"/>
  </w:style>
  <w:style w:type="table" w:customStyle="1" w:styleId="-11810">
    <w:name w:val="Цветная сетка - Акцент 1181"/>
    <w:basedOn w:val="a7"/>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11">
    <w:name w:val="Темный список - Акцент 1181"/>
    <w:basedOn w:val="a7"/>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1">
    <w:name w:val="Средняя сетка 3 - Акцент 6181"/>
    <w:basedOn w:val="a7"/>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1">
    <w:name w:val="Темный список - Акцент 2181"/>
    <w:basedOn w:val="a7"/>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0">
    <w:name w:val="Сетка таблицы96"/>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Темный список - Акцент 3181"/>
    <w:basedOn w:val="a7"/>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1">
    <w:name w:val="Темный список - Акцент 4181"/>
    <w:basedOn w:val="a7"/>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1">
    <w:name w:val="Темный список - Акцент 5181"/>
    <w:basedOn w:val="a7"/>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2">
    <w:name w:val="Цветная заливка - Акцент 1181"/>
    <w:basedOn w:val="a7"/>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1">
    <w:name w:val="Темный список - Акцент 6181"/>
    <w:basedOn w:val="a7"/>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етка таблицы127"/>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Сетка таблицы419"/>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7"/>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0">
    <w:name w:val="Таблица-сетка 6 цветная — акцент 2120"/>
    <w:basedOn w:val="a7"/>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1">
    <w:name w:val="Нет списка11171"/>
    <w:next w:val="a8"/>
    <w:uiPriority w:val="99"/>
    <w:semiHidden/>
    <w:unhideWhenUsed/>
    <w:rsid w:val="005A7242"/>
  </w:style>
  <w:style w:type="numbering" w:customStyle="1" w:styleId="111161">
    <w:name w:val="Нет списка111161"/>
    <w:next w:val="a8"/>
    <w:uiPriority w:val="99"/>
    <w:semiHidden/>
    <w:unhideWhenUsed/>
    <w:rsid w:val="005A7242"/>
  </w:style>
  <w:style w:type="table" w:customStyle="1" w:styleId="7161">
    <w:name w:val="Сетка таблицы7161"/>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8"/>
    <w:uiPriority w:val="99"/>
    <w:semiHidden/>
    <w:unhideWhenUsed/>
    <w:rsid w:val="005A7242"/>
  </w:style>
  <w:style w:type="numbering" w:customStyle="1" w:styleId="3102">
    <w:name w:val="Нет списка310"/>
    <w:next w:val="a8"/>
    <w:uiPriority w:val="99"/>
    <w:semiHidden/>
    <w:unhideWhenUsed/>
    <w:rsid w:val="005A7242"/>
  </w:style>
  <w:style w:type="table" w:customStyle="1" w:styleId="-1113">
    <w:name w:val="Цветная сетка - Акцент 1113"/>
    <w:basedOn w:val="a7"/>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7"/>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7"/>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7"/>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7"/>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7"/>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7"/>
    <w:next w:val="-23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7"/>
    <w:next w:val="-24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7"/>
    <w:next w:val="-25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7"/>
    <w:next w:val="-21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7"/>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Цветная сетка - Акцент 1191"/>
    <w:basedOn w:val="a7"/>
    <w:next w:val="-1"/>
    <w:uiPriority w:val="73"/>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11">
    <w:name w:val="Темный список - Акцент 1191"/>
    <w:basedOn w:val="a7"/>
    <w:next w:val="-10"/>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1">
    <w:name w:val="Средняя сетка 3 - Акцент 6191"/>
    <w:basedOn w:val="a7"/>
    <w:next w:val="3-6"/>
    <w:uiPriority w:val="69"/>
    <w:semiHidden/>
    <w:unhideWhenUsed/>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1">
    <w:name w:val="Темный список - Акцент 2191"/>
    <w:basedOn w:val="a7"/>
    <w:next w:val="-2"/>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1">
    <w:name w:val="Темный список - Акцент 3191"/>
    <w:basedOn w:val="a7"/>
    <w:next w:val="-3"/>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1">
    <w:name w:val="Темный список - Акцент 4191"/>
    <w:basedOn w:val="a7"/>
    <w:next w:val="-4"/>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1">
    <w:name w:val="Темный список - Акцент 5191"/>
    <w:basedOn w:val="a7"/>
    <w:next w:val="-5"/>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2">
    <w:name w:val="Цветная заливка - Акцент 1191"/>
    <w:basedOn w:val="a7"/>
    <w:next w:val="-12"/>
    <w:uiPriority w:val="71"/>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1">
    <w:name w:val="Темный список - Акцент 6191"/>
    <w:basedOn w:val="a7"/>
    <w:next w:val="-6"/>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5A7242"/>
  </w:style>
  <w:style w:type="table" w:customStyle="1" w:styleId="13310">
    <w:name w:val="Сетка таблицы1331"/>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Темный список - Акцент 123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1">
    <w:name w:val="Цветная заливка - Акцент 123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12">
    <w:name w:val="Цветная сетка - Акцент 123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1">
    <w:name w:val="Темный список - Акцент 223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1">
    <w:name w:val="Темный список - Акцент 323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1">
    <w:name w:val="Темный список - Акцент 423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1">
    <w:name w:val="Темный список - Акцент 523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1">
    <w:name w:val="Средняя сетка 3 - Акцент 623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10">
    <w:name w:val="Темный список - Акцент 623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123">
    <w:name w:val="Средняя заливка 2 - Акцент 112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3">
    <w:name w:val="Сетка таблицы143"/>
    <w:basedOn w:val="a7"/>
    <w:uiPriority w:val="3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7"/>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7"/>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8130">
    <w:name w:val="Сетка таблицы813"/>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редняя заливка 2 - Акцент 1111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0">
    <w:name w:val="Таблица-сетка 2 — акцент 11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7"/>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7"/>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9111">
    <w:name w:val="Сетка таблицы911"/>
    <w:basedOn w:val="a7"/>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Таблица-сетка 4 — акцент 1211"/>
    <w:basedOn w:val="a7"/>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1">
    <w:name w:val="Таблица-сетка 6 цветная — акцент 1211"/>
    <w:basedOn w:val="a7"/>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1">
    <w:name w:val="Таблица-сетка 6 цветная — акцент 2311"/>
    <w:basedOn w:val="a7"/>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1">
    <w:name w:val="Таблица-сетка 7 цветная — акцент 2211"/>
    <w:basedOn w:val="a7"/>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1">
    <w:name w:val="Таблица-сетка 6 цветная — акцент 3211"/>
    <w:basedOn w:val="a7"/>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1">
    <w:name w:val="Таблица-сетка 6 цветная — акцент 4211"/>
    <w:basedOn w:val="a7"/>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1">
    <w:name w:val="Таблица-сетка 6 цветная — акцент 5311"/>
    <w:basedOn w:val="a7"/>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10">
    <w:name w:val="Нет списка561"/>
    <w:next w:val="a8"/>
    <w:uiPriority w:val="99"/>
    <w:semiHidden/>
    <w:unhideWhenUsed/>
    <w:rsid w:val="005A7242"/>
  </w:style>
  <w:style w:type="table" w:customStyle="1" w:styleId="-1114">
    <w:name w:val="Цветной список - Акцент 111"/>
    <w:basedOn w:val="a7"/>
    <w:next w:val="-13"/>
    <w:semiHidden/>
    <w:unhideWhenUsed/>
    <w:rsid w:val="005A7242"/>
    <w:pPr>
      <w:spacing w:line="240" w:lineRule="auto"/>
      <w:ind w:firstLine="0"/>
      <w:jc w:val="left"/>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6">
    <w:name w:val="Средняя сетка 211"/>
    <w:basedOn w:val="a7"/>
    <w:next w:val="225"/>
    <w:uiPriority w:val="1"/>
    <w:semiHidden/>
    <w:unhideWhenUsed/>
    <w:rsid w:val="005A7242"/>
    <w:pPr>
      <w:spacing w:line="240" w:lineRule="auto"/>
      <w:ind w:firstLine="0"/>
      <w:jc w:val="left"/>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7"/>
    <w:next w:val="afb"/>
    <w:uiPriority w:val="5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
    <w:basedOn w:val="a7"/>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
    <w:basedOn w:val="a7"/>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
    <w:basedOn w:val="a7"/>
    <w:uiPriority w:val="5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Цветной список - Акцент 131"/>
    <w:basedOn w:val="a7"/>
    <w:next w:val="-13"/>
    <w:uiPriority w:val="72"/>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numbering" w:customStyle="1" w:styleId="6510">
    <w:name w:val="Нет списка651"/>
    <w:next w:val="a8"/>
    <w:uiPriority w:val="99"/>
    <w:semiHidden/>
    <w:unhideWhenUsed/>
    <w:rsid w:val="005A7242"/>
  </w:style>
  <w:style w:type="table" w:customStyle="1" w:styleId="173">
    <w:name w:val="Сетка таблицы173"/>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8"/>
    <w:uiPriority w:val="99"/>
    <w:semiHidden/>
    <w:unhideWhenUsed/>
    <w:rsid w:val="005A7242"/>
  </w:style>
  <w:style w:type="table" w:customStyle="1" w:styleId="19110">
    <w:name w:val="Сетка таблицы1911"/>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1">
    <w:name w:val="Нет списка831"/>
    <w:next w:val="a8"/>
    <w:uiPriority w:val="99"/>
    <w:semiHidden/>
    <w:unhideWhenUsed/>
    <w:rsid w:val="005A7242"/>
  </w:style>
  <w:style w:type="table" w:customStyle="1" w:styleId="205">
    <w:name w:val="Сетка таблицы205"/>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1">
    <w:name w:val="Нет списка931"/>
    <w:next w:val="a8"/>
    <w:uiPriority w:val="99"/>
    <w:semiHidden/>
    <w:unhideWhenUsed/>
    <w:rsid w:val="005A7242"/>
  </w:style>
  <w:style w:type="table" w:customStyle="1" w:styleId="114110">
    <w:name w:val="Сетка таблицы114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8"/>
    <w:uiPriority w:val="99"/>
    <w:semiHidden/>
    <w:unhideWhenUsed/>
    <w:rsid w:val="005A7242"/>
  </w:style>
  <w:style w:type="numbering" w:customStyle="1" w:styleId="12710">
    <w:name w:val="Нет списка1271"/>
    <w:next w:val="a8"/>
    <w:uiPriority w:val="99"/>
    <w:semiHidden/>
    <w:unhideWhenUsed/>
    <w:rsid w:val="005A7242"/>
  </w:style>
  <w:style w:type="table" w:customStyle="1" w:styleId="212112">
    <w:name w:val="Сетка таблицы212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8"/>
    <w:uiPriority w:val="99"/>
    <w:semiHidden/>
    <w:unhideWhenUsed/>
    <w:rsid w:val="005A7242"/>
  </w:style>
  <w:style w:type="table" w:customStyle="1" w:styleId="412112">
    <w:name w:val="Сетка таблицы41211"/>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1"/>
    <w:next w:val="a8"/>
    <w:uiPriority w:val="99"/>
    <w:semiHidden/>
    <w:unhideWhenUsed/>
    <w:rsid w:val="005A7242"/>
  </w:style>
  <w:style w:type="table" w:customStyle="1" w:styleId="312112">
    <w:name w:val="Сетка таблицы31211"/>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1"/>
    <w:next w:val="a8"/>
    <w:uiPriority w:val="99"/>
    <w:semiHidden/>
    <w:unhideWhenUsed/>
    <w:rsid w:val="005A7242"/>
  </w:style>
  <w:style w:type="numbering" w:customStyle="1" w:styleId="1630">
    <w:name w:val="Нет списка163"/>
    <w:next w:val="a8"/>
    <w:uiPriority w:val="99"/>
    <w:semiHidden/>
    <w:unhideWhenUsed/>
    <w:rsid w:val="005A7242"/>
  </w:style>
  <w:style w:type="numbering" w:customStyle="1" w:styleId="1730">
    <w:name w:val="Нет списка173"/>
    <w:next w:val="a8"/>
    <w:semiHidden/>
    <w:unhideWhenUsed/>
    <w:rsid w:val="005A7242"/>
  </w:style>
  <w:style w:type="table" w:customStyle="1" w:styleId="129">
    <w:name w:val="ПЕ_Таблица12"/>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8"/>
    <w:uiPriority w:val="99"/>
    <w:semiHidden/>
    <w:unhideWhenUsed/>
    <w:rsid w:val="005A7242"/>
  </w:style>
  <w:style w:type="numbering" w:customStyle="1" w:styleId="11251">
    <w:name w:val="Нет списка11251"/>
    <w:next w:val="a8"/>
    <w:uiPriority w:val="99"/>
    <w:semiHidden/>
    <w:unhideWhenUsed/>
    <w:rsid w:val="005A7242"/>
  </w:style>
  <w:style w:type="numbering" w:customStyle="1" w:styleId="21611">
    <w:name w:val="Нет списка2161"/>
    <w:next w:val="a8"/>
    <w:uiPriority w:val="99"/>
    <w:semiHidden/>
    <w:unhideWhenUsed/>
    <w:rsid w:val="005A7242"/>
  </w:style>
  <w:style w:type="numbering" w:customStyle="1" w:styleId="31610">
    <w:name w:val="Нет списка3161"/>
    <w:next w:val="a8"/>
    <w:uiPriority w:val="99"/>
    <w:semiHidden/>
    <w:unhideWhenUsed/>
    <w:rsid w:val="005A7242"/>
  </w:style>
  <w:style w:type="table" w:customStyle="1" w:styleId="12410">
    <w:name w:val="Сетка таблицы124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1">
    <w:name w:val="Нет списка4161"/>
    <w:next w:val="a8"/>
    <w:uiPriority w:val="99"/>
    <w:semiHidden/>
    <w:unhideWhenUsed/>
    <w:rsid w:val="005A7242"/>
  </w:style>
  <w:style w:type="table" w:customStyle="1" w:styleId="-121110">
    <w:name w:val="Цветная сетка - Акцент 12111"/>
    <w:basedOn w:val="a7"/>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1">
    <w:name w:val="Темный список - Акцент 12111"/>
    <w:basedOn w:val="a7"/>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1">
    <w:name w:val="Средняя сетка 3 - Акцент 62111"/>
    <w:basedOn w:val="a7"/>
    <w:next w:val="3-6"/>
    <w:uiPriority w:val="69"/>
    <w:rsid w:val="005A7242"/>
    <w:pPr>
      <w:spacing w:line="240" w:lineRule="auto"/>
      <w:ind w:firstLine="0"/>
      <w:jc w:val="left"/>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1">
    <w:name w:val="Темный список - Акцент 22111"/>
    <w:basedOn w:val="a7"/>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111">
    <w:name w:val="Темный список - Акцент 32111"/>
    <w:basedOn w:val="a7"/>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1">
    <w:name w:val="Темный список - Акцент 42111"/>
    <w:basedOn w:val="a7"/>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52111">
    <w:name w:val="Темный список - Акцент 52111"/>
    <w:basedOn w:val="a7"/>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121112">
    <w:name w:val="Цветная заливка - Акцент 12111"/>
    <w:basedOn w:val="a7"/>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14">
    <w:name w:val="Темный список - Акцент 62111"/>
    <w:basedOn w:val="a7"/>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13130">
    <w:name w:val="Сетка таблицы1313"/>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
    <w:name w:val="Нет списка12161"/>
    <w:next w:val="a8"/>
    <w:semiHidden/>
    <w:unhideWhenUsed/>
    <w:rsid w:val="005A7242"/>
  </w:style>
  <w:style w:type="numbering" w:customStyle="1" w:styleId="1111151">
    <w:name w:val="Нет списка1111151"/>
    <w:next w:val="a8"/>
    <w:uiPriority w:val="99"/>
    <w:semiHidden/>
    <w:unhideWhenUsed/>
    <w:rsid w:val="005A7242"/>
  </w:style>
  <w:style w:type="numbering" w:customStyle="1" w:styleId="21151">
    <w:name w:val="Нет списка21151"/>
    <w:next w:val="a8"/>
    <w:uiPriority w:val="99"/>
    <w:semiHidden/>
    <w:unhideWhenUsed/>
    <w:rsid w:val="005A7242"/>
  </w:style>
  <w:style w:type="numbering" w:customStyle="1" w:styleId="31141">
    <w:name w:val="Нет списка31141"/>
    <w:next w:val="a8"/>
    <w:uiPriority w:val="99"/>
    <w:semiHidden/>
    <w:unhideWhenUsed/>
    <w:rsid w:val="005A7242"/>
  </w:style>
  <w:style w:type="table" w:customStyle="1" w:styleId="1211110">
    <w:name w:val="Сетка таблицы12111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312">
    <w:name w:val="List Table 2 Accent 312"/>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7"/>
    <w:uiPriority w:val="47"/>
    <w:rsid w:val="005A7242"/>
    <w:pPr>
      <w:spacing w:line="240" w:lineRule="auto"/>
      <w:ind w:firstLine="0"/>
      <w:jc w:val="left"/>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Нет списка11111151"/>
    <w:next w:val="a8"/>
    <w:semiHidden/>
    <w:rsid w:val="005A7242"/>
  </w:style>
  <w:style w:type="numbering" w:customStyle="1" w:styleId="11111113">
    <w:name w:val="Нет списка11111113"/>
    <w:next w:val="a8"/>
    <w:semiHidden/>
    <w:rsid w:val="005A7242"/>
  </w:style>
  <w:style w:type="numbering" w:customStyle="1" w:styleId="51411">
    <w:name w:val="Нет списка5141"/>
    <w:next w:val="a8"/>
    <w:uiPriority w:val="99"/>
    <w:semiHidden/>
    <w:unhideWhenUsed/>
    <w:rsid w:val="005A7242"/>
  </w:style>
  <w:style w:type="numbering" w:customStyle="1" w:styleId="13141">
    <w:name w:val="Нет списка13141"/>
    <w:next w:val="a8"/>
    <w:uiPriority w:val="99"/>
    <w:semiHidden/>
    <w:unhideWhenUsed/>
    <w:rsid w:val="005A7242"/>
  </w:style>
  <w:style w:type="numbering" w:customStyle="1" w:styleId="111111113">
    <w:name w:val="Нет списка111111113"/>
    <w:next w:val="a8"/>
    <w:semiHidden/>
    <w:rsid w:val="005A7242"/>
  </w:style>
  <w:style w:type="numbering" w:customStyle="1" w:styleId="21113">
    <w:name w:val="Нет списка21113"/>
    <w:next w:val="a8"/>
    <w:uiPriority w:val="99"/>
    <w:semiHidden/>
    <w:unhideWhenUsed/>
    <w:rsid w:val="005A7242"/>
  </w:style>
  <w:style w:type="numbering" w:customStyle="1" w:styleId="1111111112">
    <w:name w:val="Нет списка1111111112"/>
    <w:next w:val="a8"/>
    <w:semiHidden/>
    <w:rsid w:val="005A7242"/>
  </w:style>
  <w:style w:type="numbering" w:customStyle="1" w:styleId="21111110">
    <w:name w:val="Нет списка2111111"/>
    <w:next w:val="a8"/>
    <w:uiPriority w:val="99"/>
    <w:semiHidden/>
    <w:unhideWhenUsed/>
    <w:rsid w:val="005A7242"/>
  </w:style>
  <w:style w:type="numbering" w:customStyle="1" w:styleId="111111111111">
    <w:name w:val="Нет списка111111111111"/>
    <w:next w:val="a8"/>
    <w:semiHidden/>
    <w:rsid w:val="005A7242"/>
  </w:style>
  <w:style w:type="numbering" w:customStyle="1" w:styleId="41141">
    <w:name w:val="Нет списка41141"/>
    <w:next w:val="a8"/>
    <w:uiPriority w:val="99"/>
    <w:semiHidden/>
    <w:unhideWhenUsed/>
    <w:rsid w:val="005A7242"/>
  </w:style>
  <w:style w:type="numbering" w:customStyle="1" w:styleId="121141">
    <w:name w:val="Нет списка121141"/>
    <w:next w:val="a8"/>
    <w:semiHidden/>
    <w:rsid w:val="005A7242"/>
  </w:style>
  <w:style w:type="numbering" w:customStyle="1" w:styleId="51130">
    <w:name w:val="Нет списка5113"/>
    <w:next w:val="a8"/>
    <w:uiPriority w:val="99"/>
    <w:semiHidden/>
    <w:unhideWhenUsed/>
    <w:rsid w:val="005A7242"/>
  </w:style>
  <w:style w:type="numbering" w:customStyle="1" w:styleId="13113">
    <w:name w:val="Нет списка13113"/>
    <w:next w:val="a8"/>
    <w:semiHidden/>
    <w:rsid w:val="005A7242"/>
  </w:style>
  <w:style w:type="numbering" w:customStyle="1" w:styleId="2251">
    <w:name w:val="Нет списка2251"/>
    <w:next w:val="a8"/>
    <w:uiPriority w:val="99"/>
    <w:semiHidden/>
    <w:unhideWhenUsed/>
    <w:rsid w:val="005A7242"/>
  </w:style>
  <w:style w:type="numbering" w:customStyle="1" w:styleId="112141">
    <w:name w:val="Нет списка112141"/>
    <w:next w:val="a8"/>
    <w:semiHidden/>
    <w:rsid w:val="005A7242"/>
  </w:style>
  <w:style w:type="numbering" w:customStyle="1" w:styleId="31113">
    <w:name w:val="Нет списка31113"/>
    <w:next w:val="a8"/>
    <w:uiPriority w:val="99"/>
    <w:semiHidden/>
    <w:unhideWhenUsed/>
    <w:rsid w:val="005A7242"/>
  </w:style>
  <w:style w:type="numbering" w:customStyle="1" w:styleId="41113">
    <w:name w:val="Нет списка41113"/>
    <w:next w:val="a8"/>
    <w:uiPriority w:val="99"/>
    <w:semiHidden/>
    <w:unhideWhenUsed/>
    <w:rsid w:val="005A7242"/>
  </w:style>
  <w:style w:type="numbering" w:customStyle="1" w:styleId="121113">
    <w:name w:val="Нет списка121113"/>
    <w:next w:val="a8"/>
    <w:semiHidden/>
    <w:rsid w:val="005A7242"/>
  </w:style>
  <w:style w:type="numbering" w:customStyle="1" w:styleId="61411">
    <w:name w:val="Нет списка6141"/>
    <w:next w:val="a8"/>
    <w:semiHidden/>
    <w:rsid w:val="005A7242"/>
  </w:style>
  <w:style w:type="numbering" w:customStyle="1" w:styleId="1414">
    <w:name w:val="Нет списка1414"/>
    <w:next w:val="a8"/>
    <w:uiPriority w:val="99"/>
    <w:semiHidden/>
    <w:unhideWhenUsed/>
    <w:rsid w:val="005A7242"/>
  </w:style>
  <w:style w:type="numbering" w:customStyle="1" w:styleId="11351">
    <w:name w:val="Нет списка11351"/>
    <w:next w:val="a8"/>
    <w:semiHidden/>
    <w:rsid w:val="005A7242"/>
  </w:style>
  <w:style w:type="numbering" w:customStyle="1" w:styleId="235">
    <w:name w:val="Нет списка235"/>
    <w:next w:val="a8"/>
    <w:uiPriority w:val="99"/>
    <w:semiHidden/>
    <w:unhideWhenUsed/>
    <w:rsid w:val="005A7242"/>
  </w:style>
  <w:style w:type="numbering" w:customStyle="1" w:styleId="111251">
    <w:name w:val="Нет списка111251"/>
    <w:next w:val="a8"/>
    <w:semiHidden/>
    <w:rsid w:val="005A7242"/>
  </w:style>
  <w:style w:type="numbering" w:customStyle="1" w:styleId="3251">
    <w:name w:val="Нет списка3251"/>
    <w:next w:val="a8"/>
    <w:uiPriority w:val="99"/>
    <w:semiHidden/>
    <w:unhideWhenUsed/>
    <w:rsid w:val="005A7242"/>
  </w:style>
  <w:style w:type="numbering" w:customStyle="1" w:styleId="4251">
    <w:name w:val="Нет списка4251"/>
    <w:next w:val="a8"/>
    <w:uiPriority w:val="99"/>
    <w:semiHidden/>
    <w:unhideWhenUsed/>
    <w:rsid w:val="005A7242"/>
  </w:style>
  <w:style w:type="numbering" w:customStyle="1" w:styleId="12251">
    <w:name w:val="Нет списка12251"/>
    <w:next w:val="a8"/>
    <w:semiHidden/>
    <w:rsid w:val="005A7242"/>
  </w:style>
  <w:style w:type="numbering" w:customStyle="1" w:styleId="7130">
    <w:name w:val="Нет списка713"/>
    <w:next w:val="a8"/>
    <w:uiPriority w:val="99"/>
    <w:semiHidden/>
    <w:unhideWhenUsed/>
    <w:rsid w:val="005A7242"/>
  </w:style>
  <w:style w:type="numbering" w:customStyle="1" w:styleId="1513">
    <w:name w:val="Нет списка1513"/>
    <w:next w:val="a8"/>
    <w:uiPriority w:val="99"/>
    <w:semiHidden/>
    <w:unhideWhenUsed/>
    <w:rsid w:val="005A7242"/>
  </w:style>
  <w:style w:type="numbering" w:customStyle="1" w:styleId="1144">
    <w:name w:val="Нет списка1144"/>
    <w:next w:val="a8"/>
    <w:semiHidden/>
    <w:rsid w:val="005A7242"/>
  </w:style>
  <w:style w:type="numbering" w:customStyle="1" w:styleId="244">
    <w:name w:val="Нет списка244"/>
    <w:next w:val="a8"/>
    <w:uiPriority w:val="99"/>
    <w:semiHidden/>
    <w:unhideWhenUsed/>
    <w:rsid w:val="005A7242"/>
  </w:style>
  <w:style w:type="numbering" w:customStyle="1" w:styleId="11134">
    <w:name w:val="Нет списка11134"/>
    <w:next w:val="a8"/>
    <w:semiHidden/>
    <w:rsid w:val="005A7242"/>
  </w:style>
  <w:style w:type="numbering" w:customStyle="1" w:styleId="334">
    <w:name w:val="Нет списка334"/>
    <w:next w:val="a8"/>
    <w:uiPriority w:val="99"/>
    <w:semiHidden/>
    <w:unhideWhenUsed/>
    <w:rsid w:val="005A7242"/>
  </w:style>
  <w:style w:type="numbering" w:customStyle="1" w:styleId="434">
    <w:name w:val="Нет списка434"/>
    <w:next w:val="a8"/>
    <w:uiPriority w:val="99"/>
    <w:semiHidden/>
    <w:unhideWhenUsed/>
    <w:rsid w:val="005A7242"/>
  </w:style>
  <w:style w:type="numbering" w:customStyle="1" w:styleId="1234">
    <w:name w:val="Нет списка1234"/>
    <w:next w:val="a8"/>
    <w:semiHidden/>
    <w:rsid w:val="005A7242"/>
  </w:style>
  <w:style w:type="numbering" w:customStyle="1" w:styleId="524">
    <w:name w:val="Нет списка524"/>
    <w:next w:val="a8"/>
    <w:uiPriority w:val="99"/>
    <w:semiHidden/>
    <w:unhideWhenUsed/>
    <w:rsid w:val="005A7242"/>
  </w:style>
  <w:style w:type="numbering" w:customStyle="1" w:styleId="1324">
    <w:name w:val="Нет списка1324"/>
    <w:next w:val="a8"/>
    <w:uiPriority w:val="99"/>
    <w:semiHidden/>
    <w:unhideWhenUsed/>
    <w:rsid w:val="005A7242"/>
  </w:style>
  <w:style w:type="numbering" w:customStyle="1" w:styleId="1111241">
    <w:name w:val="Нет списка1111241"/>
    <w:next w:val="a8"/>
    <w:semiHidden/>
    <w:rsid w:val="005A7242"/>
  </w:style>
  <w:style w:type="numbering" w:customStyle="1" w:styleId="21241">
    <w:name w:val="Нет списка21241"/>
    <w:next w:val="a8"/>
    <w:uiPriority w:val="99"/>
    <w:semiHidden/>
    <w:unhideWhenUsed/>
    <w:rsid w:val="005A7242"/>
  </w:style>
  <w:style w:type="numbering" w:customStyle="1" w:styleId="1111122">
    <w:name w:val="Нет списка1111122"/>
    <w:next w:val="a8"/>
    <w:semiHidden/>
    <w:rsid w:val="005A7242"/>
  </w:style>
  <w:style w:type="numbering" w:customStyle="1" w:styleId="21122">
    <w:name w:val="Нет списка21122"/>
    <w:next w:val="a8"/>
    <w:uiPriority w:val="99"/>
    <w:semiHidden/>
    <w:unhideWhenUsed/>
    <w:rsid w:val="005A7242"/>
  </w:style>
  <w:style w:type="numbering" w:customStyle="1" w:styleId="11111122">
    <w:name w:val="Нет списка11111122"/>
    <w:next w:val="a8"/>
    <w:semiHidden/>
    <w:rsid w:val="005A7242"/>
  </w:style>
  <w:style w:type="numbering" w:customStyle="1" w:styleId="3124">
    <w:name w:val="Нет списка3124"/>
    <w:next w:val="a8"/>
    <w:uiPriority w:val="99"/>
    <w:semiHidden/>
    <w:unhideWhenUsed/>
    <w:rsid w:val="005A7242"/>
  </w:style>
  <w:style w:type="numbering" w:customStyle="1" w:styleId="4124">
    <w:name w:val="Нет списка4124"/>
    <w:next w:val="a8"/>
    <w:uiPriority w:val="99"/>
    <w:semiHidden/>
    <w:unhideWhenUsed/>
    <w:rsid w:val="005A7242"/>
  </w:style>
  <w:style w:type="numbering" w:customStyle="1" w:styleId="12124">
    <w:name w:val="Нет списка12124"/>
    <w:next w:val="a8"/>
    <w:semiHidden/>
    <w:rsid w:val="005A7242"/>
  </w:style>
  <w:style w:type="numbering" w:customStyle="1" w:styleId="511111">
    <w:name w:val="Нет списка511111"/>
    <w:next w:val="a8"/>
    <w:uiPriority w:val="99"/>
    <w:semiHidden/>
    <w:unhideWhenUsed/>
    <w:rsid w:val="005A7242"/>
  </w:style>
  <w:style w:type="numbering" w:customStyle="1" w:styleId="1311111">
    <w:name w:val="Нет списка1311111"/>
    <w:next w:val="a8"/>
    <w:semiHidden/>
    <w:rsid w:val="005A7242"/>
  </w:style>
  <w:style w:type="numbering" w:customStyle="1" w:styleId="22141">
    <w:name w:val="Нет списка22141"/>
    <w:next w:val="a8"/>
    <w:uiPriority w:val="99"/>
    <w:semiHidden/>
    <w:unhideWhenUsed/>
    <w:rsid w:val="005A7242"/>
  </w:style>
  <w:style w:type="numbering" w:customStyle="1" w:styleId="112113">
    <w:name w:val="Нет списка112113"/>
    <w:next w:val="a8"/>
    <w:semiHidden/>
    <w:rsid w:val="005A7242"/>
  </w:style>
  <w:style w:type="numbering" w:customStyle="1" w:styleId="3111111">
    <w:name w:val="Нет списка3111111"/>
    <w:next w:val="a8"/>
    <w:uiPriority w:val="99"/>
    <w:semiHidden/>
    <w:unhideWhenUsed/>
    <w:rsid w:val="005A7242"/>
  </w:style>
  <w:style w:type="numbering" w:customStyle="1" w:styleId="4111111">
    <w:name w:val="Нет списка4111111"/>
    <w:next w:val="a8"/>
    <w:uiPriority w:val="99"/>
    <w:semiHidden/>
    <w:unhideWhenUsed/>
    <w:rsid w:val="005A7242"/>
  </w:style>
  <w:style w:type="numbering" w:customStyle="1" w:styleId="12111111">
    <w:name w:val="Нет списка12111111"/>
    <w:next w:val="a8"/>
    <w:semiHidden/>
    <w:rsid w:val="005A7242"/>
  </w:style>
  <w:style w:type="numbering" w:customStyle="1" w:styleId="61130">
    <w:name w:val="Нет списка6113"/>
    <w:next w:val="a8"/>
    <w:semiHidden/>
    <w:rsid w:val="005A7242"/>
  </w:style>
  <w:style w:type="numbering" w:customStyle="1" w:styleId="141130">
    <w:name w:val="Нет списка14113"/>
    <w:next w:val="a8"/>
    <w:uiPriority w:val="99"/>
    <w:semiHidden/>
    <w:unhideWhenUsed/>
    <w:rsid w:val="005A7242"/>
  </w:style>
  <w:style w:type="numbering" w:customStyle="1" w:styleId="113141">
    <w:name w:val="Нет списка113141"/>
    <w:next w:val="a8"/>
    <w:semiHidden/>
    <w:rsid w:val="005A7242"/>
  </w:style>
  <w:style w:type="numbering" w:customStyle="1" w:styleId="2314">
    <w:name w:val="Нет списка2314"/>
    <w:next w:val="a8"/>
    <w:uiPriority w:val="99"/>
    <w:semiHidden/>
    <w:unhideWhenUsed/>
    <w:rsid w:val="005A7242"/>
  </w:style>
  <w:style w:type="numbering" w:customStyle="1" w:styleId="1112141">
    <w:name w:val="Нет списка1112141"/>
    <w:next w:val="a8"/>
    <w:semiHidden/>
    <w:rsid w:val="005A7242"/>
  </w:style>
  <w:style w:type="numbering" w:customStyle="1" w:styleId="3214">
    <w:name w:val="Нет списка3214"/>
    <w:next w:val="a8"/>
    <w:uiPriority w:val="99"/>
    <w:semiHidden/>
    <w:unhideWhenUsed/>
    <w:rsid w:val="005A7242"/>
  </w:style>
  <w:style w:type="numbering" w:customStyle="1" w:styleId="4214">
    <w:name w:val="Нет списка4214"/>
    <w:next w:val="a8"/>
    <w:uiPriority w:val="99"/>
    <w:semiHidden/>
    <w:unhideWhenUsed/>
    <w:rsid w:val="005A7242"/>
  </w:style>
  <w:style w:type="numbering" w:customStyle="1" w:styleId="12214">
    <w:name w:val="Нет списка12214"/>
    <w:next w:val="a8"/>
    <w:semiHidden/>
    <w:rsid w:val="005A7242"/>
  </w:style>
  <w:style w:type="numbering" w:customStyle="1" w:styleId="711110">
    <w:name w:val="Нет списка71111"/>
    <w:next w:val="a8"/>
    <w:uiPriority w:val="99"/>
    <w:semiHidden/>
    <w:unhideWhenUsed/>
    <w:rsid w:val="005A7242"/>
  </w:style>
  <w:style w:type="numbering" w:customStyle="1" w:styleId="151111">
    <w:name w:val="Нет списка151111"/>
    <w:next w:val="a8"/>
    <w:uiPriority w:val="99"/>
    <w:semiHidden/>
    <w:unhideWhenUsed/>
    <w:rsid w:val="005A7242"/>
  </w:style>
  <w:style w:type="numbering" w:customStyle="1" w:styleId="114121">
    <w:name w:val="Нет списка114121"/>
    <w:next w:val="a8"/>
    <w:semiHidden/>
    <w:rsid w:val="005A7242"/>
  </w:style>
  <w:style w:type="numbering" w:customStyle="1" w:styleId="24121">
    <w:name w:val="Нет списка24121"/>
    <w:next w:val="a8"/>
    <w:uiPriority w:val="99"/>
    <w:semiHidden/>
    <w:unhideWhenUsed/>
    <w:rsid w:val="005A7242"/>
  </w:style>
  <w:style w:type="numbering" w:customStyle="1" w:styleId="1113121">
    <w:name w:val="Нет списка1113121"/>
    <w:next w:val="a8"/>
    <w:semiHidden/>
    <w:rsid w:val="005A7242"/>
  </w:style>
  <w:style w:type="numbering" w:customStyle="1" w:styleId="21212">
    <w:name w:val="Нет списка21212"/>
    <w:next w:val="a8"/>
    <w:uiPriority w:val="99"/>
    <w:semiHidden/>
    <w:unhideWhenUsed/>
    <w:rsid w:val="005A7242"/>
  </w:style>
  <w:style w:type="numbering" w:customStyle="1" w:styleId="11112121">
    <w:name w:val="Нет списка11112121"/>
    <w:next w:val="a8"/>
    <w:semiHidden/>
    <w:rsid w:val="005A7242"/>
  </w:style>
  <w:style w:type="table" w:customStyle="1" w:styleId="112110">
    <w:name w:val="Сетка таблицы1121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1">
    <w:name w:val="Нет списка33121"/>
    <w:next w:val="a8"/>
    <w:uiPriority w:val="99"/>
    <w:semiHidden/>
    <w:unhideWhenUsed/>
    <w:rsid w:val="005A7242"/>
  </w:style>
  <w:style w:type="numbering" w:customStyle="1" w:styleId="43121">
    <w:name w:val="Нет списка43121"/>
    <w:next w:val="a8"/>
    <w:uiPriority w:val="99"/>
    <w:semiHidden/>
    <w:unhideWhenUsed/>
    <w:rsid w:val="005A7242"/>
  </w:style>
  <w:style w:type="numbering" w:customStyle="1" w:styleId="123121">
    <w:name w:val="Нет списка123121"/>
    <w:next w:val="a8"/>
    <w:semiHidden/>
    <w:rsid w:val="005A7242"/>
  </w:style>
  <w:style w:type="numbering" w:customStyle="1" w:styleId="52121">
    <w:name w:val="Нет списка52121"/>
    <w:next w:val="a8"/>
    <w:uiPriority w:val="99"/>
    <w:semiHidden/>
    <w:unhideWhenUsed/>
    <w:rsid w:val="005A7242"/>
  </w:style>
  <w:style w:type="numbering" w:customStyle="1" w:styleId="132121">
    <w:name w:val="Нет списка132121"/>
    <w:next w:val="a8"/>
    <w:semiHidden/>
    <w:rsid w:val="005A7242"/>
  </w:style>
  <w:style w:type="numbering" w:customStyle="1" w:styleId="2211210">
    <w:name w:val="Нет списка221121"/>
    <w:next w:val="a8"/>
    <w:uiPriority w:val="99"/>
    <w:semiHidden/>
    <w:unhideWhenUsed/>
    <w:rsid w:val="005A7242"/>
  </w:style>
  <w:style w:type="numbering" w:customStyle="1" w:styleId="11211111">
    <w:name w:val="Нет списка11211111"/>
    <w:next w:val="a8"/>
    <w:semiHidden/>
    <w:rsid w:val="005A7242"/>
  </w:style>
  <w:style w:type="numbering" w:customStyle="1" w:styleId="31212">
    <w:name w:val="Нет списка31212"/>
    <w:next w:val="a8"/>
    <w:uiPriority w:val="99"/>
    <w:semiHidden/>
    <w:unhideWhenUsed/>
    <w:rsid w:val="005A7242"/>
  </w:style>
  <w:style w:type="numbering" w:customStyle="1" w:styleId="41212">
    <w:name w:val="Нет списка41212"/>
    <w:next w:val="a8"/>
    <w:uiPriority w:val="99"/>
    <w:semiHidden/>
    <w:unhideWhenUsed/>
    <w:rsid w:val="005A7242"/>
  </w:style>
  <w:style w:type="numbering" w:customStyle="1" w:styleId="121212">
    <w:name w:val="Нет списка121212"/>
    <w:next w:val="a8"/>
    <w:semiHidden/>
    <w:rsid w:val="005A7242"/>
  </w:style>
  <w:style w:type="numbering" w:customStyle="1" w:styleId="611111">
    <w:name w:val="Нет списка611111"/>
    <w:next w:val="a8"/>
    <w:semiHidden/>
    <w:rsid w:val="005A7242"/>
  </w:style>
  <w:style w:type="numbering" w:customStyle="1" w:styleId="1411111">
    <w:name w:val="Нет списка1411111"/>
    <w:next w:val="a8"/>
    <w:uiPriority w:val="99"/>
    <w:semiHidden/>
    <w:unhideWhenUsed/>
    <w:rsid w:val="005A7242"/>
  </w:style>
  <w:style w:type="numbering" w:customStyle="1" w:styleId="1131121">
    <w:name w:val="Нет списка1131121"/>
    <w:next w:val="a8"/>
    <w:semiHidden/>
    <w:rsid w:val="005A7242"/>
  </w:style>
  <w:style w:type="table" w:customStyle="1" w:styleId="131110">
    <w:name w:val="Сетка таблицы1311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1">
    <w:name w:val="Нет списка231121"/>
    <w:next w:val="a8"/>
    <w:uiPriority w:val="99"/>
    <w:semiHidden/>
    <w:unhideWhenUsed/>
    <w:rsid w:val="005A7242"/>
  </w:style>
  <w:style w:type="numbering" w:customStyle="1" w:styleId="11121121">
    <w:name w:val="Нет списка11121121"/>
    <w:next w:val="a8"/>
    <w:semiHidden/>
    <w:rsid w:val="005A7242"/>
  </w:style>
  <w:style w:type="numbering" w:customStyle="1" w:styleId="321121">
    <w:name w:val="Нет списка321121"/>
    <w:next w:val="a8"/>
    <w:uiPriority w:val="99"/>
    <w:semiHidden/>
    <w:unhideWhenUsed/>
    <w:rsid w:val="005A7242"/>
  </w:style>
  <w:style w:type="numbering" w:customStyle="1" w:styleId="421121">
    <w:name w:val="Нет списка421121"/>
    <w:next w:val="a8"/>
    <w:uiPriority w:val="99"/>
    <w:semiHidden/>
    <w:unhideWhenUsed/>
    <w:rsid w:val="005A7242"/>
  </w:style>
  <w:style w:type="numbering" w:customStyle="1" w:styleId="1221121">
    <w:name w:val="Нет списка1221121"/>
    <w:next w:val="a8"/>
    <w:semiHidden/>
    <w:rsid w:val="005A7242"/>
  </w:style>
  <w:style w:type="numbering" w:customStyle="1" w:styleId="8131">
    <w:name w:val="Нет списка813"/>
    <w:next w:val="a8"/>
    <w:uiPriority w:val="99"/>
    <w:semiHidden/>
    <w:unhideWhenUsed/>
    <w:rsid w:val="005A7242"/>
  </w:style>
  <w:style w:type="numbering" w:customStyle="1" w:styleId="1613">
    <w:name w:val="Нет списка1613"/>
    <w:next w:val="a8"/>
    <w:uiPriority w:val="99"/>
    <w:semiHidden/>
    <w:unhideWhenUsed/>
    <w:rsid w:val="005A7242"/>
  </w:style>
  <w:style w:type="numbering" w:customStyle="1" w:styleId="1153">
    <w:name w:val="Нет списка1153"/>
    <w:next w:val="a8"/>
    <w:semiHidden/>
    <w:rsid w:val="005A7242"/>
  </w:style>
  <w:style w:type="numbering" w:customStyle="1" w:styleId="253">
    <w:name w:val="Нет списка253"/>
    <w:next w:val="a8"/>
    <w:uiPriority w:val="99"/>
    <w:semiHidden/>
    <w:unhideWhenUsed/>
    <w:rsid w:val="005A7242"/>
  </w:style>
  <w:style w:type="numbering" w:customStyle="1" w:styleId="11143">
    <w:name w:val="Нет списка11143"/>
    <w:next w:val="a8"/>
    <w:semiHidden/>
    <w:rsid w:val="005A7242"/>
  </w:style>
  <w:style w:type="numbering" w:customStyle="1" w:styleId="2133">
    <w:name w:val="Нет списка2133"/>
    <w:next w:val="a8"/>
    <w:uiPriority w:val="99"/>
    <w:semiHidden/>
    <w:unhideWhenUsed/>
    <w:rsid w:val="005A7242"/>
  </w:style>
  <w:style w:type="numbering" w:customStyle="1" w:styleId="111133">
    <w:name w:val="Нет списка111133"/>
    <w:next w:val="a8"/>
    <w:semiHidden/>
    <w:rsid w:val="005A7242"/>
  </w:style>
  <w:style w:type="table" w:customStyle="1" w:styleId="113110">
    <w:name w:val="Сетка таблицы1131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8"/>
    <w:uiPriority w:val="99"/>
    <w:semiHidden/>
    <w:unhideWhenUsed/>
    <w:rsid w:val="005A7242"/>
  </w:style>
  <w:style w:type="numbering" w:customStyle="1" w:styleId="443">
    <w:name w:val="Нет списка443"/>
    <w:next w:val="a8"/>
    <w:uiPriority w:val="99"/>
    <w:semiHidden/>
    <w:unhideWhenUsed/>
    <w:rsid w:val="005A7242"/>
  </w:style>
  <w:style w:type="numbering" w:customStyle="1" w:styleId="1243">
    <w:name w:val="Нет списка1243"/>
    <w:next w:val="a8"/>
    <w:semiHidden/>
    <w:rsid w:val="005A7242"/>
  </w:style>
  <w:style w:type="numbering" w:customStyle="1" w:styleId="533">
    <w:name w:val="Нет списка533"/>
    <w:next w:val="a8"/>
    <w:uiPriority w:val="99"/>
    <w:semiHidden/>
    <w:unhideWhenUsed/>
    <w:rsid w:val="005A7242"/>
  </w:style>
  <w:style w:type="table" w:customStyle="1" w:styleId="33110">
    <w:name w:val="Сетка таблицы3311"/>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8"/>
    <w:semiHidden/>
    <w:rsid w:val="005A7242"/>
  </w:style>
  <w:style w:type="numbering" w:customStyle="1" w:styleId="2223">
    <w:name w:val="Нет списка2223"/>
    <w:next w:val="a8"/>
    <w:uiPriority w:val="99"/>
    <w:semiHidden/>
    <w:unhideWhenUsed/>
    <w:rsid w:val="005A7242"/>
  </w:style>
  <w:style w:type="numbering" w:customStyle="1" w:styleId="11223">
    <w:name w:val="Нет списка11223"/>
    <w:next w:val="a8"/>
    <w:semiHidden/>
    <w:rsid w:val="005A7242"/>
  </w:style>
  <w:style w:type="numbering" w:customStyle="1" w:styleId="3133">
    <w:name w:val="Нет списка3133"/>
    <w:next w:val="a8"/>
    <w:uiPriority w:val="99"/>
    <w:semiHidden/>
    <w:unhideWhenUsed/>
    <w:rsid w:val="005A7242"/>
  </w:style>
  <w:style w:type="numbering" w:customStyle="1" w:styleId="4133">
    <w:name w:val="Нет списка4133"/>
    <w:next w:val="a8"/>
    <w:uiPriority w:val="99"/>
    <w:semiHidden/>
    <w:unhideWhenUsed/>
    <w:rsid w:val="005A7242"/>
  </w:style>
  <w:style w:type="numbering" w:customStyle="1" w:styleId="12133">
    <w:name w:val="Нет списка12133"/>
    <w:next w:val="a8"/>
    <w:semiHidden/>
    <w:rsid w:val="005A7242"/>
  </w:style>
  <w:style w:type="numbering" w:customStyle="1" w:styleId="6230">
    <w:name w:val="Нет списка623"/>
    <w:next w:val="a8"/>
    <w:semiHidden/>
    <w:rsid w:val="005A7242"/>
  </w:style>
  <w:style w:type="numbering" w:customStyle="1" w:styleId="1423">
    <w:name w:val="Нет списка1423"/>
    <w:next w:val="a8"/>
    <w:uiPriority w:val="99"/>
    <w:semiHidden/>
    <w:unhideWhenUsed/>
    <w:rsid w:val="005A7242"/>
  </w:style>
  <w:style w:type="numbering" w:customStyle="1" w:styleId="11323">
    <w:name w:val="Нет списка11323"/>
    <w:next w:val="a8"/>
    <w:semiHidden/>
    <w:rsid w:val="005A7242"/>
  </w:style>
  <w:style w:type="numbering" w:customStyle="1" w:styleId="23230">
    <w:name w:val="Нет списка2323"/>
    <w:next w:val="a8"/>
    <w:uiPriority w:val="99"/>
    <w:semiHidden/>
    <w:unhideWhenUsed/>
    <w:rsid w:val="005A7242"/>
  </w:style>
  <w:style w:type="numbering" w:customStyle="1" w:styleId="111223">
    <w:name w:val="Нет списка111223"/>
    <w:next w:val="a8"/>
    <w:semiHidden/>
    <w:rsid w:val="005A7242"/>
  </w:style>
  <w:style w:type="numbering" w:customStyle="1" w:styleId="3223">
    <w:name w:val="Нет списка3223"/>
    <w:next w:val="a8"/>
    <w:uiPriority w:val="99"/>
    <w:semiHidden/>
    <w:unhideWhenUsed/>
    <w:rsid w:val="005A7242"/>
  </w:style>
  <w:style w:type="numbering" w:customStyle="1" w:styleId="4223">
    <w:name w:val="Нет списка4223"/>
    <w:next w:val="a8"/>
    <w:uiPriority w:val="99"/>
    <w:semiHidden/>
    <w:unhideWhenUsed/>
    <w:rsid w:val="005A7242"/>
  </w:style>
  <w:style w:type="numbering" w:customStyle="1" w:styleId="12223">
    <w:name w:val="Нет списка12223"/>
    <w:next w:val="a8"/>
    <w:semiHidden/>
    <w:rsid w:val="005A7242"/>
  </w:style>
  <w:style w:type="numbering" w:customStyle="1" w:styleId="91110">
    <w:name w:val="Нет списка9111"/>
    <w:next w:val="a8"/>
    <w:uiPriority w:val="99"/>
    <w:semiHidden/>
    <w:unhideWhenUsed/>
    <w:rsid w:val="005A7242"/>
  </w:style>
  <w:style w:type="numbering" w:customStyle="1" w:styleId="171110">
    <w:name w:val="Нет списка17111"/>
    <w:next w:val="a8"/>
    <w:semiHidden/>
    <w:unhideWhenUsed/>
    <w:rsid w:val="005A7242"/>
  </w:style>
  <w:style w:type="numbering" w:customStyle="1" w:styleId="11621">
    <w:name w:val="Нет списка11621"/>
    <w:next w:val="a8"/>
    <w:semiHidden/>
    <w:rsid w:val="005A7242"/>
  </w:style>
  <w:style w:type="numbering" w:customStyle="1" w:styleId="262">
    <w:name w:val="Нет списка262"/>
    <w:next w:val="a8"/>
    <w:uiPriority w:val="99"/>
    <w:semiHidden/>
    <w:unhideWhenUsed/>
    <w:rsid w:val="005A7242"/>
  </w:style>
  <w:style w:type="numbering" w:customStyle="1" w:styleId="11152">
    <w:name w:val="Нет списка11152"/>
    <w:next w:val="a8"/>
    <w:semiHidden/>
    <w:rsid w:val="005A7242"/>
  </w:style>
  <w:style w:type="numbering" w:customStyle="1" w:styleId="352">
    <w:name w:val="Нет списка352"/>
    <w:next w:val="a8"/>
    <w:uiPriority w:val="99"/>
    <w:semiHidden/>
    <w:unhideWhenUsed/>
    <w:rsid w:val="005A7242"/>
  </w:style>
  <w:style w:type="numbering" w:customStyle="1" w:styleId="452">
    <w:name w:val="Нет списка452"/>
    <w:next w:val="a8"/>
    <w:uiPriority w:val="99"/>
    <w:semiHidden/>
    <w:unhideWhenUsed/>
    <w:rsid w:val="005A7242"/>
  </w:style>
  <w:style w:type="numbering" w:customStyle="1" w:styleId="1252">
    <w:name w:val="Нет списка1252"/>
    <w:next w:val="a8"/>
    <w:semiHidden/>
    <w:rsid w:val="005A7242"/>
  </w:style>
  <w:style w:type="numbering" w:customStyle="1" w:styleId="5421">
    <w:name w:val="Нет списка5421"/>
    <w:next w:val="a8"/>
    <w:uiPriority w:val="99"/>
    <w:semiHidden/>
    <w:unhideWhenUsed/>
    <w:rsid w:val="005A7242"/>
  </w:style>
  <w:style w:type="numbering" w:customStyle="1" w:styleId="13421">
    <w:name w:val="Нет списка13421"/>
    <w:next w:val="a8"/>
    <w:uiPriority w:val="99"/>
    <w:semiHidden/>
    <w:unhideWhenUsed/>
    <w:rsid w:val="005A7242"/>
  </w:style>
  <w:style w:type="numbering" w:customStyle="1" w:styleId="1111421">
    <w:name w:val="Нет списка1111421"/>
    <w:next w:val="a8"/>
    <w:semiHidden/>
    <w:rsid w:val="005A7242"/>
  </w:style>
  <w:style w:type="numbering" w:customStyle="1" w:styleId="2142">
    <w:name w:val="Нет списка2142"/>
    <w:next w:val="a8"/>
    <w:uiPriority w:val="99"/>
    <w:semiHidden/>
    <w:unhideWhenUsed/>
    <w:rsid w:val="005A7242"/>
  </w:style>
  <w:style w:type="numbering" w:customStyle="1" w:styleId="1111132">
    <w:name w:val="Нет списка1111132"/>
    <w:next w:val="a8"/>
    <w:semiHidden/>
    <w:rsid w:val="005A7242"/>
  </w:style>
  <w:style w:type="numbering" w:customStyle="1" w:styleId="21132">
    <w:name w:val="Нет списка21132"/>
    <w:next w:val="a8"/>
    <w:uiPriority w:val="99"/>
    <w:semiHidden/>
    <w:unhideWhenUsed/>
    <w:rsid w:val="005A7242"/>
  </w:style>
  <w:style w:type="numbering" w:customStyle="1" w:styleId="11111132">
    <w:name w:val="Нет списка11111132"/>
    <w:next w:val="a8"/>
    <w:semiHidden/>
    <w:rsid w:val="005A7242"/>
  </w:style>
  <w:style w:type="numbering" w:customStyle="1" w:styleId="3142">
    <w:name w:val="Нет списка3142"/>
    <w:next w:val="a8"/>
    <w:uiPriority w:val="99"/>
    <w:semiHidden/>
    <w:unhideWhenUsed/>
    <w:rsid w:val="005A7242"/>
  </w:style>
  <w:style w:type="numbering" w:customStyle="1" w:styleId="4142">
    <w:name w:val="Нет списка4142"/>
    <w:next w:val="a8"/>
    <w:uiPriority w:val="99"/>
    <w:semiHidden/>
    <w:unhideWhenUsed/>
    <w:rsid w:val="005A7242"/>
  </w:style>
  <w:style w:type="numbering" w:customStyle="1" w:styleId="12142">
    <w:name w:val="Нет списка12142"/>
    <w:next w:val="a8"/>
    <w:semiHidden/>
    <w:rsid w:val="005A7242"/>
  </w:style>
  <w:style w:type="numbering" w:customStyle="1" w:styleId="5122">
    <w:name w:val="Нет списка5122"/>
    <w:next w:val="a8"/>
    <w:uiPriority w:val="99"/>
    <w:semiHidden/>
    <w:unhideWhenUsed/>
    <w:rsid w:val="005A7242"/>
  </w:style>
  <w:style w:type="numbering" w:customStyle="1" w:styleId="13122">
    <w:name w:val="Нет списка13122"/>
    <w:next w:val="a8"/>
    <w:semiHidden/>
    <w:rsid w:val="005A7242"/>
  </w:style>
  <w:style w:type="numbering" w:customStyle="1" w:styleId="22320">
    <w:name w:val="Нет списка2232"/>
    <w:next w:val="a8"/>
    <w:uiPriority w:val="99"/>
    <w:semiHidden/>
    <w:unhideWhenUsed/>
    <w:rsid w:val="005A7242"/>
  </w:style>
  <w:style w:type="numbering" w:customStyle="1" w:styleId="11232">
    <w:name w:val="Нет списка11232"/>
    <w:next w:val="a8"/>
    <w:semiHidden/>
    <w:rsid w:val="005A7242"/>
  </w:style>
  <w:style w:type="numbering" w:customStyle="1" w:styleId="31122">
    <w:name w:val="Нет списка31122"/>
    <w:next w:val="a8"/>
    <w:uiPriority w:val="99"/>
    <w:semiHidden/>
    <w:unhideWhenUsed/>
    <w:rsid w:val="005A7242"/>
  </w:style>
  <w:style w:type="numbering" w:customStyle="1" w:styleId="41122">
    <w:name w:val="Нет списка41122"/>
    <w:next w:val="a8"/>
    <w:uiPriority w:val="99"/>
    <w:semiHidden/>
    <w:unhideWhenUsed/>
    <w:rsid w:val="005A7242"/>
  </w:style>
  <w:style w:type="numbering" w:customStyle="1" w:styleId="121122">
    <w:name w:val="Нет списка121122"/>
    <w:next w:val="a8"/>
    <w:semiHidden/>
    <w:rsid w:val="005A7242"/>
  </w:style>
  <w:style w:type="numbering" w:customStyle="1" w:styleId="6321">
    <w:name w:val="Нет списка6321"/>
    <w:next w:val="a8"/>
    <w:semiHidden/>
    <w:rsid w:val="005A7242"/>
  </w:style>
  <w:style w:type="numbering" w:customStyle="1" w:styleId="14321">
    <w:name w:val="Нет списка14321"/>
    <w:next w:val="a8"/>
    <w:uiPriority w:val="99"/>
    <w:semiHidden/>
    <w:unhideWhenUsed/>
    <w:rsid w:val="005A7242"/>
  </w:style>
  <w:style w:type="numbering" w:customStyle="1" w:styleId="11332">
    <w:name w:val="Нет списка11332"/>
    <w:next w:val="a8"/>
    <w:semiHidden/>
    <w:rsid w:val="005A7242"/>
  </w:style>
  <w:style w:type="numbering" w:customStyle="1" w:styleId="2332">
    <w:name w:val="Нет списка2332"/>
    <w:next w:val="a8"/>
    <w:uiPriority w:val="99"/>
    <w:semiHidden/>
    <w:unhideWhenUsed/>
    <w:rsid w:val="005A7242"/>
  </w:style>
  <w:style w:type="numbering" w:customStyle="1" w:styleId="111232">
    <w:name w:val="Нет списка111232"/>
    <w:next w:val="a8"/>
    <w:semiHidden/>
    <w:rsid w:val="005A7242"/>
  </w:style>
  <w:style w:type="numbering" w:customStyle="1" w:styleId="32320">
    <w:name w:val="Нет списка3232"/>
    <w:next w:val="a8"/>
    <w:uiPriority w:val="99"/>
    <w:semiHidden/>
    <w:unhideWhenUsed/>
    <w:rsid w:val="005A7242"/>
  </w:style>
  <w:style w:type="numbering" w:customStyle="1" w:styleId="4232">
    <w:name w:val="Нет списка4232"/>
    <w:next w:val="a8"/>
    <w:uiPriority w:val="99"/>
    <w:semiHidden/>
    <w:unhideWhenUsed/>
    <w:rsid w:val="005A7242"/>
  </w:style>
  <w:style w:type="numbering" w:customStyle="1" w:styleId="12232">
    <w:name w:val="Нет списка12232"/>
    <w:next w:val="a8"/>
    <w:semiHidden/>
    <w:rsid w:val="005A7242"/>
  </w:style>
  <w:style w:type="numbering" w:customStyle="1" w:styleId="7221">
    <w:name w:val="Нет списка7221"/>
    <w:next w:val="a8"/>
    <w:uiPriority w:val="99"/>
    <w:semiHidden/>
    <w:unhideWhenUsed/>
    <w:rsid w:val="005A7242"/>
  </w:style>
  <w:style w:type="numbering" w:customStyle="1" w:styleId="15221">
    <w:name w:val="Нет списка15221"/>
    <w:next w:val="a8"/>
    <w:uiPriority w:val="99"/>
    <w:semiHidden/>
    <w:unhideWhenUsed/>
    <w:rsid w:val="005A7242"/>
  </w:style>
  <w:style w:type="numbering" w:customStyle="1" w:styleId="114220">
    <w:name w:val="Нет списка11422"/>
    <w:next w:val="a8"/>
    <w:semiHidden/>
    <w:rsid w:val="005A7242"/>
  </w:style>
  <w:style w:type="numbering" w:customStyle="1" w:styleId="24220">
    <w:name w:val="Нет списка2422"/>
    <w:next w:val="a8"/>
    <w:uiPriority w:val="99"/>
    <w:semiHidden/>
    <w:unhideWhenUsed/>
    <w:rsid w:val="005A7242"/>
  </w:style>
  <w:style w:type="numbering" w:customStyle="1" w:styleId="111322">
    <w:name w:val="Нет списка111322"/>
    <w:next w:val="a8"/>
    <w:semiHidden/>
    <w:rsid w:val="005A7242"/>
  </w:style>
  <w:style w:type="numbering" w:customStyle="1" w:styleId="21222">
    <w:name w:val="Нет списка21222"/>
    <w:next w:val="a8"/>
    <w:uiPriority w:val="99"/>
    <w:semiHidden/>
    <w:unhideWhenUsed/>
    <w:rsid w:val="005A7242"/>
  </w:style>
  <w:style w:type="numbering" w:customStyle="1" w:styleId="1111222">
    <w:name w:val="Нет списка1111222"/>
    <w:next w:val="a8"/>
    <w:semiHidden/>
    <w:rsid w:val="005A7242"/>
  </w:style>
  <w:style w:type="numbering" w:customStyle="1" w:styleId="3322">
    <w:name w:val="Нет списка3322"/>
    <w:next w:val="a8"/>
    <w:uiPriority w:val="99"/>
    <w:semiHidden/>
    <w:unhideWhenUsed/>
    <w:rsid w:val="005A7242"/>
  </w:style>
  <w:style w:type="numbering" w:customStyle="1" w:styleId="4322">
    <w:name w:val="Нет списка4322"/>
    <w:next w:val="a8"/>
    <w:uiPriority w:val="99"/>
    <w:semiHidden/>
    <w:unhideWhenUsed/>
    <w:rsid w:val="005A7242"/>
  </w:style>
  <w:style w:type="numbering" w:customStyle="1" w:styleId="12322">
    <w:name w:val="Нет списка12322"/>
    <w:next w:val="a8"/>
    <w:semiHidden/>
    <w:rsid w:val="005A7242"/>
  </w:style>
  <w:style w:type="numbering" w:customStyle="1" w:styleId="5222">
    <w:name w:val="Нет списка5222"/>
    <w:next w:val="a8"/>
    <w:uiPriority w:val="99"/>
    <w:semiHidden/>
    <w:unhideWhenUsed/>
    <w:rsid w:val="005A7242"/>
  </w:style>
  <w:style w:type="numbering" w:customStyle="1" w:styleId="13222">
    <w:name w:val="Нет списка13222"/>
    <w:next w:val="a8"/>
    <w:semiHidden/>
    <w:rsid w:val="005A7242"/>
  </w:style>
  <w:style w:type="numbering" w:customStyle="1" w:styleId="22122">
    <w:name w:val="Нет списка22122"/>
    <w:next w:val="a8"/>
    <w:uiPriority w:val="99"/>
    <w:semiHidden/>
    <w:unhideWhenUsed/>
    <w:rsid w:val="005A7242"/>
  </w:style>
  <w:style w:type="numbering" w:customStyle="1" w:styleId="112122">
    <w:name w:val="Нет списка112122"/>
    <w:next w:val="a8"/>
    <w:semiHidden/>
    <w:rsid w:val="005A7242"/>
  </w:style>
  <w:style w:type="numbering" w:customStyle="1" w:styleId="31222">
    <w:name w:val="Нет списка31222"/>
    <w:next w:val="a8"/>
    <w:uiPriority w:val="99"/>
    <w:semiHidden/>
    <w:unhideWhenUsed/>
    <w:rsid w:val="005A7242"/>
  </w:style>
  <w:style w:type="numbering" w:customStyle="1" w:styleId="41222">
    <w:name w:val="Нет списка41222"/>
    <w:next w:val="a8"/>
    <w:uiPriority w:val="99"/>
    <w:semiHidden/>
    <w:unhideWhenUsed/>
    <w:rsid w:val="005A7242"/>
  </w:style>
  <w:style w:type="numbering" w:customStyle="1" w:styleId="121222">
    <w:name w:val="Нет списка121222"/>
    <w:next w:val="a8"/>
    <w:semiHidden/>
    <w:rsid w:val="005A7242"/>
  </w:style>
  <w:style w:type="numbering" w:customStyle="1" w:styleId="6122">
    <w:name w:val="Нет списка6122"/>
    <w:next w:val="a8"/>
    <w:semiHidden/>
    <w:rsid w:val="005A7242"/>
  </w:style>
  <w:style w:type="numbering" w:customStyle="1" w:styleId="14122">
    <w:name w:val="Нет списка14122"/>
    <w:next w:val="a8"/>
    <w:uiPriority w:val="99"/>
    <w:semiHidden/>
    <w:unhideWhenUsed/>
    <w:rsid w:val="005A7242"/>
  </w:style>
  <w:style w:type="numbering" w:customStyle="1" w:styleId="113122">
    <w:name w:val="Нет списка113122"/>
    <w:next w:val="a8"/>
    <w:semiHidden/>
    <w:rsid w:val="005A7242"/>
  </w:style>
  <w:style w:type="numbering" w:customStyle="1" w:styleId="23122">
    <w:name w:val="Нет списка23122"/>
    <w:next w:val="a8"/>
    <w:uiPriority w:val="99"/>
    <w:semiHidden/>
    <w:unhideWhenUsed/>
    <w:rsid w:val="005A7242"/>
  </w:style>
  <w:style w:type="numbering" w:customStyle="1" w:styleId="1112122">
    <w:name w:val="Нет списка1112122"/>
    <w:next w:val="a8"/>
    <w:semiHidden/>
    <w:rsid w:val="005A7242"/>
  </w:style>
  <w:style w:type="numbering" w:customStyle="1" w:styleId="32122">
    <w:name w:val="Нет списка32122"/>
    <w:next w:val="a8"/>
    <w:uiPriority w:val="99"/>
    <w:semiHidden/>
    <w:unhideWhenUsed/>
    <w:rsid w:val="005A7242"/>
  </w:style>
  <w:style w:type="numbering" w:customStyle="1" w:styleId="42122">
    <w:name w:val="Нет списка42122"/>
    <w:next w:val="a8"/>
    <w:uiPriority w:val="99"/>
    <w:semiHidden/>
    <w:unhideWhenUsed/>
    <w:rsid w:val="005A7242"/>
  </w:style>
  <w:style w:type="numbering" w:customStyle="1" w:styleId="122122">
    <w:name w:val="Нет списка122122"/>
    <w:next w:val="a8"/>
    <w:semiHidden/>
    <w:rsid w:val="005A7242"/>
  </w:style>
  <w:style w:type="numbering" w:customStyle="1" w:styleId="811110">
    <w:name w:val="Нет списка81111"/>
    <w:next w:val="a8"/>
    <w:uiPriority w:val="99"/>
    <w:semiHidden/>
    <w:unhideWhenUsed/>
    <w:rsid w:val="005A7242"/>
  </w:style>
  <w:style w:type="numbering" w:customStyle="1" w:styleId="161111">
    <w:name w:val="Нет списка161111"/>
    <w:next w:val="a8"/>
    <w:uiPriority w:val="99"/>
    <w:semiHidden/>
    <w:unhideWhenUsed/>
    <w:rsid w:val="005A7242"/>
  </w:style>
  <w:style w:type="numbering" w:customStyle="1" w:styleId="115121">
    <w:name w:val="Нет списка115121"/>
    <w:next w:val="a8"/>
    <w:semiHidden/>
    <w:rsid w:val="005A7242"/>
  </w:style>
  <w:style w:type="numbering" w:customStyle="1" w:styleId="25121">
    <w:name w:val="Нет списка25121"/>
    <w:next w:val="a8"/>
    <w:uiPriority w:val="99"/>
    <w:semiHidden/>
    <w:unhideWhenUsed/>
    <w:rsid w:val="005A7242"/>
  </w:style>
  <w:style w:type="numbering" w:customStyle="1" w:styleId="1114121">
    <w:name w:val="Нет списка1114121"/>
    <w:next w:val="a8"/>
    <w:semiHidden/>
    <w:rsid w:val="005A7242"/>
  </w:style>
  <w:style w:type="numbering" w:customStyle="1" w:styleId="213120">
    <w:name w:val="Нет списка21312"/>
    <w:next w:val="a8"/>
    <w:uiPriority w:val="99"/>
    <w:semiHidden/>
    <w:unhideWhenUsed/>
    <w:rsid w:val="005A7242"/>
  </w:style>
  <w:style w:type="numbering" w:customStyle="1" w:styleId="11113121">
    <w:name w:val="Нет списка11113121"/>
    <w:next w:val="a8"/>
    <w:semiHidden/>
    <w:rsid w:val="005A7242"/>
  </w:style>
  <w:style w:type="numbering" w:customStyle="1" w:styleId="34121">
    <w:name w:val="Нет списка34121"/>
    <w:next w:val="a8"/>
    <w:uiPriority w:val="99"/>
    <w:semiHidden/>
    <w:unhideWhenUsed/>
    <w:rsid w:val="005A7242"/>
  </w:style>
  <w:style w:type="numbering" w:customStyle="1" w:styleId="44121">
    <w:name w:val="Нет списка44121"/>
    <w:next w:val="a8"/>
    <w:uiPriority w:val="99"/>
    <w:semiHidden/>
    <w:unhideWhenUsed/>
    <w:rsid w:val="005A7242"/>
  </w:style>
  <w:style w:type="numbering" w:customStyle="1" w:styleId="124121">
    <w:name w:val="Нет списка124121"/>
    <w:next w:val="a8"/>
    <w:semiHidden/>
    <w:rsid w:val="005A7242"/>
  </w:style>
  <w:style w:type="numbering" w:customStyle="1" w:styleId="53121">
    <w:name w:val="Нет списка53121"/>
    <w:next w:val="a8"/>
    <w:uiPriority w:val="99"/>
    <w:semiHidden/>
    <w:unhideWhenUsed/>
    <w:rsid w:val="005A7242"/>
  </w:style>
  <w:style w:type="numbering" w:customStyle="1" w:styleId="133121">
    <w:name w:val="Нет списка133121"/>
    <w:next w:val="a8"/>
    <w:semiHidden/>
    <w:rsid w:val="005A7242"/>
  </w:style>
  <w:style w:type="numbering" w:customStyle="1" w:styleId="22212">
    <w:name w:val="Нет списка22212"/>
    <w:next w:val="a8"/>
    <w:uiPriority w:val="99"/>
    <w:semiHidden/>
    <w:unhideWhenUsed/>
    <w:rsid w:val="005A7242"/>
  </w:style>
  <w:style w:type="numbering" w:customStyle="1" w:styleId="112212">
    <w:name w:val="Нет списка112212"/>
    <w:next w:val="a8"/>
    <w:semiHidden/>
    <w:rsid w:val="005A7242"/>
  </w:style>
  <w:style w:type="numbering" w:customStyle="1" w:styleId="313120">
    <w:name w:val="Нет списка31312"/>
    <w:next w:val="a8"/>
    <w:uiPriority w:val="99"/>
    <w:semiHidden/>
    <w:unhideWhenUsed/>
    <w:rsid w:val="005A7242"/>
  </w:style>
  <w:style w:type="numbering" w:customStyle="1" w:styleId="413120">
    <w:name w:val="Нет списка41312"/>
    <w:next w:val="a8"/>
    <w:uiPriority w:val="99"/>
    <w:semiHidden/>
    <w:unhideWhenUsed/>
    <w:rsid w:val="005A7242"/>
  </w:style>
  <w:style w:type="numbering" w:customStyle="1" w:styleId="121312">
    <w:name w:val="Нет списка121312"/>
    <w:next w:val="a8"/>
    <w:semiHidden/>
    <w:rsid w:val="005A7242"/>
  </w:style>
  <w:style w:type="numbering" w:customStyle="1" w:styleId="62121">
    <w:name w:val="Нет списка62121"/>
    <w:next w:val="a8"/>
    <w:semiHidden/>
    <w:rsid w:val="005A7242"/>
  </w:style>
  <w:style w:type="numbering" w:customStyle="1" w:styleId="142121">
    <w:name w:val="Нет списка142121"/>
    <w:next w:val="a8"/>
    <w:uiPriority w:val="99"/>
    <w:semiHidden/>
    <w:unhideWhenUsed/>
    <w:rsid w:val="005A7242"/>
  </w:style>
  <w:style w:type="numbering" w:customStyle="1" w:styleId="113212">
    <w:name w:val="Нет списка113212"/>
    <w:next w:val="a8"/>
    <w:semiHidden/>
    <w:rsid w:val="005A7242"/>
  </w:style>
  <w:style w:type="numbering" w:customStyle="1" w:styleId="23212">
    <w:name w:val="Нет списка23212"/>
    <w:next w:val="a8"/>
    <w:uiPriority w:val="99"/>
    <w:semiHidden/>
    <w:unhideWhenUsed/>
    <w:rsid w:val="005A7242"/>
  </w:style>
  <w:style w:type="numbering" w:customStyle="1" w:styleId="1112212">
    <w:name w:val="Нет списка1112212"/>
    <w:next w:val="a8"/>
    <w:semiHidden/>
    <w:rsid w:val="005A7242"/>
  </w:style>
  <w:style w:type="numbering" w:customStyle="1" w:styleId="32212">
    <w:name w:val="Нет списка32212"/>
    <w:next w:val="a8"/>
    <w:uiPriority w:val="99"/>
    <w:semiHidden/>
    <w:unhideWhenUsed/>
    <w:rsid w:val="005A7242"/>
  </w:style>
  <w:style w:type="numbering" w:customStyle="1" w:styleId="42212">
    <w:name w:val="Нет списка42212"/>
    <w:next w:val="a8"/>
    <w:uiPriority w:val="99"/>
    <w:semiHidden/>
    <w:unhideWhenUsed/>
    <w:rsid w:val="005A7242"/>
  </w:style>
  <w:style w:type="numbering" w:customStyle="1" w:styleId="122212">
    <w:name w:val="Нет списка122212"/>
    <w:next w:val="a8"/>
    <w:semiHidden/>
    <w:rsid w:val="005A7242"/>
  </w:style>
  <w:style w:type="numbering" w:customStyle="1" w:styleId="19111">
    <w:name w:val="Нет списка1911"/>
    <w:next w:val="a8"/>
    <w:uiPriority w:val="99"/>
    <w:semiHidden/>
    <w:unhideWhenUsed/>
    <w:rsid w:val="005A7242"/>
  </w:style>
  <w:style w:type="table" w:customStyle="1" w:styleId="31a">
    <w:name w:val="ПЕ_Таблица3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8"/>
    <w:uiPriority w:val="99"/>
    <w:semiHidden/>
    <w:unhideWhenUsed/>
    <w:rsid w:val="005A7242"/>
  </w:style>
  <w:style w:type="numbering" w:customStyle="1" w:styleId="117110">
    <w:name w:val="Нет списка11711"/>
    <w:next w:val="a8"/>
    <w:uiPriority w:val="99"/>
    <w:semiHidden/>
    <w:unhideWhenUsed/>
    <w:rsid w:val="005A7242"/>
  </w:style>
  <w:style w:type="numbering" w:customStyle="1" w:styleId="27110">
    <w:name w:val="Нет списка2711"/>
    <w:next w:val="a8"/>
    <w:uiPriority w:val="99"/>
    <w:semiHidden/>
    <w:unhideWhenUsed/>
    <w:rsid w:val="005A7242"/>
  </w:style>
  <w:style w:type="numbering" w:customStyle="1" w:styleId="36110">
    <w:name w:val="Нет списка3611"/>
    <w:next w:val="a8"/>
    <w:uiPriority w:val="99"/>
    <w:semiHidden/>
    <w:unhideWhenUsed/>
    <w:rsid w:val="005A7242"/>
  </w:style>
  <w:style w:type="table" w:customStyle="1" w:styleId="12611">
    <w:name w:val="Сетка таблицы126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7"/>
    <w:next w:val="afb"/>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7"/>
    <w:next w:val="afb"/>
    <w:uiPriority w:val="59"/>
    <w:rsid w:val="005A7242"/>
    <w:pPr>
      <w:spacing w:line="240" w:lineRule="auto"/>
      <w:ind w:firstLine="0"/>
      <w:jc w:val="left"/>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0">
    <w:name w:val="Нет списка4611"/>
    <w:next w:val="a8"/>
    <w:uiPriority w:val="99"/>
    <w:semiHidden/>
    <w:unhideWhenUsed/>
    <w:rsid w:val="005A7242"/>
  </w:style>
  <w:style w:type="numbering" w:customStyle="1" w:styleId="126110">
    <w:name w:val="Нет списка12611"/>
    <w:next w:val="a8"/>
    <w:semiHidden/>
    <w:unhideWhenUsed/>
    <w:rsid w:val="005A7242"/>
  </w:style>
  <w:style w:type="numbering" w:customStyle="1" w:styleId="111611">
    <w:name w:val="Нет списка111611"/>
    <w:next w:val="a8"/>
    <w:uiPriority w:val="99"/>
    <w:semiHidden/>
    <w:unhideWhenUsed/>
    <w:rsid w:val="005A7242"/>
  </w:style>
  <w:style w:type="numbering" w:customStyle="1" w:styleId="215110">
    <w:name w:val="Нет списка21511"/>
    <w:next w:val="a8"/>
    <w:uiPriority w:val="99"/>
    <w:semiHidden/>
    <w:unhideWhenUsed/>
    <w:rsid w:val="005A7242"/>
  </w:style>
  <w:style w:type="numbering" w:customStyle="1" w:styleId="315110">
    <w:name w:val="Нет списка31511"/>
    <w:next w:val="a8"/>
    <w:uiPriority w:val="99"/>
    <w:semiHidden/>
    <w:unhideWhenUsed/>
    <w:rsid w:val="005A7242"/>
  </w:style>
  <w:style w:type="table" w:customStyle="1" w:styleId="2117">
    <w:name w:val="ПЕ_Таблица211"/>
    <w:basedOn w:val="a7"/>
    <w:next w:val="afb"/>
    <w:uiPriority w:val="59"/>
    <w:rsid w:val="005A7242"/>
    <w:pPr>
      <w:spacing w:line="240" w:lineRule="auto"/>
      <w:ind w:firstLine="0"/>
      <w:jc w:val="left"/>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1">
    <w:name w:val="Нет списка1111511"/>
    <w:next w:val="a8"/>
    <w:semiHidden/>
    <w:rsid w:val="005A7242"/>
  </w:style>
  <w:style w:type="numbering" w:customStyle="1" w:styleId="11111411">
    <w:name w:val="Нет списка11111411"/>
    <w:next w:val="a8"/>
    <w:semiHidden/>
    <w:rsid w:val="005A7242"/>
  </w:style>
  <w:style w:type="numbering" w:customStyle="1" w:styleId="5511">
    <w:name w:val="Нет списка5511"/>
    <w:next w:val="a8"/>
    <w:uiPriority w:val="99"/>
    <w:semiHidden/>
    <w:unhideWhenUsed/>
    <w:rsid w:val="005A7242"/>
  </w:style>
  <w:style w:type="numbering" w:customStyle="1" w:styleId="13511">
    <w:name w:val="Нет списка13511"/>
    <w:next w:val="a8"/>
    <w:uiPriority w:val="99"/>
    <w:semiHidden/>
    <w:unhideWhenUsed/>
    <w:rsid w:val="005A7242"/>
  </w:style>
  <w:style w:type="numbering" w:customStyle="1" w:styleId="111111411">
    <w:name w:val="Нет списка111111411"/>
    <w:next w:val="a8"/>
    <w:semiHidden/>
    <w:rsid w:val="005A7242"/>
  </w:style>
  <w:style w:type="numbering" w:customStyle="1" w:styleId="211411">
    <w:name w:val="Нет списка211411"/>
    <w:next w:val="a8"/>
    <w:uiPriority w:val="99"/>
    <w:semiHidden/>
    <w:unhideWhenUsed/>
    <w:rsid w:val="005A7242"/>
  </w:style>
  <w:style w:type="numbering" w:customStyle="1" w:styleId="1111111211">
    <w:name w:val="Нет списка1111111211"/>
    <w:next w:val="a8"/>
    <w:semiHidden/>
    <w:rsid w:val="005A7242"/>
  </w:style>
  <w:style w:type="numbering" w:customStyle="1" w:styleId="2111211">
    <w:name w:val="Нет списка2111211"/>
    <w:next w:val="a8"/>
    <w:uiPriority w:val="99"/>
    <w:semiHidden/>
    <w:unhideWhenUsed/>
    <w:rsid w:val="005A7242"/>
  </w:style>
  <w:style w:type="numbering" w:customStyle="1" w:styleId="11111111211">
    <w:name w:val="Нет списка11111111211"/>
    <w:next w:val="a8"/>
    <w:semiHidden/>
    <w:rsid w:val="005A7242"/>
  </w:style>
  <w:style w:type="numbering" w:customStyle="1" w:styleId="415110">
    <w:name w:val="Нет списка41511"/>
    <w:next w:val="a8"/>
    <w:uiPriority w:val="99"/>
    <w:semiHidden/>
    <w:unhideWhenUsed/>
    <w:rsid w:val="005A7242"/>
  </w:style>
  <w:style w:type="numbering" w:customStyle="1" w:styleId="121511">
    <w:name w:val="Нет списка121511"/>
    <w:next w:val="a8"/>
    <w:semiHidden/>
    <w:rsid w:val="005A7242"/>
  </w:style>
  <w:style w:type="numbering" w:customStyle="1" w:styleId="513110">
    <w:name w:val="Нет списка51311"/>
    <w:next w:val="a8"/>
    <w:uiPriority w:val="99"/>
    <w:semiHidden/>
    <w:unhideWhenUsed/>
    <w:rsid w:val="005A7242"/>
  </w:style>
  <w:style w:type="numbering" w:customStyle="1" w:styleId="131311">
    <w:name w:val="Нет списка131311"/>
    <w:next w:val="a8"/>
    <w:semiHidden/>
    <w:rsid w:val="005A7242"/>
  </w:style>
  <w:style w:type="numbering" w:customStyle="1" w:styleId="22411">
    <w:name w:val="Нет списка22411"/>
    <w:next w:val="a8"/>
    <w:uiPriority w:val="99"/>
    <w:semiHidden/>
    <w:unhideWhenUsed/>
    <w:rsid w:val="005A7242"/>
  </w:style>
  <w:style w:type="numbering" w:customStyle="1" w:styleId="112411">
    <w:name w:val="Нет списка112411"/>
    <w:next w:val="a8"/>
    <w:semiHidden/>
    <w:rsid w:val="005A7242"/>
  </w:style>
  <w:style w:type="numbering" w:customStyle="1" w:styleId="311311">
    <w:name w:val="Нет списка311311"/>
    <w:next w:val="a8"/>
    <w:uiPriority w:val="99"/>
    <w:semiHidden/>
    <w:unhideWhenUsed/>
    <w:rsid w:val="005A7242"/>
  </w:style>
  <w:style w:type="numbering" w:customStyle="1" w:styleId="411311">
    <w:name w:val="Нет списка411311"/>
    <w:next w:val="a8"/>
    <w:uiPriority w:val="99"/>
    <w:semiHidden/>
    <w:unhideWhenUsed/>
    <w:rsid w:val="005A7242"/>
  </w:style>
  <w:style w:type="numbering" w:customStyle="1" w:styleId="1211311">
    <w:name w:val="Нет списка1211311"/>
    <w:next w:val="a8"/>
    <w:semiHidden/>
    <w:rsid w:val="005A7242"/>
  </w:style>
  <w:style w:type="numbering" w:customStyle="1" w:styleId="64110">
    <w:name w:val="Нет списка6411"/>
    <w:next w:val="a8"/>
    <w:semiHidden/>
    <w:rsid w:val="005A7242"/>
  </w:style>
  <w:style w:type="numbering" w:customStyle="1" w:styleId="14411">
    <w:name w:val="Нет списка14411"/>
    <w:next w:val="a8"/>
    <w:uiPriority w:val="99"/>
    <w:semiHidden/>
    <w:unhideWhenUsed/>
    <w:rsid w:val="005A7242"/>
  </w:style>
  <w:style w:type="numbering" w:customStyle="1" w:styleId="113411">
    <w:name w:val="Нет списка113411"/>
    <w:next w:val="a8"/>
    <w:semiHidden/>
    <w:rsid w:val="005A7242"/>
  </w:style>
  <w:style w:type="numbering" w:customStyle="1" w:styleId="23411">
    <w:name w:val="Нет списка23411"/>
    <w:next w:val="a8"/>
    <w:uiPriority w:val="99"/>
    <w:semiHidden/>
    <w:unhideWhenUsed/>
    <w:rsid w:val="005A7242"/>
  </w:style>
  <w:style w:type="numbering" w:customStyle="1" w:styleId="1112411">
    <w:name w:val="Нет списка1112411"/>
    <w:next w:val="a8"/>
    <w:semiHidden/>
    <w:rsid w:val="005A7242"/>
  </w:style>
  <w:style w:type="numbering" w:customStyle="1" w:styleId="32411">
    <w:name w:val="Нет списка32411"/>
    <w:next w:val="a8"/>
    <w:uiPriority w:val="99"/>
    <w:semiHidden/>
    <w:unhideWhenUsed/>
    <w:rsid w:val="005A7242"/>
  </w:style>
  <w:style w:type="numbering" w:customStyle="1" w:styleId="42411">
    <w:name w:val="Нет списка42411"/>
    <w:next w:val="a8"/>
    <w:uiPriority w:val="99"/>
    <w:semiHidden/>
    <w:unhideWhenUsed/>
    <w:rsid w:val="005A7242"/>
  </w:style>
  <w:style w:type="numbering" w:customStyle="1" w:styleId="122411">
    <w:name w:val="Нет списка122411"/>
    <w:next w:val="a8"/>
    <w:semiHidden/>
    <w:rsid w:val="005A7242"/>
  </w:style>
  <w:style w:type="numbering" w:customStyle="1" w:styleId="73110">
    <w:name w:val="Нет списка7311"/>
    <w:next w:val="a8"/>
    <w:uiPriority w:val="99"/>
    <w:semiHidden/>
    <w:unhideWhenUsed/>
    <w:rsid w:val="005A7242"/>
  </w:style>
  <w:style w:type="numbering" w:customStyle="1" w:styleId="15311">
    <w:name w:val="Нет списка15311"/>
    <w:next w:val="a8"/>
    <w:semiHidden/>
    <w:unhideWhenUsed/>
    <w:rsid w:val="005A7242"/>
  </w:style>
  <w:style w:type="numbering" w:customStyle="1" w:styleId="114311">
    <w:name w:val="Нет списка114311"/>
    <w:next w:val="a8"/>
    <w:semiHidden/>
    <w:rsid w:val="005A7242"/>
  </w:style>
  <w:style w:type="numbering" w:customStyle="1" w:styleId="24311">
    <w:name w:val="Нет списка24311"/>
    <w:next w:val="a8"/>
    <w:uiPriority w:val="99"/>
    <w:semiHidden/>
    <w:unhideWhenUsed/>
    <w:rsid w:val="005A7242"/>
  </w:style>
  <w:style w:type="numbering" w:customStyle="1" w:styleId="1113311">
    <w:name w:val="Нет списка1113311"/>
    <w:next w:val="a8"/>
    <w:semiHidden/>
    <w:rsid w:val="005A7242"/>
  </w:style>
  <w:style w:type="numbering" w:customStyle="1" w:styleId="33311">
    <w:name w:val="Нет списка33311"/>
    <w:next w:val="a8"/>
    <w:uiPriority w:val="99"/>
    <w:semiHidden/>
    <w:unhideWhenUsed/>
    <w:rsid w:val="005A7242"/>
  </w:style>
  <w:style w:type="numbering" w:customStyle="1" w:styleId="43311">
    <w:name w:val="Нет списка43311"/>
    <w:next w:val="a8"/>
    <w:uiPriority w:val="99"/>
    <w:semiHidden/>
    <w:unhideWhenUsed/>
    <w:rsid w:val="005A7242"/>
  </w:style>
  <w:style w:type="numbering" w:customStyle="1" w:styleId="123311">
    <w:name w:val="Нет списка123311"/>
    <w:next w:val="a8"/>
    <w:semiHidden/>
    <w:rsid w:val="005A7242"/>
  </w:style>
  <w:style w:type="numbering" w:customStyle="1" w:styleId="52311">
    <w:name w:val="Нет списка52311"/>
    <w:next w:val="a8"/>
    <w:uiPriority w:val="99"/>
    <w:semiHidden/>
    <w:unhideWhenUsed/>
    <w:rsid w:val="005A7242"/>
  </w:style>
  <w:style w:type="numbering" w:customStyle="1" w:styleId="132311">
    <w:name w:val="Нет списка132311"/>
    <w:next w:val="a8"/>
    <w:uiPriority w:val="99"/>
    <w:semiHidden/>
    <w:unhideWhenUsed/>
    <w:rsid w:val="005A7242"/>
  </w:style>
  <w:style w:type="numbering" w:customStyle="1" w:styleId="11112311">
    <w:name w:val="Нет списка11112311"/>
    <w:next w:val="a8"/>
    <w:semiHidden/>
    <w:rsid w:val="005A7242"/>
  </w:style>
  <w:style w:type="numbering" w:customStyle="1" w:styleId="212311">
    <w:name w:val="Нет списка212311"/>
    <w:next w:val="a8"/>
    <w:uiPriority w:val="99"/>
    <w:semiHidden/>
    <w:unhideWhenUsed/>
    <w:rsid w:val="005A7242"/>
  </w:style>
  <w:style w:type="numbering" w:customStyle="1" w:styleId="111112111">
    <w:name w:val="Нет списка111112111"/>
    <w:next w:val="a8"/>
    <w:semiHidden/>
    <w:rsid w:val="005A7242"/>
  </w:style>
  <w:style w:type="numbering" w:customStyle="1" w:styleId="2112111">
    <w:name w:val="Нет списка2112111"/>
    <w:next w:val="a8"/>
    <w:uiPriority w:val="99"/>
    <w:semiHidden/>
    <w:unhideWhenUsed/>
    <w:rsid w:val="005A7242"/>
  </w:style>
  <w:style w:type="numbering" w:customStyle="1" w:styleId="1111112111">
    <w:name w:val="Нет списка1111112111"/>
    <w:next w:val="a8"/>
    <w:semiHidden/>
    <w:rsid w:val="005A7242"/>
  </w:style>
  <w:style w:type="numbering" w:customStyle="1" w:styleId="312311">
    <w:name w:val="Нет списка312311"/>
    <w:next w:val="a8"/>
    <w:uiPriority w:val="99"/>
    <w:semiHidden/>
    <w:unhideWhenUsed/>
    <w:rsid w:val="005A7242"/>
  </w:style>
  <w:style w:type="numbering" w:customStyle="1" w:styleId="412311">
    <w:name w:val="Нет списка412311"/>
    <w:next w:val="a8"/>
    <w:uiPriority w:val="99"/>
    <w:semiHidden/>
    <w:unhideWhenUsed/>
    <w:rsid w:val="005A7242"/>
  </w:style>
  <w:style w:type="numbering" w:customStyle="1" w:styleId="1212311">
    <w:name w:val="Нет списка1212311"/>
    <w:next w:val="a8"/>
    <w:semiHidden/>
    <w:rsid w:val="005A7242"/>
  </w:style>
  <w:style w:type="numbering" w:customStyle="1" w:styleId="5112110">
    <w:name w:val="Нет списка511211"/>
    <w:next w:val="a8"/>
    <w:uiPriority w:val="99"/>
    <w:semiHidden/>
    <w:unhideWhenUsed/>
    <w:rsid w:val="005A7242"/>
  </w:style>
  <w:style w:type="numbering" w:customStyle="1" w:styleId="1311211">
    <w:name w:val="Нет списка1311211"/>
    <w:next w:val="a8"/>
    <w:semiHidden/>
    <w:rsid w:val="005A7242"/>
  </w:style>
  <w:style w:type="numbering" w:customStyle="1" w:styleId="221311">
    <w:name w:val="Нет списка221311"/>
    <w:next w:val="a8"/>
    <w:uiPriority w:val="99"/>
    <w:semiHidden/>
    <w:unhideWhenUsed/>
    <w:rsid w:val="005A7242"/>
  </w:style>
  <w:style w:type="numbering" w:customStyle="1" w:styleId="1121311">
    <w:name w:val="Нет списка1121311"/>
    <w:next w:val="a8"/>
    <w:semiHidden/>
    <w:rsid w:val="005A7242"/>
  </w:style>
  <w:style w:type="numbering" w:customStyle="1" w:styleId="3111211">
    <w:name w:val="Нет списка3111211"/>
    <w:next w:val="a8"/>
    <w:uiPriority w:val="99"/>
    <w:semiHidden/>
    <w:unhideWhenUsed/>
    <w:rsid w:val="005A7242"/>
  </w:style>
  <w:style w:type="numbering" w:customStyle="1" w:styleId="4111211">
    <w:name w:val="Нет списка4111211"/>
    <w:next w:val="a8"/>
    <w:uiPriority w:val="99"/>
    <w:semiHidden/>
    <w:unhideWhenUsed/>
    <w:rsid w:val="005A7242"/>
  </w:style>
  <w:style w:type="numbering" w:customStyle="1" w:styleId="12111211">
    <w:name w:val="Нет списка12111211"/>
    <w:next w:val="a8"/>
    <w:semiHidden/>
    <w:rsid w:val="005A7242"/>
  </w:style>
  <w:style w:type="numbering" w:customStyle="1" w:styleId="61311">
    <w:name w:val="Нет списка61311"/>
    <w:next w:val="a8"/>
    <w:semiHidden/>
    <w:rsid w:val="005A7242"/>
  </w:style>
  <w:style w:type="numbering" w:customStyle="1" w:styleId="141311">
    <w:name w:val="Нет списка141311"/>
    <w:next w:val="a8"/>
    <w:uiPriority w:val="99"/>
    <w:semiHidden/>
    <w:unhideWhenUsed/>
    <w:rsid w:val="005A7242"/>
  </w:style>
  <w:style w:type="numbering" w:customStyle="1" w:styleId="1131311">
    <w:name w:val="Нет списка1131311"/>
    <w:next w:val="a8"/>
    <w:semiHidden/>
    <w:rsid w:val="005A7242"/>
  </w:style>
  <w:style w:type="numbering" w:customStyle="1" w:styleId="231311">
    <w:name w:val="Нет списка231311"/>
    <w:next w:val="a8"/>
    <w:uiPriority w:val="99"/>
    <w:semiHidden/>
    <w:unhideWhenUsed/>
    <w:rsid w:val="005A7242"/>
  </w:style>
  <w:style w:type="numbering" w:customStyle="1" w:styleId="11121311">
    <w:name w:val="Нет списка11121311"/>
    <w:next w:val="a8"/>
    <w:semiHidden/>
    <w:rsid w:val="005A7242"/>
  </w:style>
  <w:style w:type="numbering" w:customStyle="1" w:styleId="321311">
    <w:name w:val="Нет списка321311"/>
    <w:next w:val="a8"/>
    <w:uiPriority w:val="99"/>
    <w:semiHidden/>
    <w:unhideWhenUsed/>
    <w:rsid w:val="005A7242"/>
  </w:style>
  <w:style w:type="numbering" w:customStyle="1" w:styleId="421311">
    <w:name w:val="Нет списка421311"/>
    <w:next w:val="a8"/>
    <w:uiPriority w:val="99"/>
    <w:semiHidden/>
    <w:unhideWhenUsed/>
    <w:rsid w:val="005A7242"/>
  </w:style>
  <w:style w:type="numbering" w:customStyle="1" w:styleId="1221311">
    <w:name w:val="Нет списка1221311"/>
    <w:next w:val="a8"/>
    <w:semiHidden/>
    <w:rsid w:val="005A7242"/>
  </w:style>
  <w:style w:type="numbering" w:customStyle="1" w:styleId="712110">
    <w:name w:val="Нет списка71211"/>
    <w:next w:val="a8"/>
    <w:uiPriority w:val="99"/>
    <w:semiHidden/>
    <w:unhideWhenUsed/>
    <w:rsid w:val="005A7242"/>
  </w:style>
  <w:style w:type="numbering" w:customStyle="1" w:styleId="151211">
    <w:name w:val="Нет списка151211"/>
    <w:next w:val="a8"/>
    <w:uiPriority w:val="99"/>
    <w:semiHidden/>
    <w:unhideWhenUsed/>
    <w:rsid w:val="005A7242"/>
  </w:style>
  <w:style w:type="numbering" w:customStyle="1" w:styleId="1141111">
    <w:name w:val="Нет списка1141111"/>
    <w:next w:val="a8"/>
    <w:semiHidden/>
    <w:rsid w:val="005A7242"/>
  </w:style>
  <w:style w:type="numbering" w:customStyle="1" w:styleId="241111">
    <w:name w:val="Нет списка241111"/>
    <w:next w:val="a8"/>
    <w:uiPriority w:val="99"/>
    <w:semiHidden/>
    <w:unhideWhenUsed/>
    <w:rsid w:val="005A7242"/>
  </w:style>
  <w:style w:type="numbering" w:customStyle="1" w:styleId="11131111">
    <w:name w:val="Нет списка11131111"/>
    <w:next w:val="a8"/>
    <w:semiHidden/>
    <w:rsid w:val="005A7242"/>
  </w:style>
  <w:style w:type="numbering" w:customStyle="1" w:styleId="2121111">
    <w:name w:val="Нет списка2121111"/>
    <w:next w:val="a8"/>
    <w:uiPriority w:val="99"/>
    <w:semiHidden/>
    <w:unhideWhenUsed/>
    <w:rsid w:val="005A7242"/>
  </w:style>
  <w:style w:type="numbering" w:customStyle="1" w:styleId="111121111">
    <w:name w:val="Нет списка111121111"/>
    <w:next w:val="a8"/>
    <w:semiHidden/>
    <w:rsid w:val="005A7242"/>
  </w:style>
  <w:style w:type="table" w:customStyle="1" w:styleId="112210">
    <w:name w:val="Сетка таблицы1122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1">
    <w:name w:val="Нет списка331111"/>
    <w:next w:val="a8"/>
    <w:uiPriority w:val="99"/>
    <w:semiHidden/>
    <w:unhideWhenUsed/>
    <w:rsid w:val="005A7242"/>
  </w:style>
  <w:style w:type="numbering" w:customStyle="1" w:styleId="431111">
    <w:name w:val="Нет списка431111"/>
    <w:next w:val="a8"/>
    <w:uiPriority w:val="99"/>
    <w:semiHidden/>
    <w:unhideWhenUsed/>
    <w:rsid w:val="005A7242"/>
  </w:style>
  <w:style w:type="numbering" w:customStyle="1" w:styleId="1231111">
    <w:name w:val="Нет списка1231111"/>
    <w:next w:val="a8"/>
    <w:semiHidden/>
    <w:rsid w:val="005A7242"/>
  </w:style>
  <w:style w:type="numbering" w:customStyle="1" w:styleId="521111">
    <w:name w:val="Нет списка521111"/>
    <w:next w:val="a8"/>
    <w:uiPriority w:val="99"/>
    <w:semiHidden/>
    <w:unhideWhenUsed/>
    <w:rsid w:val="005A7242"/>
  </w:style>
  <w:style w:type="numbering" w:customStyle="1" w:styleId="1321111">
    <w:name w:val="Нет списка1321111"/>
    <w:next w:val="a8"/>
    <w:semiHidden/>
    <w:rsid w:val="005A7242"/>
  </w:style>
  <w:style w:type="numbering" w:customStyle="1" w:styleId="2211111">
    <w:name w:val="Нет списка2211111"/>
    <w:next w:val="a8"/>
    <w:uiPriority w:val="99"/>
    <w:semiHidden/>
    <w:unhideWhenUsed/>
    <w:rsid w:val="005A7242"/>
  </w:style>
  <w:style w:type="numbering" w:customStyle="1" w:styleId="11211211">
    <w:name w:val="Нет списка11211211"/>
    <w:next w:val="a8"/>
    <w:semiHidden/>
    <w:rsid w:val="005A7242"/>
  </w:style>
  <w:style w:type="numbering" w:customStyle="1" w:styleId="3121111">
    <w:name w:val="Нет списка3121111"/>
    <w:next w:val="a8"/>
    <w:uiPriority w:val="99"/>
    <w:semiHidden/>
    <w:unhideWhenUsed/>
    <w:rsid w:val="005A7242"/>
  </w:style>
  <w:style w:type="numbering" w:customStyle="1" w:styleId="4121111">
    <w:name w:val="Нет списка4121111"/>
    <w:next w:val="a8"/>
    <w:uiPriority w:val="99"/>
    <w:semiHidden/>
    <w:unhideWhenUsed/>
    <w:rsid w:val="005A7242"/>
  </w:style>
  <w:style w:type="numbering" w:customStyle="1" w:styleId="12121111">
    <w:name w:val="Нет списка12121111"/>
    <w:next w:val="a8"/>
    <w:semiHidden/>
    <w:rsid w:val="005A7242"/>
  </w:style>
  <w:style w:type="numbering" w:customStyle="1" w:styleId="6112110">
    <w:name w:val="Нет списка611211"/>
    <w:next w:val="a8"/>
    <w:semiHidden/>
    <w:rsid w:val="005A7242"/>
  </w:style>
  <w:style w:type="numbering" w:customStyle="1" w:styleId="1411211">
    <w:name w:val="Нет списка1411211"/>
    <w:next w:val="a8"/>
    <w:uiPriority w:val="99"/>
    <w:semiHidden/>
    <w:unhideWhenUsed/>
    <w:rsid w:val="005A7242"/>
  </w:style>
  <w:style w:type="numbering" w:customStyle="1" w:styleId="11311111">
    <w:name w:val="Нет списка11311111"/>
    <w:next w:val="a8"/>
    <w:semiHidden/>
    <w:rsid w:val="005A7242"/>
  </w:style>
  <w:style w:type="table" w:customStyle="1" w:styleId="131210">
    <w:name w:val="Сетка таблицы1312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1">
    <w:name w:val="Нет списка2311111"/>
    <w:next w:val="a8"/>
    <w:uiPriority w:val="99"/>
    <w:semiHidden/>
    <w:unhideWhenUsed/>
    <w:rsid w:val="005A7242"/>
  </w:style>
  <w:style w:type="numbering" w:customStyle="1" w:styleId="111211111">
    <w:name w:val="Нет списка111211111"/>
    <w:next w:val="a8"/>
    <w:semiHidden/>
    <w:rsid w:val="005A7242"/>
  </w:style>
  <w:style w:type="numbering" w:customStyle="1" w:styleId="3211111">
    <w:name w:val="Нет списка3211111"/>
    <w:next w:val="a8"/>
    <w:uiPriority w:val="99"/>
    <w:semiHidden/>
    <w:unhideWhenUsed/>
    <w:rsid w:val="005A7242"/>
  </w:style>
  <w:style w:type="numbering" w:customStyle="1" w:styleId="4211111">
    <w:name w:val="Нет списка4211111"/>
    <w:next w:val="a8"/>
    <w:uiPriority w:val="99"/>
    <w:semiHidden/>
    <w:unhideWhenUsed/>
    <w:rsid w:val="005A7242"/>
  </w:style>
  <w:style w:type="numbering" w:customStyle="1" w:styleId="12211111">
    <w:name w:val="Нет списка12211111"/>
    <w:next w:val="a8"/>
    <w:semiHidden/>
    <w:rsid w:val="005A7242"/>
  </w:style>
  <w:style w:type="numbering" w:customStyle="1" w:styleId="82110">
    <w:name w:val="Нет списка8211"/>
    <w:next w:val="a8"/>
    <w:uiPriority w:val="99"/>
    <w:semiHidden/>
    <w:unhideWhenUsed/>
    <w:rsid w:val="005A7242"/>
  </w:style>
  <w:style w:type="numbering" w:customStyle="1" w:styleId="16211">
    <w:name w:val="Нет списка16211"/>
    <w:next w:val="a8"/>
    <w:uiPriority w:val="99"/>
    <w:semiHidden/>
    <w:unhideWhenUsed/>
    <w:rsid w:val="005A7242"/>
  </w:style>
  <w:style w:type="numbering" w:customStyle="1" w:styleId="115211">
    <w:name w:val="Нет списка115211"/>
    <w:next w:val="a8"/>
    <w:semiHidden/>
    <w:rsid w:val="005A7242"/>
  </w:style>
  <w:style w:type="numbering" w:customStyle="1" w:styleId="25211">
    <w:name w:val="Нет списка25211"/>
    <w:next w:val="a8"/>
    <w:uiPriority w:val="99"/>
    <w:semiHidden/>
    <w:unhideWhenUsed/>
    <w:rsid w:val="005A7242"/>
  </w:style>
  <w:style w:type="numbering" w:customStyle="1" w:styleId="1114211">
    <w:name w:val="Нет списка1114211"/>
    <w:next w:val="a8"/>
    <w:semiHidden/>
    <w:rsid w:val="005A7242"/>
  </w:style>
  <w:style w:type="numbering" w:customStyle="1" w:styleId="213211">
    <w:name w:val="Нет списка213211"/>
    <w:next w:val="a8"/>
    <w:uiPriority w:val="99"/>
    <w:semiHidden/>
    <w:unhideWhenUsed/>
    <w:rsid w:val="005A7242"/>
  </w:style>
  <w:style w:type="numbering" w:customStyle="1" w:styleId="11113211">
    <w:name w:val="Нет списка11113211"/>
    <w:next w:val="a8"/>
    <w:semiHidden/>
    <w:rsid w:val="005A7242"/>
  </w:style>
  <w:style w:type="table" w:customStyle="1" w:styleId="113210">
    <w:name w:val="Сетка таблицы11321"/>
    <w:basedOn w:val="a7"/>
    <w:next w:val="afb"/>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1">
    <w:name w:val="Нет списка34211"/>
    <w:next w:val="a8"/>
    <w:uiPriority w:val="99"/>
    <w:semiHidden/>
    <w:unhideWhenUsed/>
    <w:rsid w:val="005A7242"/>
  </w:style>
  <w:style w:type="numbering" w:customStyle="1" w:styleId="44211">
    <w:name w:val="Нет списка44211"/>
    <w:next w:val="a8"/>
    <w:uiPriority w:val="99"/>
    <w:semiHidden/>
    <w:unhideWhenUsed/>
    <w:rsid w:val="005A7242"/>
  </w:style>
  <w:style w:type="numbering" w:customStyle="1" w:styleId="124211">
    <w:name w:val="Нет списка124211"/>
    <w:next w:val="a8"/>
    <w:semiHidden/>
    <w:rsid w:val="005A7242"/>
  </w:style>
  <w:style w:type="numbering" w:customStyle="1" w:styleId="53211">
    <w:name w:val="Нет списка53211"/>
    <w:next w:val="a8"/>
    <w:uiPriority w:val="99"/>
    <w:semiHidden/>
    <w:unhideWhenUsed/>
    <w:rsid w:val="005A7242"/>
  </w:style>
  <w:style w:type="table" w:customStyle="1" w:styleId="33212">
    <w:name w:val="Сетка таблицы3321"/>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1">
    <w:name w:val="Нет списка133211"/>
    <w:next w:val="a8"/>
    <w:semiHidden/>
    <w:rsid w:val="005A7242"/>
  </w:style>
  <w:style w:type="numbering" w:customStyle="1" w:styleId="222211">
    <w:name w:val="Нет списка222211"/>
    <w:next w:val="a8"/>
    <w:uiPriority w:val="99"/>
    <w:semiHidden/>
    <w:unhideWhenUsed/>
    <w:rsid w:val="005A7242"/>
  </w:style>
  <w:style w:type="numbering" w:customStyle="1" w:styleId="1122211">
    <w:name w:val="Нет списка1122211"/>
    <w:next w:val="a8"/>
    <w:semiHidden/>
    <w:rsid w:val="005A7242"/>
  </w:style>
  <w:style w:type="numbering" w:customStyle="1" w:styleId="313211">
    <w:name w:val="Нет списка313211"/>
    <w:next w:val="a8"/>
    <w:uiPriority w:val="99"/>
    <w:semiHidden/>
    <w:unhideWhenUsed/>
    <w:rsid w:val="005A7242"/>
  </w:style>
  <w:style w:type="numbering" w:customStyle="1" w:styleId="413211">
    <w:name w:val="Нет списка413211"/>
    <w:next w:val="a8"/>
    <w:uiPriority w:val="99"/>
    <w:semiHidden/>
    <w:unhideWhenUsed/>
    <w:rsid w:val="005A7242"/>
  </w:style>
  <w:style w:type="numbering" w:customStyle="1" w:styleId="1213211">
    <w:name w:val="Нет списка1213211"/>
    <w:next w:val="a8"/>
    <w:semiHidden/>
    <w:rsid w:val="005A7242"/>
  </w:style>
  <w:style w:type="numbering" w:customStyle="1" w:styleId="62211">
    <w:name w:val="Нет списка62211"/>
    <w:next w:val="a8"/>
    <w:semiHidden/>
    <w:rsid w:val="005A7242"/>
  </w:style>
  <w:style w:type="numbering" w:customStyle="1" w:styleId="142211">
    <w:name w:val="Нет списка142211"/>
    <w:next w:val="a8"/>
    <w:uiPriority w:val="99"/>
    <w:semiHidden/>
    <w:unhideWhenUsed/>
    <w:rsid w:val="005A7242"/>
  </w:style>
  <w:style w:type="numbering" w:customStyle="1" w:styleId="1132211">
    <w:name w:val="Нет списка1132211"/>
    <w:next w:val="a8"/>
    <w:semiHidden/>
    <w:rsid w:val="005A7242"/>
  </w:style>
  <w:style w:type="numbering" w:customStyle="1" w:styleId="232211">
    <w:name w:val="Нет списка232211"/>
    <w:next w:val="a8"/>
    <w:uiPriority w:val="99"/>
    <w:semiHidden/>
    <w:unhideWhenUsed/>
    <w:rsid w:val="005A7242"/>
  </w:style>
  <w:style w:type="numbering" w:customStyle="1" w:styleId="11122211">
    <w:name w:val="Нет списка11122211"/>
    <w:next w:val="a8"/>
    <w:semiHidden/>
    <w:rsid w:val="005A7242"/>
  </w:style>
  <w:style w:type="numbering" w:customStyle="1" w:styleId="322211">
    <w:name w:val="Нет списка322211"/>
    <w:next w:val="a8"/>
    <w:uiPriority w:val="99"/>
    <w:semiHidden/>
    <w:unhideWhenUsed/>
    <w:rsid w:val="005A7242"/>
  </w:style>
  <w:style w:type="numbering" w:customStyle="1" w:styleId="422211">
    <w:name w:val="Нет списка422211"/>
    <w:next w:val="a8"/>
    <w:uiPriority w:val="99"/>
    <w:semiHidden/>
    <w:unhideWhenUsed/>
    <w:rsid w:val="005A7242"/>
  </w:style>
  <w:style w:type="numbering" w:customStyle="1" w:styleId="1222211">
    <w:name w:val="Нет списка1222211"/>
    <w:next w:val="a8"/>
    <w:semiHidden/>
    <w:rsid w:val="005A7242"/>
  </w:style>
  <w:style w:type="numbering" w:customStyle="1" w:styleId="92110">
    <w:name w:val="Нет списка9211"/>
    <w:next w:val="a8"/>
    <w:uiPriority w:val="99"/>
    <w:semiHidden/>
    <w:unhideWhenUsed/>
    <w:rsid w:val="005A7242"/>
  </w:style>
  <w:style w:type="numbering" w:customStyle="1" w:styleId="172110">
    <w:name w:val="Нет списка17211"/>
    <w:next w:val="a8"/>
    <w:semiHidden/>
    <w:unhideWhenUsed/>
    <w:rsid w:val="005A7242"/>
  </w:style>
  <w:style w:type="numbering" w:customStyle="1" w:styleId="116111">
    <w:name w:val="Нет списка116111"/>
    <w:next w:val="a8"/>
    <w:semiHidden/>
    <w:rsid w:val="005A7242"/>
  </w:style>
  <w:style w:type="numbering" w:customStyle="1" w:styleId="26111">
    <w:name w:val="Нет списка26111"/>
    <w:next w:val="a8"/>
    <w:uiPriority w:val="99"/>
    <w:semiHidden/>
    <w:unhideWhenUsed/>
    <w:rsid w:val="005A7242"/>
  </w:style>
  <w:style w:type="numbering" w:customStyle="1" w:styleId="1115111">
    <w:name w:val="Нет списка1115111"/>
    <w:next w:val="a8"/>
    <w:semiHidden/>
    <w:rsid w:val="005A7242"/>
  </w:style>
  <w:style w:type="numbering" w:customStyle="1" w:styleId="35111">
    <w:name w:val="Нет списка35111"/>
    <w:next w:val="a8"/>
    <w:uiPriority w:val="99"/>
    <w:semiHidden/>
    <w:unhideWhenUsed/>
    <w:rsid w:val="005A7242"/>
  </w:style>
  <w:style w:type="numbering" w:customStyle="1" w:styleId="45111">
    <w:name w:val="Нет списка45111"/>
    <w:next w:val="a8"/>
    <w:uiPriority w:val="99"/>
    <w:semiHidden/>
    <w:unhideWhenUsed/>
    <w:rsid w:val="005A7242"/>
  </w:style>
  <w:style w:type="numbering" w:customStyle="1" w:styleId="125111">
    <w:name w:val="Нет списка125111"/>
    <w:next w:val="a8"/>
    <w:semiHidden/>
    <w:rsid w:val="005A7242"/>
  </w:style>
  <w:style w:type="numbering" w:customStyle="1" w:styleId="54111">
    <w:name w:val="Нет списка54111"/>
    <w:next w:val="a8"/>
    <w:uiPriority w:val="99"/>
    <w:semiHidden/>
    <w:unhideWhenUsed/>
    <w:rsid w:val="005A7242"/>
  </w:style>
  <w:style w:type="numbering" w:customStyle="1" w:styleId="134111">
    <w:name w:val="Нет списка134111"/>
    <w:next w:val="a8"/>
    <w:uiPriority w:val="99"/>
    <w:semiHidden/>
    <w:unhideWhenUsed/>
    <w:rsid w:val="005A7242"/>
  </w:style>
  <w:style w:type="numbering" w:customStyle="1" w:styleId="11114111">
    <w:name w:val="Нет списка11114111"/>
    <w:next w:val="a8"/>
    <w:semiHidden/>
    <w:rsid w:val="005A7242"/>
  </w:style>
  <w:style w:type="numbering" w:customStyle="1" w:styleId="214111">
    <w:name w:val="Нет списка214111"/>
    <w:next w:val="a8"/>
    <w:uiPriority w:val="99"/>
    <w:semiHidden/>
    <w:unhideWhenUsed/>
    <w:rsid w:val="005A7242"/>
  </w:style>
  <w:style w:type="numbering" w:customStyle="1" w:styleId="111113111">
    <w:name w:val="Нет списка111113111"/>
    <w:next w:val="a8"/>
    <w:semiHidden/>
    <w:rsid w:val="005A7242"/>
  </w:style>
  <w:style w:type="numbering" w:customStyle="1" w:styleId="2113111">
    <w:name w:val="Нет списка2113111"/>
    <w:next w:val="a8"/>
    <w:uiPriority w:val="99"/>
    <w:semiHidden/>
    <w:unhideWhenUsed/>
    <w:rsid w:val="005A7242"/>
  </w:style>
  <w:style w:type="numbering" w:customStyle="1" w:styleId="1111113111">
    <w:name w:val="Нет списка1111113111"/>
    <w:next w:val="a8"/>
    <w:semiHidden/>
    <w:rsid w:val="005A7242"/>
  </w:style>
  <w:style w:type="numbering" w:customStyle="1" w:styleId="314111">
    <w:name w:val="Нет списка314111"/>
    <w:next w:val="a8"/>
    <w:uiPriority w:val="99"/>
    <w:semiHidden/>
    <w:unhideWhenUsed/>
    <w:rsid w:val="005A7242"/>
  </w:style>
  <w:style w:type="numbering" w:customStyle="1" w:styleId="414111">
    <w:name w:val="Нет списка414111"/>
    <w:next w:val="a8"/>
    <w:uiPriority w:val="99"/>
    <w:semiHidden/>
    <w:unhideWhenUsed/>
    <w:rsid w:val="005A7242"/>
  </w:style>
  <w:style w:type="numbering" w:customStyle="1" w:styleId="1214111">
    <w:name w:val="Нет списка1214111"/>
    <w:next w:val="a8"/>
    <w:semiHidden/>
    <w:rsid w:val="005A7242"/>
  </w:style>
  <w:style w:type="numbering" w:customStyle="1" w:styleId="512111">
    <w:name w:val="Нет списка512111"/>
    <w:next w:val="a8"/>
    <w:uiPriority w:val="99"/>
    <w:semiHidden/>
    <w:unhideWhenUsed/>
    <w:rsid w:val="005A7242"/>
  </w:style>
  <w:style w:type="numbering" w:customStyle="1" w:styleId="1312111">
    <w:name w:val="Нет списка1312111"/>
    <w:next w:val="a8"/>
    <w:semiHidden/>
    <w:rsid w:val="005A7242"/>
  </w:style>
  <w:style w:type="numbering" w:customStyle="1" w:styleId="223111">
    <w:name w:val="Нет списка223111"/>
    <w:next w:val="a8"/>
    <w:uiPriority w:val="99"/>
    <w:semiHidden/>
    <w:unhideWhenUsed/>
    <w:rsid w:val="005A7242"/>
  </w:style>
  <w:style w:type="numbering" w:customStyle="1" w:styleId="1123111">
    <w:name w:val="Нет списка1123111"/>
    <w:next w:val="a8"/>
    <w:semiHidden/>
    <w:rsid w:val="005A7242"/>
  </w:style>
  <w:style w:type="numbering" w:customStyle="1" w:styleId="3112111">
    <w:name w:val="Нет списка3112111"/>
    <w:next w:val="a8"/>
    <w:uiPriority w:val="99"/>
    <w:semiHidden/>
    <w:unhideWhenUsed/>
    <w:rsid w:val="005A7242"/>
  </w:style>
  <w:style w:type="numbering" w:customStyle="1" w:styleId="4112111">
    <w:name w:val="Нет списка4112111"/>
    <w:next w:val="a8"/>
    <w:uiPriority w:val="99"/>
    <w:semiHidden/>
    <w:unhideWhenUsed/>
    <w:rsid w:val="005A7242"/>
  </w:style>
  <w:style w:type="numbering" w:customStyle="1" w:styleId="12112111">
    <w:name w:val="Нет списка12112111"/>
    <w:next w:val="a8"/>
    <w:semiHidden/>
    <w:rsid w:val="005A7242"/>
  </w:style>
  <w:style w:type="numbering" w:customStyle="1" w:styleId="63111">
    <w:name w:val="Нет списка63111"/>
    <w:next w:val="a8"/>
    <w:semiHidden/>
    <w:rsid w:val="005A7242"/>
  </w:style>
  <w:style w:type="numbering" w:customStyle="1" w:styleId="143111">
    <w:name w:val="Нет списка143111"/>
    <w:next w:val="a8"/>
    <w:uiPriority w:val="99"/>
    <w:semiHidden/>
    <w:unhideWhenUsed/>
    <w:rsid w:val="005A7242"/>
  </w:style>
  <w:style w:type="numbering" w:customStyle="1" w:styleId="1133111">
    <w:name w:val="Нет списка1133111"/>
    <w:next w:val="a8"/>
    <w:semiHidden/>
    <w:rsid w:val="005A7242"/>
  </w:style>
  <w:style w:type="numbering" w:customStyle="1" w:styleId="233111">
    <w:name w:val="Нет списка233111"/>
    <w:next w:val="a8"/>
    <w:uiPriority w:val="99"/>
    <w:semiHidden/>
    <w:unhideWhenUsed/>
    <w:rsid w:val="005A7242"/>
  </w:style>
  <w:style w:type="numbering" w:customStyle="1" w:styleId="11123111">
    <w:name w:val="Нет списка11123111"/>
    <w:next w:val="a8"/>
    <w:semiHidden/>
    <w:rsid w:val="005A7242"/>
  </w:style>
  <w:style w:type="numbering" w:customStyle="1" w:styleId="323111">
    <w:name w:val="Нет списка323111"/>
    <w:next w:val="a8"/>
    <w:uiPriority w:val="99"/>
    <w:semiHidden/>
    <w:unhideWhenUsed/>
    <w:rsid w:val="005A7242"/>
  </w:style>
  <w:style w:type="numbering" w:customStyle="1" w:styleId="423111">
    <w:name w:val="Нет списка423111"/>
    <w:next w:val="a8"/>
    <w:uiPriority w:val="99"/>
    <w:semiHidden/>
    <w:unhideWhenUsed/>
    <w:rsid w:val="005A7242"/>
  </w:style>
  <w:style w:type="numbering" w:customStyle="1" w:styleId="1223111">
    <w:name w:val="Нет списка1223111"/>
    <w:next w:val="a8"/>
    <w:semiHidden/>
    <w:rsid w:val="005A7242"/>
  </w:style>
  <w:style w:type="numbering" w:customStyle="1" w:styleId="72111">
    <w:name w:val="Нет списка72111"/>
    <w:next w:val="a8"/>
    <w:uiPriority w:val="99"/>
    <w:semiHidden/>
    <w:unhideWhenUsed/>
    <w:rsid w:val="005A7242"/>
  </w:style>
  <w:style w:type="numbering" w:customStyle="1" w:styleId="152111">
    <w:name w:val="Нет списка152111"/>
    <w:next w:val="a8"/>
    <w:uiPriority w:val="99"/>
    <w:semiHidden/>
    <w:unhideWhenUsed/>
    <w:rsid w:val="005A7242"/>
  </w:style>
  <w:style w:type="numbering" w:customStyle="1" w:styleId="1142111">
    <w:name w:val="Нет списка1142111"/>
    <w:next w:val="a8"/>
    <w:semiHidden/>
    <w:rsid w:val="005A7242"/>
  </w:style>
  <w:style w:type="numbering" w:customStyle="1" w:styleId="242111">
    <w:name w:val="Нет списка242111"/>
    <w:next w:val="a8"/>
    <w:uiPriority w:val="99"/>
    <w:semiHidden/>
    <w:unhideWhenUsed/>
    <w:rsid w:val="005A7242"/>
  </w:style>
  <w:style w:type="numbering" w:customStyle="1" w:styleId="11132111">
    <w:name w:val="Нет списка11132111"/>
    <w:next w:val="a8"/>
    <w:semiHidden/>
    <w:rsid w:val="005A7242"/>
  </w:style>
  <w:style w:type="numbering" w:customStyle="1" w:styleId="2122111">
    <w:name w:val="Нет списка2122111"/>
    <w:next w:val="a8"/>
    <w:uiPriority w:val="99"/>
    <w:semiHidden/>
    <w:unhideWhenUsed/>
    <w:rsid w:val="005A7242"/>
  </w:style>
  <w:style w:type="numbering" w:customStyle="1" w:styleId="111122111">
    <w:name w:val="Нет списка111122111"/>
    <w:next w:val="a8"/>
    <w:semiHidden/>
    <w:rsid w:val="005A7242"/>
  </w:style>
  <w:style w:type="numbering" w:customStyle="1" w:styleId="332111">
    <w:name w:val="Нет списка332111"/>
    <w:next w:val="a8"/>
    <w:uiPriority w:val="99"/>
    <w:semiHidden/>
    <w:unhideWhenUsed/>
    <w:rsid w:val="005A7242"/>
  </w:style>
  <w:style w:type="numbering" w:customStyle="1" w:styleId="432111">
    <w:name w:val="Нет списка432111"/>
    <w:next w:val="a8"/>
    <w:uiPriority w:val="99"/>
    <w:semiHidden/>
    <w:unhideWhenUsed/>
    <w:rsid w:val="005A7242"/>
  </w:style>
  <w:style w:type="numbering" w:customStyle="1" w:styleId="1232111">
    <w:name w:val="Нет списка1232111"/>
    <w:next w:val="a8"/>
    <w:semiHidden/>
    <w:rsid w:val="005A7242"/>
  </w:style>
  <w:style w:type="numbering" w:customStyle="1" w:styleId="522111">
    <w:name w:val="Нет списка522111"/>
    <w:next w:val="a8"/>
    <w:uiPriority w:val="99"/>
    <w:semiHidden/>
    <w:unhideWhenUsed/>
    <w:rsid w:val="005A7242"/>
  </w:style>
  <w:style w:type="numbering" w:customStyle="1" w:styleId="1322111">
    <w:name w:val="Нет списка1322111"/>
    <w:next w:val="a8"/>
    <w:semiHidden/>
    <w:rsid w:val="005A7242"/>
  </w:style>
  <w:style w:type="numbering" w:customStyle="1" w:styleId="2212111">
    <w:name w:val="Нет списка2212111"/>
    <w:next w:val="a8"/>
    <w:uiPriority w:val="99"/>
    <w:semiHidden/>
    <w:unhideWhenUsed/>
    <w:rsid w:val="005A7242"/>
  </w:style>
  <w:style w:type="numbering" w:customStyle="1" w:styleId="11212111">
    <w:name w:val="Нет списка11212111"/>
    <w:next w:val="a8"/>
    <w:semiHidden/>
    <w:rsid w:val="005A7242"/>
  </w:style>
  <w:style w:type="numbering" w:customStyle="1" w:styleId="3122111">
    <w:name w:val="Нет списка3122111"/>
    <w:next w:val="a8"/>
    <w:uiPriority w:val="99"/>
    <w:semiHidden/>
    <w:unhideWhenUsed/>
    <w:rsid w:val="005A7242"/>
  </w:style>
  <w:style w:type="numbering" w:customStyle="1" w:styleId="4122111">
    <w:name w:val="Нет списка4122111"/>
    <w:next w:val="a8"/>
    <w:uiPriority w:val="99"/>
    <w:semiHidden/>
    <w:unhideWhenUsed/>
    <w:rsid w:val="005A7242"/>
  </w:style>
  <w:style w:type="numbering" w:customStyle="1" w:styleId="12122111">
    <w:name w:val="Нет списка12122111"/>
    <w:next w:val="a8"/>
    <w:semiHidden/>
    <w:rsid w:val="005A7242"/>
  </w:style>
  <w:style w:type="numbering" w:customStyle="1" w:styleId="612111">
    <w:name w:val="Нет списка612111"/>
    <w:next w:val="a8"/>
    <w:semiHidden/>
    <w:rsid w:val="005A7242"/>
  </w:style>
  <w:style w:type="numbering" w:customStyle="1" w:styleId="1412111">
    <w:name w:val="Нет списка1412111"/>
    <w:next w:val="a8"/>
    <w:uiPriority w:val="99"/>
    <w:semiHidden/>
    <w:unhideWhenUsed/>
    <w:rsid w:val="005A7242"/>
  </w:style>
  <w:style w:type="numbering" w:customStyle="1" w:styleId="11312111">
    <w:name w:val="Нет списка11312111"/>
    <w:next w:val="a8"/>
    <w:semiHidden/>
    <w:rsid w:val="005A7242"/>
  </w:style>
  <w:style w:type="numbering" w:customStyle="1" w:styleId="2312111">
    <w:name w:val="Нет списка2312111"/>
    <w:next w:val="a8"/>
    <w:uiPriority w:val="99"/>
    <w:semiHidden/>
    <w:unhideWhenUsed/>
    <w:rsid w:val="005A7242"/>
  </w:style>
  <w:style w:type="numbering" w:customStyle="1" w:styleId="111212111">
    <w:name w:val="Нет списка111212111"/>
    <w:next w:val="a8"/>
    <w:semiHidden/>
    <w:rsid w:val="005A7242"/>
  </w:style>
  <w:style w:type="numbering" w:customStyle="1" w:styleId="3212111">
    <w:name w:val="Нет списка3212111"/>
    <w:next w:val="a8"/>
    <w:uiPriority w:val="99"/>
    <w:semiHidden/>
    <w:unhideWhenUsed/>
    <w:rsid w:val="005A7242"/>
  </w:style>
  <w:style w:type="numbering" w:customStyle="1" w:styleId="4212111">
    <w:name w:val="Нет списка4212111"/>
    <w:next w:val="a8"/>
    <w:uiPriority w:val="99"/>
    <w:semiHidden/>
    <w:unhideWhenUsed/>
    <w:rsid w:val="005A7242"/>
  </w:style>
  <w:style w:type="numbering" w:customStyle="1" w:styleId="12212111">
    <w:name w:val="Нет списка12212111"/>
    <w:next w:val="a8"/>
    <w:semiHidden/>
    <w:rsid w:val="005A7242"/>
  </w:style>
  <w:style w:type="numbering" w:customStyle="1" w:styleId="812110">
    <w:name w:val="Нет списка81211"/>
    <w:next w:val="a8"/>
    <w:uiPriority w:val="99"/>
    <w:semiHidden/>
    <w:unhideWhenUsed/>
    <w:rsid w:val="005A7242"/>
  </w:style>
  <w:style w:type="numbering" w:customStyle="1" w:styleId="161211">
    <w:name w:val="Нет списка161211"/>
    <w:next w:val="a8"/>
    <w:uiPriority w:val="99"/>
    <w:semiHidden/>
    <w:unhideWhenUsed/>
    <w:rsid w:val="005A7242"/>
  </w:style>
  <w:style w:type="numbering" w:customStyle="1" w:styleId="1151111">
    <w:name w:val="Нет списка1151111"/>
    <w:next w:val="a8"/>
    <w:semiHidden/>
    <w:rsid w:val="005A7242"/>
  </w:style>
  <w:style w:type="numbering" w:customStyle="1" w:styleId="251111">
    <w:name w:val="Нет списка251111"/>
    <w:next w:val="a8"/>
    <w:uiPriority w:val="99"/>
    <w:semiHidden/>
    <w:unhideWhenUsed/>
    <w:rsid w:val="005A7242"/>
  </w:style>
  <w:style w:type="numbering" w:customStyle="1" w:styleId="11141111">
    <w:name w:val="Нет списка11141111"/>
    <w:next w:val="a8"/>
    <w:semiHidden/>
    <w:rsid w:val="005A7242"/>
  </w:style>
  <w:style w:type="numbering" w:customStyle="1" w:styleId="2131111">
    <w:name w:val="Нет списка2131111"/>
    <w:next w:val="a8"/>
    <w:uiPriority w:val="99"/>
    <w:semiHidden/>
    <w:unhideWhenUsed/>
    <w:rsid w:val="005A7242"/>
  </w:style>
  <w:style w:type="numbering" w:customStyle="1" w:styleId="111131111">
    <w:name w:val="Нет списка111131111"/>
    <w:next w:val="a8"/>
    <w:semiHidden/>
    <w:rsid w:val="005A7242"/>
  </w:style>
  <w:style w:type="numbering" w:customStyle="1" w:styleId="341111">
    <w:name w:val="Нет списка341111"/>
    <w:next w:val="a8"/>
    <w:uiPriority w:val="99"/>
    <w:semiHidden/>
    <w:unhideWhenUsed/>
    <w:rsid w:val="005A7242"/>
  </w:style>
  <w:style w:type="numbering" w:customStyle="1" w:styleId="441111">
    <w:name w:val="Нет списка441111"/>
    <w:next w:val="a8"/>
    <w:uiPriority w:val="99"/>
    <w:semiHidden/>
    <w:unhideWhenUsed/>
    <w:rsid w:val="005A7242"/>
  </w:style>
  <w:style w:type="numbering" w:customStyle="1" w:styleId="1241111">
    <w:name w:val="Нет списка1241111"/>
    <w:next w:val="a8"/>
    <w:semiHidden/>
    <w:rsid w:val="005A7242"/>
  </w:style>
  <w:style w:type="numbering" w:customStyle="1" w:styleId="531111">
    <w:name w:val="Нет списка531111"/>
    <w:next w:val="a8"/>
    <w:uiPriority w:val="99"/>
    <w:semiHidden/>
    <w:unhideWhenUsed/>
    <w:rsid w:val="005A7242"/>
  </w:style>
  <w:style w:type="numbering" w:customStyle="1" w:styleId="1331111">
    <w:name w:val="Нет списка1331111"/>
    <w:next w:val="a8"/>
    <w:semiHidden/>
    <w:rsid w:val="005A7242"/>
  </w:style>
  <w:style w:type="numbering" w:customStyle="1" w:styleId="2221111">
    <w:name w:val="Нет списка2221111"/>
    <w:next w:val="a8"/>
    <w:uiPriority w:val="99"/>
    <w:semiHidden/>
    <w:unhideWhenUsed/>
    <w:rsid w:val="005A7242"/>
  </w:style>
  <w:style w:type="numbering" w:customStyle="1" w:styleId="11221111">
    <w:name w:val="Нет списка11221111"/>
    <w:next w:val="a8"/>
    <w:semiHidden/>
    <w:rsid w:val="005A7242"/>
  </w:style>
  <w:style w:type="numbering" w:customStyle="1" w:styleId="3131111">
    <w:name w:val="Нет списка3131111"/>
    <w:next w:val="a8"/>
    <w:uiPriority w:val="99"/>
    <w:semiHidden/>
    <w:unhideWhenUsed/>
    <w:rsid w:val="005A7242"/>
  </w:style>
  <w:style w:type="numbering" w:customStyle="1" w:styleId="4131111">
    <w:name w:val="Нет списка4131111"/>
    <w:next w:val="a8"/>
    <w:uiPriority w:val="99"/>
    <w:semiHidden/>
    <w:unhideWhenUsed/>
    <w:rsid w:val="005A7242"/>
  </w:style>
  <w:style w:type="numbering" w:customStyle="1" w:styleId="12131111">
    <w:name w:val="Нет списка12131111"/>
    <w:next w:val="a8"/>
    <w:semiHidden/>
    <w:rsid w:val="005A7242"/>
  </w:style>
  <w:style w:type="numbering" w:customStyle="1" w:styleId="621111">
    <w:name w:val="Нет списка621111"/>
    <w:next w:val="a8"/>
    <w:semiHidden/>
    <w:rsid w:val="005A7242"/>
  </w:style>
  <w:style w:type="numbering" w:customStyle="1" w:styleId="1421111">
    <w:name w:val="Нет списка1421111"/>
    <w:next w:val="a8"/>
    <w:uiPriority w:val="99"/>
    <w:semiHidden/>
    <w:unhideWhenUsed/>
    <w:rsid w:val="005A7242"/>
  </w:style>
  <w:style w:type="numbering" w:customStyle="1" w:styleId="11321111">
    <w:name w:val="Нет списка11321111"/>
    <w:next w:val="a8"/>
    <w:semiHidden/>
    <w:rsid w:val="005A7242"/>
  </w:style>
  <w:style w:type="numbering" w:customStyle="1" w:styleId="2321111">
    <w:name w:val="Нет списка2321111"/>
    <w:next w:val="a8"/>
    <w:uiPriority w:val="99"/>
    <w:semiHidden/>
    <w:unhideWhenUsed/>
    <w:rsid w:val="005A7242"/>
  </w:style>
  <w:style w:type="numbering" w:customStyle="1" w:styleId="111221111">
    <w:name w:val="Нет списка111221111"/>
    <w:next w:val="a8"/>
    <w:semiHidden/>
    <w:rsid w:val="005A7242"/>
  </w:style>
  <w:style w:type="numbering" w:customStyle="1" w:styleId="3221111">
    <w:name w:val="Нет списка3221111"/>
    <w:next w:val="a8"/>
    <w:uiPriority w:val="99"/>
    <w:semiHidden/>
    <w:unhideWhenUsed/>
    <w:rsid w:val="005A7242"/>
  </w:style>
  <w:style w:type="numbering" w:customStyle="1" w:styleId="4221111">
    <w:name w:val="Нет списка4221111"/>
    <w:next w:val="a8"/>
    <w:uiPriority w:val="99"/>
    <w:semiHidden/>
    <w:unhideWhenUsed/>
    <w:rsid w:val="005A7242"/>
  </w:style>
  <w:style w:type="numbering" w:customStyle="1" w:styleId="12221111">
    <w:name w:val="Нет списка12221111"/>
    <w:next w:val="a8"/>
    <w:semiHidden/>
    <w:rsid w:val="005A7242"/>
  </w:style>
  <w:style w:type="numbering" w:customStyle="1" w:styleId="20112">
    <w:name w:val="Нет списка2011"/>
    <w:next w:val="a8"/>
    <w:uiPriority w:val="99"/>
    <w:semiHidden/>
    <w:unhideWhenUsed/>
    <w:rsid w:val="005A7242"/>
  </w:style>
  <w:style w:type="table" w:customStyle="1" w:styleId="TableNormal2">
    <w:name w:val="Table Normal2"/>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0">
    <w:name w:val="Нет списка2811"/>
    <w:next w:val="a8"/>
    <w:uiPriority w:val="99"/>
    <w:semiHidden/>
    <w:unhideWhenUsed/>
    <w:rsid w:val="005A7242"/>
  </w:style>
  <w:style w:type="table" w:customStyle="1" w:styleId="TableNormal11">
    <w:name w:val="Table Normal11"/>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0">
    <w:name w:val="Нет списка2911"/>
    <w:next w:val="a8"/>
    <w:uiPriority w:val="99"/>
    <w:semiHidden/>
    <w:unhideWhenUsed/>
    <w:rsid w:val="005A7242"/>
  </w:style>
  <w:style w:type="table" w:customStyle="1" w:styleId="2012">
    <w:name w:val="Сетка таблицы2012"/>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0">
    <w:name w:val="Нет списка3011"/>
    <w:next w:val="a8"/>
    <w:uiPriority w:val="99"/>
    <w:semiHidden/>
    <w:unhideWhenUsed/>
    <w:rsid w:val="005A7242"/>
  </w:style>
  <w:style w:type="table" w:customStyle="1" w:styleId="2021">
    <w:name w:val="Сетка таблицы2021"/>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ПЕ_Таблица411"/>
    <w:basedOn w:val="a7"/>
    <w:next w:val="afb"/>
    <w:uiPriority w:val="39"/>
    <w:rsid w:val="005A7242"/>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7"/>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0">
    <w:name w:val="Нет списка3711"/>
    <w:next w:val="a8"/>
    <w:uiPriority w:val="99"/>
    <w:semiHidden/>
    <w:unhideWhenUsed/>
    <w:rsid w:val="005A7242"/>
  </w:style>
  <w:style w:type="table" w:customStyle="1" w:styleId="2031">
    <w:name w:val="Сетка таблицы2031"/>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8"/>
    <w:uiPriority w:val="99"/>
    <w:semiHidden/>
    <w:unhideWhenUsed/>
    <w:rsid w:val="005A7242"/>
  </w:style>
  <w:style w:type="table" w:customStyle="1" w:styleId="2041">
    <w:name w:val="Сетка таблицы2041"/>
    <w:basedOn w:val="a7"/>
    <w:next w:val="afb"/>
    <w:uiPriority w:val="5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7"/>
    <w:uiPriority w:val="39"/>
    <w:rsid w:val="005A7242"/>
    <w:pPr>
      <w:spacing w:line="240" w:lineRule="auto"/>
      <w:ind w:firstLine="0"/>
      <w:jc w:val="left"/>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7"/>
    <w:uiPriority w:val="39"/>
    <w:rsid w:val="005A7242"/>
    <w:pPr>
      <w:spacing w:line="240" w:lineRule="auto"/>
      <w:ind w:firstLine="0"/>
      <w:jc w:val="left"/>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7"/>
    <w:next w:val="afb"/>
    <w:uiPriority w:val="39"/>
    <w:rsid w:val="005A7242"/>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8"/>
    <w:uiPriority w:val="99"/>
    <w:semiHidden/>
    <w:unhideWhenUsed/>
    <w:rsid w:val="005A7242"/>
  </w:style>
  <w:style w:type="numbering" w:customStyle="1" w:styleId="1202">
    <w:name w:val="Нет списка120"/>
    <w:next w:val="a8"/>
    <w:uiPriority w:val="99"/>
    <w:semiHidden/>
    <w:unhideWhenUsed/>
    <w:rsid w:val="005A7242"/>
  </w:style>
  <w:style w:type="numbering" w:customStyle="1" w:styleId="11180">
    <w:name w:val="Нет списка1118"/>
    <w:next w:val="a8"/>
    <w:uiPriority w:val="99"/>
    <w:semiHidden/>
    <w:unhideWhenUsed/>
    <w:rsid w:val="005A7242"/>
  </w:style>
  <w:style w:type="table" w:customStyle="1" w:styleId="-111010">
    <w:name w:val="Цветная сетка - Акцент 11101"/>
    <w:basedOn w:val="a7"/>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1">
    <w:name w:val="Темный список - Акцент 11101"/>
    <w:basedOn w:val="a7"/>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1">
    <w:name w:val="Средняя сетка 3 - Акцент 61101"/>
    <w:basedOn w:val="a7"/>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1">
    <w:name w:val="Темный список - Акцент 21101"/>
    <w:basedOn w:val="a7"/>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Темный список - Акцент 31101"/>
    <w:basedOn w:val="a7"/>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1">
    <w:name w:val="Темный список - Акцент 41101"/>
    <w:basedOn w:val="a7"/>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1">
    <w:name w:val="Темный список - Акцент 51101"/>
    <w:basedOn w:val="a7"/>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12">
    <w:name w:val="Цветная заливка - Акцент 11101"/>
    <w:basedOn w:val="a7"/>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1">
    <w:name w:val="Темный список - Акцент 61101"/>
    <w:basedOn w:val="a7"/>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7"/>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7"/>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0">
    <w:name w:val="Таблица-сетка 6 цветная — акцент 21114"/>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8"/>
    <w:uiPriority w:val="99"/>
    <w:semiHidden/>
    <w:unhideWhenUsed/>
    <w:rsid w:val="005A7242"/>
  </w:style>
  <w:style w:type="numbering" w:customStyle="1" w:styleId="11117">
    <w:name w:val="Нет списка11117"/>
    <w:next w:val="a8"/>
    <w:semiHidden/>
    <w:unhideWhenUsed/>
    <w:rsid w:val="005A7242"/>
  </w:style>
  <w:style w:type="table" w:customStyle="1" w:styleId="718">
    <w:name w:val="Сетка таблицы718"/>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8"/>
    <w:uiPriority w:val="99"/>
    <w:semiHidden/>
    <w:unhideWhenUsed/>
    <w:rsid w:val="005A7242"/>
  </w:style>
  <w:style w:type="table" w:customStyle="1" w:styleId="11126">
    <w:name w:val="Сетка таблицы1112"/>
    <w:basedOn w:val="a7"/>
    <w:next w:val="afb"/>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8"/>
    <w:uiPriority w:val="99"/>
    <w:semiHidden/>
    <w:unhideWhenUsed/>
    <w:rsid w:val="005A7242"/>
  </w:style>
  <w:style w:type="table" w:customStyle="1" w:styleId="-11140">
    <w:name w:val="Цветная сетка - Акцент 1114"/>
    <w:basedOn w:val="a7"/>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7"/>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7"/>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7"/>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7"/>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7"/>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7"/>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7"/>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7"/>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7"/>
    <w:next w:val="afb"/>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7"/>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7"/>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7"/>
    <w:next w:val="afb"/>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7"/>
    <w:next w:val="-23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7"/>
    <w:next w:val="-24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7"/>
    <w:next w:val="-25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7"/>
    <w:next w:val="-21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7"/>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7"/>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7"/>
    <w:next w:val="-1"/>
    <w:uiPriority w:val="73"/>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7"/>
    <w:next w:val="-10"/>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7"/>
    <w:next w:val="3-6"/>
    <w:uiPriority w:val="69"/>
    <w:semiHidden/>
    <w:unhideWhenUsed/>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7"/>
    <w:next w:val="-2"/>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7"/>
    <w:next w:val="-3"/>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7"/>
    <w:next w:val="-4"/>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7"/>
    <w:next w:val="-5"/>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7"/>
    <w:next w:val="-12"/>
    <w:uiPriority w:val="71"/>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7"/>
    <w:next w:val="-6"/>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7"/>
    <w:next w:val="afb"/>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8"/>
    <w:uiPriority w:val="99"/>
    <w:semiHidden/>
    <w:unhideWhenUsed/>
    <w:rsid w:val="005A7242"/>
  </w:style>
  <w:style w:type="table" w:customStyle="1" w:styleId="1340">
    <w:name w:val="Сетка таблицы134"/>
    <w:basedOn w:val="a7"/>
    <w:next w:val="afb"/>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Темный список - Акцент 1241"/>
    <w:basedOn w:val="a7"/>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11">
    <w:name w:val="Цветная заливка - Акцент 1241"/>
    <w:basedOn w:val="a7"/>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2">
    <w:name w:val="Цветная сетка - Акцент 1241"/>
    <w:basedOn w:val="a7"/>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1">
    <w:name w:val="Темный список - Акцент 2241"/>
    <w:basedOn w:val="a7"/>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1">
    <w:name w:val="Темный список - Акцент 3241"/>
    <w:basedOn w:val="a7"/>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1">
    <w:name w:val="Темный список - Акцент 4241"/>
    <w:basedOn w:val="a7"/>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1">
    <w:name w:val="Темный список - Акцент 5241"/>
    <w:basedOn w:val="a7"/>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1">
    <w:name w:val="Средняя сетка 3 - Акцент 6241"/>
    <w:basedOn w:val="a7"/>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1">
    <w:name w:val="Темный список - Акцент 6241"/>
    <w:basedOn w:val="a7"/>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
    <w:uiPriority w:val="4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7"/>
    <w:next w:val="-612"/>
    <w:uiPriority w:val="51"/>
    <w:rsid w:val="005A7242"/>
    <w:pPr>
      <w:spacing w:line="240" w:lineRule="auto"/>
      <w:ind w:firstLine="0"/>
      <w:jc w:val="left"/>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7"/>
    <w:next w:val="-623"/>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7"/>
    <w:next w:val="-722"/>
    <w:uiPriority w:val="52"/>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7"/>
    <w:next w:val="-632"/>
    <w:uiPriority w:val="51"/>
    <w:rsid w:val="005A7242"/>
    <w:pPr>
      <w:spacing w:line="240" w:lineRule="auto"/>
      <w:ind w:firstLine="0"/>
      <w:jc w:val="left"/>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7"/>
    <w:next w:val="-642"/>
    <w:uiPriority w:val="51"/>
    <w:rsid w:val="005A7242"/>
    <w:pPr>
      <w:spacing w:line="240" w:lineRule="auto"/>
      <w:ind w:firstLine="0"/>
      <w:jc w:val="left"/>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7"/>
    <w:next w:val="-653"/>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7"/>
    <w:uiPriority w:val="3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7"/>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7"/>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2">
    <w:name w:val="Сетка таблицы722"/>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Цветная сетка - Акцент 1122"/>
    <w:basedOn w:val="a7"/>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0">
    <w:name w:val="Темный список - Акцент 1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0">
    <w:name w:val="Темный список - Акцент 4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1">
    <w:name w:val="Цветная заливка - Акцент 1122"/>
    <w:basedOn w:val="a7"/>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0">
    <w:name w:val="Темный список - Акцент 6122"/>
    <w:basedOn w:val="a7"/>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7"/>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7"/>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
    <w:name w:val="Таблица-сетка 2 — акцент 11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7"/>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7"/>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7"/>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7"/>
    <w:uiPriority w:val="5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7"/>
    <w:uiPriority w:val="39"/>
    <w:rsid w:val="005A7242"/>
    <w:pPr>
      <w:spacing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7"/>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7"/>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1">
    <w:name w:val="Сетка таблицы912"/>
    <w:basedOn w:val="a7"/>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7"/>
    <w:uiPriority w:val="39"/>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Таблица-сетка 4 — акцент 1221"/>
    <w:basedOn w:val="a7"/>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1">
    <w:name w:val="Таблица-сетка 6 цветная — акцент 1221"/>
    <w:basedOn w:val="a7"/>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1">
    <w:name w:val="Таблица-сетка 6 цветная — акцент 2321"/>
    <w:basedOn w:val="a7"/>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1">
    <w:name w:val="Таблица-сетка 7 цветная — акцент 2221"/>
    <w:basedOn w:val="a7"/>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1">
    <w:name w:val="Таблица-сетка 6 цветная — акцент 3221"/>
    <w:basedOn w:val="a7"/>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1">
    <w:name w:val="Таблица-сетка 6 цветная — акцент 4221"/>
    <w:basedOn w:val="a7"/>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1">
    <w:name w:val="Таблица-сетка 6 цветная — акцент 5321"/>
    <w:basedOn w:val="a7"/>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8"/>
    <w:uiPriority w:val="99"/>
    <w:semiHidden/>
    <w:unhideWhenUsed/>
    <w:rsid w:val="005A7242"/>
  </w:style>
  <w:style w:type="table" w:customStyle="1" w:styleId="-1123">
    <w:name w:val="Цветной список - Акцент 112"/>
    <w:basedOn w:val="a7"/>
    <w:next w:val="-13"/>
    <w:semiHidden/>
    <w:unhideWhenUsed/>
    <w:rsid w:val="005A7242"/>
    <w:pPr>
      <w:spacing w:line="240" w:lineRule="auto"/>
      <w:ind w:firstLine="0"/>
      <w:jc w:val="left"/>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7"/>
    <w:next w:val="225"/>
    <w:uiPriority w:val="1"/>
    <w:semiHidden/>
    <w:unhideWhenUsed/>
    <w:rsid w:val="005A7242"/>
    <w:pPr>
      <w:spacing w:line="240" w:lineRule="auto"/>
      <w:ind w:firstLine="0"/>
      <w:jc w:val="left"/>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7"/>
    <w:next w:val="afb"/>
    <w:uiPriority w:val="5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5A7242"/>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7"/>
    <w:uiPriority w:val="59"/>
    <w:rsid w:val="005A7242"/>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7"/>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7"/>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31">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91903541">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73752850">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995001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79089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85377537">
      <w:bodyDiv w:val="1"/>
      <w:marLeft w:val="0"/>
      <w:marRight w:val="0"/>
      <w:marTop w:val="0"/>
      <w:marBottom w:val="0"/>
      <w:divBdr>
        <w:top w:val="none" w:sz="0" w:space="0" w:color="auto"/>
        <w:left w:val="none" w:sz="0" w:space="0" w:color="auto"/>
        <w:bottom w:val="none" w:sz="0" w:space="0" w:color="auto"/>
        <w:right w:val="none" w:sz="0" w:space="0" w:color="auto"/>
      </w:divBdr>
    </w:div>
    <w:div w:id="396976814">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61774506">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42199825">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61629193">
      <w:bodyDiv w:val="1"/>
      <w:marLeft w:val="0"/>
      <w:marRight w:val="0"/>
      <w:marTop w:val="0"/>
      <w:marBottom w:val="0"/>
      <w:divBdr>
        <w:top w:val="none" w:sz="0" w:space="0" w:color="auto"/>
        <w:left w:val="none" w:sz="0" w:space="0" w:color="auto"/>
        <w:bottom w:val="none" w:sz="0" w:space="0" w:color="auto"/>
        <w:right w:val="none" w:sz="0" w:space="0" w:color="auto"/>
      </w:divBdr>
    </w:div>
    <w:div w:id="867108131">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6695825">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33048898">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114447539">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17090427">
      <w:bodyDiv w:val="1"/>
      <w:marLeft w:val="0"/>
      <w:marRight w:val="0"/>
      <w:marTop w:val="0"/>
      <w:marBottom w:val="0"/>
      <w:divBdr>
        <w:top w:val="none" w:sz="0" w:space="0" w:color="auto"/>
        <w:left w:val="none" w:sz="0" w:space="0" w:color="auto"/>
        <w:bottom w:val="none" w:sz="0" w:space="0" w:color="auto"/>
        <w:right w:val="none" w:sz="0" w:space="0" w:color="auto"/>
      </w:divBdr>
    </w:div>
    <w:div w:id="1221096298">
      <w:bodyDiv w:val="1"/>
      <w:marLeft w:val="0"/>
      <w:marRight w:val="0"/>
      <w:marTop w:val="0"/>
      <w:marBottom w:val="0"/>
      <w:divBdr>
        <w:top w:val="none" w:sz="0" w:space="0" w:color="auto"/>
        <w:left w:val="none" w:sz="0" w:space="0" w:color="auto"/>
        <w:bottom w:val="none" w:sz="0" w:space="0" w:color="auto"/>
        <w:right w:val="none" w:sz="0" w:space="0" w:color="auto"/>
      </w:divBdr>
    </w:div>
    <w:div w:id="1229414633">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5192600">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574313178">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84940706">
      <w:bodyDiv w:val="1"/>
      <w:marLeft w:val="0"/>
      <w:marRight w:val="0"/>
      <w:marTop w:val="0"/>
      <w:marBottom w:val="0"/>
      <w:divBdr>
        <w:top w:val="none" w:sz="0" w:space="0" w:color="auto"/>
        <w:left w:val="none" w:sz="0" w:space="0" w:color="auto"/>
        <w:bottom w:val="none" w:sz="0" w:space="0" w:color="auto"/>
        <w:right w:val="none" w:sz="0" w:space="0" w:color="auto"/>
      </w:divBdr>
      <w:divsChild>
        <w:div w:id="1903297215">
          <w:marLeft w:val="0"/>
          <w:marRight w:val="0"/>
          <w:marTop w:val="0"/>
          <w:marBottom w:val="0"/>
          <w:divBdr>
            <w:top w:val="none" w:sz="0" w:space="0" w:color="auto"/>
            <w:left w:val="none" w:sz="0" w:space="0" w:color="auto"/>
            <w:bottom w:val="none" w:sz="0" w:space="0" w:color="auto"/>
            <w:right w:val="none" w:sz="0" w:space="0" w:color="auto"/>
          </w:divBdr>
          <w:divsChild>
            <w:div w:id="211187119">
              <w:marLeft w:val="0"/>
              <w:marRight w:val="0"/>
              <w:marTop w:val="0"/>
              <w:marBottom w:val="0"/>
              <w:divBdr>
                <w:top w:val="none" w:sz="0" w:space="0" w:color="auto"/>
                <w:left w:val="none" w:sz="0" w:space="0" w:color="auto"/>
                <w:bottom w:val="none" w:sz="0" w:space="0" w:color="auto"/>
                <w:right w:val="none" w:sz="0" w:space="0" w:color="auto"/>
              </w:divBdr>
            </w:div>
          </w:divsChild>
        </w:div>
        <w:div w:id="1909992527">
          <w:marLeft w:val="0"/>
          <w:marRight w:val="0"/>
          <w:marTop w:val="0"/>
          <w:marBottom w:val="0"/>
          <w:divBdr>
            <w:top w:val="none" w:sz="0" w:space="0" w:color="auto"/>
            <w:left w:val="none" w:sz="0" w:space="0" w:color="auto"/>
            <w:bottom w:val="none" w:sz="0" w:space="0" w:color="auto"/>
            <w:right w:val="none" w:sz="0" w:space="0" w:color="auto"/>
          </w:divBdr>
        </w:div>
      </w:divsChild>
    </w:div>
    <w:div w:id="1685403417">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5808590">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59222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17918062">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35819182">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gzv4776@mail.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sh3-dolakovo-r26.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0D3-43EE-9401-2F80BD229D6B}"/>
              </c:ext>
            </c:extLst>
          </c:dPt>
          <c:dPt>
            <c:idx val="1"/>
            <c:invertIfNegative val="0"/>
            <c:bubble3D val="0"/>
            <c:spPr>
              <a:solidFill>
                <a:srgbClr val="EA6312"/>
              </a:solidFill>
              <a:ln>
                <a:noFill/>
              </a:ln>
              <a:effectLst/>
            </c:spPr>
            <c:extLst>
              <c:ext xmlns:c16="http://schemas.microsoft.com/office/drawing/2014/chart" uri="{C3380CC4-5D6E-409C-BE32-E72D297353CC}">
                <c16:uniqueId val="{00000003-70D3-43EE-9401-2F80BD229D6B}"/>
              </c:ext>
            </c:extLst>
          </c:dPt>
          <c:dPt>
            <c:idx val="2"/>
            <c:invertIfNegative val="0"/>
            <c:bubble3D val="0"/>
            <c:spPr>
              <a:solidFill>
                <a:srgbClr val="E6B729"/>
              </a:solidFill>
              <a:ln>
                <a:noFill/>
              </a:ln>
              <a:effectLst/>
            </c:spPr>
            <c:extLst>
              <c:ext xmlns:c16="http://schemas.microsoft.com/office/drawing/2014/chart" uri="{C3380CC4-5D6E-409C-BE32-E72D297353CC}">
                <c16:uniqueId val="{00000005-70D3-43EE-9401-2F80BD229D6B}"/>
              </c:ext>
            </c:extLst>
          </c:dPt>
          <c:dPt>
            <c:idx val="3"/>
            <c:invertIfNegative val="0"/>
            <c:bubble3D val="0"/>
            <c:spPr>
              <a:solidFill>
                <a:srgbClr val="6AAC90"/>
              </a:solidFill>
              <a:ln>
                <a:noFill/>
              </a:ln>
              <a:effectLst/>
            </c:spPr>
            <c:extLst>
              <c:ext xmlns:c16="http://schemas.microsoft.com/office/drawing/2014/chart" uri="{C3380CC4-5D6E-409C-BE32-E72D297353CC}">
                <c16:uniqueId val="{00000007-70D3-43EE-9401-2F80BD229D6B}"/>
              </c:ext>
            </c:extLst>
          </c:dPt>
          <c:dPt>
            <c:idx val="4"/>
            <c:invertIfNegative val="0"/>
            <c:bubble3D val="0"/>
            <c:spPr>
              <a:solidFill>
                <a:srgbClr val="54849A"/>
              </a:solidFill>
              <a:ln>
                <a:noFill/>
              </a:ln>
              <a:effectLst/>
            </c:spPr>
            <c:extLst>
              <c:ext xmlns:c16="http://schemas.microsoft.com/office/drawing/2014/chart" uri="{C3380CC4-5D6E-409C-BE32-E72D297353CC}">
                <c16:uniqueId val="{00000009-70D3-43EE-9401-2F80BD229D6B}"/>
              </c:ext>
            </c:extLst>
          </c:dPt>
          <c:dPt>
            <c:idx val="5"/>
            <c:invertIfNegative val="0"/>
            <c:bubble3D val="0"/>
            <c:spPr>
              <a:solidFill>
                <a:srgbClr val="9E5E9B"/>
              </a:solidFill>
              <a:ln>
                <a:noFill/>
              </a:ln>
              <a:effectLst/>
            </c:spPr>
            <c:extLst>
              <c:ext xmlns:c16="http://schemas.microsoft.com/office/drawing/2014/chart" uri="{C3380CC4-5D6E-409C-BE32-E72D297353CC}">
                <c16:uniqueId val="{0000000B-70D3-43EE-9401-2F80BD229D6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98.992000000000004</c:v>
                </c:pt>
                <c:pt idx="1">
                  <c:v>98.165000000000006</c:v>
                </c:pt>
                <c:pt idx="2">
                  <c:v>82.493999999999971</c:v>
                </c:pt>
                <c:pt idx="3">
                  <c:v>98.178000000000068</c:v>
                </c:pt>
                <c:pt idx="4">
                  <c:v>97.527999999999992</c:v>
                </c:pt>
                <c:pt idx="5">
                  <c:v>95.071399999999983</c:v>
                </c:pt>
              </c:numCache>
            </c:numRef>
          </c:val>
          <c:extLst>
            <c:ext xmlns:c16="http://schemas.microsoft.com/office/drawing/2014/chart" uri="{C3380CC4-5D6E-409C-BE32-E72D297353CC}">
              <c16:uniqueId val="{0000000C-70D3-43EE-9401-2F80BD229D6B}"/>
            </c:ext>
          </c:extLst>
        </c:ser>
        <c:dLbls>
          <c:dLblPos val="outEnd"/>
          <c:showLegendKey val="0"/>
          <c:showVal val="1"/>
          <c:showCatName val="0"/>
          <c:showSerName val="0"/>
          <c:showPercent val="0"/>
          <c:showBubbleSize val="0"/>
        </c:dLbls>
        <c:gapWidth val="46"/>
        <c:overlap val="-27"/>
        <c:axId val="177809664"/>
        <c:axId val="177810816"/>
      </c:barChart>
      <c:catAx>
        <c:axId val="17780966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810816"/>
        <c:crosses val="autoZero"/>
        <c:auto val="1"/>
        <c:lblAlgn val="ctr"/>
        <c:lblOffset val="100"/>
        <c:tickLblSkip val="1"/>
        <c:noMultiLvlLbl val="0"/>
      </c:catAx>
      <c:valAx>
        <c:axId val="177810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80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_-* #\ ##0.0\ _₽_-;\-* #\ ##0.0\ _₽_-;_-* "-"??\ _₽_-;_-@_-</c:formatCode>
                <c:ptCount val="1"/>
                <c:pt idx="0">
                  <c:v>100</c:v>
                </c:pt>
              </c:numCache>
            </c:numRef>
          </c:val>
          <c:extLst>
            <c:ext xmlns:c16="http://schemas.microsoft.com/office/drawing/2014/chart" uri="{C3380CC4-5D6E-409C-BE32-E72D297353CC}">
              <c16:uniqueId val="{00000000-EB4C-4E2D-A0FC-1F5A90DB6B8E}"/>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_-* #\ ##0.0\ _₽_-;\-* #\ ##0.0\ _₽_-;_-* "-"??\ _₽_-;_-@_-</c:formatCode>
                <c:ptCount val="1"/>
                <c:pt idx="0">
                  <c:v>100</c:v>
                </c:pt>
              </c:numCache>
            </c:numRef>
          </c:val>
          <c:extLst>
            <c:ext xmlns:c16="http://schemas.microsoft.com/office/drawing/2014/chart" uri="{C3380CC4-5D6E-409C-BE32-E72D297353CC}">
              <c16:uniqueId val="{00000001-EB4C-4E2D-A0FC-1F5A90DB6B8E}"/>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_-* #\ ##0.0\ _₽_-;\-* #\ ##0.0\ _₽_-;_-* "-"??\ _₽_-;_-@_-</c:formatCode>
                <c:ptCount val="1"/>
                <c:pt idx="0">
                  <c:v>97.48</c:v>
                </c:pt>
              </c:numCache>
            </c:numRef>
          </c:val>
          <c:extLst>
            <c:ext xmlns:c16="http://schemas.microsoft.com/office/drawing/2014/chart" uri="{C3380CC4-5D6E-409C-BE32-E72D297353CC}">
              <c16:uniqueId val="{00000002-EB4C-4E2D-A0FC-1F5A90DB6B8E}"/>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_-* #\ ##0.0\ _₽_-;\-* #\ ##0.0\ _₽_-;_-* "-"??\ _₽_-;_-@_-</c:formatCode>
                <c:ptCount val="1"/>
                <c:pt idx="0">
                  <c:v>98.992000000000004</c:v>
                </c:pt>
              </c:numCache>
            </c:numRef>
          </c:val>
          <c:extLst>
            <c:ext xmlns:c16="http://schemas.microsoft.com/office/drawing/2014/chart" uri="{C3380CC4-5D6E-409C-BE32-E72D297353CC}">
              <c16:uniqueId val="{00000003-EB4C-4E2D-A0FC-1F5A90DB6B8E}"/>
            </c:ext>
          </c:extLst>
        </c:ser>
        <c:dLbls>
          <c:dLblPos val="outEnd"/>
          <c:showLegendKey val="0"/>
          <c:showVal val="1"/>
          <c:showCatName val="0"/>
          <c:showSerName val="0"/>
          <c:showPercent val="0"/>
          <c:showBubbleSize val="0"/>
        </c:dLbls>
        <c:gapWidth val="219"/>
        <c:overlap val="-27"/>
        <c:axId val="177860992"/>
        <c:axId val="177862528"/>
      </c:barChart>
      <c:catAx>
        <c:axId val="177860992"/>
        <c:scaling>
          <c:orientation val="minMax"/>
        </c:scaling>
        <c:delete val="1"/>
        <c:axPos val="b"/>
        <c:numFmt formatCode="General" sourceLinked="1"/>
        <c:majorTickMark val="none"/>
        <c:minorTickMark val="none"/>
        <c:tickLblPos val="nextTo"/>
        <c:crossAx val="177862528"/>
        <c:crosses val="autoZero"/>
        <c:auto val="1"/>
        <c:lblAlgn val="ctr"/>
        <c:lblOffset val="100"/>
        <c:noMultiLvlLbl val="0"/>
      </c:catAx>
      <c:valAx>
        <c:axId val="177862528"/>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86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_-* #\ ##0.0\ _₽_-;\-* #\ ##0.0\ _₽_-;_-* "-"??\ _₽_-;_-@_-</c:formatCode>
                <c:ptCount val="1"/>
                <c:pt idx="0">
                  <c:v>100</c:v>
                </c:pt>
              </c:numCache>
            </c:numRef>
          </c:val>
          <c:extLst>
            <c:ext xmlns:c16="http://schemas.microsoft.com/office/drawing/2014/chart" uri="{C3380CC4-5D6E-409C-BE32-E72D297353CC}">
              <c16:uniqueId val="{00000000-0D48-4BE6-981F-744BA0797ADE}"/>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_-* #\ ##0.0\ _₽_-;\-* #\ ##0.0\ _₽_-;_-* "-"??\ _₽_-;_-@_-</c:formatCode>
                <c:ptCount val="1"/>
                <c:pt idx="0">
                  <c:v>96.33</c:v>
                </c:pt>
              </c:numCache>
            </c:numRef>
          </c:val>
          <c:extLst>
            <c:ext xmlns:c16="http://schemas.microsoft.com/office/drawing/2014/chart" uri="{C3380CC4-5D6E-409C-BE32-E72D297353CC}">
              <c16:uniqueId val="{00000001-0D48-4BE6-981F-744BA0797ADE}"/>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_-* #\ ##0.0\ _₽_-;\-* #\ ##0.0\ _₽_-;_-* "-"??\ _₽_-;_-@_-</c:formatCode>
                <c:ptCount val="1"/>
                <c:pt idx="0">
                  <c:v>98.165000000000006</c:v>
                </c:pt>
              </c:numCache>
            </c:numRef>
          </c:val>
          <c:extLst>
            <c:ext xmlns:c16="http://schemas.microsoft.com/office/drawing/2014/chart" uri="{C3380CC4-5D6E-409C-BE32-E72D297353CC}">
              <c16:uniqueId val="{00000002-0D48-4BE6-981F-744BA0797ADE}"/>
            </c:ext>
          </c:extLst>
        </c:ser>
        <c:dLbls>
          <c:dLblPos val="outEnd"/>
          <c:showLegendKey val="0"/>
          <c:showVal val="1"/>
          <c:showCatName val="0"/>
          <c:showSerName val="0"/>
          <c:showPercent val="0"/>
          <c:showBubbleSize val="0"/>
        </c:dLbls>
        <c:gapWidth val="219"/>
        <c:overlap val="-27"/>
        <c:axId val="178624000"/>
        <c:axId val="178625536"/>
      </c:barChart>
      <c:catAx>
        <c:axId val="178624000"/>
        <c:scaling>
          <c:orientation val="minMax"/>
        </c:scaling>
        <c:delete val="1"/>
        <c:axPos val="b"/>
        <c:numFmt formatCode="General" sourceLinked="1"/>
        <c:majorTickMark val="none"/>
        <c:minorTickMark val="none"/>
        <c:tickLblPos val="nextTo"/>
        <c:crossAx val="178625536"/>
        <c:crosses val="autoZero"/>
        <c:auto val="1"/>
        <c:lblAlgn val="ctr"/>
        <c:lblOffset val="100"/>
        <c:noMultiLvlLbl val="0"/>
      </c:catAx>
      <c:valAx>
        <c:axId val="178625536"/>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62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_-* #\ ##0.0\ _₽_-;\-* #\ ##0.0\ _₽_-;_-* "-"??\ _₽_-;_-@_-</c:formatCode>
                <c:ptCount val="1"/>
                <c:pt idx="0">
                  <c:v>64.400000000000006</c:v>
                </c:pt>
              </c:numCache>
            </c:numRef>
          </c:val>
          <c:extLst>
            <c:ext xmlns:c16="http://schemas.microsoft.com/office/drawing/2014/chart" uri="{C3380CC4-5D6E-409C-BE32-E72D297353CC}">
              <c16:uniqueId val="{00000000-2CBE-486B-848C-AA3C51F7DF9C}"/>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_-* #\ ##0.0\ _₽_-;\-* #\ ##0.0\ _₽_-;_-* "-"??\ _₽_-;_-@_-</c:formatCode>
                <c:ptCount val="1"/>
                <c:pt idx="0">
                  <c:v>85.2</c:v>
                </c:pt>
              </c:numCache>
            </c:numRef>
          </c:val>
          <c:extLst>
            <c:ext xmlns:c16="http://schemas.microsoft.com/office/drawing/2014/chart" uri="{C3380CC4-5D6E-409C-BE32-E72D297353CC}">
              <c16:uniqueId val="{00000001-2CBE-486B-848C-AA3C51F7DF9C}"/>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_-* #\ ##0.0\ _₽_-;\-* #\ ##0.0\ _₽_-;_-* "-"??\ _₽_-;_-@_-</c:formatCode>
                <c:ptCount val="1"/>
                <c:pt idx="0">
                  <c:v>96.98</c:v>
                </c:pt>
              </c:numCache>
            </c:numRef>
          </c:val>
          <c:extLst>
            <c:ext xmlns:c16="http://schemas.microsoft.com/office/drawing/2014/chart" uri="{C3380CC4-5D6E-409C-BE32-E72D297353CC}">
              <c16:uniqueId val="{00000002-2CBE-486B-848C-AA3C51F7DF9C}"/>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_-* #\ ##0.0\ _₽_-;\-* #\ ##0.0\ _₽_-;_-* "-"??\ _₽_-;_-@_-</c:formatCode>
                <c:ptCount val="1"/>
                <c:pt idx="0">
                  <c:v>82.493999999999971</c:v>
                </c:pt>
              </c:numCache>
            </c:numRef>
          </c:val>
          <c:extLst>
            <c:ext xmlns:c16="http://schemas.microsoft.com/office/drawing/2014/chart" uri="{C3380CC4-5D6E-409C-BE32-E72D297353CC}">
              <c16:uniqueId val="{00000003-2CBE-486B-848C-AA3C51F7DF9C}"/>
            </c:ext>
          </c:extLst>
        </c:ser>
        <c:dLbls>
          <c:dLblPos val="outEnd"/>
          <c:showLegendKey val="0"/>
          <c:showVal val="1"/>
          <c:showCatName val="0"/>
          <c:showSerName val="0"/>
          <c:showPercent val="0"/>
          <c:showBubbleSize val="0"/>
        </c:dLbls>
        <c:gapWidth val="219"/>
        <c:overlap val="-27"/>
        <c:axId val="178217344"/>
        <c:axId val="178218880"/>
      </c:barChart>
      <c:catAx>
        <c:axId val="178217344"/>
        <c:scaling>
          <c:orientation val="minMax"/>
        </c:scaling>
        <c:delete val="1"/>
        <c:axPos val="b"/>
        <c:numFmt formatCode="General" sourceLinked="1"/>
        <c:majorTickMark val="none"/>
        <c:minorTickMark val="none"/>
        <c:tickLblPos val="nextTo"/>
        <c:crossAx val="178218880"/>
        <c:crosses val="autoZero"/>
        <c:auto val="1"/>
        <c:lblAlgn val="ctr"/>
        <c:lblOffset val="100"/>
        <c:noMultiLvlLbl val="0"/>
      </c:catAx>
      <c:valAx>
        <c:axId val="178218880"/>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2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_-* #\ ##0.0\ _₽_-;\-* #\ ##0.0\ _₽_-;_-* "-"??\ _₽_-;_-@_-</c:formatCode>
                <c:ptCount val="1"/>
                <c:pt idx="0">
                  <c:v>97.86</c:v>
                </c:pt>
              </c:numCache>
            </c:numRef>
          </c:val>
          <c:extLst>
            <c:ext xmlns:c16="http://schemas.microsoft.com/office/drawing/2014/chart" uri="{C3380CC4-5D6E-409C-BE32-E72D297353CC}">
              <c16:uniqueId val="{00000000-F039-4AF1-8FA2-DD8218FAF69D}"/>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_-* #\ ##0.0\ _₽_-;\-* #\ ##0.0\ _₽_-;_-* "-"??\ _₽_-;_-@_-</c:formatCode>
                <c:ptCount val="1"/>
                <c:pt idx="0">
                  <c:v>98.16</c:v>
                </c:pt>
              </c:numCache>
            </c:numRef>
          </c:val>
          <c:extLst>
            <c:ext xmlns:c16="http://schemas.microsoft.com/office/drawing/2014/chart" uri="{C3380CC4-5D6E-409C-BE32-E72D297353CC}">
              <c16:uniqueId val="{00000001-F039-4AF1-8FA2-DD8218FAF69D}"/>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_-* #\ ##0.0\ _₽_-;\-* #\ ##0.0\ _₽_-;_-* "-"??\ _₽_-;_-@_-</c:formatCode>
                <c:ptCount val="1"/>
                <c:pt idx="0">
                  <c:v>98.85</c:v>
                </c:pt>
              </c:numCache>
            </c:numRef>
          </c:val>
          <c:extLst>
            <c:ext xmlns:c16="http://schemas.microsoft.com/office/drawing/2014/chart" uri="{C3380CC4-5D6E-409C-BE32-E72D297353CC}">
              <c16:uniqueId val="{00000002-F039-4AF1-8FA2-DD8218FAF69D}"/>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c:ext xmlns:c16="http://schemas.microsoft.com/office/drawing/2014/chart" uri="{C3380CC4-5D6E-409C-BE32-E72D297353CC}">
                <c16:uniqueId val="{00000004-F039-4AF1-8FA2-DD8218FAF6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_-* #\ ##0.0\ _₽_-;\-* #\ ##0.0\ _₽_-;_-* "-"??\ _₽_-;_-@_-</c:formatCode>
                <c:ptCount val="1"/>
                <c:pt idx="0">
                  <c:v>98.178000000000068</c:v>
                </c:pt>
              </c:numCache>
            </c:numRef>
          </c:val>
          <c:extLst>
            <c:ext xmlns:c16="http://schemas.microsoft.com/office/drawing/2014/chart" uri="{C3380CC4-5D6E-409C-BE32-E72D297353CC}">
              <c16:uniqueId val="{00000005-F039-4AF1-8FA2-DD8218FAF69D}"/>
            </c:ext>
          </c:extLst>
        </c:ser>
        <c:dLbls>
          <c:dLblPos val="outEnd"/>
          <c:showLegendKey val="0"/>
          <c:showVal val="1"/>
          <c:showCatName val="0"/>
          <c:showSerName val="0"/>
          <c:showPercent val="0"/>
          <c:showBubbleSize val="0"/>
        </c:dLbls>
        <c:gapWidth val="219"/>
        <c:overlap val="-27"/>
        <c:axId val="178483584"/>
        <c:axId val="178485120"/>
      </c:barChart>
      <c:catAx>
        <c:axId val="178483584"/>
        <c:scaling>
          <c:orientation val="minMax"/>
        </c:scaling>
        <c:delete val="1"/>
        <c:axPos val="b"/>
        <c:numFmt formatCode="General" sourceLinked="1"/>
        <c:majorTickMark val="none"/>
        <c:minorTickMark val="none"/>
        <c:tickLblPos val="nextTo"/>
        <c:crossAx val="178485120"/>
        <c:crosses val="autoZero"/>
        <c:auto val="1"/>
        <c:lblAlgn val="ctr"/>
        <c:lblOffset val="100"/>
        <c:noMultiLvlLbl val="0"/>
      </c:catAx>
      <c:valAx>
        <c:axId val="178485120"/>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4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_-* #\ ##0.0\ _₽_-;\-* #\ ##0.0\ _₽_-;_-* "-"??\ _₽_-;_-@_-</c:formatCode>
                <c:ptCount val="1"/>
                <c:pt idx="0">
                  <c:v>97.22</c:v>
                </c:pt>
              </c:numCache>
            </c:numRef>
          </c:val>
          <c:extLst>
            <c:ext xmlns:c16="http://schemas.microsoft.com/office/drawing/2014/chart" uri="{C3380CC4-5D6E-409C-BE32-E72D297353CC}">
              <c16:uniqueId val="{00000000-198F-41D6-968A-8F77D7AFEDFD}"/>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_-* #\ ##0.0\ _₽_-;\-* #\ ##0.0\ _₽_-;_-* "-"??\ _₽_-;_-@_-</c:formatCode>
                <c:ptCount val="1"/>
                <c:pt idx="0">
                  <c:v>96.91</c:v>
                </c:pt>
              </c:numCache>
            </c:numRef>
          </c:val>
          <c:extLst>
            <c:ext xmlns:c16="http://schemas.microsoft.com/office/drawing/2014/chart" uri="{C3380CC4-5D6E-409C-BE32-E72D297353CC}">
              <c16:uniqueId val="{00000001-198F-41D6-968A-8F77D7AFEDFD}"/>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_-* #\ ##0.0\ _₽_-;\-* #\ ##0.0\ _₽_-;_-* "-"??\ _₽_-;_-@_-</c:formatCode>
                <c:ptCount val="1"/>
                <c:pt idx="0">
                  <c:v>97.96</c:v>
                </c:pt>
              </c:numCache>
            </c:numRef>
          </c:val>
          <c:extLst>
            <c:ext xmlns:c16="http://schemas.microsoft.com/office/drawing/2014/chart" uri="{C3380CC4-5D6E-409C-BE32-E72D297353CC}">
              <c16:uniqueId val="{00000002-198F-41D6-968A-8F77D7AFEDFD}"/>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_-* #\ ##0.0\ _₽_-;\-* #\ ##0.0\ _₽_-;_-* "-"??\ _₽_-;_-@_-</c:formatCode>
                <c:ptCount val="1"/>
                <c:pt idx="0">
                  <c:v>97.527999999999992</c:v>
                </c:pt>
              </c:numCache>
            </c:numRef>
          </c:val>
          <c:extLst>
            <c:ext xmlns:c16="http://schemas.microsoft.com/office/drawing/2014/chart" uri="{C3380CC4-5D6E-409C-BE32-E72D297353CC}">
              <c16:uniqueId val="{00000003-198F-41D6-968A-8F77D7AFEDFD}"/>
            </c:ext>
          </c:extLst>
        </c:ser>
        <c:dLbls>
          <c:dLblPos val="outEnd"/>
          <c:showLegendKey val="0"/>
          <c:showVal val="1"/>
          <c:showCatName val="0"/>
          <c:showSerName val="0"/>
          <c:showPercent val="0"/>
          <c:showBubbleSize val="0"/>
        </c:dLbls>
        <c:gapWidth val="219"/>
        <c:overlap val="-27"/>
        <c:axId val="178772992"/>
        <c:axId val="178389760"/>
      </c:barChart>
      <c:catAx>
        <c:axId val="178772992"/>
        <c:scaling>
          <c:orientation val="minMax"/>
        </c:scaling>
        <c:delete val="1"/>
        <c:axPos val="b"/>
        <c:numFmt formatCode="General" sourceLinked="1"/>
        <c:majorTickMark val="none"/>
        <c:minorTickMark val="none"/>
        <c:tickLblPos val="nextTo"/>
        <c:crossAx val="178389760"/>
        <c:crosses val="autoZero"/>
        <c:auto val="1"/>
        <c:lblAlgn val="ctr"/>
        <c:lblOffset val="100"/>
        <c:noMultiLvlLbl val="0"/>
      </c:catAx>
      <c:valAx>
        <c:axId val="178389760"/>
        <c:scaling>
          <c:orientation val="minMax"/>
        </c:scaling>
        <c:delete val="0"/>
        <c:axPos val="l"/>
        <c:majorGridlines>
          <c:spPr>
            <a:ln w="9525" cap="flat" cmpd="sng" algn="ctr">
              <a:solidFill>
                <a:schemeClr val="tx1">
                  <a:lumMod val="15000"/>
                  <a:lumOff val="85000"/>
                </a:schemeClr>
              </a:solidFill>
              <a:round/>
            </a:ln>
            <a:effectLst/>
          </c:spPr>
        </c:majorGridlines>
        <c:numFmt formatCode="_-* #\ ##0.0\ _₽_-;\-* #\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77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897A-59B0-485E-8101-38D02D93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388</TotalTime>
  <Pages>1</Pages>
  <Words>21997</Words>
  <Characters>125383</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20</cp:revision>
  <cp:lastPrinted>2019-08-21T08:58:00Z</cp:lastPrinted>
  <dcterms:created xsi:type="dcterms:W3CDTF">2024-10-06T04:39:00Z</dcterms:created>
  <dcterms:modified xsi:type="dcterms:W3CDTF">2024-12-26T13:54:00Z</dcterms:modified>
</cp:coreProperties>
</file>